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F90B73" w14:textId="0D25C478" w:rsidR="007F4CAD" w:rsidRDefault="00D01DE9" w:rsidP="00355105">
      <w:pPr>
        <w:ind w:firstLine="210"/>
      </w:pPr>
      <w:r>
        <w:rPr>
          <w:noProof/>
        </w:rPr>
        <w:drawing>
          <wp:inline distT="0" distB="0" distL="0" distR="0" wp14:anchorId="7CEEE46A" wp14:editId="23715EAE">
            <wp:extent cx="952500" cy="981075"/>
            <wp:effectExtent l="0" t="0" r="0" b="9525"/>
            <wp:docPr id="933420970" name="グラフィックス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3420970" name="グラフィックス 933420970"/>
                    <pic:cNvPicPr/>
                  </pic:nvPicPr>
                  <pic:blipFill>
                    <a:blip r:embed="rId8">
                      <a:extLst>
                        <a:ext uri="{96DAC541-7B7A-43D3-8B79-37D633B846F1}">
                          <asvg:svgBlip xmlns:asvg="http://schemas.microsoft.com/office/drawing/2016/SVG/main" r:embed="rId9"/>
                        </a:ext>
                      </a:extLst>
                    </a:blip>
                    <a:stretch>
                      <a:fillRect/>
                    </a:stretch>
                  </pic:blipFill>
                  <pic:spPr>
                    <a:xfrm>
                      <a:off x="0" y="0"/>
                      <a:ext cx="952500" cy="981075"/>
                    </a:xfrm>
                    <a:prstGeom prst="rect">
                      <a:avLst/>
                    </a:prstGeom>
                  </pic:spPr>
                </pic:pic>
              </a:graphicData>
            </a:graphic>
          </wp:inline>
        </w:drawing>
      </w:r>
    </w:p>
    <w:p w14:paraId="7DF90B74" w14:textId="77777777" w:rsidR="007F4CAD" w:rsidRDefault="007F4CAD">
      <w:pPr>
        <w:pStyle w:val="a5"/>
        <w:rPr>
          <w:rFonts w:ascii="ＭＳ Ｐゴシック" w:eastAsia="ＭＳ Ｐゴシック" w:hAnsi="ＭＳ Ｐゴシック"/>
          <w:spacing w:val="0"/>
        </w:rPr>
      </w:pPr>
    </w:p>
    <w:p w14:paraId="7DF90B75" w14:textId="77777777" w:rsidR="007F4CAD" w:rsidRDefault="007F4CAD">
      <w:pPr>
        <w:pStyle w:val="a5"/>
        <w:rPr>
          <w:rFonts w:ascii="ＭＳ Ｐゴシック" w:eastAsia="ＭＳ Ｐゴシック" w:hAnsi="ＭＳ Ｐゴシック"/>
          <w:spacing w:val="0"/>
        </w:rPr>
      </w:pPr>
    </w:p>
    <w:p w14:paraId="7DF90B76" w14:textId="77777777" w:rsidR="007F4CAD" w:rsidRDefault="007F4CAD">
      <w:pPr>
        <w:pStyle w:val="a5"/>
        <w:rPr>
          <w:rFonts w:ascii="ＭＳ Ｐゴシック" w:eastAsia="ＭＳ Ｐゴシック" w:hAnsi="ＭＳ Ｐゴシック"/>
          <w:spacing w:val="0"/>
        </w:rPr>
      </w:pPr>
    </w:p>
    <w:p w14:paraId="7DF90B77" w14:textId="77777777" w:rsidR="007F4CAD" w:rsidRDefault="007F4CAD">
      <w:pPr>
        <w:pStyle w:val="a5"/>
        <w:rPr>
          <w:rFonts w:ascii="ＭＳ Ｐゴシック" w:eastAsia="ＭＳ Ｐゴシック" w:hAnsi="ＭＳ Ｐゴシック"/>
          <w:spacing w:val="0"/>
        </w:rPr>
      </w:pPr>
    </w:p>
    <w:p w14:paraId="7DF90B78" w14:textId="77777777" w:rsidR="007F4CAD" w:rsidRPr="00F04FE7" w:rsidRDefault="007F4CAD">
      <w:pPr>
        <w:pStyle w:val="a5"/>
        <w:rPr>
          <w:rFonts w:ascii="ＭＳ Ｐゴシック" w:eastAsia="ＭＳ Ｐゴシック" w:hAnsi="ＭＳ Ｐゴシック"/>
          <w:spacing w:val="0"/>
        </w:rPr>
      </w:pPr>
    </w:p>
    <w:p w14:paraId="7DF90B79" w14:textId="77777777" w:rsidR="007F4CAD" w:rsidRDefault="007F4CAD">
      <w:pPr>
        <w:pStyle w:val="a5"/>
        <w:rPr>
          <w:rFonts w:ascii="ＭＳ Ｐゴシック" w:eastAsia="ＭＳ Ｐゴシック" w:hAnsi="ＭＳ Ｐゴシック"/>
          <w:spacing w:val="0"/>
        </w:rPr>
      </w:pPr>
    </w:p>
    <w:p w14:paraId="7DF90B7A" w14:textId="77777777" w:rsidR="007F4CAD" w:rsidRDefault="007F4CAD">
      <w:pPr>
        <w:pStyle w:val="a5"/>
        <w:rPr>
          <w:rFonts w:ascii="ＭＳ Ｐゴシック" w:eastAsia="ＭＳ Ｐゴシック" w:hAnsi="ＭＳ Ｐゴシック"/>
          <w:spacing w:val="0"/>
        </w:rPr>
      </w:pPr>
    </w:p>
    <w:p w14:paraId="741E9A97" w14:textId="77777777" w:rsidR="00C00315" w:rsidRDefault="00C00315" w:rsidP="00C00315">
      <w:pPr>
        <w:pStyle w:val="a5"/>
        <w:spacing w:line="240" w:lineRule="auto"/>
        <w:jc w:val="center"/>
        <w:rPr>
          <w:rFonts w:ascii="ＭＳ Ｐゴシック" w:eastAsia="ＭＳ Ｐゴシック" w:hAnsi="ＭＳ Ｐゴシック"/>
          <w:b/>
          <w:spacing w:val="20"/>
          <w:sz w:val="36"/>
          <w:szCs w:val="36"/>
        </w:rPr>
      </w:pPr>
      <w:r w:rsidRPr="00710315">
        <w:rPr>
          <w:rFonts w:ascii="ＭＳ Ｐゴシック" w:eastAsia="ＭＳ Ｐゴシック" w:hAnsi="ＭＳ Ｐゴシック" w:hint="eastAsia"/>
          <w:b/>
          <w:spacing w:val="20"/>
          <w:sz w:val="36"/>
          <w:szCs w:val="36"/>
        </w:rPr>
        <w:t>「</w:t>
      </w:r>
      <w:r w:rsidRPr="0033271B">
        <w:rPr>
          <w:rFonts w:ascii="ＭＳ Ｐゴシック" w:eastAsia="ＭＳ Ｐゴシック" w:hAnsi="ＭＳ Ｐゴシック"/>
          <w:b/>
          <w:spacing w:val="20"/>
          <w:sz w:val="36"/>
          <w:szCs w:val="36"/>
        </w:rPr>
        <w:t>AXプラットフォーム構想</w:t>
      </w:r>
      <w:r w:rsidRPr="00710315">
        <w:rPr>
          <w:rFonts w:ascii="ＭＳ Ｐゴシック" w:eastAsia="ＭＳ Ｐゴシック" w:hAnsi="ＭＳ Ｐゴシック" w:hint="eastAsia"/>
          <w:b/>
          <w:spacing w:val="20"/>
          <w:sz w:val="36"/>
          <w:szCs w:val="36"/>
        </w:rPr>
        <w:t>」に</w:t>
      </w:r>
    </w:p>
    <w:p w14:paraId="7DF90B7E" w14:textId="2031D42F" w:rsidR="00A96BA1" w:rsidRPr="008D705B" w:rsidRDefault="00C00315" w:rsidP="00C00315">
      <w:pPr>
        <w:pStyle w:val="a5"/>
        <w:spacing w:line="396" w:lineRule="exact"/>
        <w:jc w:val="center"/>
        <w:rPr>
          <w:rFonts w:ascii="ＭＳ Ｐゴシック" w:eastAsia="ＭＳ Ｐゴシック" w:hAnsi="ＭＳ Ｐゴシック"/>
          <w:b/>
          <w:spacing w:val="0"/>
          <w:sz w:val="28"/>
          <w:szCs w:val="28"/>
        </w:rPr>
      </w:pPr>
      <w:r w:rsidRPr="00710315">
        <w:rPr>
          <w:rFonts w:ascii="ＭＳ Ｐゴシック" w:eastAsia="ＭＳ Ｐゴシック" w:hAnsi="ＭＳ Ｐゴシック" w:hint="eastAsia"/>
          <w:b/>
          <w:spacing w:val="20"/>
          <w:sz w:val="36"/>
          <w:szCs w:val="36"/>
        </w:rPr>
        <w:t>係る企画競争</w:t>
      </w:r>
    </w:p>
    <w:p w14:paraId="7DF90B7F" w14:textId="77777777" w:rsidR="007F4CAD" w:rsidRPr="00582D9A" w:rsidRDefault="007F4CAD">
      <w:pPr>
        <w:pStyle w:val="a5"/>
        <w:rPr>
          <w:rFonts w:ascii="ＭＳ Ｐゴシック" w:eastAsia="ＭＳ Ｐゴシック" w:hAnsi="ＭＳ Ｐゴシック"/>
          <w:b/>
          <w:spacing w:val="0"/>
        </w:rPr>
      </w:pPr>
    </w:p>
    <w:p w14:paraId="7DF90B80" w14:textId="77777777" w:rsidR="007F4CAD" w:rsidRPr="00582D9A" w:rsidRDefault="007F4CAD">
      <w:pPr>
        <w:pStyle w:val="a5"/>
        <w:rPr>
          <w:rFonts w:ascii="ＭＳ Ｐゴシック" w:eastAsia="ＭＳ Ｐゴシック" w:hAnsi="ＭＳ Ｐゴシック"/>
          <w:b/>
          <w:spacing w:val="0"/>
        </w:rPr>
      </w:pPr>
    </w:p>
    <w:p w14:paraId="7DF90B81" w14:textId="77777777" w:rsidR="007F4CAD" w:rsidRPr="00582D9A" w:rsidRDefault="007F4CAD">
      <w:pPr>
        <w:pStyle w:val="a5"/>
        <w:rPr>
          <w:rFonts w:ascii="ＭＳ Ｐゴシック" w:eastAsia="ＭＳ Ｐゴシック" w:hAnsi="ＭＳ Ｐゴシック"/>
          <w:b/>
          <w:spacing w:val="0"/>
        </w:rPr>
      </w:pPr>
    </w:p>
    <w:p w14:paraId="7DF90B82" w14:textId="77777777" w:rsidR="007F4CAD" w:rsidRPr="00582D9A" w:rsidRDefault="007F4CAD">
      <w:pPr>
        <w:pStyle w:val="a5"/>
        <w:rPr>
          <w:rFonts w:ascii="ＭＳ Ｐゴシック" w:eastAsia="ＭＳ Ｐゴシック" w:hAnsi="ＭＳ Ｐゴシック"/>
          <w:b/>
          <w:spacing w:val="0"/>
        </w:rPr>
      </w:pPr>
    </w:p>
    <w:p w14:paraId="7DF90B83" w14:textId="77777777" w:rsidR="007F4CAD" w:rsidRPr="00582D9A" w:rsidRDefault="007F4CAD">
      <w:pPr>
        <w:pStyle w:val="a5"/>
        <w:rPr>
          <w:rFonts w:ascii="ＭＳ Ｐゴシック" w:eastAsia="ＭＳ Ｐゴシック" w:hAnsi="ＭＳ Ｐゴシック"/>
          <w:b/>
          <w:spacing w:val="0"/>
        </w:rPr>
      </w:pPr>
    </w:p>
    <w:p w14:paraId="7DF90B84" w14:textId="0E4F1B31" w:rsidR="007F4CAD" w:rsidRPr="00C00315" w:rsidRDefault="00C00315">
      <w:pPr>
        <w:pStyle w:val="a5"/>
        <w:spacing w:line="396" w:lineRule="exact"/>
        <w:jc w:val="center"/>
        <w:rPr>
          <w:rFonts w:ascii="ＭＳ Ｐゴシック" w:eastAsia="ＭＳ Ｐゴシック" w:hAnsi="ＭＳ Ｐゴシック"/>
          <w:b/>
          <w:spacing w:val="0"/>
        </w:rPr>
      </w:pPr>
      <w:r w:rsidRPr="00C00315">
        <w:rPr>
          <w:rFonts w:ascii="ＭＳ Ｐゴシック" w:eastAsia="ＭＳ Ｐゴシック" w:hAnsi="ＭＳ Ｐゴシック" w:hint="eastAsia"/>
          <w:b/>
          <w:spacing w:val="20"/>
          <w:sz w:val="36"/>
          <w:szCs w:val="36"/>
        </w:rPr>
        <w:t>公</w:t>
      </w:r>
      <w:r>
        <w:rPr>
          <w:rFonts w:ascii="ＭＳ Ｐゴシック" w:eastAsia="ＭＳ Ｐゴシック" w:hAnsi="ＭＳ Ｐゴシック" w:hint="eastAsia"/>
          <w:b/>
          <w:spacing w:val="20"/>
          <w:sz w:val="36"/>
          <w:szCs w:val="36"/>
        </w:rPr>
        <w:t xml:space="preserve"> </w:t>
      </w:r>
      <w:r w:rsidRPr="00C00315">
        <w:rPr>
          <w:rFonts w:ascii="ＭＳ Ｐゴシック" w:eastAsia="ＭＳ Ｐゴシック" w:hAnsi="ＭＳ Ｐゴシック" w:hint="eastAsia"/>
          <w:b/>
          <w:spacing w:val="20"/>
          <w:sz w:val="36"/>
          <w:szCs w:val="36"/>
        </w:rPr>
        <w:t>募</w:t>
      </w:r>
      <w:r>
        <w:rPr>
          <w:rFonts w:ascii="ＭＳ Ｐゴシック" w:eastAsia="ＭＳ Ｐゴシック" w:hAnsi="ＭＳ Ｐゴシック" w:hint="eastAsia"/>
          <w:b/>
          <w:spacing w:val="20"/>
          <w:sz w:val="36"/>
          <w:szCs w:val="36"/>
        </w:rPr>
        <w:t xml:space="preserve"> </w:t>
      </w:r>
      <w:r w:rsidRPr="00C00315">
        <w:rPr>
          <w:rFonts w:ascii="ＭＳ Ｐゴシック" w:eastAsia="ＭＳ Ｐゴシック" w:hAnsi="ＭＳ Ｐゴシック" w:hint="eastAsia"/>
          <w:b/>
          <w:spacing w:val="20"/>
          <w:sz w:val="36"/>
          <w:szCs w:val="36"/>
        </w:rPr>
        <w:t>要</w:t>
      </w:r>
      <w:r>
        <w:rPr>
          <w:rFonts w:ascii="ＭＳ Ｐゴシック" w:eastAsia="ＭＳ Ｐゴシック" w:hAnsi="ＭＳ Ｐゴシック" w:hint="eastAsia"/>
          <w:b/>
          <w:spacing w:val="20"/>
          <w:sz w:val="36"/>
          <w:szCs w:val="36"/>
        </w:rPr>
        <w:t xml:space="preserve"> </w:t>
      </w:r>
      <w:r w:rsidRPr="00C00315">
        <w:rPr>
          <w:rFonts w:ascii="ＭＳ Ｐゴシック" w:eastAsia="ＭＳ Ｐゴシック" w:hAnsi="ＭＳ Ｐゴシック" w:hint="eastAsia"/>
          <w:b/>
          <w:spacing w:val="20"/>
          <w:sz w:val="36"/>
          <w:szCs w:val="36"/>
        </w:rPr>
        <w:t>領</w:t>
      </w:r>
    </w:p>
    <w:p w14:paraId="7DF90B85" w14:textId="77777777" w:rsidR="007F4CAD" w:rsidRPr="007E331A" w:rsidRDefault="007F4CAD">
      <w:pPr>
        <w:pStyle w:val="a5"/>
        <w:rPr>
          <w:rFonts w:ascii="ＭＳ Ｐゴシック" w:eastAsia="ＭＳ Ｐゴシック" w:hAnsi="ＭＳ Ｐゴシック"/>
          <w:b/>
          <w:spacing w:val="0"/>
        </w:rPr>
      </w:pPr>
    </w:p>
    <w:p w14:paraId="7DF90B86" w14:textId="77777777" w:rsidR="007F4CAD" w:rsidRDefault="007F4CAD">
      <w:pPr>
        <w:pStyle w:val="a5"/>
        <w:rPr>
          <w:rFonts w:ascii="ＭＳ Ｐゴシック" w:eastAsia="ＭＳ Ｐゴシック" w:hAnsi="ＭＳ Ｐゴシック"/>
          <w:spacing w:val="0"/>
        </w:rPr>
      </w:pPr>
    </w:p>
    <w:p w14:paraId="7DF90B87" w14:textId="77777777" w:rsidR="007F4CAD" w:rsidRDefault="007F4CAD">
      <w:pPr>
        <w:pStyle w:val="a5"/>
        <w:rPr>
          <w:rFonts w:ascii="ＭＳ Ｐゴシック" w:eastAsia="ＭＳ Ｐゴシック" w:hAnsi="ＭＳ Ｐゴシック"/>
          <w:spacing w:val="0"/>
        </w:rPr>
      </w:pPr>
    </w:p>
    <w:p w14:paraId="7DF90B88" w14:textId="77777777" w:rsidR="007F4CAD" w:rsidRDefault="007F4CAD">
      <w:pPr>
        <w:pStyle w:val="a5"/>
        <w:rPr>
          <w:rFonts w:ascii="ＭＳ Ｐゴシック" w:eastAsia="ＭＳ Ｐゴシック" w:hAnsi="ＭＳ Ｐゴシック"/>
          <w:spacing w:val="0"/>
        </w:rPr>
      </w:pPr>
    </w:p>
    <w:p w14:paraId="71008EAC" w14:textId="77777777" w:rsidR="009E7634" w:rsidRDefault="009E7634">
      <w:pPr>
        <w:pStyle w:val="a5"/>
        <w:jc w:val="center"/>
        <w:rPr>
          <w:rFonts w:ascii="ＭＳ ゴシック" w:eastAsia="ＭＳ ゴシック" w:hAnsi="ＭＳ ゴシック"/>
          <w:color w:val="FF0000"/>
        </w:rPr>
      </w:pPr>
    </w:p>
    <w:p w14:paraId="672C0189" w14:textId="77777777" w:rsidR="00C00315" w:rsidRDefault="00C00315">
      <w:pPr>
        <w:pStyle w:val="a5"/>
        <w:jc w:val="center"/>
        <w:rPr>
          <w:rFonts w:ascii="ＭＳ ゴシック" w:eastAsia="ＭＳ ゴシック" w:hAnsi="ＭＳ ゴシック"/>
          <w:color w:val="FF0000"/>
        </w:rPr>
      </w:pPr>
    </w:p>
    <w:p w14:paraId="57473DA7" w14:textId="77777777" w:rsidR="00C00315" w:rsidRDefault="00C00315">
      <w:pPr>
        <w:pStyle w:val="a5"/>
        <w:jc w:val="center"/>
        <w:rPr>
          <w:rFonts w:ascii="ＭＳ ゴシック" w:eastAsia="ＭＳ ゴシック" w:hAnsi="ＭＳ ゴシック"/>
          <w:color w:val="FF0000"/>
        </w:rPr>
      </w:pPr>
    </w:p>
    <w:p w14:paraId="3ACF7E3E" w14:textId="77777777" w:rsidR="00C00315" w:rsidRDefault="00C00315">
      <w:pPr>
        <w:pStyle w:val="a5"/>
        <w:jc w:val="center"/>
        <w:rPr>
          <w:rFonts w:ascii="ＭＳ ゴシック" w:eastAsia="ＭＳ ゴシック" w:hAnsi="ＭＳ ゴシック"/>
          <w:color w:val="FF0000"/>
        </w:rPr>
      </w:pPr>
    </w:p>
    <w:p w14:paraId="187999F6" w14:textId="77777777" w:rsidR="00C00315" w:rsidRDefault="00C00315">
      <w:pPr>
        <w:pStyle w:val="a5"/>
        <w:jc w:val="center"/>
        <w:rPr>
          <w:rFonts w:ascii="ＭＳ ゴシック" w:eastAsia="ＭＳ ゴシック" w:hAnsi="ＭＳ ゴシック"/>
          <w:color w:val="FF0000"/>
        </w:rPr>
      </w:pPr>
    </w:p>
    <w:p w14:paraId="7FE4F422" w14:textId="77777777" w:rsidR="00C00315" w:rsidRDefault="00C00315">
      <w:pPr>
        <w:pStyle w:val="a5"/>
        <w:jc w:val="center"/>
        <w:rPr>
          <w:rFonts w:ascii="ＭＳ ゴシック" w:eastAsia="ＭＳ ゴシック" w:hAnsi="ＭＳ ゴシック"/>
          <w:color w:val="FF0000"/>
        </w:rPr>
      </w:pPr>
    </w:p>
    <w:p w14:paraId="1CE7BF76" w14:textId="77777777" w:rsidR="00C00315" w:rsidRDefault="00C00315">
      <w:pPr>
        <w:pStyle w:val="a5"/>
        <w:jc w:val="center"/>
        <w:rPr>
          <w:rFonts w:ascii="ＭＳ ゴシック" w:eastAsia="ＭＳ ゴシック" w:hAnsi="ＭＳ ゴシック"/>
          <w:color w:val="FF0000"/>
        </w:rPr>
      </w:pPr>
    </w:p>
    <w:p w14:paraId="41E6FB4E" w14:textId="77777777" w:rsidR="00C00315" w:rsidRDefault="00C00315">
      <w:pPr>
        <w:pStyle w:val="a5"/>
        <w:jc w:val="center"/>
        <w:rPr>
          <w:rFonts w:ascii="ＭＳ ゴシック" w:eastAsia="ＭＳ ゴシック" w:hAnsi="ＭＳ ゴシック"/>
          <w:color w:val="FF0000"/>
        </w:rPr>
      </w:pPr>
    </w:p>
    <w:p w14:paraId="2334E433" w14:textId="77777777" w:rsidR="00C00315" w:rsidRDefault="00C00315">
      <w:pPr>
        <w:pStyle w:val="a5"/>
        <w:jc w:val="center"/>
        <w:rPr>
          <w:rFonts w:ascii="ＭＳ ゴシック" w:eastAsia="ＭＳ ゴシック" w:hAnsi="ＭＳ ゴシック"/>
          <w:color w:val="FF0000"/>
        </w:rPr>
      </w:pPr>
    </w:p>
    <w:p w14:paraId="46A90E03" w14:textId="77777777" w:rsidR="00C00315" w:rsidRDefault="00C00315">
      <w:pPr>
        <w:pStyle w:val="a5"/>
        <w:jc w:val="center"/>
        <w:rPr>
          <w:rFonts w:ascii="ＭＳ ゴシック" w:eastAsia="ＭＳ ゴシック" w:hAnsi="ＭＳ ゴシック"/>
          <w:color w:val="FF0000"/>
        </w:rPr>
      </w:pPr>
    </w:p>
    <w:p w14:paraId="26B4FB3C" w14:textId="77777777" w:rsidR="00C00315" w:rsidRDefault="00C00315">
      <w:pPr>
        <w:pStyle w:val="a5"/>
        <w:jc w:val="center"/>
        <w:rPr>
          <w:rFonts w:ascii="ＭＳ ゴシック" w:eastAsia="ＭＳ ゴシック" w:hAnsi="ＭＳ ゴシック"/>
          <w:color w:val="FF0000"/>
        </w:rPr>
      </w:pPr>
    </w:p>
    <w:p w14:paraId="745B446C" w14:textId="77777777" w:rsidR="00C00315" w:rsidRDefault="00C00315">
      <w:pPr>
        <w:pStyle w:val="a5"/>
        <w:jc w:val="center"/>
        <w:rPr>
          <w:rFonts w:ascii="ＭＳ ゴシック" w:eastAsia="ＭＳ ゴシック" w:hAnsi="ＭＳ ゴシック"/>
          <w:color w:val="FF0000"/>
        </w:rPr>
      </w:pPr>
    </w:p>
    <w:p w14:paraId="3FE7AFF5" w14:textId="77777777" w:rsidR="00C00315" w:rsidRPr="008A2A04" w:rsidRDefault="00C00315">
      <w:pPr>
        <w:pStyle w:val="a5"/>
        <w:jc w:val="center"/>
        <w:rPr>
          <w:rFonts w:ascii="ＭＳ ゴシック" w:eastAsia="ＭＳ ゴシック" w:hAnsi="ＭＳ ゴシック"/>
          <w:color w:val="FF0000"/>
        </w:rPr>
      </w:pPr>
    </w:p>
    <w:p w14:paraId="7DF90B9B" w14:textId="167E3DAF" w:rsidR="007F4CAD" w:rsidRDefault="0042496B">
      <w:pPr>
        <w:pStyle w:val="a5"/>
        <w:jc w:val="center"/>
        <w:rPr>
          <w:rFonts w:ascii="ＭＳ Ｐゴシック" w:eastAsia="ＭＳ Ｐゴシック" w:hAnsi="ＭＳ Ｐゴシック"/>
          <w:spacing w:val="0"/>
          <w:sz w:val="28"/>
          <w:szCs w:val="28"/>
        </w:rPr>
      </w:pPr>
      <w:r>
        <w:rPr>
          <w:rFonts w:ascii="ＭＳ Ｐゴシック" w:eastAsia="ＭＳ Ｐゴシック" w:hAnsi="ＭＳ Ｐゴシック" w:hint="eastAsia"/>
          <w:sz w:val="28"/>
          <w:szCs w:val="28"/>
        </w:rPr>
        <w:t>20</w:t>
      </w:r>
      <w:r w:rsidR="00C00315">
        <w:rPr>
          <w:rFonts w:ascii="ＭＳ Ｐゴシック" w:eastAsia="ＭＳ Ｐゴシック" w:hAnsi="ＭＳ Ｐゴシック" w:hint="eastAsia"/>
          <w:sz w:val="28"/>
          <w:szCs w:val="28"/>
        </w:rPr>
        <w:t>26</w:t>
      </w:r>
      <w:r w:rsidR="007F4CAD">
        <w:rPr>
          <w:rFonts w:ascii="ＭＳ Ｐゴシック" w:eastAsia="ＭＳ Ｐゴシック" w:hAnsi="ＭＳ Ｐゴシック" w:hint="eastAsia"/>
          <w:sz w:val="28"/>
          <w:szCs w:val="28"/>
        </w:rPr>
        <w:t>年</w:t>
      </w:r>
      <w:r w:rsidR="00C00315">
        <w:rPr>
          <w:rFonts w:ascii="ＭＳ Ｐゴシック" w:eastAsia="ＭＳ Ｐゴシック" w:hAnsi="ＭＳ Ｐゴシック" w:hint="eastAsia"/>
          <w:sz w:val="28"/>
          <w:szCs w:val="28"/>
        </w:rPr>
        <w:t>10</w:t>
      </w:r>
      <w:r w:rsidR="00A45647">
        <w:rPr>
          <w:rFonts w:ascii="ＭＳ Ｐゴシック" w:eastAsia="ＭＳ Ｐゴシック" w:hAnsi="ＭＳ Ｐゴシック" w:hint="eastAsia"/>
          <w:sz w:val="28"/>
          <w:szCs w:val="28"/>
        </w:rPr>
        <w:t>月</w:t>
      </w:r>
      <w:r w:rsidR="00C00315">
        <w:rPr>
          <w:rFonts w:ascii="ＭＳ Ｐゴシック" w:eastAsia="ＭＳ Ｐゴシック" w:hAnsi="ＭＳ Ｐゴシック" w:hint="eastAsia"/>
          <w:sz w:val="28"/>
          <w:szCs w:val="28"/>
        </w:rPr>
        <w:t>5</w:t>
      </w:r>
      <w:r w:rsidR="007F4CAD">
        <w:rPr>
          <w:rFonts w:ascii="ＭＳ Ｐゴシック" w:eastAsia="ＭＳ Ｐゴシック" w:hAnsi="ＭＳ Ｐゴシック" w:hint="eastAsia"/>
          <w:sz w:val="28"/>
          <w:szCs w:val="28"/>
        </w:rPr>
        <w:t>日</w:t>
      </w:r>
    </w:p>
    <w:p w14:paraId="7DF90B9D" w14:textId="77777777" w:rsidR="007F4CAD" w:rsidRDefault="007F4CAD">
      <w:pPr>
        <w:pStyle w:val="a5"/>
        <w:rPr>
          <w:rFonts w:ascii="ＭＳ Ｐゴシック" w:eastAsia="ＭＳ Ｐゴシック" w:hAnsi="ＭＳ Ｐゴシック"/>
          <w:spacing w:val="0"/>
        </w:rPr>
      </w:pPr>
    </w:p>
    <w:p w14:paraId="7DF90B9E" w14:textId="77777777" w:rsidR="007F4CAD" w:rsidRDefault="007F4CAD">
      <w:pPr>
        <w:pStyle w:val="a5"/>
        <w:rPr>
          <w:rFonts w:ascii="ＭＳ Ｐゴシック" w:eastAsia="ＭＳ Ｐゴシック" w:hAnsi="ＭＳ Ｐゴシック"/>
          <w:spacing w:val="0"/>
        </w:rPr>
      </w:pPr>
    </w:p>
    <w:p w14:paraId="7DF90B9F" w14:textId="21B7EDCC" w:rsidR="007F4CAD" w:rsidRDefault="00C067D8">
      <w:pPr>
        <w:pStyle w:val="a5"/>
        <w:jc w:val="center"/>
        <w:rPr>
          <w:rFonts w:ascii="ＭＳ Ｐゴシック" w:eastAsia="ＭＳ Ｐゴシック" w:hAnsi="ＭＳ Ｐゴシック"/>
          <w:spacing w:val="0"/>
        </w:rPr>
      </w:pPr>
      <w:r>
        <w:rPr>
          <w:noProof/>
        </w:rPr>
        <w:drawing>
          <wp:anchor distT="0" distB="0" distL="114300" distR="114300" simplePos="0" relativeHeight="251659776" behindDoc="1" locked="0" layoutInCell="1" allowOverlap="1" wp14:anchorId="7DF91329" wp14:editId="7D2F7C13">
            <wp:simplePos x="0" y="0"/>
            <wp:positionH relativeFrom="column">
              <wp:align>center</wp:align>
            </wp:positionH>
            <wp:positionV relativeFrom="paragraph">
              <wp:posOffset>-79375</wp:posOffset>
            </wp:positionV>
            <wp:extent cx="3232150" cy="212725"/>
            <wp:effectExtent l="0" t="0" r="6350" b="0"/>
            <wp:wrapTight wrapText="bothSides">
              <wp:wrapPolygon edited="0">
                <wp:start x="0" y="0"/>
                <wp:lineTo x="0" y="19343"/>
                <wp:lineTo x="21515" y="19343"/>
                <wp:lineTo x="21515" y="0"/>
                <wp:lineTo x="0" y="0"/>
              </wp:wrapPolygon>
            </wp:wrapTight>
            <wp:docPr id="23" name="図 1" descr="和_1行標準_文書表紙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 descr="和_1行標準_文書表紙用"/>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232150" cy="212725"/>
                    </a:xfrm>
                    <a:prstGeom prst="rect">
                      <a:avLst/>
                    </a:prstGeom>
                    <a:noFill/>
                  </pic:spPr>
                </pic:pic>
              </a:graphicData>
            </a:graphic>
            <wp14:sizeRelH relativeFrom="page">
              <wp14:pctWidth>0</wp14:pctWidth>
            </wp14:sizeRelH>
            <wp14:sizeRelV relativeFrom="page">
              <wp14:pctHeight>0</wp14:pctHeight>
            </wp14:sizeRelV>
          </wp:anchor>
        </w:drawing>
      </w:r>
    </w:p>
    <w:p w14:paraId="7DF90BA0" w14:textId="77777777" w:rsidR="007F4CAD" w:rsidRDefault="007F4CAD">
      <w:pPr>
        <w:pStyle w:val="a5"/>
        <w:jc w:val="center"/>
        <w:rPr>
          <w:rFonts w:ascii="ＭＳ Ｐゴシック" w:eastAsia="ＭＳ Ｐゴシック" w:hAnsi="ＭＳ Ｐゴシック"/>
          <w:spacing w:val="0"/>
        </w:rPr>
      </w:pPr>
    </w:p>
    <w:p w14:paraId="68C66DF9" w14:textId="77777777" w:rsidR="00C27B61" w:rsidRDefault="007F4CAD">
      <w:pPr>
        <w:pStyle w:val="a5"/>
        <w:sectPr w:rsidR="00C27B61" w:rsidSect="00226D3A">
          <w:headerReference w:type="even" r:id="rId11"/>
          <w:headerReference w:type="default" r:id="rId12"/>
          <w:footerReference w:type="even" r:id="rId13"/>
          <w:footerReference w:type="default" r:id="rId14"/>
          <w:headerReference w:type="first" r:id="rId15"/>
          <w:footerReference w:type="first" r:id="rId16"/>
          <w:type w:val="continuous"/>
          <w:pgSz w:w="11906" w:h="16838"/>
          <w:pgMar w:top="1134" w:right="1134" w:bottom="1134" w:left="1304" w:header="720" w:footer="720" w:gutter="0"/>
          <w:cols w:space="720"/>
          <w:noEndnote/>
        </w:sectPr>
      </w:pPr>
      <w:r>
        <w:br w:type="page"/>
      </w:r>
    </w:p>
    <w:p w14:paraId="7DF90BA1" w14:textId="77777777" w:rsidR="007F4CAD" w:rsidRDefault="007F4CAD">
      <w:pPr>
        <w:pStyle w:val="a5"/>
        <w:rPr>
          <w:rFonts w:ascii="ＭＳ 明朝" w:hAnsi="ＭＳ 明朝"/>
        </w:rPr>
      </w:pPr>
    </w:p>
    <w:p w14:paraId="7DF90BA2" w14:textId="77777777" w:rsidR="007F4CAD" w:rsidRDefault="007F4CAD">
      <w:pPr>
        <w:pStyle w:val="a5"/>
        <w:rPr>
          <w:rFonts w:ascii="ＭＳ 明朝" w:hAnsi="ＭＳ 明朝" w:cs="ＭＳ Ｐゴシック"/>
        </w:rPr>
      </w:pPr>
    </w:p>
    <w:p w14:paraId="7DF90BA3" w14:textId="77777777" w:rsidR="007F4CAD" w:rsidRDefault="007F4CAD">
      <w:pPr>
        <w:ind w:firstLine="840"/>
        <w:jc w:val="center"/>
        <w:rPr>
          <w:rFonts w:ascii="ＭＳ 明朝" w:hAnsi="ＭＳ 明朝" w:cs="ＭＳ Ｐゴシック"/>
          <w:szCs w:val="21"/>
        </w:rPr>
      </w:pPr>
      <w:r w:rsidRPr="00BE2447">
        <w:rPr>
          <w:rFonts w:ascii="ＭＳ 明朝" w:hAnsi="ＭＳ 明朝" w:cs="ＭＳ Ｐゴシック" w:hint="eastAsia"/>
          <w:spacing w:val="315"/>
          <w:kern w:val="0"/>
          <w:szCs w:val="21"/>
          <w:fitText w:val="1050" w:id="-966527222"/>
        </w:rPr>
        <w:t>目</w:t>
      </w:r>
      <w:r w:rsidRPr="00BE2447">
        <w:rPr>
          <w:rFonts w:ascii="ＭＳ 明朝" w:hAnsi="ＭＳ 明朝" w:cs="ＭＳ Ｐゴシック" w:hint="eastAsia"/>
          <w:kern w:val="0"/>
          <w:szCs w:val="21"/>
          <w:fitText w:val="1050" w:id="-966527222"/>
        </w:rPr>
        <w:t>次</w:t>
      </w:r>
    </w:p>
    <w:p w14:paraId="7DF90BA4" w14:textId="77777777" w:rsidR="007F4CAD" w:rsidRDefault="007F4CAD">
      <w:pPr>
        <w:ind w:firstLine="210"/>
        <w:jc w:val="center"/>
        <w:rPr>
          <w:rFonts w:ascii="ＭＳ 明朝" w:hAnsi="ＭＳ 明朝" w:cs="ＭＳ Ｐゴシック"/>
          <w:szCs w:val="21"/>
        </w:rPr>
      </w:pPr>
    </w:p>
    <w:p w14:paraId="7DF90BA5" w14:textId="77777777" w:rsidR="007F4CAD" w:rsidRDefault="007F4CAD">
      <w:pPr>
        <w:ind w:firstLine="211"/>
        <w:jc w:val="center"/>
        <w:rPr>
          <w:rFonts w:ascii="ＭＳ 明朝" w:hAnsi="ＭＳ 明朝" w:cs="ＭＳ Ｐゴシック"/>
          <w:b/>
          <w:bCs/>
          <w:szCs w:val="21"/>
        </w:rPr>
      </w:pPr>
    </w:p>
    <w:p w14:paraId="10055768" w14:textId="77777777" w:rsidR="00602D6C" w:rsidRDefault="007F4CAD">
      <w:pPr>
        <w:pStyle w:val="a5"/>
        <w:spacing w:line="360" w:lineRule="auto"/>
        <w:rPr>
          <w:rFonts w:ascii="ＭＳ 明朝" w:hAnsi="ＭＳ 明朝"/>
          <w:noProof/>
          <w:spacing w:val="0"/>
        </w:rPr>
        <w:sectPr w:rsidR="00602D6C" w:rsidSect="00602D6C">
          <w:footerReference w:type="default" r:id="rId17"/>
          <w:pgSz w:w="11906" w:h="16838"/>
          <w:pgMar w:top="1134" w:right="1134" w:bottom="1134" w:left="1304" w:header="720" w:footer="720" w:gutter="0"/>
          <w:cols w:space="720"/>
          <w:noEndnote/>
        </w:sectPr>
      </w:pPr>
      <w:r>
        <w:rPr>
          <w:rFonts w:ascii="ＭＳ 明朝" w:hAnsi="ＭＳ 明朝"/>
          <w:spacing w:val="0"/>
        </w:rPr>
        <w:fldChar w:fldCharType="begin"/>
      </w:r>
      <w:r>
        <w:rPr>
          <w:rFonts w:ascii="ＭＳ 明朝" w:hAnsi="ＭＳ 明朝"/>
          <w:spacing w:val="0"/>
        </w:rPr>
        <w:instrText xml:space="preserve"> INDEX \e "</w:instrText>
      </w:r>
      <w:r>
        <w:rPr>
          <w:rFonts w:ascii="ＭＳ 明朝" w:hAnsi="ＭＳ 明朝"/>
          <w:spacing w:val="0"/>
        </w:rPr>
        <w:tab/>
        <w:instrText xml:space="preserve">" \y \c "1" \z "1041" </w:instrText>
      </w:r>
      <w:r>
        <w:rPr>
          <w:rFonts w:ascii="ＭＳ 明朝" w:hAnsi="ＭＳ 明朝"/>
          <w:spacing w:val="0"/>
        </w:rPr>
        <w:fldChar w:fldCharType="separate"/>
      </w:r>
    </w:p>
    <w:p w14:paraId="37F6EA7A" w14:textId="77777777" w:rsidR="00602D6C" w:rsidRDefault="00602D6C">
      <w:pPr>
        <w:pStyle w:val="14"/>
        <w:rPr>
          <w:noProof/>
        </w:rPr>
      </w:pPr>
      <w:r>
        <w:rPr>
          <w:rFonts w:hint="eastAsia"/>
          <w:noProof/>
        </w:rPr>
        <w:t>Ⅰ．公募要領</w:t>
      </w:r>
      <w:r>
        <w:rPr>
          <w:noProof/>
        </w:rPr>
        <w:tab/>
        <w:t>1</w:t>
      </w:r>
    </w:p>
    <w:p w14:paraId="168E1EEB" w14:textId="77777777" w:rsidR="00602D6C" w:rsidRDefault="00602D6C">
      <w:pPr>
        <w:pStyle w:val="14"/>
        <w:rPr>
          <w:noProof/>
        </w:rPr>
      </w:pPr>
      <w:r>
        <w:rPr>
          <w:rFonts w:hint="eastAsia"/>
          <w:noProof/>
        </w:rPr>
        <w:t>Ⅱ．契約書</w:t>
      </w:r>
      <w:r>
        <w:rPr>
          <w:noProof/>
        </w:rPr>
        <w:tab/>
        <w:t>9</w:t>
      </w:r>
    </w:p>
    <w:p w14:paraId="6544D39E" w14:textId="77777777" w:rsidR="00602D6C" w:rsidRDefault="00602D6C">
      <w:pPr>
        <w:pStyle w:val="14"/>
        <w:rPr>
          <w:noProof/>
        </w:rPr>
      </w:pPr>
      <w:r>
        <w:rPr>
          <w:rFonts w:hint="eastAsia"/>
          <w:noProof/>
        </w:rPr>
        <w:t>Ⅲ．仕様書</w:t>
      </w:r>
      <w:r>
        <w:rPr>
          <w:noProof/>
        </w:rPr>
        <w:tab/>
        <w:t>43</w:t>
      </w:r>
    </w:p>
    <w:p w14:paraId="1C7741B9" w14:textId="77777777" w:rsidR="00602D6C" w:rsidRDefault="00602D6C">
      <w:pPr>
        <w:pStyle w:val="14"/>
        <w:rPr>
          <w:noProof/>
        </w:rPr>
      </w:pPr>
      <w:r w:rsidRPr="007C5BB4">
        <w:rPr>
          <w:rFonts w:cs="ＭＳ Ｐゴシック" w:hint="eastAsia"/>
          <w:noProof/>
        </w:rPr>
        <w:t>Ⅳ．評価項目一覧</w:t>
      </w:r>
      <w:r>
        <w:rPr>
          <w:noProof/>
        </w:rPr>
        <w:tab/>
        <w:t>60</w:t>
      </w:r>
    </w:p>
    <w:p w14:paraId="26210A36" w14:textId="77777777" w:rsidR="00602D6C" w:rsidRDefault="00602D6C">
      <w:pPr>
        <w:pStyle w:val="14"/>
        <w:rPr>
          <w:noProof/>
        </w:rPr>
      </w:pPr>
      <w:r w:rsidRPr="007C5BB4">
        <w:rPr>
          <w:rFonts w:cs="ＭＳ Ｐゴシック" w:hint="eastAsia"/>
          <w:noProof/>
        </w:rPr>
        <w:t>Ⅴ．評価手順書</w:t>
      </w:r>
      <w:r>
        <w:rPr>
          <w:noProof/>
        </w:rPr>
        <w:tab/>
        <w:t>63</w:t>
      </w:r>
    </w:p>
    <w:p w14:paraId="5C916F57" w14:textId="77777777" w:rsidR="00602D6C" w:rsidRDefault="00602D6C">
      <w:pPr>
        <w:pStyle w:val="14"/>
        <w:rPr>
          <w:noProof/>
        </w:rPr>
      </w:pPr>
      <w:r w:rsidRPr="007C5BB4">
        <w:rPr>
          <w:rFonts w:ascii="ＭＳ 明朝" w:hAnsi="ＭＳ 明朝" w:hint="eastAsia"/>
          <w:noProof/>
        </w:rPr>
        <w:t>Ⅵ．その他関係資料</w:t>
      </w:r>
      <w:r>
        <w:rPr>
          <w:noProof/>
        </w:rPr>
        <w:tab/>
        <w:t>67</w:t>
      </w:r>
    </w:p>
    <w:p w14:paraId="613A2E0B" w14:textId="77777777" w:rsidR="00602D6C" w:rsidRDefault="00602D6C">
      <w:pPr>
        <w:pStyle w:val="a5"/>
        <w:spacing w:line="360" w:lineRule="auto"/>
        <w:rPr>
          <w:rFonts w:ascii="ＭＳ 明朝" w:hAnsi="ＭＳ 明朝"/>
          <w:noProof/>
          <w:spacing w:val="0"/>
        </w:rPr>
        <w:sectPr w:rsidR="00602D6C" w:rsidSect="00602D6C">
          <w:type w:val="continuous"/>
          <w:pgSz w:w="11906" w:h="16838"/>
          <w:pgMar w:top="1134" w:right="1134" w:bottom="1134" w:left="1304" w:header="720" w:footer="720" w:gutter="0"/>
          <w:cols w:space="720"/>
          <w:noEndnote/>
        </w:sectPr>
      </w:pPr>
    </w:p>
    <w:p w14:paraId="7DF90BB1" w14:textId="2B07B1BB" w:rsidR="007F4CAD" w:rsidRDefault="007F4CAD">
      <w:pPr>
        <w:pStyle w:val="a5"/>
        <w:spacing w:line="360" w:lineRule="auto"/>
        <w:rPr>
          <w:rFonts w:ascii="ＭＳ 明朝" w:hAnsi="ＭＳ 明朝"/>
          <w:spacing w:val="0"/>
        </w:rPr>
      </w:pPr>
      <w:r>
        <w:rPr>
          <w:rFonts w:ascii="ＭＳ 明朝" w:hAnsi="ＭＳ 明朝"/>
          <w:spacing w:val="0"/>
        </w:rPr>
        <w:fldChar w:fldCharType="end"/>
      </w:r>
    </w:p>
    <w:p w14:paraId="7DF90BB2" w14:textId="77777777" w:rsidR="007F4CAD" w:rsidRPr="00A91C0F" w:rsidRDefault="007F4CAD">
      <w:pPr>
        <w:pStyle w:val="a5"/>
        <w:spacing w:line="360" w:lineRule="auto"/>
        <w:rPr>
          <w:rFonts w:ascii="ＭＳ 明朝" w:hAnsi="ＭＳ 明朝"/>
          <w:spacing w:val="0"/>
        </w:rPr>
      </w:pPr>
    </w:p>
    <w:p w14:paraId="7DF90BB3" w14:textId="77777777" w:rsidR="007F4CAD" w:rsidRDefault="007F4CAD">
      <w:pPr>
        <w:pStyle w:val="a5"/>
        <w:jc w:val="center"/>
        <w:rPr>
          <w:rFonts w:ascii="ＭＳ Ｐゴシック" w:eastAsia="ＭＳ Ｐゴシック" w:hAnsi="ＭＳ Ｐゴシック"/>
          <w:color w:val="FF0000"/>
        </w:rPr>
      </w:pPr>
    </w:p>
    <w:p w14:paraId="7DF90BB4" w14:textId="77777777" w:rsidR="007F4CAD" w:rsidRDefault="007F4CAD">
      <w:pPr>
        <w:pStyle w:val="a5"/>
        <w:jc w:val="center"/>
        <w:rPr>
          <w:rFonts w:ascii="ＭＳ Ｐゴシック" w:eastAsia="ＭＳ Ｐゴシック" w:hAnsi="ＭＳ Ｐゴシック"/>
          <w:color w:val="FF0000"/>
        </w:rPr>
      </w:pPr>
    </w:p>
    <w:p w14:paraId="7DF90BB5" w14:textId="77777777" w:rsidR="007F4CAD" w:rsidRDefault="007F4CAD">
      <w:pPr>
        <w:pStyle w:val="a5"/>
        <w:jc w:val="center"/>
        <w:rPr>
          <w:rFonts w:ascii="ＭＳ Ｐゴシック" w:eastAsia="ＭＳ Ｐゴシック" w:hAnsi="ＭＳ Ｐゴシック"/>
          <w:color w:val="FF0000"/>
        </w:rPr>
      </w:pPr>
    </w:p>
    <w:p w14:paraId="7DF90BB6" w14:textId="77777777" w:rsidR="007F4CAD" w:rsidRDefault="007F4CAD">
      <w:pPr>
        <w:pStyle w:val="a5"/>
        <w:rPr>
          <w:rFonts w:ascii="ＭＳ Ｐゴシック" w:eastAsia="ＭＳ Ｐゴシック" w:hAnsi="ＭＳ Ｐゴシック"/>
          <w:spacing w:val="0"/>
          <w:sz w:val="24"/>
          <w:szCs w:val="24"/>
        </w:rPr>
        <w:sectPr w:rsidR="007F4CAD" w:rsidSect="00602D6C">
          <w:type w:val="continuous"/>
          <w:pgSz w:w="11906" w:h="16838"/>
          <w:pgMar w:top="1134" w:right="1134" w:bottom="1134" w:left="1304" w:header="720" w:footer="720" w:gutter="0"/>
          <w:cols w:space="720"/>
          <w:noEndnote/>
        </w:sectPr>
      </w:pPr>
    </w:p>
    <w:p w14:paraId="7DF90BB7" w14:textId="35C8D1CA" w:rsidR="007F4CAD" w:rsidRPr="0054004B" w:rsidRDefault="007F4CAD" w:rsidP="00355105">
      <w:pPr>
        <w:pStyle w:val="aff5"/>
        <w:ind w:firstLine="280"/>
      </w:pPr>
      <w:r w:rsidRPr="0054004B">
        <w:rPr>
          <w:rFonts w:hint="eastAsia"/>
        </w:rPr>
        <w:lastRenderedPageBreak/>
        <w:t>Ⅰ．</w:t>
      </w:r>
      <w:r w:rsidR="00C00315" w:rsidRPr="0054004B">
        <w:rPr>
          <w:rFonts w:hint="eastAsia"/>
        </w:rPr>
        <w:t>公募要領</w:t>
      </w:r>
      <w:r w:rsidRPr="008627DA">
        <w:rPr>
          <w:spacing w:val="2"/>
          <w:sz w:val="21"/>
          <w:szCs w:val="21"/>
        </w:rPr>
        <w:fldChar w:fldCharType="begin"/>
      </w:r>
      <w:r w:rsidRPr="008627DA">
        <w:rPr>
          <w:sz w:val="21"/>
          <w:szCs w:val="21"/>
        </w:rPr>
        <w:instrText xml:space="preserve"> XE "</w:instrText>
      </w:r>
      <w:r w:rsidRPr="008627DA">
        <w:rPr>
          <w:rFonts w:hint="eastAsia"/>
          <w:sz w:val="21"/>
          <w:szCs w:val="21"/>
        </w:rPr>
        <w:instrText>Ⅰ．</w:instrText>
      </w:r>
      <w:r w:rsidR="00C82BF3" w:rsidRPr="008627DA">
        <w:rPr>
          <w:rFonts w:hint="eastAsia"/>
          <w:sz w:val="21"/>
          <w:szCs w:val="21"/>
        </w:rPr>
        <w:instrText>公募要領</w:instrText>
      </w:r>
      <w:r w:rsidRPr="008627DA">
        <w:rPr>
          <w:sz w:val="21"/>
          <w:szCs w:val="21"/>
        </w:rPr>
        <w:instrText>" \y "１．</w:instrText>
      </w:r>
      <w:r w:rsidR="00C82BF3" w:rsidRPr="008627DA">
        <w:rPr>
          <w:rFonts w:hint="eastAsia"/>
          <w:sz w:val="21"/>
          <w:szCs w:val="21"/>
        </w:rPr>
        <w:instrText>こう</w:instrText>
      </w:r>
      <w:proofErr w:type="gramStart"/>
      <w:r w:rsidR="00C82BF3" w:rsidRPr="008627DA">
        <w:rPr>
          <w:rFonts w:hint="eastAsia"/>
          <w:sz w:val="21"/>
          <w:szCs w:val="21"/>
        </w:rPr>
        <w:instrText>ぼ</w:instrText>
      </w:r>
      <w:proofErr w:type="gramEnd"/>
      <w:r w:rsidR="00C82BF3" w:rsidRPr="008627DA">
        <w:rPr>
          <w:rFonts w:hint="eastAsia"/>
          <w:sz w:val="21"/>
          <w:szCs w:val="21"/>
        </w:rPr>
        <w:instrText>ようりょう</w:instrText>
      </w:r>
      <w:r w:rsidRPr="008627DA">
        <w:rPr>
          <w:sz w:val="21"/>
          <w:szCs w:val="21"/>
        </w:rPr>
        <w:instrText xml:space="preserve">" </w:instrText>
      </w:r>
      <w:r w:rsidRPr="008627DA">
        <w:rPr>
          <w:spacing w:val="2"/>
          <w:sz w:val="21"/>
          <w:szCs w:val="21"/>
        </w:rPr>
        <w:fldChar w:fldCharType="end"/>
      </w:r>
    </w:p>
    <w:p w14:paraId="7DF90BB8" w14:textId="77777777" w:rsidR="007F4CAD" w:rsidRDefault="007F4CAD">
      <w:pPr>
        <w:pStyle w:val="a5"/>
        <w:rPr>
          <w:rFonts w:ascii="ＭＳ 明朝" w:hAnsi="ＭＳ 明朝"/>
        </w:rPr>
      </w:pPr>
    </w:p>
    <w:p w14:paraId="7DF90BB9" w14:textId="77777777" w:rsidR="007F4CAD" w:rsidRDefault="007F4CAD">
      <w:pPr>
        <w:pStyle w:val="a5"/>
        <w:rPr>
          <w:rFonts w:ascii="ＭＳ 明朝" w:hAnsi="ＭＳ 明朝"/>
        </w:rPr>
      </w:pPr>
    </w:p>
    <w:p w14:paraId="7DF90BBA" w14:textId="22564385" w:rsidR="007F4CAD" w:rsidRPr="003F40A6" w:rsidRDefault="00C00315" w:rsidP="00C00315">
      <w:pPr>
        <w:ind w:firstLine="210"/>
      </w:pPr>
      <w:r w:rsidRPr="00C00315">
        <w:t>独立行政法人情報処理推進機構の委任契約に係る公募公告（</w:t>
      </w:r>
      <w:r w:rsidRPr="00C00315">
        <w:t>2026</w:t>
      </w:r>
      <w:r w:rsidRPr="00C00315">
        <w:t>年</w:t>
      </w:r>
      <w:r w:rsidRPr="00C00315">
        <w:t>10</w:t>
      </w:r>
      <w:r w:rsidRPr="00C00315">
        <w:t>月</w:t>
      </w:r>
      <w:r w:rsidRPr="00C00315">
        <w:t>5</w:t>
      </w:r>
      <w:r w:rsidRPr="00C00315">
        <w:t>日付け公告）に基づく公募については、関係法令並びに独立行政法人情報処理推進機構会計規程に定めるもののほか、下記に定めるところにより実施する</w:t>
      </w:r>
      <w:r w:rsidR="007F4CAD" w:rsidRPr="003F40A6">
        <w:rPr>
          <w:rFonts w:hint="eastAsia"/>
        </w:rPr>
        <w:t>。</w:t>
      </w:r>
    </w:p>
    <w:p w14:paraId="7DF90BBB" w14:textId="77777777" w:rsidR="007F4CAD" w:rsidRDefault="007F4CAD">
      <w:pPr>
        <w:pStyle w:val="a5"/>
        <w:rPr>
          <w:rFonts w:ascii="ＭＳ 明朝" w:hAnsi="ＭＳ 明朝"/>
          <w:spacing w:val="0"/>
        </w:rPr>
      </w:pPr>
    </w:p>
    <w:p w14:paraId="7DF90BBC" w14:textId="77777777" w:rsidR="007F4CAD" w:rsidRDefault="007F4CAD">
      <w:pPr>
        <w:pStyle w:val="a5"/>
        <w:jc w:val="center"/>
        <w:rPr>
          <w:rFonts w:ascii="ＭＳ 明朝" w:hAnsi="ＭＳ 明朝"/>
          <w:spacing w:val="0"/>
        </w:rPr>
      </w:pPr>
      <w:r>
        <w:rPr>
          <w:rFonts w:ascii="ＭＳ 明朝" w:hAnsi="ＭＳ 明朝" w:hint="eastAsia"/>
        </w:rPr>
        <w:t>記</w:t>
      </w:r>
    </w:p>
    <w:p w14:paraId="7DF90BBD" w14:textId="77777777" w:rsidR="007F4CAD" w:rsidRDefault="007F4CAD">
      <w:pPr>
        <w:pStyle w:val="a5"/>
        <w:rPr>
          <w:rFonts w:ascii="ＭＳ 明朝" w:hAnsi="ＭＳ 明朝"/>
          <w:spacing w:val="0"/>
        </w:rPr>
      </w:pPr>
    </w:p>
    <w:p w14:paraId="7DF90BBE" w14:textId="1CC67368" w:rsidR="007F4CAD" w:rsidRDefault="00C00315" w:rsidP="00782B7B">
      <w:pPr>
        <w:pStyle w:val="1"/>
      </w:pPr>
      <w:r>
        <w:rPr>
          <w:rFonts w:hint="eastAsia"/>
        </w:rPr>
        <w:t>概要</w:t>
      </w:r>
    </w:p>
    <w:p w14:paraId="3DD0A5BF" w14:textId="77777777" w:rsidR="00C00315" w:rsidRPr="00C00315" w:rsidRDefault="00C00315" w:rsidP="00C00315">
      <w:pPr>
        <w:ind w:firstLine="210"/>
      </w:pPr>
    </w:p>
    <w:p w14:paraId="6434A8C2" w14:textId="2E22A927" w:rsidR="00C00315" w:rsidRDefault="00C00315" w:rsidP="00227A32">
      <w:pPr>
        <w:pStyle w:val="2"/>
      </w:pPr>
      <w:r>
        <w:rPr>
          <w:rFonts w:hint="eastAsia"/>
        </w:rPr>
        <w:t>事業概要</w:t>
      </w:r>
    </w:p>
    <w:p w14:paraId="19F5092D" w14:textId="77777777" w:rsidR="00C00315" w:rsidRDefault="00C00315" w:rsidP="00C00315">
      <w:pPr>
        <w:ind w:firstLine="210"/>
      </w:pPr>
      <w:r>
        <w:rPr>
          <w:rFonts w:hint="eastAsia"/>
        </w:rPr>
        <w:t>我が国の地域企業、とりわけ中小・中堅企業を取り巻く事業環境は、人手不足、顧客ニーズの多様化、サプライチェーンの変化等により大きく変化している。こうした状況に対応し、持続的な成長を実現するためには、デジタル技術及び</w:t>
      </w:r>
      <w:r>
        <w:rPr>
          <w:rFonts w:hint="eastAsia"/>
        </w:rPr>
        <w:t>AI</w:t>
      </w:r>
      <w:r>
        <w:rPr>
          <w:rFonts w:hint="eastAsia"/>
        </w:rPr>
        <w:t>を活用した業務変革や新たな価値創出が求められている。一方で、多くの企業では、</w:t>
      </w:r>
      <w:r>
        <w:rPr>
          <w:rFonts w:hint="eastAsia"/>
        </w:rPr>
        <w:t>AI</w:t>
      </w:r>
      <w:r>
        <w:rPr>
          <w:rFonts w:hint="eastAsia"/>
        </w:rPr>
        <w:t>・データ活用に関する知識や人材の不足、課題と技術を結び付ける機能の不足、自社データ活用に必要な環境整備の遅れ等により、具体的な取組に至っていない状況がある。</w:t>
      </w:r>
    </w:p>
    <w:p w14:paraId="686DB240" w14:textId="77777777" w:rsidR="00C00315" w:rsidRDefault="00C00315" w:rsidP="00C00315">
      <w:pPr>
        <w:ind w:firstLine="210"/>
      </w:pPr>
    </w:p>
    <w:p w14:paraId="535C3636" w14:textId="77777777" w:rsidR="00C00315" w:rsidRDefault="00C00315" w:rsidP="00C00315">
      <w:pPr>
        <w:ind w:firstLine="210"/>
      </w:pPr>
      <w:r>
        <w:rPr>
          <w:rFonts w:hint="eastAsia"/>
        </w:rPr>
        <w:t>近年は生成</w:t>
      </w:r>
      <w:r>
        <w:rPr>
          <w:rFonts w:hint="eastAsia"/>
        </w:rPr>
        <w:t>AI</w:t>
      </w:r>
      <w:r>
        <w:rPr>
          <w:rFonts w:hint="eastAsia"/>
        </w:rPr>
        <w:t>等の進展により、専門的な開発経験を十分に有しない者であっても、自らの業務課題を起点としてサービスやシステムの試作を行うことが可能になりつつある。これを踏まえ、本事業では、地域内の中小・中堅企業を対象として、企業自身による課題発見、</w:t>
      </w:r>
      <w:r>
        <w:rPr>
          <w:rFonts w:hint="eastAsia"/>
        </w:rPr>
        <w:t>AI</w:t>
      </w:r>
      <w:r>
        <w:rPr>
          <w:rFonts w:hint="eastAsia"/>
        </w:rPr>
        <w:t>を活用したプロトタイプの作成、自社データを活用した</w:t>
      </w:r>
      <w:r>
        <w:rPr>
          <w:rFonts w:hint="eastAsia"/>
        </w:rPr>
        <w:t>PoC</w:t>
      </w:r>
      <w:r>
        <w:rPr>
          <w:rFonts w:hint="eastAsia"/>
        </w:rPr>
        <w:t>（概念実証）及び実装可能性の検証を一体的に支援する。</w:t>
      </w:r>
    </w:p>
    <w:p w14:paraId="1398A437" w14:textId="77777777" w:rsidR="00C00315" w:rsidRDefault="00C00315" w:rsidP="00C00315">
      <w:pPr>
        <w:ind w:firstLine="210"/>
      </w:pPr>
    </w:p>
    <w:p w14:paraId="61E0895A" w14:textId="77777777" w:rsidR="00C00315" w:rsidRDefault="00C00315" w:rsidP="00C00315">
      <w:pPr>
        <w:ind w:firstLine="210"/>
      </w:pPr>
      <w:r>
        <w:rPr>
          <w:rFonts w:hint="eastAsia"/>
        </w:rPr>
        <w:t>具体的には、企業ヒアリング、サービスデザイン研修、</w:t>
      </w:r>
      <w:r>
        <w:rPr>
          <w:rFonts w:hint="eastAsia"/>
        </w:rPr>
        <w:t>AI</w:t>
      </w:r>
      <w:r>
        <w:rPr>
          <w:rFonts w:hint="eastAsia"/>
        </w:rPr>
        <w:t>ハンズオン研修、ワークショップ、伴走支援及び</w:t>
      </w:r>
      <w:r>
        <w:rPr>
          <w:rFonts w:hint="eastAsia"/>
        </w:rPr>
        <w:t>PoC</w:t>
      </w:r>
      <w:r>
        <w:rPr>
          <w:rFonts w:hint="eastAsia"/>
        </w:rPr>
        <w:t>支援を実施し、参加企業が自ら</w:t>
      </w:r>
      <w:r>
        <w:rPr>
          <w:rFonts w:hint="eastAsia"/>
        </w:rPr>
        <w:t>AI</w:t>
      </w:r>
      <w:r>
        <w:rPr>
          <w:rFonts w:hint="eastAsia"/>
        </w:rPr>
        <w:t>を活用して課題解決に取り組むための実践的なスキルを習得できる環境を提供する。また、各企業の取組から得られた成果及び知見を横断的に分析し、地域内で共通化又は再利用可能な機能、データ及び運用ルール等を整理する。さらに、自治体、大学・研究機関、地域支援機関、金融機関、</w:t>
      </w:r>
      <w:r>
        <w:rPr>
          <w:rFonts w:hint="eastAsia"/>
        </w:rPr>
        <w:t>IT</w:t>
      </w:r>
      <w:r>
        <w:rPr>
          <w:rFonts w:hint="eastAsia"/>
        </w:rPr>
        <w:t>企業その他の関係機関との連携を通じて、地域企業の継続的な</w:t>
      </w:r>
      <w:r>
        <w:rPr>
          <w:rFonts w:hint="eastAsia"/>
        </w:rPr>
        <w:t>AX</w:t>
      </w:r>
      <w:r>
        <w:rPr>
          <w:rFonts w:hint="eastAsia"/>
        </w:rPr>
        <w:t>（</w:t>
      </w:r>
      <w:r>
        <w:rPr>
          <w:rFonts w:hint="eastAsia"/>
        </w:rPr>
        <w:t>AI Transformation</w:t>
      </w:r>
      <w:r>
        <w:rPr>
          <w:rFonts w:hint="eastAsia"/>
        </w:rPr>
        <w:t>）を支援する地域プラットフォーム構想の策定を行う。なお、本事業は本番システムの構築を目的とするものではなく、プロトタイプ及び</w:t>
      </w:r>
      <w:r>
        <w:rPr>
          <w:rFonts w:hint="eastAsia"/>
        </w:rPr>
        <w:t>PoC</w:t>
      </w:r>
      <w:r>
        <w:rPr>
          <w:rFonts w:hint="eastAsia"/>
        </w:rPr>
        <w:t>を通じた有効性・実現可能性の検証並びに次段階の実装方針の具体化を対象とする。</w:t>
      </w:r>
    </w:p>
    <w:p w14:paraId="25A3DA28" w14:textId="77777777" w:rsidR="00C00315" w:rsidRPr="00C00315" w:rsidRDefault="00C00315" w:rsidP="00C00315">
      <w:pPr>
        <w:ind w:firstLine="210"/>
      </w:pPr>
    </w:p>
    <w:p w14:paraId="49363B13" w14:textId="3F081A22" w:rsidR="00C00315" w:rsidRDefault="00227A32" w:rsidP="00227A32">
      <w:pPr>
        <w:pStyle w:val="2"/>
      </w:pPr>
      <w:r w:rsidRPr="00227A32">
        <w:t>公募の内容</w:t>
      </w:r>
    </w:p>
    <w:p w14:paraId="02086BF6" w14:textId="638F18F6" w:rsidR="00227A32" w:rsidRDefault="00227A32" w:rsidP="00227A32">
      <w:pPr>
        <w:ind w:firstLine="210"/>
      </w:pPr>
      <w:r w:rsidRPr="00227A32">
        <w:t>本公募では、「</w:t>
      </w:r>
      <w:r w:rsidRPr="00227A32">
        <w:t>AX</w:t>
      </w:r>
      <w:r w:rsidRPr="00227A32">
        <w:t>プラットフォーム構想」に関する提案を広く募集し、その内容を審査し、予算の範囲内で最も良い提案をした者を採択する。</w:t>
      </w:r>
    </w:p>
    <w:p w14:paraId="09AC259C" w14:textId="77777777" w:rsidR="00227A32" w:rsidRDefault="00227A32" w:rsidP="00227A32">
      <w:pPr>
        <w:ind w:firstLine="210"/>
      </w:pPr>
    </w:p>
    <w:p w14:paraId="1E8E3E3C" w14:textId="027A0D05" w:rsidR="00227A32" w:rsidRDefault="004D0A50" w:rsidP="004D0A50">
      <w:pPr>
        <w:pStyle w:val="2"/>
      </w:pPr>
      <w:r w:rsidRPr="004D0A50">
        <w:t>スケジュール概観</w:t>
      </w:r>
    </w:p>
    <w:p w14:paraId="3045F63B" w14:textId="14D27EB9" w:rsidR="004D0A50" w:rsidRDefault="004D0A50" w:rsidP="004D0A50">
      <w:pPr>
        <w:ind w:firstLine="210"/>
      </w:pPr>
      <w:r w:rsidRPr="004D0A50">
        <w:t>本公募のスケジュール概観</w:t>
      </w:r>
      <w:r>
        <w:rPr>
          <w:rFonts w:hint="eastAsia"/>
        </w:rPr>
        <w:t>を</w:t>
      </w:r>
      <w:r>
        <w:fldChar w:fldCharType="begin"/>
      </w:r>
      <w:r>
        <w:instrText xml:space="preserve"> </w:instrText>
      </w:r>
      <w:r>
        <w:rPr>
          <w:rFonts w:hint="eastAsia"/>
        </w:rPr>
        <w:instrText>REF _Ref241584544 \h</w:instrText>
      </w:r>
      <w:r>
        <w:instrText xml:space="preserve"> </w:instrText>
      </w:r>
      <w:r>
        <w:fldChar w:fldCharType="separate"/>
      </w:r>
      <w:r>
        <w:rPr>
          <w:rFonts w:hint="eastAsia"/>
        </w:rPr>
        <w:t>表</w:t>
      </w:r>
      <w:r>
        <w:rPr>
          <w:rFonts w:hint="eastAsia"/>
        </w:rPr>
        <w:t xml:space="preserve"> </w:t>
      </w:r>
      <w:r>
        <w:rPr>
          <w:noProof/>
        </w:rPr>
        <w:t>1</w:t>
      </w:r>
      <w:r>
        <w:fldChar w:fldCharType="end"/>
      </w:r>
      <w:r>
        <w:rPr>
          <w:rFonts w:hint="eastAsia"/>
        </w:rPr>
        <w:t>に示す。</w:t>
      </w:r>
    </w:p>
    <w:p w14:paraId="08667D50" w14:textId="77777777" w:rsidR="004D0A50" w:rsidRPr="004D0A50" w:rsidRDefault="004D0A50" w:rsidP="004D0A50">
      <w:pPr>
        <w:ind w:firstLine="210"/>
      </w:pPr>
    </w:p>
    <w:p w14:paraId="3E35C50B" w14:textId="602662C8" w:rsidR="004D0A50" w:rsidRDefault="004D0A50" w:rsidP="004D0A50">
      <w:pPr>
        <w:pStyle w:val="afd"/>
        <w:keepNext/>
        <w:ind w:firstLine="211"/>
        <w:jc w:val="center"/>
      </w:pPr>
      <w:bookmarkStart w:id="0" w:name="_Ref241584544"/>
      <w:r>
        <w:rPr>
          <w:rFonts w:hint="eastAsia"/>
        </w:rPr>
        <w:t xml:space="preserve">表 </w:t>
      </w:r>
      <w:r>
        <w:fldChar w:fldCharType="begin"/>
      </w:r>
      <w:r>
        <w:instrText xml:space="preserve"> </w:instrText>
      </w:r>
      <w:r>
        <w:rPr>
          <w:rFonts w:hint="eastAsia"/>
        </w:rPr>
        <w:instrText>SEQ 表 \* ARABIC</w:instrText>
      </w:r>
      <w:r>
        <w:instrText xml:space="preserve"> </w:instrText>
      </w:r>
      <w:r>
        <w:fldChar w:fldCharType="separate"/>
      </w:r>
      <w:r w:rsidR="00313464">
        <w:rPr>
          <w:noProof/>
        </w:rPr>
        <w:t>1</w:t>
      </w:r>
      <w:r>
        <w:fldChar w:fldCharType="end"/>
      </w:r>
      <w:bookmarkEnd w:id="0"/>
      <w:r>
        <w:rPr>
          <w:rFonts w:hint="eastAsia"/>
        </w:rPr>
        <w:t xml:space="preserve">　スケジュール概観</w:t>
      </w:r>
    </w:p>
    <w:tbl>
      <w:tblPr>
        <w:tblStyle w:val="a8"/>
        <w:tblW w:w="0" w:type="auto"/>
        <w:jc w:val="center"/>
        <w:tblLook w:val="04A0" w:firstRow="1" w:lastRow="0" w:firstColumn="1" w:lastColumn="0" w:noHBand="0" w:noVBand="1"/>
      </w:tblPr>
      <w:tblGrid>
        <w:gridCol w:w="4729"/>
        <w:gridCol w:w="4729"/>
      </w:tblGrid>
      <w:tr w:rsidR="004D0A50" w14:paraId="7DB2EE21" w14:textId="77777777" w:rsidTr="004D0A50">
        <w:trPr>
          <w:jc w:val="center"/>
        </w:trPr>
        <w:tc>
          <w:tcPr>
            <w:tcW w:w="4729" w:type="dxa"/>
            <w:shd w:val="clear" w:color="auto" w:fill="D9D9D9" w:themeFill="background1" w:themeFillShade="D9"/>
          </w:tcPr>
          <w:p w14:paraId="1CF7FC0E" w14:textId="77777777" w:rsidR="004D0A50" w:rsidRPr="007742B0" w:rsidRDefault="004D0A50" w:rsidP="001D33C4">
            <w:pPr>
              <w:ind w:firstLine="211"/>
              <w:rPr>
                <w:b/>
                <w:bCs/>
              </w:rPr>
            </w:pPr>
            <w:r w:rsidRPr="007742B0">
              <w:rPr>
                <w:rFonts w:hint="eastAsia"/>
                <w:b/>
                <w:bCs/>
              </w:rPr>
              <w:t>項目</w:t>
            </w:r>
          </w:p>
        </w:tc>
        <w:tc>
          <w:tcPr>
            <w:tcW w:w="4729" w:type="dxa"/>
            <w:shd w:val="clear" w:color="auto" w:fill="D9D9D9" w:themeFill="background1" w:themeFillShade="D9"/>
          </w:tcPr>
          <w:p w14:paraId="708D7448" w14:textId="77777777" w:rsidR="004D0A50" w:rsidRPr="007742B0" w:rsidRDefault="004D0A50" w:rsidP="001D33C4">
            <w:pPr>
              <w:ind w:firstLine="211"/>
              <w:rPr>
                <w:b/>
                <w:bCs/>
              </w:rPr>
            </w:pPr>
            <w:r w:rsidRPr="007742B0">
              <w:rPr>
                <w:rFonts w:hint="eastAsia"/>
                <w:b/>
                <w:bCs/>
              </w:rPr>
              <w:t>日程</w:t>
            </w:r>
          </w:p>
        </w:tc>
      </w:tr>
      <w:tr w:rsidR="004D0A50" w14:paraId="50D5B2A9" w14:textId="77777777" w:rsidTr="004D0A50">
        <w:trPr>
          <w:jc w:val="center"/>
        </w:trPr>
        <w:tc>
          <w:tcPr>
            <w:tcW w:w="4729" w:type="dxa"/>
          </w:tcPr>
          <w:p w14:paraId="5466717B" w14:textId="77777777" w:rsidR="004D0A50" w:rsidRDefault="004D0A50" w:rsidP="001D33C4">
            <w:pPr>
              <w:ind w:firstLine="210"/>
            </w:pPr>
            <w:r>
              <w:rPr>
                <w:rFonts w:hint="eastAsia"/>
              </w:rPr>
              <w:t>公募期間</w:t>
            </w:r>
          </w:p>
        </w:tc>
        <w:tc>
          <w:tcPr>
            <w:tcW w:w="4729" w:type="dxa"/>
          </w:tcPr>
          <w:p w14:paraId="791C6182" w14:textId="77777777" w:rsidR="004D0A50" w:rsidRDefault="004D0A50" w:rsidP="001D33C4">
            <w:pPr>
              <w:ind w:firstLine="210"/>
            </w:pPr>
            <w:r w:rsidRPr="0057663F">
              <w:t>202</w:t>
            </w:r>
            <w:r>
              <w:rPr>
                <w:rFonts w:hint="eastAsia"/>
              </w:rPr>
              <w:t>6</w:t>
            </w:r>
            <w:r w:rsidRPr="0057663F">
              <w:t>年</w:t>
            </w:r>
            <w:r w:rsidRPr="0057663F">
              <w:t>10</w:t>
            </w:r>
            <w:r w:rsidRPr="0057663F">
              <w:t>月</w:t>
            </w:r>
            <w:r>
              <w:rPr>
                <w:rFonts w:hint="eastAsia"/>
              </w:rPr>
              <w:t>5</w:t>
            </w:r>
            <w:r w:rsidRPr="0057663F">
              <w:t>日</w:t>
            </w:r>
            <w:r>
              <w:rPr>
                <w:rFonts w:hint="eastAsia"/>
              </w:rPr>
              <w:t>(</w:t>
            </w:r>
            <w:r>
              <w:rPr>
                <w:rFonts w:hint="eastAsia"/>
              </w:rPr>
              <w:t>月</w:t>
            </w:r>
            <w:r>
              <w:rPr>
                <w:rFonts w:hint="eastAsia"/>
              </w:rPr>
              <w:t>)</w:t>
            </w:r>
            <w:r>
              <w:rPr>
                <w:rFonts w:hint="eastAsia"/>
              </w:rPr>
              <w:t>～</w:t>
            </w:r>
            <w:r>
              <w:rPr>
                <w:rFonts w:hint="eastAsia"/>
              </w:rPr>
              <w:t>11</w:t>
            </w:r>
            <w:r>
              <w:rPr>
                <w:rFonts w:hint="eastAsia"/>
              </w:rPr>
              <w:t>月</w:t>
            </w:r>
            <w:r>
              <w:rPr>
                <w:rFonts w:hint="eastAsia"/>
              </w:rPr>
              <w:t>2</w:t>
            </w:r>
            <w:r>
              <w:rPr>
                <w:rFonts w:hint="eastAsia"/>
              </w:rPr>
              <w:t>日</w:t>
            </w:r>
            <w:r>
              <w:rPr>
                <w:rFonts w:hint="eastAsia"/>
              </w:rPr>
              <w:t>(</w:t>
            </w:r>
            <w:r>
              <w:rPr>
                <w:rFonts w:hint="eastAsia"/>
              </w:rPr>
              <w:t>月</w:t>
            </w:r>
            <w:r>
              <w:rPr>
                <w:rFonts w:hint="eastAsia"/>
              </w:rPr>
              <w:t>)</w:t>
            </w:r>
          </w:p>
        </w:tc>
      </w:tr>
      <w:tr w:rsidR="004D0A50" w14:paraId="6BB279EA" w14:textId="77777777" w:rsidTr="004D0A50">
        <w:trPr>
          <w:jc w:val="center"/>
        </w:trPr>
        <w:tc>
          <w:tcPr>
            <w:tcW w:w="4729" w:type="dxa"/>
          </w:tcPr>
          <w:p w14:paraId="3133CFBE" w14:textId="77777777" w:rsidR="004D0A50" w:rsidRDefault="004D0A50" w:rsidP="001D33C4">
            <w:pPr>
              <w:ind w:firstLine="210"/>
            </w:pPr>
            <w:r>
              <w:rPr>
                <w:rFonts w:hint="eastAsia"/>
              </w:rPr>
              <w:t>公募説明会</w:t>
            </w:r>
          </w:p>
        </w:tc>
        <w:tc>
          <w:tcPr>
            <w:tcW w:w="4729" w:type="dxa"/>
          </w:tcPr>
          <w:p w14:paraId="2BB57767" w14:textId="77777777" w:rsidR="004D0A50" w:rsidRDefault="004D0A50" w:rsidP="001D33C4">
            <w:pPr>
              <w:ind w:firstLine="210"/>
            </w:pPr>
            <w:r>
              <w:rPr>
                <w:rFonts w:hint="eastAsia"/>
              </w:rPr>
              <w:t>2026</w:t>
            </w:r>
            <w:r>
              <w:rPr>
                <w:rFonts w:hint="eastAsia"/>
              </w:rPr>
              <w:t>年</w:t>
            </w:r>
            <w:r>
              <w:rPr>
                <w:rFonts w:hint="eastAsia"/>
              </w:rPr>
              <w:t>10</w:t>
            </w:r>
            <w:r>
              <w:rPr>
                <w:rFonts w:hint="eastAsia"/>
              </w:rPr>
              <w:t>月</w:t>
            </w:r>
            <w:r>
              <w:rPr>
                <w:rFonts w:hint="eastAsia"/>
              </w:rPr>
              <w:t>13</w:t>
            </w:r>
            <w:r>
              <w:rPr>
                <w:rFonts w:hint="eastAsia"/>
              </w:rPr>
              <w:t>日</w:t>
            </w:r>
            <w:r>
              <w:rPr>
                <w:rFonts w:hint="eastAsia"/>
              </w:rPr>
              <w:t>(</w:t>
            </w:r>
            <w:r>
              <w:rPr>
                <w:rFonts w:hint="eastAsia"/>
              </w:rPr>
              <w:t>火</w:t>
            </w:r>
            <w:r>
              <w:rPr>
                <w:rFonts w:hint="eastAsia"/>
              </w:rPr>
              <w:t>)14</w:t>
            </w:r>
            <w:r>
              <w:rPr>
                <w:rFonts w:hint="eastAsia"/>
              </w:rPr>
              <w:t>時</w:t>
            </w:r>
            <w:r>
              <w:rPr>
                <w:rFonts w:hint="eastAsia"/>
              </w:rPr>
              <w:t>00</w:t>
            </w:r>
            <w:r>
              <w:rPr>
                <w:rFonts w:hint="eastAsia"/>
              </w:rPr>
              <w:t>分</w:t>
            </w:r>
          </w:p>
        </w:tc>
      </w:tr>
      <w:tr w:rsidR="004D0A50" w14:paraId="3B4024E8" w14:textId="77777777" w:rsidTr="004D0A50">
        <w:trPr>
          <w:jc w:val="center"/>
        </w:trPr>
        <w:tc>
          <w:tcPr>
            <w:tcW w:w="4729" w:type="dxa"/>
          </w:tcPr>
          <w:p w14:paraId="38FBFB7F" w14:textId="77777777" w:rsidR="004D0A50" w:rsidRDefault="004D0A50" w:rsidP="001D33C4">
            <w:pPr>
              <w:ind w:firstLine="210"/>
            </w:pPr>
            <w:r>
              <w:rPr>
                <w:rFonts w:hint="eastAsia"/>
              </w:rPr>
              <w:t>質問の受付期間</w:t>
            </w:r>
          </w:p>
        </w:tc>
        <w:tc>
          <w:tcPr>
            <w:tcW w:w="4729" w:type="dxa"/>
          </w:tcPr>
          <w:p w14:paraId="35EC09C9" w14:textId="77777777" w:rsidR="004D0A50" w:rsidRDefault="004D0A50" w:rsidP="001D33C4">
            <w:pPr>
              <w:ind w:firstLine="210"/>
            </w:pPr>
            <w:r>
              <w:rPr>
                <w:rFonts w:hint="eastAsia"/>
              </w:rPr>
              <w:t>2026</w:t>
            </w:r>
            <w:r>
              <w:rPr>
                <w:rFonts w:hint="eastAsia"/>
              </w:rPr>
              <w:t>年</w:t>
            </w:r>
            <w:r>
              <w:rPr>
                <w:rFonts w:hint="eastAsia"/>
              </w:rPr>
              <w:t>10</w:t>
            </w:r>
            <w:r>
              <w:rPr>
                <w:rFonts w:hint="eastAsia"/>
              </w:rPr>
              <w:t>月</w:t>
            </w:r>
            <w:r>
              <w:rPr>
                <w:rFonts w:hint="eastAsia"/>
              </w:rPr>
              <w:t>13</w:t>
            </w:r>
            <w:r>
              <w:rPr>
                <w:rFonts w:hint="eastAsia"/>
              </w:rPr>
              <w:t>日</w:t>
            </w:r>
            <w:r>
              <w:rPr>
                <w:rFonts w:hint="eastAsia"/>
              </w:rPr>
              <w:t>(</w:t>
            </w:r>
            <w:r>
              <w:rPr>
                <w:rFonts w:hint="eastAsia"/>
              </w:rPr>
              <w:t>火</w:t>
            </w:r>
            <w:r>
              <w:rPr>
                <w:rFonts w:hint="eastAsia"/>
              </w:rPr>
              <w:t>)</w:t>
            </w:r>
            <w:r>
              <w:rPr>
                <w:rFonts w:hint="eastAsia"/>
              </w:rPr>
              <w:t>～</w:t>
            </w:r>
            <w:r>
              <w:rPr>
                <w:rFonts w:hint="eastAsia"/>
              </w:rPr>
              <w:t>10</w:t>
            </w:r>
            <w:r>
              <w:rPr>
                <w:rFonts w:hint="eastAsia"/>
              </w:rPr>
              <w:t>月</w:t>
            </w:r>
            <w:r>
              <w:rPr>
                <w:rFonts w:hint="eastAsia"/>
              </w:rPr>
              <w:t>23</w:t>
            </w:r>
            <w:r>
              <w:rPr>
                <w:rFonts w:hint="eastAsia"/>
              </w:rPr>
              <w:t>日</w:t>
            </w:r>
            <w:r>
              <w:rPr>
                <w:rFonts w:hint="eastAsia"/>
              </w:rPr>
              <w:t>(</w:t>
            </w:r>
            <w:r>
              <w:rPr>
                <w:rFonts w:hint="eastAsia"/>
              </w:rPr>
              <w:t>金</w:t>
            </w:r>
            <w:r>
              <w:rPr>
                <w:rFonts w:hint="eastAsia"/>
              </w:rPr>
              <w:t>)</w:t>
            </w:r>
          </w:p>
        </w:tc>
      </w:tr>
      <w:tr w:rsidR="004D0A50" w14:paraId="30D1FD61" w14:textId="77777777" w:rsidTr="004D0A50">
        <w:trPr>
          <w:jc w:val="center"/>
        </w:trPr>
        <w:tc>
          <w:tcPr>
            <w:tcW w:w="4729" w:type="dxa"/>
          </w:tcPr>
          <w:p w14:paraId="26D4BDA9" w14:textId="77777777" w:rsidR="004D0A50" w:rsidRDefault="004D0A50" w:rsidP="001D33C4">
            <w:pPr>
              <w:ind w:firstLine="210"/>
            </w:pPr>
            <w:r w:rsidRPr="00AB4993">
              <w:t>提案書等の受付期間</w:t>
            </w:r>
          </w:p>
        </w:tc>
        <w:tc>
          <w:tcPr>
            <w:tcW w:w="4729" w:type="dxa"/>
          </w:tcPr>
          <w:p w14:paraId="4A7CCD04" w14:textId="77777777" w:rsidR="004D0A50" w:rsidRDefault="004D0A50" w:rsidP="001D33C4">
            <w:pPr>
              <w:ind w:firstLine="210"/>
            </w:pPr>
            <w:r>
              <w:rPr>
                <w:rFonts w:hint="eastAsia"/>
              </w:rPr>
              <w:t>2026</w:t>
            </w:r>
            <w:r>
              <w:rPr>
                <w:rFonts w:hint="eastAsia"/>
              </w:rPr>
              <w:t>年</w:t>
            </w:r>
            <w:r>
              <w:rPr>
                <w:rFonts w:hint="eastAsia"/>
              </w:rPr>
              <w:t>10</w:t>
            </w:r>
            <w:r>
              <w:rPr>
                <w:rFonts w:hint="eastAsia"/>
              </w:rPr>
              <w:t>月</w:t>
            </w:r>
            <w:r>
              <w:rPr>
                <w:rFonts w:hint="eastAsia"/>
              </w:rPr>
              <w:t>29</w:t>
            </w:r>
            <w:r>
              <w:rPr>
                <w:rFonts w:hint="eastAsia"/>
              </w:rPr>
              <w:t>日</w:t>
            </w:r>
            <w:r>
              <w:rPr>
                <w:rFonts w:hint="eastAsia"/>
              </w:rPr>
              <w:t>(</w:t>
            </w:r>
            <w:r>
              <w:rPr>
                <w:rFonts w:hint="eastAsia"/>
              </w:rPr>
              <w:t>木</w:t>
            </w:r>
            <w:r>
              <w:rPr>
                <w:rFonts w:hint="eastAsia"/>
              </w:rPr>
              <w:t>)</w:t>
            </w:r>
            <w:r>
              <w:rPr>
                <w:rFonts w:hint="eastAsia"/>
              </w:rPr>
              <w:t>～</w:t>
            </w:r>
            <w:r>
              <w:rPr>
                <w:rFonts w:hint="eastAsia"/>
              </w:rPr>
              <w:t>11</w:t>
            </w:r>
            <w:r>
              <w:rPr>
                <w:rFonts w:hint="eastAsia"/>
              </w:rPr>
              <w:t>月</w:t>
            </w:r>
            <w:r>
              <w:rPr>
                <w:rFonts w:hint="eastAsia"/>
              </w:rPr>
              <w:t>2</w:t>
            </w:r>
            <w:r>
              <w:rPr>
                <w:rFonts w:hint="eastAsia"/>
              </w:rPr>
              <w:t>日</w:t>
            </w:r>
            <w:r>
              <w:rPr>
                <w:rFonts w:hint="eastAsia"/>
              </w:rPr>
              <w:t>(</w:t>
            </w:r>
            <w:r>
              <w:rPr>
                <w:rFonts w:hint="eastAsia"/>
              </w:rPr>
              <w:t>月</w:t>
            </w:r>
            <w:r>
              <w:rPr>
                <w:rFonts w:hint="eastAsia"/>
              </w:rPr>
              <w:t>)17</w:t>
            </w:r>
            <w:r>
              <w:rPr>
                <w:rFonts w:hint="eastAsia"/>
              </w:rPr>
              <w:t>時</w:t>
            </w:r>
            <w:r>
              <w:rPr>
                <w:rFonts w:hint="eastAsia"/>
              </w:rPr>
              <w:t>00</w:t>
            </w:r>
            <w:r>
              <w:rPr>
                <w:rFonts w:hint="eastAsia"/>
              </w:rPr>
              <w:t>分まで。</w:t>
            </w:r>
          </w:p>
        </w:tc>
      </w:tr>
      <w:tr w:rsidR="004D0A50" w14:paraId="00A9DF4D" w14:textId="77777777" w:rsidTr="004D0A50">
        <w:trPr>
          <w:jc w:val="center"/>
        </w:trPr>
        <w:tc>
          <w:tcPr>
            <w:tcW w:w="4729" w:type="dxa"/>
          </w:tcPr>
          <w:p w14:paraId="02F22D70" w14:textId="77777777" w:rsidR="004D0A50" w:rsidRPr="00AB4993" w:rsidRDefault="004D0A50" w:rsidP="001D33C4">
            <w:pPr>
              <w:ind w:firstLine="210"/>
            </w:pPr>
            <w:r w:rsidRPr="00AB4993">
              <w:t>審査期間</w:t>
            </w:r>
          </w:p>
        </w:tc>
        <w:tc>
          <w:tcPr>
            <w:tcW w:w="4729" w:type="dxa"/>
          </w:tcPr>
          <w:p w14:paraId="1FC5C1D6" w14:textId="77777777" w:rsidR="004D0A50" w:rsidRDefault="004D0A50" w:rsidP="001D33C4">
            <w:pPr>
              <w:ind w:firstLine="210"/>
            </w:pPr>
            <w:r w:rsidRPr="008F4288">
              <w:t>2026</w:t>
            </w:r>
            <w:r w:rsidRPr="008F4288">
              <w:t>年</w:t>
            </w:r>
            <w:r w:rsidRPr="008F4288">
              <w:t>11</w:t>
            </w:r>
            <w:r w:rsidRPr="008F4288">
              <w:t>月</w:t>
            </w:r>
            <w:r w:rsidRPr="008F4288">
              <w:t>4</w:t>
            </w:r>
            <w:r w:rsidRPr="008F4288">
              <w:t>日（水）～</w:t>
            </w:r>
            <w:r w:rsidRPr="008F4288">
              <w:t>2026</w:t>
            </w:r>
            <w:r w:rsidRPr="008F4288">
              <w:t>年</w:t>
            </w:r>
            <w:r w:rsidRPr="008F4288">
              <w:t>11</w:t>
            </w:r>
            <w:r w:rsidRPr="008F4288">
              <w:t>月</w:t>
            </w:r>
            <w:r w:rsidRPr="008F4288">
              <w:t>11</w:t>
            </w:r>
            <w:r w:rsidRPr="008F4288">
              <w:t>日（水）</w:t>
            </w:r>
          </w:p>
        </w:tc>
      </w:tr>
      <w:tr w:rsidR="004D0A50" w14:paraId="643336B8" w14:textId="77777777" w:rsidTr="004D0A50">
        <w:trPr>
          <w:jc w:val="center"/>
        </w:trPr>
        <w:tc>
          <w:tcPr>
            <w:tcW w:w="4729" w:type="dxa"/>
          </w:tcPr>
          <w:p w14:paraId="0FE84C11" w14:textId="77777777" w:rsidR="004D0A50" w:rsidRPr="00AB4993" w:rsidRDefault="004D0A50" w:rsidP="001D33C4">
            <w:pPr>
              <w:ind w:firstLine="210"/>
            </w:pPr>
            <w:r w:rsidRPr="00AB4993">
              <w:t>ヒアリング</w:t>
            </w:r>
          </w:p>
        </w:tc>
        <w:tc>
          <w:tcPr>
            <w:tcW w:w="4729" w:type="dxa"/>
          </w:tcPr>
          <w:p w14:paraId="5DBAD967" w14:textId="3B9F0FF2" w:rsidR="004D0A50" w:rsidRDefault="004D0A50" w:rsidP="001D33C4">
            <w:pPr>
              <w:ind w:firstLine="210"/>
            </w:pPr>
            <w:r>
              <w:rPr>
                <w:rFonts w:hint="eastAsia"/>
              </w:rPr>
              <w:t>2026</w:t>
            </w:r>
            <w:r>
              <w:rPr>
                <w:rFonts w:hint="eastAsia"/>
              </w:rPr>
              <w:t>年</w:t>
            </w:r>
            <w:r>
              <w:rPr>
                <w:rFonts w:hint="eastAsia"/>
              </w:rPr>
              <w:t>11</w:t>
            </w:r>
            <w:r>
              <w:rPr>
                <w:rFonts w:hint="eastAsia"/>
              </w:rPr>
              <w:t>月</w:t>
            </w:r>
            <w:r>
              <w:rPr>
                <w:rFonts w:hint="eastAsia"/>
              </w:rPr>
              <w:t>6</w:t>
            </w:r>
            <w:r>
              <w:rPr>
                <w:rFonts w:hint="eastAsia"/>
              </w:rPr>
              <w:t>日</w:t>
            </w:r>
            <w:r>
              <w:rPr>
                <w:rFonts w:hint="eastAsia"/>
              </w:rPr>
              <w:t>(</w:t>
            </w:r>
            <w:r>
              <w:rPr>
                <w:rFonts w:hint="eastAsia"/>
              </w:rPr>
              <w:t>金</w:t>
            </w:r>
            <w:r>
              <w:rPr>
                <w:rFonts w:hint="eastAsia"/>
              </w:rPr>
              <w:t>)</w:t>
            </w:r>
            <w:r>
              <w:rPr>
                <w:rFonts w:hint="eastAsia"/>
              </w:rPr>
              <w:t>（予定）</w:t>
            </w:r>
          </w:p>
        </w:tc>
      </w:tr>
      <w:tr w:rsidR="004D0A50" w14:paraId="00E77827" w14:textId="77777777" w:rsidTr="004D0A50">
        <w:trPr>
          <w:jc w:val="center"/>
        </w:trPr>
        <w:tc>
          <w:tcPr>
            <w:tcW w:w="4729" w:type="dxa"/>
          </w:tcPr>
          <w:p w14:paraId="1BC72163" w14:textId="77777777" w:rsidR="004D0A50" w:rsidRPr="00AB4993" w:rsidRDefault="004D0A50" w:rsidP="001D33C4">
            <w:pPr>
              <w:ind w:firstLine="210"/>
            </w:pPr>
            <w:r w:rsidRPr="00AB4993">
              <w:t>採択結果の通知</w:t>
            </w:r>
          </w:p>
        </w:tc>
        <w:tc>
          <w:tcPr>
            <w:tcW w:w="4729" w:type="dxa"/>
          </w:tcPr>
          <w:p w14:paraId="4158A610" w14:textId="77777777" w:rsidR="004D0A50" w:rsidRDefault="004D0A50" w:rsidP="001D33C4">
            <w:pPr>
              <w:ind w:firstLine="210"/>
            </w:pPr>
            <w:r>
              <w:rPr>
                <w:rFonts w:hint="eastAsia"/>
              </w:rPr>
              <w:t>2026</w:t>
            </w:r>
            <w:r>
              <w:rPr>
                <w:rFonts w:hint="eastAsia"/>
              </w:rPr>
              <w:t>年</w:t>
            </w:r>
            <w:r>
              <w:rPr>
                <w:rFonts w:hint="eastAsia"/>
              </w:rPr>
              <w:t>11</w:t>
            </w:r>
            <w:r>
              <w:rPr>
                <w:rFonts w:hint="eastAsia"/>
              </w:rPr>
              <w:t>月中旬（予定）</w:t>
            </w:r>
          </w:p>
        </w:tc>
      </w:tr>
      <w:tr w:rsidR="004D0A50" w14:paraId="23749922" w14:textId="77777777" w:rsidTr="004D0A50">
        <w:trPr>
          <w:jc w:val="center"/>
        </w:trPr>
        <w:tc>
          <w:tcPr>
            <w:tcW w:w="4729" w:type="dxa"/>
          </w:tcPr>
          <w:p w14:paraId="4AF91675" w14:textId="77777777" w:rsidR="004D0A50" w:rsidRPr="00AB4993" w:rsidRDefault="004D0A50" w:rsidP="001D33C4">
            <w:pPr>
              <w:ind w:firstLine="210"/>
            </w:pPr>
            <w:r w:rsidRPr="00AB4993">
              <w:t>契約締結日</w:t>
            </w:r>
          </w:p>
        </w:tc>
        <w:tc>
          <w:tcPr>
            <w:tcW w:w="4729" w:type="dxa"/>
          </w:tcPr>
          <w:p w14:paraId="50DF5960" w14:textId="77777777" w:rsidR="004D0A50" w:rsidRDefault="004D0A50" w:rsidP="001D33C4">
            <w:pPr>
              <w:ind w:firstLine="210"/>
            </w:pPr>
            <w:r>
              <w:rPr>
                <w:rFonts w:hint="eastAsia"/>
              </w:rPr>
              <w:t>2026</w:t>
            </w:r>
            <w:r>
              <w:rPr>
                <w:rFonts w:hint="eastAsia"/>
              </w:rPr>
              <w:t>年</w:t>
            </w:r>
            <w:r>
              <w:rPr>
                <w:rFonts w:hint="eastAsia"/>
              </w:rPr>
              <w:t>12</w:t>
            </w:r>
            <w:r>
              <w:rPr>
                <w:rFonts w:hint="eastAsia"/>
              </w:rPr>
              <w:t>月中旬（予定）</w:t>
            </w:r>
          </w:p>
        </w:tc>
      </w:tr>
      <w:tr w:rsidR="004D0A50" w14:paraId="0DA31040" w14:textId="77777777" w:rsidTr="004D0A50">
        <w:trPr>
          <w:jc w:val="center"/>
        </w:trPr>
        <w:tc>
          <w:tcPr>
            <w:tcW w:w="4729" w:type="dxa"/>
          </w:tcPr>
          <w:p w14:paraId="4B237E59" w14:textId="77777777" w:rsidR="004D0A50" w:rsidRPr="00AB4993" w:rsidRDefault="004D0A50" w:rsidP="001D33C4">
            <w:pPr>
              <w:ind w:firstLine="210"/>
            </w:pPr>
            <w:r w:rsidRPr="0045365A">
              <w:t>納入期限</w:t>
            </w:r>
          </w:p>
        </w:tc>
        <w:tc>
          <w:tcPr>
            <w:tcW w:w="4729" w:type="dxa"/>
          </w:tcPr>
          <w:p w14:paraId="2BB303BC" w14:textId="77777777" w:rsidR="004D0A50" w:rsidRDefault="004D0A50" w:rsidP="001D33C4">
            <w:pPr>
              <w:ind w:firstLine="210"/>
            </w:pPr>
            <w:r w:rsidRPr="008F4288">
              <w:t>2027</w:t>
            </w:r>
            <w:r w:rsidRPr="008F4288">
              <w:t>年</w:t>
            </w:r>
            <w:r w:rsidRPr="008F4288">
              <w:t>11</w:t>
            </w:r>
            <w:r w:rsidRPr="008F4288">
              <w:t>月</w:t>
            </w:r>
            <w:r w:rsidRPr="008F4288">
              <w:t>30</w:t>
            </w:r>
            <w:r w:rsidRPr="008F4288">
              <w:t>日（火）</w:t>
            </w:r>
          </w:p>
        </w:tc>
      </w:tr>
    </w:tbl>
    <w:p w14:paraId="184B861E" w14:textId="77777777" w:rsidR="00227A32" w:rsidRDefault="00227A32" w:rsidP="00C00315">
      <w:pPr>
        <w:ind w:firstLine="210"/>
      </w:pPr>
    </w:p>
    <w:p w14:paraId="50EEA748" w14:textId="3B01E6B8" w:rsidR="00227A32" w:rsidRDefault="007742B0" w:rsidP="007742B0">
      <w:pPr>
        <w:pStyle w:val="1"/>
      </w:pPr>
      <w:r>
        <w:rPr>
          <w:rFonts w:hint="eastAsia"/>
        </w:rPr>
        <w:lastRenderedPageBreak/>
        <w:t>応募資格</w:t>
      </w:r>
    </w:p>
    <w:p w14:paraId="3E523CC0" w14:textId="520C48DE" w:rsidR="007742B0" w:rsidRDefault="007742B0" w:rsidP="007742B0">
      <w:pPr>
        <w:pStyle w:val="2"/>
      </w:pPr>
      <w:r>
        <w:rPr>
          <w:rFonts w:hint="eastAsia"/>
        </w:rPr>
        <w:t>応募者要件</w:t>
      </w:r>
    </w:p>
    <w:p w14:paraId="151E53C7" w14:textId="1A45876E" w:rsidR="007742B0" w:rsidRDefault="007742B0" w:rsidP="007742B0">
      <w:pPr>
        <w:ind w:firstLine="210"/>
      </w:pPr>
      <w:r w:rsidRPr="007742B0">
        <w:t>本事業の提案者は、以下の要件を満たすものとする。</w:t>
      </w:r>
    </w:p>
    <w:p w14:paraId="78BFC32D" w14:textId="77777777" w:rsidR="007742B0" w:rsidRDefault="007742B0" w:rsidP="007742B0">
      <w:pPr>
        <w:ind w:firstLine="210"/>
      </w:pPr>
    </w:p>
    <w:p w14:paraId="4780C20C" w14:textId="0AAE1B9A" w:rsidR="007742B0" w:rsidRDefault="007742B0" w:rsidP="004D68A3">
      <w:pPr>
        <w:pStyle w:val="aff"/>
        <w:numPr>
          <w:ilvl w:val="0"/>
          <w:numId w:val="3"/>
        </w:numPr>
        <w:ind w:leftChars="0" w:firstLineChars="0"/>
      </w:pPr>
      <w:r>
        <w:rPr>
          <w:rFonts w:hint="eastAsia"/>
        </w:rPr>
        <w:t>予算決算及び会計令（以下「予決令」という。）第</w:t>
      </w:r>
      <w:r>
        <w:rPr>
          <w:rFonts w:hint="eastAsia"/>
        </w:rPr>
        <w:t>70</w:t>
      </w:r>
      <w:r>
        <w:rPr>
          <w:rFonts w:hint="eastAsia"/>
        </w:rPr>
        <w:t>条の規定に該当しない者であること。なお、未成年者、被保佐人又は被補助人であって、契約締結のために必要な同意を得ている者は、同条中、特別の理由がある場合に該当する。</w:t>
      </w:r>
    </w:p>
    <w:p w14:paraId="46D6B746" w14:textId="77777777" w:rsidR="007742B0" w:rsidRDefault="007742B0" w:rsidP="004D68A3">
      <w:pPr>
        <w:pStyle w:val="aff"/>
        <w:numPr>
          <w:ilvl w:val="0"/>
          <w:numId w:val="3"/>
        </w:numPr>
        <w:ind w:leftChars="0" w:firstLineChars="0"/>
      </w:pPr>
      <w:r>
        <w:rPr>
          <w:rFonts w:hint="eastAsia"/>
        </w:rPr>
        <w:t>予決令第</w:t>
      </w:r>
      <w:r>
        <w:rPr>
          <w:rFonts w:hint="eastAsia"/>
        </w:rPr>
        <w:t>71</w:t>
      </w:r>
      <w:r>
        <w:rPr>
          <w:rFonts w:hint="eastAsia"/>
        </w:rPr>
        <w:t>条の規定に該当しない者であること。</w:t>
      </w:r>
    </w:p>
    <w:p w14:paraId="32624C2B" w14:textId="77777777" w:rsidR="007742B0" w:rsidRDefault="007742B0" w:rsidP="004D68A3">
      <w:pPr>
        <w:pStyle w:val="aff"/>
        <w:numPr>
          <w:ilvl w:val="0"/>
          <w:numId w:val="3"/>
        </w:numPr>
        <w:ind w:leftChars="0" w:firstLineChars="0"/>
      </w:pPr>
      <w:r>
        <w:rPr>
          <w:rFonts w:hint="eastAsia"/>
        </w:rPr>
        <w:t>令和</w:t>
      </w:r>
      <w:r>
        <w:rPr>
          <w:rFonts w:hint="eastAsia"/>
        </w:rPr>
        <w:t>7</w:t>
      </w:r>
      <w:r>
        <w:rPr>
          <w:rFonts w:hint="eastAsia"/>
        </w:rPr>
        <w:t>・</w:t>
      </w:r>
      <w:r>
        <w:rPr>
          <w:rFonts w:hint="eastAsia"/>
        </w:rPr>
        <w:t>8</w:t>
      </w:r>
      <w:r>
        <w:rPr>
          <w:rFonts w:hint="eastAsia"/>
        </w:rPr>
        <w:t>・</w:t>
      </w:r>
      <w:r>
        <w:rPr>
          <w:rFonts w:hint="eastAsia"/>
        </w:rPr>
        <w:t>9</w:t>
      </w:r>
      <w:r>
        <w:rPr>
          <w:rFonts w:hint="eastAsia"/>
        </w:rPr>
        <w:t>年度競争参加資格（全省庁統一資格）において「役務の提供等」で、「</w:t>
      </w:r>
      <w:r>
        <w:rPr>
          <w:rFonts w:hint="eastAsia"/>
        </w:rPr>
        <w:t>A</w:t>
      </w:r>
      <w:r>
        <w:rPr>
          <w:rFonts w:hint="eastAsia"/>
        </w:rPr>
        <w:t>」、「</w:t>
      </w:r>
      <w:r>
        <w:rPr>
          <w:rFonts w:hint="eastAsia"/>
        </w:rPr>
        <w:t>B</w:t>
      </w:r>
      <w:r>
        <w:rPr>
          <w:rFonts w:hint="eastAsia"/>
        </w:rPr>
        <w:t>」又は「</w:t>
      </w:r>
      <w:r>
        <w:rPr>
          <w:rFonts w:hint="eastAsia"/>
        </w:rPr>
        <w:t>C</w:t>
      </w:r>
      <w:r>
        <w:rPr>
          <w:rFonts w:hint="eastAsia"/>
        </w:rPr>
        <w:t>」の等級に格付けされた者であること。</w:t>
      </w:r>
    </w:p>
    <w:p w14:paraId="3568756A" w14:textId="77777777" w:rsidR="007742B0" w:rsidRDefault="007742B0" w:rsidP="004D68A3">
      <w:pPr>
        <w:pStyle w:val="aff"/>
        <w:numPr>
          <w:ilvl w:val="0"/>
          <w:numId w:val="3"/>
        </w:numPr>
        <w:ind w:leftChars="0" w:firstLineChars="0"/>
      </w:pPr>
      <w:r>
        <w:rPr>
          <w:rFonts w:hint="eastAsia"/>
        </w:rPr>
        <w:t>各省各庁及び政府関係法人等から取引停止又は指名停止処分等を受けていない者（理事長が特に認める場合を含む。）であること。</w:t>
      </w:r>
    </w:p>
    <w:p w14:paraId="38E87B91" w14:textId="77777777" w:rsidR="007742B0" w:rsidRDefault="007742B0" w:rsidP="004D68A3">
      <w:pPr>
        <w:pStyle w:val="aff"/>
        <w:numPr>
          <w:ilvl w:val="0"/>
          <w:numId w:val="3"/>
        </w:numPr>
        <w:ind w:leftChars="0" w:firstLineChars="0"/>
      </w:pPr>
      <w:r>
        <w:rPr>
          <w:rFonts w:hint="eastAsia"/>
        </w:rPr>
        <w:t>経営の状況又は信用度が極度に悪化していないと認められる者であり、適正な契約の履行が確保される者であること。</w:t>
      </w:r>
    </w:p>
    <w:p w14:paraId="3155BF23" w14:textId="466F5A50" w:rsidR="007742B0" w:rsidRDefault="007742B0" w:rsidP="004D68A3">
      <w:pPr>
        <w:pStyle w:val="aff"/>
        <w:numPr>
          <w:ilvl w:val="0"/>
          <w:numId w:val="3"/>
        </w:numPr>
        <w:ind w:leftChars="0" w:firstLineChars="0"/>
      </w:pPr>
      <w:r>
        <w:rPr>
          <w:rFonts w:hint="eastAsia"/>
        </w:rPr>
        <w:t>過去</w:t>
      </w:r>
      <w:r>
        <w:rPr>
          <w:rFonts w:hint="eastAsia"/>
        </w:rPr>
        <w:t>3</w:t>
      </w:r>
      <w:r>
        <w:rPr>
          <w:rFonts w:hint="eastAsia"/>
        </w:rPr>
        <w:t>年以内に情報管理の不備を理由に機構から契約を解除されている者ではないこと</w:t>
      </w:r>
    </w:p>
    <w:p w14:paraId="272E3B37" w14:textId="77777777" w:rsidR="007742B0" w:rsidRDefault="007742B0" w:rsidP="007742B0">
      <w:pPr>
        <w:ind w:firstLine="210"/>
      </w:pPr>
    </w:p>
    <w:p w14:paraId="7927257B" w14:textId="77777777" w:rsidR="007742B0" w:rsidRPr="007742B0" w:rsidRDefault="007742B0" w:rsidP="007742B0">
      <w:pPr>
        <w:ind w:firstLine="210"/>
      </w:pPr>
    </w:p>
    <w:p w14:paraId="0B393117" w14:textId="77777777" w:rsidR="007742B0" w:rsidRDefault="007742B0" w:rsidP="007742B0">
      <w:pPr>
        <w:pStyle w:val="1"/>
      </w:pPr>
      <w:r w:rsidRPr="007742B0">
        <w:t>提案書等作成要領</w:t>
      </w:r>
    </w:p>
    <w:p w14:paraId="3711DAC1" w14:textId="0488B29F" w:rsidR="007742B0" w:rsidRDefault="007742B0" w:rsidP="007742B0">
      <w:pPr>
        <w:pStyle w:val="2"/>
      </w:pPr>
      <w:r w:rsidRPr="007742B0">
        <w:t>提案書の構成及び記載事項</w:t>
      </w:r>
    </w:p>
    <w:p w14:paraId="3A6A61A7" w14:textId="4F1377F7" w:rsidR="007742B0" w:rsidRDefault="007742B0" w:rsidP="007742B0">
      <w:pPr>
        <w:ind w:firstLine="210"/>
      </w:pPr>
      <w:r w:rsidRPr="007742B0">
        <w:t>提案書は、表</w:t>
      </w:r>
      <w:r w:rsidRPr="007742B0">
        <w:t xml:space="preserve"> 2</w:t>
      </w:r>
      <w:r w:rsidRPr="007742B0">
        <w:t>の提案書目次および提案要求事項に従って提案要求内容を十分に咀嚼した上で記述及び提案すること。</w:t>
      </w:r>
    </w:p>
    <w:p w14:paraId="38EE23F6" w14:textId="77777777" w:rsidR="007742B0" w:rsidRDefault="007742B0">
      <w:pPr>
        <w:widowControl/>
        <w:ind w:firstLineChars="0" w:firstLine="0"/>
        <w:jc w:val="left"/>
      </w:pPr>
      <w:r>
        <w:br w:type="page"/>
      </w:r>
    </w:p>
    <w:p w14:paraId="1D7E5632" w14:textId="03B90ACE" w:rsidR="007742B0" w:rsidRDefault="007742B0" w:rsidP="007742B0">
      <w:pPr>
        <w:pStyle w:val="afd"/>
        <w:keepNext/>
        <w:ind w:firstLine="211"/>
        <w:jc w:val="center"/>
      </w:pPr>
      <w:r>
        <w:rPr>
          <w:rFonts w:hint="eastAsia"/>
        </w:rPr>
        <w:lastRenderedPageBreak/>
        <w:t xml:space="preserve">表 </w:t>
      </w:r>
      <w:r>
        <w:fldChar w:fldCharType="begin"/>
      </w:r>
      <w:r>
        <w:instrText xml:space="preserve"> </w:instrText>
      </w:r>
      <w:r>
        <w:rPr>
          <w:rFonts w:hint="eastAsia"/>
        </w:rPr>
        <w:instrText>SEQ 表 \* ARABIC</w:instrText>
      </w:r>
      <w:r>
        <w:instrText xml:space="preserve"> </w:instrText>
      </w:r>
      <w:r>
        <w:fldChar w:fldCharType="separate"/>
      </w:r>
      <w:r w:rsidR="00313464">
        <w:rPr>
          <w:noProof/>
        </w:rPr>
        <w:t>2</w:t>
      </w:r>
      <w:r>
        <w:fldChar w:fldCharType="end"/>
      </w:r>
      <w:r>
        <w:rPr>
          <w:rFonts w:hint="eastAsia"/>
        </w:rPr>
        <w:t xml:space="preserve">　</w:t>
      </w:r>
      <w:r w:rsidRPr="007742B0">
        <w:t>提案書目次および提案要求事項</w:t>
      </w:r>
    </w:p>
    <w:tbl>
      <w:tblPr>
        <w:tblStyle w:val="a8"/>
        <w:tblW w:w="0" w:type="auto"/>
        <w:jc w:val="center"/>
        <w:tblLook w:val="04A0" w:firstRow="1" w:lastRow="0" w:firstColumn="1" w:lastColumn="0" w:noHBand="0" w:noVBand="1"/>
      </w:tblPr>
      <w:tblGrid>
        <w:gridCol w:w="1413"/>
        <w:gridCol w:w="4111"/>
        <w:gridCol w:w="3934"/>
      </w:tblGrid>
      <w:tr w:rsidR="007742B0" w14:paraId="51899318" w14:textId="77777777" w:rsidTr="007742B0">
        <w:trPr>
          <w:jc w:val="center"/>
        </w:trPr>
        <w:tc>
          <w:tcPr>
            <w:tcW w:w="1413" w:type="dxa"/>
            <w:shd w:val="clear" w:color="auto" w:fill="D9D9D9" w:themeFill="background1" w:themeFillShade="D9"/>
          </w:tcPr>
          <w:p w14:paraId="144F221B" w14:textId="77777777" w:rsidR="007742B0" w:rsidRPr="007742B0" w:rsidRDefault="007742B0" w:rsidP="001D33C4">
            <w:pPr>
              <w:ind w:firstLine="211"/>
              <w:rPr>
                <w:b/>
                <w:bCs/>
              </w:rPr>
            </w:pPr>
            <w:r w:rsidRPr="007742B0">
              <w:rPr>
                <w:rFonts w:hint="eastAsia"/>
                <w:b/>
                <w:bCs/>
              </w:rPr>
              <w:t>提案書</w:t>
            </w:r>
          </w:p>
          <w:p w14:paraId="3ADC2B6B" w14:textId="77777777" w:rsidR="007742B0" w:rsidRPr="007742B0" w:rsidRDefault="007742B0" w:rsidP="001D33C4">
            <w:pPr>
              <w:ind w:firstLine="211"/>
              <w:rPr>
                <w:b/>
                <w:bCs/>
              </w:rPr>
            </w:pPr>
            <w:r w:rsidRPr="007742B0">
              <w:rPr>
                <w:rFonts w:hint="eastAsia"/>
                <w:b/>
                <w:bCs/>
              </w:rPr>
              <w:t>目次項番</w:t>
            </w:r>
          </w:p>
        </w:tc>
        <w:tc>
          <w:tcPr>
            <w:tcW w:w="4111" w:type="dxa"/>
            <w:shd w:val="clear" w:color="auto" w:fill="D9D9D9" w:themeFill="background1" w:themeFillShade="D9"/>
          </w:tcPr>
          <w:p w14:paraId="2B7A77E5" w14:textId="77777777" w:rsidR="007742B0" w:rsidRPr="007742B0" w:rsidRDefault="007742B0" w:rsidP="001D33C4">
            <w:pPr>
              <w:ind w:firstLine="211"/>
              <w:rPr>
                <w:b/>
                <w:bCs/>
              </w:rPr>
            </w:pPr>
            <w:r w:rsidRPr="007742B0">
              <w:rPr>
                <w:b/>
                <w:bCs/>
              </w:rPr>
              <w:t>大項目</w:t>
            </w:r>
          </w:p>
        </w:tc>
        <w:tc>
          <w:tcPr>
            <w:tcW w:w="3934" w:type="dxa"/>
            <w:shd w:val="clear" w:color="auto" w:fill="D9D9D9" w:themeFill="background1" w:themeFillShade="D9"/>
          </w:tcPr>
          <w:p w14:paraId="145665BC" w14:textId="77777777" w:rsidR="007742B0" w:rsidRPr="007742B0" w:rsidRDefault="007742B0" w:rsidP="001D33C4">
            <w:pPr>
              <w:ind w:firstLine="211"/>
              <w:rPr>
                <w:b/>
                <w:bCs/>
              </w:rPr>
            </w:pPr>
            <w:r w:rsidRPr="007742B0">
              <w:rPr>
                <w:b/>
                <w:bCs/>
              </w:rPr>
              <w:t>求められる提案要求事項</w:t>
            </w:r>
          </w:p>
        </w:tc>
      </w:tr>
      <w:tr w:rsidR="007742B0" w14:paraId="641D3EC9" w14:textId="77777777" w:rsidTr="007742B0">
        <w:trPr>
          <w:jc w:val="center"/>
        </w:trPr>
        <w:tc>
          <w:tcPr>
            <w:tcW w:w="1413" w:type="dxa"/>
          </w:tcPr>
          <w:p w14:paraId="25DCE998" w14:textId="77777777" w:rsidR="007742B0" w:rsidRDefault="007742B0" w:rsidP="001D33C4">
            <w:pPr>
              <w:ind w:firstLine="210"/>
            </w:pPr>
            <w:r>
              <w:rPr>
                <w:rFonts w:hint="eastAsia"/>
              </w:rPr>
              <w:t>１</w:t>
            </w:r>
          </w:p>
        </w:tc>
        <w:tc>
          <w:tcPr>
            <w:tcW w:w="4111" w:type="dxa"/>
          </w:tcPr>
          <w:p w14:paraId="26FA38F2" w14:textId="77777777" w:rsidR="007742B0" w:rsidRDefault="007742B0" w:rsidP="001D33C4">
            <w:pPr>
              <w:ind w:firstLine="210"/>
            </w:pPr>
            <w:r w:rsidRPr="002F536C">
              <w:t>実施内容</w:t>
            </w:r>
          </w:p>
        </w:tc>
        <w:tc>
          <w:tcPr>
            <w:tcW w:w="3934" w:type="dxa"/>
          </w:tcPr>
          <w:p w14:paraId="686775C0" w14:textId="77777777" w:rsidR="007742B0" w:rsidRDefault="007742B0" w:rsidP="001D33C4">
            <w:pPr>
              <w:ind w:firstLine="210"/>
            </w:pPr>
            <w:r w:rsidRPr="00E85A3E">
              <w:t>本事業の目的及び趣旨をどのように理解しているかを記載すること。また、地域企業の</w:t>
            </w:r>
            <w:r w:rsidRPr="00E85A3E">
              <w:t>AX</w:t>
            </w:r>
            <w:r w:rsidRPr="00E85A3E">
              <w:t>推進及び地域プラットフォーム構想の実現に向けた基本的な考え方及び全体方針を記載すること。</w:t>
            </w:r>
          </w:p>
        </w:tc>
      </w:tr>
      <w:tr w:rsidR="007742B0" w14:paraId="09CBB4AF" w14:textId="77777777" w:rsidTr="007742B0">
        <w:trPr>
          <w:jc w:val="center"/>
        </w:trPr>
        <w:tc>
          <w:tcPr>
            <w:tcW w:w="1413" w:type="dxa"/>
          </w:tcPr>
          <w:p w14:paraId="50FE7E69" w14:textId="77777777" w:rsidR="007742B0" w:rsidRDefault="007742B0" w:rsidP="001D33C4">
            <w:pPr>
              <w:ind w:firstLine="210"/>
            </w:pPr>
            <w:r>
              <w:rPr>
                <w:rFonts w:hint="eastAsia"/>
              </w:rPr>
              <w:t>2</w:t>
            </w:r>
          </w:p>
        </w:tc>
        <w:tc>
          <w:tcPr>
            <w:tcW w:w="4111" w:type="dxa"/>
          </w:tcPr>
          <w:p w14:paraId="4E44505E" w14:textId="77777777" w:rsidR="007742B0" w:rsidRDefault="007742B0" w:rsidP="001D33C4">
            <w:pPr>
              <w:ind w:firstLine="210"/>
            </w:pPr>
            <w:r w:rsidRPr="00E85A3E">
              <w:t>Phase0</w:t>
            </w:r>
            <w:r w:rsidRPr="00E85A3E">
              <w:t>：広報物の作成及び事前ヒアリング</w:t>
            </w:r>
          </w:p>
        </w:tc>
        <w:tc>
          <w:tcPr>
            <w:tcW w:w="3934" w:type="dxa"/>
          </w:tcPr>
          <w:p w14:paraId="2DCC1844" w14:textId="77777777" w:rsidR="007742B0" w:rsidRDefault="007742B0" w:rsidP="001D33C4">
            <w:pPr>
              <w:ind w:firstLine="210"/>
            </w:pPr>
            <w:r w:rsidRPr="00E85A3E">
              <w:t>広報チラシ及びランディングページの企画方針、情報発信方法、成果イメージを記載すること。また、参加企業に対する事前ヒアリングの実施方法、確認項目、分析方法及びヒアリング結果を</w:t>
            </w:r>
            <w:r w:rsidRPr="00E85A3E">
              <w:t>Phase1</w:t>
            </w:r>
            <w:r w:rsidRPr="00E85A3E">
              <w:t>及び</w:t>
            </w:r>
            <w:r w:rsidRPr="00E85A3E">
              <w:t>Phase2</w:t>
            </w:r>
            <w:r w:rsidRPr="00E85A3E">
              <w:t>へ反映する方法を記載すること。</w:t>
            </w:r>
          </w:p>
        </w:tc>
      </w:tr>
      <w:tr w:rsidR="007742B0" w14:paraId="6F986BE9" w14:textId="77777777" w:rsidTr="007742B0">
        <w:trPr>
          <w:jc w:val="center"/>
        </w:trPr>
        <w:tc>
          <w:tcPr>
            <w:tcW w:w="1413" w:type="dxa"/>
          </w:tcPr>
          <w:p w14:paraId="66DF5817" w14:textId="77777777" w:rsidR="007742B0" w:rsidRDefault="007742B0" w:rsidP="001D33C4">
            <w:pPr>
              <w:ind w:firstLine="210"/>
            </w:pPr>
            <w:r>
              <w:rPr>
                <w:rFonts w:hint="eastAsia"/>
              </w:rPr>
              <w:t>3</w:t>
            </w:r>
          </w:p>
        </w:tc>
        <w:tc>
          <w:tcPr>
            <w:tcW w:w="4111" w:type="dxa"/>
          </w:tcPr>
          <w:p w14:paraId="2143653D" w14:textId="77777777" w:rsidR="007742B0" w:rsidRDefault="007742B0" w:rsidP="001D33C4">
            <w:pPr>
              <w:ind w:firstLine="210"/>
            </w:pPr>
            <w:r w:rsidRPr="00E85A3E">
              <w:t>Phase1</w:t>
            </w:r>
            <w:r w:rsidRPr="00E85A3E">
              <w:t>：サービスデザイン研修・ワークショップ・</w:t>
            </w:r>
            <w:r w:rsidRPr="00E85A3E">
              <w:t>AI</w:t>
            </w:r>
            <w:r w:rsidRPr="00E85A3E">
              <w:t>ハンズオン研修</w:t>
            </w:r>
          </w:p>
        </w:tc>
        <w:tc>
          <w:tcPr>
            <w:tcW w:w="3934" w:type="dxa"/>
          </w:tcPr>
          <w:p w14:paraId="318FAACE" w14:textId="77777777" w:rsidR="007742B0" w:rsidRDefault="007742B0" w:rsidP="001D33C4">
            <w:pPr>
              <w:ind w:firstLine="210"/>
            </w:pPr>
            <w:r w:rsidRPr="00E85A3E">
              <w:t>サービスデザイン研修、ワークショップ及び</w:t>
            </w:r>
            <w:r w:rsidRPr="00E85A3E">
              <w:t>AI</w:t>
            </w:r>
            <w:r w:rsidRPr="00E85A3E">
              <w:t>ハンズオン研修の実施方針及び内容を具体的に記載すること。特に、業務課題の整理から</w:t>
            </w:r>
            <w:r w:rsidRPr="00E85A3E">
              <w:t>AI</w:t>
            </w:r>
            <w:r w:rsidRPr="00E85A3E">
              <w:t>活用アイデアの具体化、プロトタイプ作成までの支援方法について記載すること。</w:t>
            </w:r>
          </w:p>
        </w:tc>
      </w:tr>
      <w:tr w:rsidR="007742B0" w14:paraId="4DCCBF22" w14:textId="77777777" w:rsidTr="007742B0">
        <w:trPr>
          <w:jc w:val="center"/>
        </w:trPr>
        <w:tc>
          <w:tcPr>
            <w:tcW w:w="1413" w:type="dxa"/>
          </w:tcPr>
          <w:p w14:paraId="4570C9FF" w14:textId="77777777" w:rsidR="007742B0" w:rsidRDefault="007742B0" w:rsidP="001D33C4">
            <w:pPr>
              <w:ind w:firstLine="210"/>
            </w:pPr>
            <w:r>
              <w:rPr>
                <w:rFonts w:hint="eastAsia"/>
              </w:rPr>
              <w:t>4</w:t>
            </w:r>
          </w:p>
        </w:tc>
        <w:tc>
          <w:tcPr>
            <w:tcW w:w="4111" w:type="dxa"/>
          </w:tcPr>
          <w:p w14:paraId="13021B53" w14:textId="77777777" w:rsidR="007742B0" w:rsidRPr="00E85A3E" w:rsidRDefault="007742B0" w:rsidP="001D33C4">
            <w:pPr>
              <w:ind w:firstLine="210"/>
            </w:pPr>
            <w:r w:rsidRPr="00E85A3E">
              <w:t>Phase2</w:t>
            </w:r>
            <w:r w:rsidRPr="00E85A3E">
              <w:t>：</w:t>
            </w:r>
            <w:r w:rsidRPr="00E85A3E">
              <w:t>PoC</w:t>
            </w:r>
            <w:r w:rsidRPr="00E85A3E">
              <w:t>支援及び地域プラットフォーム構想策定</w:t>
            </w:r>
          </w:p>
        </w:tc>
        <w:tc>
          <w:tcPr>
            <w:tcW w:w="3934" w:type="dxa"/>
          </w:tcPr>
          <w:p w14:paraId="52DEF0E7" w14:textId="77777777" w:rsidR="007742B0" w:rsidRPr="00E85A3E" w:rsidRDefault="007742B0" w:rsidP="001D33C4">
            <w:pPr>
              <w:ind w:firstLine="210"/>
            </w:pPr>
            <w:r w:rsidRPr="00E85A3E">
              <w:t>PoC</w:t>
            </w:r>
            <w:r w:rsidRPr="00E85A3E">
              <w:t>計画策定方法、伴走支援方法、</w:t>
            </w:r>
            <w:r w:rsidRPr="00E85A3E">
              <w:t>AI</w:t>
            </w:r>
            <w:r w:rsidRPr="00E85A3E">
              <w:t>開発・実証環境の提供方法及び成果報告会の実施方法を記載すること。また、各企業の成果を踏まえた地域プラットフォーム構想の策定方法について記載すること。</w:t>
            </w:r>
          </w:p>
        </w:tc>
      </w:tr>
      <w:tr w:rsidR="007742B0" w14:paraId="192ECD36" w14:textId="77777777" w:rsidTr="007742B0">
        <w:trPr>
          <w:jc w:val="center"/>
        </w:trPr>
        <w:tc>
          <w:tcPr>
            <w:tcW w:w="1413" w:type="dxa"/>
          </w:tcPr>
          <w:p w14:paraId="42CD66CD" w14:textId="77777777" w:rsidR="007742B0" w:rsidRDefault="007742B0" w:rsidP="001D33C4">
            <w:pPr>
              <w:ind w:firstLine="210"/>
            </w:pPr>
            <w:r>
              <w:rPr>
                <w:rFonts w:hint="eastAsia"/>
              </w:rPr>
              <w:t>5</w:t>
            </w:r>
          </w:p>
        </w:tc>
        <w:tc>
          <w:tcPr>
            <w:tcW w:w="4111" w:type="dxa"/>
          </w:tcPr>
          <w:p w14:paraId="5CED8C14" w14:textId="77777777" w:rsidR="007742B0" w:rsidRPr="00E85A3E" w:rsidRDefault="007742B0" w:rsidP="001D33C4">
            <w:pPr>
              <w:ind w:firstLine="210"/>
            </w:pPr>
            <w:r w:rsidRPr="00E85A3E">
              <w:t>実施体制</w:t>
            </w:r>
          </w:p>
        </w:tc>
        <w:tc>
          <w:tcPr>
            <w:tcW w:w="3934" w:type="dxa"/>
          </w:tcPr>
          <w:p w14:paraId="2023D1A8" w14:textId="77777777" w:rsidR="007742B0" w:rsidRPr="00E85A3E" w:rsidRDefault="007742B0" w:rsidP="001D33C4">
            <w:pPr>
              <w:ind w:firstLine="210"/>
            </w:pPr>
            <w:r w:rsidRPr="00E85A3E">
              <w:t>業務責任者、プロジェクトマネージャー、講師、ファシリテーター、伴走支援担当者及び事務局担当者等の役割分担を記載すること。また、実施体制図及びバックアップ体制を記載すること。</w:t>
            </w:r>
          </w:p>
        </w:tc>
      </w:tr>
      <w:tr w:rsidR="007742B0" w14:paraId="1895B953" w14:textId="77777777" w:rsidTr="007742B0">
        <w:trPr>
          <w:jc w:val="center"/>
        </w:trPr>
        <w:tc>
          <w:tcPr>
            <w:tcW w:w="1413" w:type="dxa"/>
          </w:tcPr>
          <w:p w14:paraId="3383466B" w14:textId="77777777" w:rsidR="007742B0" w:rsidRDefault="007742B0" w:rsidP="001D33C4">
            <w:pPr>
              <w:ind w:firstLine="210"/>
            </w:pPr>
            <w:r>
              <w:rPr>
                <w:rFonts w:hint="eastAsia"/>
              </w:rPr>
              <w:t>6</w:t>
            </w:r>
          </w:p>
        </w:tc>
        <w:tc>
          <w:tcPr>
            <w:tcW w:w="4111" w:type="dxa"/>
          </w:tcPr>
          <w:p w14:paraId="4E313A62" w14:textId="77777777" w:rsidR="007742B0" w:rsidRPr="00E85A3E" w:rsidRDefault="007742B0" w:rsidP="001D33C4">
            <w:pPr>
              <w:ind w:firstLine="210"/>
            </w:pPr>
            <w:r w:rsidRPr="00E85A3E">
              <w:t>類似業務実績</w:t>
            </w:r>
          </w:p>
        </w:tc>
        <w:tc>
          <w:tcPr>
            <w:tcW w:w="3934" w:type="dxa"/>
          </w:tcPr>
          <w:p w14:paraId="51998E54" w14:textId="77777777" w:rsidR="007742B0" w:rsidRPr="00865E54" w:rsidRDefault="007742B0" w:rsidP="001D33C4">
            <w:pPr>
              <w:ind w:firstLine="210"/>
            </w:pPr>
            <w:r>
              <w:rPr>
                <w:rFonts w:hint="eastAsia"/>
              </w:rPr>
              <w:t>過去</w:t>
            </w:r>
            <w:r>
              <w:rPr>
                <w:rFonts w:hint="eastAsia"/>
              </w:rPr>
              <w:t>3</w:t>
            </w:r>
            <w:r>
              <w:rPr>
                <w:rFonts w:hint="eastAsia"/>
              </w:rPr>
              <w:t>年以内の類似業務実績を記載すること。特に以下の実績については概要、実施年度、実施内容及び本業務との関連性を記載すること。</w:t>
            </w:r>
            <w:r w:rsidRPr="00865E54">
              <w:t>該当する実績がない場合は、その旨を記載すること。</w:t>
            </w:r>
          </w:p>
          <w:p w14:paraId="0AF6065C" w14:textId="77777777" w:rsidR="007742B0" w:rsidRDefault="007742B0" w:rsidP="001D33C4">
            <w:pPr>
              <w:ind w:firstLine="210"/>
            </w:pPr>
            <w:r>
              <w:rPr>
                <w:rFonts w:hint="eastAsia"/>
              </w:rPr>
              <w:t>①自治体向け</w:t>
            </w:r>
            <w:r>
              <w:rPr>
                <w:rFonts w:hint="eastAsia"/>
              </w:rPr>
              <w:t>AI/DX</w:t>
            </w:r>
            <w:r>
              <w:rPr>
                <w:rFonts w:hint="eastAsia"/>
              </w:rPr>
              <w:t>に関わるアドバイザリー業務の受託実績</w:t>
            </w:r>
          </w:p>
          <w:p w14:paraId="1B5EA2BC" w14:textId="77777777" w:rsidR="007742B0" w:rsidRPr="00E85A3E" w:rsidRDefault="007742B0" w:rsidP="001D33C4">
            <w:pPr>
              <w:ind w:firstLine="210"/>
            </w:pPr>
            <w:r>
              <w:rPr>
                <w:rFonts w:hint="eastAsia"/>
              </w:rPr>
              <w:t>②</w:t>
            </w:r>
            <w:r>
              <w:rPr>
                <w:rFonts w:hint="eastAsia"/>
              </w:rPr>
              <w:t>AI</w:t>
            </w:r>
            <w:r>
              <w:rPr>
                <w:rFonts w:hint="eastAsia"/>
              </w:rPr>
              <w:t>駆動開発研修の実施実績</w:t>
            </w:r>
          </w:p>
        </w:tc>
      </w:tr>
      <w:tr w:rsidR="007742B0" w14:paraId="744A9721" w14:textId="77777777" w:rsidTr="007742B0">
        <w:trPr>
          <w:jc w:val="center"/>
        </w:trPr>
        <w:tc>
          <w:tcPr>
            <w:tcW w:w="1413" w:type="dxa"/>
          </w:tcPr>
          <w:p w14:paraId="42F37361" w14:textId="77777777" w:rsidR="007742B0" w:rsidRDefault="007742B0" w:rsidP="001D33C4">
            <w:pPr>
              <w:ind w:firstLine="210"/>
            </w:pPr>
            <w:r>
              <w:rPr>
                <w:rFonts w:hint="eastAsia"/>
              </w:rPr>
              <w:t>7</w:t>
            </w:r>
          </w:p>
        </w:tc>
        <w:tc>
          <w:tcPr>
            <w:tcW w:w="4111" w:type="dxa"/>
          </w:tcPr>
          <w:p w14:paraId="109E1BFE" w14:textId="77777777" w:rsidR="007742B0" w:rsidRPr="00E85A3E" w:rsidRDefault="007742B0" w:rsidP="001D33C4">
            <w:pPr>
              <w:ind w:firstLine="210"/>
            </w:pPr>
            <w:r w:rsidRPr="00E85A3E">
              <w:t>プロジェクト管理及び品質管理</w:t>
            </w:r>
          </w:p>
        </w:tc>
        <w:tc>
          <w:tcPr>
            <w:tcW w:w="3934" w:type="dxa"/>
          </w:tcPr>
          <w:p w14:paraId="1CA4AB41" w14:textId="77777777" w:rsidR="007742B0" w:rsidRDefault="007742B0" w:rsidP="001D33C4">
            <w:pPr>
              <w:ind w:firstLine="210"/>
            </w:pPr>
            <w:r w:rsidRPr="00E85A3E">
              <w:t>進捗管理、課題管理、リスク管理及び成果物品質管理の方法について記載すること。</w:t>
            </w:r>
          </w:p>
        </w:tc>
      </w:tr>
      <w:tr w:rsidR="007742B0" w14:paraId="369F2708" w14:textId="77777777" w:rsidTr="007742B0">
        <w:trPr>
          <w:jc w:val="center"/>
        </w:trPr>
        <w:tc>
          <w:tcPr>
            <w:tcW w:w="1413" w:type="dxa"/>
          </w:tcPr>
          <w:p w14:paraId="6C94C7DE" w14:textId="77777777" w:rsidR="007742B0" w:rsidRDefault="007742B0" w:rsidP="001D33C4">
            <w:pPr>
              <w:ind w:firstLine="210"/>
            </w:pPr>
            <w:r>
              <w:rPr>
                <w:rFonts w:hint="eastAsia"/>
              </w:rPr>
              <w:t>8</w:t>
            </w:r>
          </w:p>
        </w:tc>
        <w:tc>
          <w:tcPr>
            <w:tcW w:w="4111" w:type="dxa"/>
          </w:tcPr>
          <w:p w14:paraId="22C48BA8" w14:textId="77777777" w:rsidR="007742B0" w:rsidRPr="00E85A3E" w:rsidRDefault="007742B0" w:rsidP="001D33C4">
            <w:pPr>
              <w:ind w:firstLine="210"/>
            </w:pPr>
            <w:r w:rsidRPr="00E85A3E">
              <w:t>情報管理及びセキュリティ対策</w:t>
            </w:r>
          </w:p>
        </w:tc>
        <w:tc>
          <w:tcPr>
            <w:tcW w:w="3934" w:type="dxa"/>
          </w:tcPr>
          <w:p w14:paraId="692E772F" w14:textId="77777777" w:rsidR="007742B0" w:rsidRPr="00E85A3E" w:rsidRDefault="007742B0" w:rsidP="001D33C4">
            <w:pPr>
              <w:ind w:firstLine="210"/>
            </w:pPr>
            <w:r w:rsidRPr="00E85A3E">
              <w:t>企業情報及びデータの管理方法、セキュリティ対策、</w:t>
            </w:r>
            <w:r w:rsidRPr="00E85A3E">
              <w:t>AI</w:t>
            </w:r>
            <w:r w:rsidRPr="00E85A3E">
              <w:t>サービス利用時の対応方針、インシデント対応方針等について記載すること。</w:t>
            </w:r>
          </w:p>
        </w:tc>
      </w:tr>
      <w:tr w:rsidR="007742B0" w14:paraId="16046ECC" w14:textId="77777777" w:rsidTr="007742B0">
        <w:trPr>
          <w:jc w:val="center"/>
        </w:trPr>
        <w:tc>
          <w:tcPr>
            <w:tcW w:w="1413" w:type="dxa"/>
          </w:tcPr>
          <w:p w14:paraId="12A93966" w14:textId="77777777" w:rsidR="007742B0" w:rsidRDefault="007742B0" w:rsidP="001D33C4">
            <w:pPr>
              <w:ind w:firstLine="210"/>
            </w:pPr>
            <w:r>
              <w:rPr>
                <w:rFonts w:hint="eastAsia"/>
              </w:rPr>
              <w:t>9</w:t>
            </w:r>
          </w:p>
        </w:tc>
        <w:tc>
          <w:tcPr>
            <w:tcW w:w="4111" w:type="dxa"/>
          </w:tcPr>
          <w:p w14:paraId="010BA938" w14:textId="77777777" w:rsidR="007742B0" w:rsidRPr="00E85A3E" w:rsidRDefault="007742B0" w:rsidP="001D33C4">
            <w:pPr>
              <w:ind w:firstLine="210"/>
            </w:pPr>
            <w:r w:rsidRPr="00E85A3E">
              <w:t>概算費用及び積算内訳</w:t>
            </w:r>
          </w:p>
        </w:tc>
        <w:tc>
          <w:tcPr>
            <w:tcW w:w="3934" w:type="dxa"/>
          </w:tcPr>
          <w:p w14:paraId="37676E6F" w14:textId="77777777" w:rsidR="007742B0" w:rsidRPr="00E85A3E" w:rsidRDefault="007742B0" w:rsidP="001D33C4">
            <w:pPr>
              <w:ind w:firstLine="210"/>
            </w:pPr>
            <w:r w:rsidRPr="00E85A3E">
              <w:t>業務内容ごとの費用内訳及び積算根拠を記載すること。</w:t>
            </w:r>
          </w:p>
        </w:tc>
      </w:tr>
    </w:tbl>
    <w:p w14:paraId="2C2F4632" w14:textId="77777777" w:rsidR="007742B0" w:rsidRPr="007742B0" w:rsidRDefault="007742B0" w:rsidP="007742B0">
      <w:pPr>
        <w:ind w:firstLine="210"/>
      </w:pPr>
    </w:p>
    <w:p w14:paraId="5E45AA63" w14:textId="53B1F644" w:rsidR="007742B0" w:rsidRDefault="007742B0">
      <w:pPr>
        <w:widowControl/>
        <w:ind w:firstLineChars="0" w:firstLine="0"/>
        <w:jc w:val="left"/>
      </w:pPr>
      <w:r>
        <w:br w:type="page"/>
      </w:r>
    </w:p>
    <w:p w14:paraId="517C81C3" w14:textId="77777777" w:rsidR="007742B0" w:rsidRDefault="007742B0" w:rsidP="007742B0">
      <w:pPr>
        <w:pStyle w:val="2"/>
      </w:pPr>
      <w:r w:rsidRPr="007742B0">
        <w:lastRenderedPageBreak/>
        <w:t>その他留意事項</w:t>
      </w:r>
    </w:p>
    <w:p w14:paraId="52E4DBA5" w14:textId="10E9483D" w:rsidR="007742B0" w:rsidRDefault="007742B0" w:rsidP="004D68A3">
      <w:pPr>
        <w:pStyle w:val="aff"/>
        <w:numPr>
          <w:ilvl w:val="0"/>
          <w:numId w:val="4"/>
        </w:numPr>
        <w:ind w:leftChars="0" w:firstLineChars="0"/>
      </w:pPr>
      <w:r>
        <w:rPr>
          <w:rFonts w:hint="eastAsia"/>
        </w:rPr>
        <w:t>紙面で提出する提案書を、電子ファイルで電子媒体に保存して、併せて提出すること。電子ファイルは</w:t>
      </w:r>
      <w:r>
        <w:rPr>
          <w:rFonts w:hint="eastAsia"/>
        </w:rPr>
        <w:t>Microsoft Office</w:t>
      </w:r>
      <w:r>
        <w:rPr>
          <w:rFonts w:hint="eastAsia"/>
        </w:rPr>
        <w:t>互換形式、もしくは</w:t>
      </w:r>
      <w:r>
        <w:rPr>
          <w:rFonts w:hint="eastAsia"/>
        </w:rPr>
        <w:t>PDF</w:t>
      </w:r>
      <w:r>
        <w:rPr>
          <w:rFonts w:hint="eastAsia"/>
        </w:rPr>
        <w:t>形式とし、</w:t>
      </w:r>
      <w:r>
        <w:rPr>
          <w:rFonts w:hint="eastAsia"/>
        </w:rPr>
        <w:t>1</w:t>
      </w:r>
      <w:r>
        <w:rPr>
          <w:rFonts w:hint="eastAsia"/>
        </w:rPr>
        <w:t>ファイルにまとめて作成すること。記録媒体は、</w:t>
      </w:r>
      <w:r>
        <w:rPr>
          <w:rFonts w:hint="eastAsia"/>
        </w:rPr>
        <w:t>CD-R</w:t>
      </w:r>
      <w:r>
        <w:rPr>
          <w:rFonts w:hint="eastAsia"/>
        </w:rPr>
        <w:t>または</w:t>
      </w:r>
      <w:r>
        <w:rPr>
          <w:rFonts w:hint="eastAsia"/>
        </w:rPr>
        <w:t>DVD-R</w:t>
      </w:r>
      <w:r>
        <w:rPr>
          <w:rFonts w:hint="eastAsia"/>
        </w:rPr>
        <w:t>とする。ただし、これに拠りがたい場合は『提出先』に記載する担当部署まで申し出ること。</w:t>
      </w:r>
    </w:p>
    <w:p w14:paraId="2900C4C6" w14:textId="77777777" w:rsidR="007742B0" w:rsidRDefault="007742B0" w:rsidP="004D68A3">
      <w:pPr>
        <w:pStyle w:val="aff"/>
        <w:numPr>
          <w:ilvl w:val="0"/>
          <w:numId w:val="4"/>
        </w:numPr>
        <w:ind w:leftChars="0" w:firstLineChars="0"/>
      </w:pPr>
      <w:r>
        <w:rPr>
          <w:rFonts w:hint="eastAsia"/>
        </w:rPr>
        <w:t>記入にあたっては日本語で正確に記述すること。</w:t>
      </w:r>
    </w:p>
    <w:p w14:paraId="64677745" w14:textId="77777777" w:rsidR="007742B0" w:rsidRDefault="007742B0" w:rsidP="004D68A3">
      <w:pPr>
        <w:pStyle w:val="aff"/>
        <w:numPr>
          <w:ilvl w:val="0"/>
          <w:numId w:val="4"/>
        </w:numPr>
        <w:ind w:leftChars="0" w:firstLineChars="0"/>
      </w:pPr>
      <w:r>
        <w:rPr>
          <w:rFonts w:hint="eastAsia"/>
        </w:rPr>
        <w:t>文字の大きさは</w:t>
      </w:r>
      <w:r>
        <w:rPr>
          <w:rFonts w:hint="eastAsia"/>
        </w:rPr>
        <w:t>10</w:t>
      </w:r>
      <w:r>
        <w:rPr>
          <w:rFonts w:hint="eastAsia"/>
        </w:rPr>
        <w:t>ポイント以上とする。</w:t>
      </w:r>
    </w:p>
    <w:p w14:paraId="76CFAE38" w14:textId="77777777" w:rsidR="007742B0" w:rsidRDefault="007742B0" w:rsidP="004D68A3">
      <w:pPr>
        <w:pStyle w:val="aff"/>
        <w:numPr>
          <w:ilvl w:val="0"/>
          <w:numId w:val="4"/>
        </w:numPr>
        <w:ind w:leftChars="0" w:firstLineChars="0"/>
      </w:pPr>
      <w:r>
        <w:rPr>
          <w:rFonts w:hint="eastAsia"/>
        </w:rPr>
        <w:t>書式設定は、用紙サイズは</w:t>
      </w:r>
      <w:r>
        <w:rPr>
          <w:rFonts w:hint="eastAsia"/>
        </w:rPr>
        <w:t>A4</w:t>
      </w:r>
      <w:r>
        <w:rPr>
          <w:rFonts w:hint="eastAsia"/>
        </w:rPr>
        <w:t>（縦置き・横置きのいずれも可）、横書き、左右に</w:t>
      </w:r>
      <w:r>
        <w:rPr>
          <w:rFonts w:hint="eastAsia"/>
        </w:rPr>
        <w:t>19mm</w:t>
      </w:r>
      <w:r>
        <w:rPr>
          <w:rFonts w:hint="eastAsia"/>
        </w:rPr>
        <w:t>以上の余白を設けること。</w:t>
      </w:r>
    </w:p>
    <w:p w14:paraId="4CA6A864" w14:textId="77777777" w:rsidR="007742B0" w:rsidRDefault="007742B0" w:rsidP="004D68A3">
      <w:pPr>
        <w:pStyle w:val="aff"/>
        <w:numPr>
          <w:ilvl w:val="0"/>
          <w:numId w:val="4"/>
        </w:numPr>
        <w:ind w:leftChars="0" w:firstLineChars="0"/>
      </w:pPr>
      <w:r>
        <w:rPr>
          <w:rFonts w:hint="eastAsia"/>
        </w:rPr>
        <w:t>提案書を評価する者が特段の専門的な知識や商品に関する一切の知識を有しなくても評価が可能な提案書を作成する。なお、必要に応じて用語解説などを添付する。</w:t>
      </w:r>
    </w:p>
    <w:p w14:paraId="7AA55CC9" w14:textId="77777777" w:rsidR="007742B0" w:rsidRDefault="007742B0" w:rsidP="004D68A3">
      <w:pPr>
        <w:pStyle w:val="aff"/>
        <w:numPr>
          <w:ilvl w:val="0"/>
          <w:numId w:val="4"/>
        </w:numPr>
        <w:ind w:leftChars="0" w:firstLineChars="0"/>
      </w:pPr>
      <w:r>
        <w:rPr>
          <w:rFonts w:hint="eastAsia"/>
        </w:rPr>
        <w:t>機構から連絡が取れるよう、提案書には連絡先（電話番号、</w:t>
      </w:r>
      <w:r>
        <w:rPr>
          <w:rFonts w:hint="eastAsia"/>
        </w:rPr>
        <w:t>FAX</w:t>
      </w:r>
      <w:r>
        <w:rPr>
          <w:rFonts w:hint="eastAsia"/>
        </w:rPr>
        <w:t>番号、及びメールアドレス）を明記する。</w:t>
      </w:r>
    </w:p>
    <w:p w14:paraId="09CB567C" w14:textId="77777777" w:rsidR="007742B0" w:rsidRDefault="007742B0" w:rsidP="004D68A3">
      <w:pPr>
        <w:pStyle w:val="aff"/>
        <w:numPr>
          <w:ilvl w:val="0"/>
          <w:numId w:val="4"/>
        </w:numPr>
        <w:ind w:leftChars="0" w:firstLineChars="0"/>
      </w:pPr>
      <w:r>
        <w:rPr>
          <w:rFonts w:hint="eastAsia"/>
        </w:rPr>
        <w:t>上記の提案書構成、様式及び留意事項に従った提案書ではないと機構が判断した場合は、提案書の評価を行わないことがある。また、補足資料の提出や補足説明等を求める場合がある。</w:t>
      </w:r>
    </w:p>
    <w:p w14:paraId="17DB6A95" w14:textId="77777777" w:rsidR="007742B0" w:rsidRDefault="007742B0" w:rsidP="004D68A3">
      <w:pPr>
        <w:pStyle w:val="aff"/>
        <w:numPr>
          <w:ilvl w:val="0"/>
          <w:numId w:val="4"/>
        </w:numPr>
        <w:ind w:leftChars="0" w:firstLineChars="0"/>
      </w:pPr>
      <w:r>
        <w:rPr>
          <w:rFonts w:hint="eastAsia"/>
        </w:rPr>
        <w:t>提案書、その他の書類は、本公募の審査及び契約のために使用する。</w:t>
      </w:r>
    </w:p>
    <w:p w14:paraId="4E657EB7" w14:textId="05187F61" w:rsidR="007742B0" w:rsidRDefault="007742B0" w:rsidP="004D68A3">
      <w:pPr>
        <w:pStyle w:val="aff"/>
        <w:numPr>
          <w:ilvl w:val="0"/>
          <w:numId w:val="4"/>
        </w:numPr>
        <w:ind w:leftChars="0" w:firstLineChars="0"/>
      </w:pPr>
      <w:r>
        <w:rPr>
          <w:rFonts w:hint="eastAsia"/>
        </w:rPr>
        <w:t>提案内容の一部を外注する場合は、その作業内容を明記すること。</w:t>
      </w:r>
    </w:p>
    <w:p w14:paraId="43544B8D" w14:textId="77777777" w:rsidR="007742B0" w:rsidRPr="007742B0" w:rsidRDefault="007742B0" w:rsidP="007742B0">
      <w:pPr>
        <w:ind w:firstLineChars="0"/>
      </w:pPr>
    </w:p>
    <w:p w14:paraId="519C85D3" w14:textId="4C301DD8" w:rsidR="007742B0" w:rsidRDefault="0025588D" w:rsidP="0025588D">
      <w:pPr>
        <w:pStyle w:val="1"/>
      </w:pPr>
      <w:r w:rsidRPr="0025588D">
        <w:t>応募要領</w:t>
      </w:r>
    </w:p>
    <w:p w14:paraId="30D3F6F9" w14:textId="77777777" w:rsidR="0025588D" w:rsidRDefault="0025588D" w:rsidP="0025588D">
      <w:pPr>
        <w:ind w:firstLine="210"/>
      </w:pPr>
      <w:r>
        <w:rPr>
          <w:rFonts w:hint="eastAsia"/>
        </w:rPr>
        <w:t>提案者は、この公募要領に基づいて申請書及び提案書等の提出書類を作成し、これを提出期限内に提出すること。また、採択決定日前日までの間において</w:t>
      </w:r>
      <w:r>
        <w:rPr>
          <w:rFonts w:hint="eastAsia"/>
        </w:rPr>
        <w:t>IPA</w:t>
      </w:r>
      <w:r>
        <w:rPr>
          <w:rFonts w:hint="eastAsia"/>
        </w:rPr>
        <w:t>から当該書類に関して説明を求められた場合は、これに応じること。</w:t>
      </w:r>
    </w:p>
    <w:p w14:paraId="2D924804" w14:textId="06905FCC" w:rsidR="0025588D" w:rsidRDefault="0025588D" w:rsidP="0025588D">
      <w:pPr>
        <w:ind w:firstLine="210"/>
      </w:pPr>
      <w:r>
        <w:rPr>
          <w:rFonts w:hint="eastAsia"/>
        </w:rPr>
        <w:t>1</w:t>
      </w:r>
      <w:r>
        <w:rPr>
          <w:rFonts w:hint="eastAsia"/>
        </w:rPr>
        <w:t>応募について</w:t>
      </w:r>
      <w:r>
        <w:rPr>
          <w:rFonts w:hint="eastAsia"/>
        </w:rPr>
        <w:t xml:space="preserve"> 1</w:t>
      </w:r>
      <w:r>
        <w:rPr>
          <w:rFonts w:hint="eastAsia"/>
        </w:rPr>
        <w:t>提案とすること。</w:t>
      </w:r>
      <w:r>
        <w:rPr>
          <w:rFonts w:hint="eastAsia"/>
        </w:rPr>
        <w:t xml:space="preserve"> 1</w:t>
      </w:r>
      <w:r>
        <w:rPr>
          <w:rFonts w:hint="eastAsia"/>
        </w:rPr>
        <w:t>社が複数の提案をすることは不可とする。</w:t>
      </w:r>
    </w:p>
    <w:p w14:paraId="06268231" w14:textId="77777777" w:rsidR="0025588D" w:rsidRDefault="0025588D" w:rsidP="0025588D">
      <w:pPr>
        <w:ind w:firstLine="210"/>
      </w:pPr>
    </w:p>
    <w:p w14:paraId="2B8DC296" w14:textId="338CA254" w:rsidR="0025588D" w:rsidRDefault="0025588D" w:rsidP="0025588D">
      <w:pPr>
        <w:pStyle w:val="2"/>
      </w:pPr>
      <w:r w:rsidRPr="0025588D">
        <w:t>提出書類</w:t>
      </w:r>
    </w:p>
    <w:p w14:paraId="0C66ADC3" w14:textId="3F36D201" w:rsidR="0025588D" w:rsidRDefault="0025588D" w:rsidP="0025588D">
      <w:pPr>
        <w:ind w:firstLine="210"/>
      </w:pPr>
      <w:r w:rsidRPr="0025588D">
        <w:t>応募に際して提出する申請書等は</w:t>
      </w:r>
      <w:r>
        <w:fldChar w:fldCharType="begin"/>
      </w:r>
      <w:r>
        <w:instrText xml:space="preserve"> REF _Ref241585411 \h </w:instrText>
      </w:r>
      <w:r>
        <w:fldChar w:fldCharType="separate"/>
      </w:r>
      <w:r>
        <w:rPr>
          <w:rFonts w:hint="eastAsia"/>
        </w:rPr>
        <w:t>表</w:t>
      </w:r>
      <w:r>
        <w:rPr>
          <w:rFonts w:hint="eastAsia"/>
        </w:rPr>
        <w:t xml:space="preserve"> </w:t>
      </w:r>
      <w:r>
        <w:rPr>
          <w:noProof/>
        </w:rPr>
        <w:t>3</w:t>
      </w:r>
      <w:r>
        <w:fldChar w:fldCharType="end"/>
      </w:r>
      <w:r w:rsidRPr="0025588D">
        <w:t>のとおりとする。このうち</w:t>
      </w:r>
      <w:r w:rsidRPr="0025588D">
        <w:rPr>
          <w:rFonts w:ascii="Cambria Math" w:hAnsi="Cambria Math" w:cs="Cambria Math"/>
        </w:rPr>
        <w:t>①</w:t>
      </w:r>
      <w:r w:rsidRPr="0025588D">
        <w:t>申請書、</w:t>
      </w:r>
      <w:r w:rsidRPr="0025588D">
        <w:rPr>
          <w:rFonts w:ascii="Cambria Math" w:hAnsi="Cambria Math" w:cs="Cambria Math"/>
        </w:rPr>
        <w:t>③</w:t>
      </w:r>
      <w:r w:rsidRPr="0025588D">
        <w:t>経費内訳書及び</w:t>
      </w:r>
      <w:r w:rsidRPr="0025588D">
        <w:rPr>
          <w:rFonts w:ascii="Cambria Math" w:hAnsi="Cambria Math" w:cs="Cambria Math"/>
        </w:rPr>
        <w:t>⑦</w:t>
      </w:r>
      <w:r w:rsidRPr="0025588D">
        <w:t>提案書受理票は、所定の様式に従って作成すること。</w:t>
      </w:r>
    </w:p>
    <w:p w14:paraId="2C660E44" w14:textId="77777777" w:rsidR="0025588D" w:rsidRDefault="0025588D" w:rsidP="0025588D">
      <w:pPr>
        <w:ind w:firstLine="210"/>
      </w:pPr>
    </w:p>
    <w:p w14:paraId="236B1777" w14:textId="6DB06089" w:rsidR="0025588D" w:rsidRDefault="0025588D" w:rsidP="0025588D">
      <w:pPr>
        <w:pStyle w:val="afd"/>
        <w:keepNext/>
        <w:ind w:firstLine="211"/>
        <w:jc w:val="center"/>
      </w:pPr>
      <w:bookmarkStart w:id="1" w:name="_Ref241585411"/>
      <w:r>
        <w:rPr>
          <w:rFonts w:hint="eastAsia"/>
        </w:rPr>
        <w:t xml:space="preserve">表 </w:t>
      </w:r>
      <w:r>
        <w:fldChar w:fldCharType="begin"/>
      </w:r>
      <w:r>
        <w:instrText xml:space="preserve"> </w:instrText>
      </w:r>
      <w:r>
        <w:rPr>
          <w:rFonts w:hint="eastAsia"/>
        </w:rPr>
        <w:instrText>SEQ 表 \* ARABIC</w:instrText>
      </w:r>
      <w:r>
        <w:instrText xml:space="preserve"> </w:instrText>
      </w:r>
      <w:r>
        <w:fldChar w:fldCharType="separate"/>
      </w:r>
      <w:r w:rsidR="00313464">
        <w:rPr>
          <w:noProof/>
        </w:rPr>
        <w:t>3</w:t>
      </w:r>
      <w:r>
        <w:fldChar w:fldCharType="end"/>
      </w:r>
      <w:bookmarkEnd w:id="1"/>
      <w:r>
        <w:rPr>
          <w:rFonts w:hint="eastAsia"/>
        </w:rPr>
        <w:t xml:space="preserve">　</w:t>
      </w:r>
      <w:r w:rsidRPr="0025588D">
        <w:t>提出書類一覧</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45"/>
        <w:gridCol w:w="5407"/>
        <w:gridCol w:w="1237"/>
        <w:gridCol w:w="1701"/>
      </w:tblGrid>
      <w:tr w:rsidR="0025588D" w:rsidRPr="00710315" w14:paraId="334275D1" w14:textId="77777777" w:rsidTr="0025588D">
        <w:trPr>
          <w:jc w:val="center"/>
        </w:trPr>
        <w:tc>
          <w:tcPr>
            <w:tcW w:w="542" w:type="dxa"/>
            <w:shd w:val="clear" w:color="auto" w:fill="D9D9D9" w:themeFill="background1" w:themeFillShade="D9"/>
            <w:vAlign w:val="center"/>
          </w:tcPr>
          <w:p w14:paraId="48F17015" w14:textId="77777777" w:rsidR="0025588D" w:rsidRPr="0025588D" w:rsidRDefault="0025588D" w:rsidP="001D33C4">
            <w:pPr>
              <w:ind w:firstLine="211"/>
              <w:rPr>
                <w:rFonts w:ascii="ＭＳ 明朝" w:hAnsi="ＭＳ 明朝"/>
                <w:b/>
                <w:bCs/>
                <w:szCs w:val="21"/>
              </w:rPr>
            </w:pPr>
            <w:r w:rsidRPr="0025588D">
              <w:rPr>
                <w:rFonts w:ascii="ＭＳ 明朝" w:hAnsi="ＭＳ 明朝"/>
                <w:b/>
                <w:bCs/>
                <w:szCs w:val="21"/>
              </w:rPr>
              <w:t>No.</w:t>
            </w:r>
          </w:p>
        </w:tc>
        <w:tc>
          <w:tcPr>
            <w:tcW w:w="6644" w:type="dxa"/>
            <w:gridSpan w:val="2"/>
            <w:shd w:val="clear" w:color="auto" w:fill="D9D9D9" w:themeFill="background1" w:themeFillShade="D9"/>
            <w:vAlign w:val="center"/>
          </w:tcPr>
          <w:p w14:paraId="7165C2F2" w14:textId="77777777" w:rsidR="0025588D" w:rsidRPr="0025588D" w:rsidRDefault="0025588D" w:rsidP="001D33C4">
            <w:pPr>
              <w:ind w:firstLine="211"/>
              <w:jc w:val="center"/>
              <w:rPr>
                <w:rFonts w:ascii="ＭＳ 明朝" w:hAnsi="ＭＳ 明朝"/>
                <w:b/>
                <w:bCs/>
                <w:szCs w:val="21"/>
              </w:rPr>
            </w:pPr>
            <w:r w:rsidRPr="0025588D">
              <w:rPr>
                <w:rFonts w:ascii="ＭＳ 明朝" w:hAnsi="ＭＳ 明朝" w:hint="eastAsia"/>
                <w:b/>
                <w:bCs/>
                <w:szCs w:val="21"/>
              </w:rPr>
              <w:t>提出書類</w:t>
            </w:r>
          </w:p>
        </w:tc>
        <w:tc>
          <w:tcPr>
            <w:tcW w:w="1701" w:type="dxa"/>
            <w:shd w:val="clear" w:color="auto" w:fill="D9D9D9" w:themeFill="background1" w:themeFillShade="D9"/>
            <w:vAlign w:val="center"/>
          </w:tcPr>
          <w:p w14:paraId="67F4BEA4" w14:textId="77777777" w:rsidR="0025588D" w:rsidRPr="0025588D" w:rsidRDefault="0025588D" w:rsidP="001D33C4">
            <w:pPr>
              <w:ind w:firstLine="211"/>
              <w:jc w:val="center"/>
              <w:rPr>
                <w:rFonts w:ascii="ＭＳ 明朝" w:hAnsi="ＭＳ 明朝"/>
                <w:b/>
                <w:bCs/>
                <w:szCs w:val="21"/>
              </w:rPr>
            </w:pPr>
            <w:r w:rsidRPr="0025588D">
              <w:rPr>
                <w:rFonts w:ascii="ＭＳ 明朝" w:hAnsi="ＭＳ 明朝" w:hint="eastAsia"/>
                <w:b/>
                <w:bCs/>
                <w:szCs w:val="21"/>
              </w:rPr>
              <w:t>部数</w:t>
            </w:r>
          </w:p>
        </w:tc>
      </w:tr>
      <w:tr w:rsidR="0025588D" w:rsidRPr="00710315" w14:paraId="4925C012" w14:textId="77777777" w:rsidTr="0025588D">
        <w:trPr>
          <w:jc w:val="center"/>
        </w:trPr>
        <w:tc>
          <w:tcPr>
            <w:tcW w:w="542" w:type="dxa"/>
            <w:vAlign w:val="center"/>
          </w:tcPr>
          <w:p w14:paraId="17AE9D68" w14:textId="77777777" w:rsidR="0025588D" w:rsidRPr="00710315" w:rsidRDefault="0025588D" w:rsidP="001D33C4">
            <w:pPr>
              <w:ind w:firstLine="210"/>
              <w:rPr>
                <w:rFonts w:ascii="ＭＳ 明朝" w:hAnsi="ＭＳ 明朝"/>
                <w:szCs w:val="21"/>
              </w:rPr>
            </w:pPr>
            <w:r w:rsidRPr="00710315">
              <w:rPr>
                <w:rFonts w:ascii="ＭＳ 明朝" w:hAnsi="ＭＳ 明朝" w:hint="eastAsia"/>
                <w:szCs w:val="21"/>
              </w:rPr>
              <w:t>①</w:t>
            </w:r>
          </w:p>
        </w:tc>
        <w:tc>
          <w:tcPr>
            <w:tcW w:w="5407" w:type="dxa"/>
            <w:vAlign w:val="center"/>
          </w:tcPr>
          <w:p w14:paraId="20D96764" w14:textId="77777777" w:rsidR="0025588D" w:rsidRPr="00710315" w:rsidRDefault="0025588D" w:rsidP="001D33C4">
            <w:pPr>
              <w:ind w:firstLine="210"/>
              <w:rPr>
                <w:rFonts w:ascii="ＭＳ 明朝" w:hAnsi="ＭＳ 明朝"/>
                <w:szCs w:val="21"/>
              </w:rPr>
            </w:pPr>
            <w:r w:rsidRPr="00710315">
              <w:rPr>
                <w:rFonts w:ascii="ＭＳ 明朝" w:hAnsi="ＭＳ 明朝" w:hint="eastAsia"/>
                <w:szCs w:val="21"/>
              </w:rPr>
              <w:t>申請書</w:t>
            </w:r>
          </w:p>
        </w:tc>
        <w:tc>
          <w:tcPr>
            <w:tcW w:w="1237" w:type="dxa"/>
            <w:vAlign w:val="center"/>
          </w:tcPr>
          <w:p w14:paraId="4F601B2E" w14:textId="77777777" w:rsidR="0025588D" w:rsidRPr="00710315" w:rsidRDefault="0025588D" w:rsidP="001D33C4">
            <w:pPr>
              <w:ind w:firstLine="210"/>
              <w:jc w:val="center"/>
              <w:rPr>
                <w:rFonts w:ascii="ＭＳ 明朝" w:hAnsi="ＭＳ 明朝"/>
                <w:szCs w:val="21"/>
              </w:rPr>
            </w:pPr>
            <w:r w:rsidRPr="00710315">
              <w:rPr>
                <w:rFonts w:ascii="ＭＳ 明朝" w:hAnsi="ＭＳ 明朝" w:hint="eastAsia"/>
                <w:szCs w:val="21"/>
              </w:rPr>
              <w:t>様式2</w:t>
            </w:r>
          </w:p>
        </w:tc>
        <w:tc>
          <w:tcPr>
            <w:tcW w:w="1701" w:type="dxa"/>
            <w:vAlign w:val="center"/>
          </w:tcPr>
          <w:p w14:paraId="34FF81DD" w14:textId="77777777" w:rsidR="0025588D" w:rsidRPr="00710315" w:rsidRDefault="0025588D" w:rsidP="001D33C4">
            <w:pPr>
              <w:ind w:firstLine="210"/>
              <w:jc w:val="center"/>
              <w:rPr>
                <w:rFonts w:ascii="ＭＳ 明朝" w:hAnsi="ＭＳ 明朝"/>
                <w:szCs w:val="21"/>
              </w:rPr>
            </w:pPr>
            <w:r w:rsidRPr="00710315">
              <w:rPr>
                <w:rFonts w:ascii="ＭＳ 明朝" w:hAnsi="ＭＳ 明朝" w:hint="eastAsia"/>
                <w:szCs w:val="21"/>
              </w:rPr>
              <w:t>1通</w:t>
            </w:r>
          </w:p>
        </w:tc>
      </w:tr>
      <w:tr w:rsidR="0025588D" w:rsidRPr="00710315" w14:paraId="616652EB" w14:textId="77777777" w:rsidTr="0025588D">
        <w:trPr>
          <w:jc w:val="center"/>
        </w:trPr>
        <w:tc>
          <w:tcPr>
            <w:tcW w:w="542" w:type="dxa"/>
            <w:vAlign w:val="center"/>
          </w:tcPr>
          <w:p w14:paraId="484642A3" w14:textId="77777777" w:rsidR="0025588D" w:rsidRPr="00710315" w:rsidRDefault="0025588D" w:rsidP="001D33C4">
            <w:pPr>
              <w:ind w:firstLine="210"/>
              <w:rPr>
                <w:rFonts w:ascii="ＭＳ 明朝" w:hAnsi="ＭＳ 明朝"/>
                <w:szCs w:val="21"/>
              </w:rPr>
            </w:pPr>
            <w:r w:rsidRPr="00710315">
              <w:rPr>
                <w:rFonts w:ascii="ＭＳ 明朝" w:hAnsi="ＭＳ 明朝" w:hint="eastAsia"/>
                <w:szCs w:val="21"/>
              </w:rPr>
              <w:t>②</w:t>
            </w:r>
          </w:p>
        </w:tc>
        <w:tc>
          <w:tcPr>
            <w:tcW w:w="5407" w:type="dxa"/>
            <w:vAlign w:val="center"/>
          </w:tcPr>
          <w:p w14:paraId="4A7747B9" w14:textId="77777777" w:rsidR="0025588D" w:rsidRPr="00710315" w:rsidRDefault="0025588D" w:rsidP="001D33C4">
            <w:pPr>
              <w:ind w:firstLine="210"/>
              <w:rPr>
                <w:rFonts w:ascii="ＭＳ 明朝" w:hAnsi="ＭＳ 明朝"/>
                <w:szCs w:val="21"/>
              </w:rPr>
            </w:pPr>
            <w:r w:rsidRPr="00710315">
              <w:rPr>
                <w:rFonts w:ascii="ＭＳ 明朝" w:hAnsi="ＭＳ 明朝" w:hint="eastAsia"/>
                <w:szCs w:val="21"/>
              </w:rPr>
              <w:t>提案書</w:t>
            </w:r>
          </w:p>
        </w:tc>
        <w:tc>
          <w:tcPr>
            <w:tcW w:w="1237" w:type="dxa"/>
            <w:vAlign w:val="center"/>
          </w:tcPr>
          <w:p w14:paraId="5D075C3F" w14:textId="77777777" w:rsidR="0025588D" w:rsidRPr="00710315" w:rsidRDefault="0025588D" w:rsidP="001D33C4">
            <w:pPr>
              <w:ind w:firstLine="210"/>
              <w:jc w:val="center"/>
              <w:rPr>
                <w:rFonts w:ascii="ＭＳ 明朝" w:hAnsi="ＭＳ 明朝"/>
                <w:szCs w:val="21"/>
              </w:rPr>
            </w:pPr>
            <w:r w:rsidRPr="00710315">
              <w:rPr>
                <w:rFonts w:ascii="ＭＳ 明朝" w:hAnsi="ＭＳ 明朝" w:hint="eastAsia"/>
                <w:szCs w:val="21"/>
              </w:rPr>
              <w:t>－</w:t>
            </w:r>
          </w:p>
        </w:tc>
        <w:tc>
          <w:tcPr>
            <w:tcW w:w="1701" w:type="dxa"/>
            <w:vAlign w:val="center"/>
          </w:tcPr>
          <w:p w14:paraId="7E6AC722" w14:textId="77777777" w:rsidR="0025588D" w:rsidRPr="00710315" w:rsidRDefault="0025588D" w:rsidP="001D33C4">
            <w:pPr>
              <w:ind w:firstLine="210"/>
              <w:jc w:val="center"/>
              <w:rPr>
                <w:rFonts w:ascii="ＭＳ 明朝" w:hAnsi="ＭＳ 明朝"/>
                <w:szCs w:val="21"/>
              </w:rPr>
            </w:pPr>
            <w:r w:rsidRPr="00710315">
              <w:rPr>
                <w:rFonts w:ascii="ＭＳ 明朝" w:hAnsi="ＭＳ 明朝" w:hint="eastAsia"/>
                <w:szCs w:val="21"/>
              </w:rPr>
              <w:t>1部</w:t>
            </w:r>
          </w:p>
        </w:tc>
      </w:tr>
      <w:tr w:rsidR="0025588D" w:rsidRPr="00710315" w14:paraId="30B9399C" w14:textId="77777777" w:rsidTr="0025588D">
        <w:trPr>
          <w:jc w:val="center"/>
        </w:trPr>
        <w:tc>
          <w:tcPr>
            <w:tcW w:w="542" w:type="dxa"/>
            <w:vAlign w:val="center"/>
          </w:tcPr>
          <w:p w14:paraId="2D87ED0B" w14:textId="77777777" w:rsidR="0025588D" w:rsidRPr="00710315" w:rsidRDefault="0025588D" w:rsidP="001D33C4">
            <w:pPr>
              <w:ind w:firstLine="210"/>
              <w:rPr>
                <w:rFonts w:ascii="ＭＳ 明朝" w:hAnsi="ＭＳ 明朝"/>
                <w:szCs w:val="21"/>
              </w:rPr>
            </w:pPr>
            <w:r w:rsidRPr="00710315">
              <w:rPr>
                <w:rFonts w:ascii="ＭＳ 明朝" w:hAnsi="ＭＳ 明朝" w:hint="eastAsia"/>
                <w:szCs w:val="21"/>
              </w:rPr>
              <w:t>③</w:t>
            </w:r>
          </w:p>
        </w:tc>
        <w:tc>
          <w:tcPr>
            <w:tcW w:w="5407" w:type="dxa"/>
            <w:vAlign w:val="center"/>
          </w:tcPr>
          <w:p w14:paraId="529D9982" w14:textId="77777777" w:rsidR="0025588D" w:rsidRPr="00710315" w:rsidRDefault="0025588D" w:rsidP="001D33C4">
            <w:pPr>
              <w:ind w:firstLine="210"/>
              <w:rPr>
                <w:rFonts w:ascii="ＭＳ 明朝" w:hAnsi="ＭＳ 明朝"/>
                <w:szCs w:val="21"/>
              </w:rPr>
            </w:pPr>
            <w:r w:rsidRPr="00710315">
              <w:rPr>
                <w:rFonts w:ascii="ＭＳ 明朝" w:hAnsi="ＭＳ 明朝" w:hint="eastAsia"/>
              </w:rPr>
              <w:t>経費内訳書</w:t>
            </w:r>
          </w:p>
        </w:tc>
        <w:tc>
          <w:tcPr>
            <w:tcW w:w="1237" w:type="dxa"/>
            <w:vAlign w:val="center"/>
          </w:tcPr>
          <w:p w14:paraId="0316FA41" w14:textId="77777777" w:rsidR="0025588D" w:rsidRPr="00710315" w:rsidRDefault="0025588D" w:rsidP="001D33C4">
            <w:pPr>
              <w:ind w:firstLine="210"/>
              <w:jc w:val="center"/>
              <w:rPr>
                <w:rFonts w:ascii="ＭＳ 明朝" w:hAnsi="ＭＳ 明朝"/>
                <w:szCs w:val="21"/>
              </w:rPr>
            </w:pPr>
            <w:r>
              <w:rPr>
                <w:rFonts w:ascii="ＭＳ 明朝" w:hAnsi="ＭＳ 明朝" w:hint="eastAsia"/>
                <w:szCs w:val="21"/>
              </w:rPr>
              <w:t>様式3</w:t>
            </w:r>
          </w:p>
        </w:tc>
        <w:tc>
          <w:tcPr>
            <w:tcW w:w="1701" w:type="dxa"/>
            <w:vAlign w:val="center"/>
          </w:tcPr>
          <w:p w14:paraId="238B43EA" w14:textId="77777777" w:rsidR="0025588D" w:rsidRPr="00710315" w:rsidRDefault="0025588D" w:rsidP="001D33C4">
            <w:pPr>
              <w:ind w:firstLine="210"/>
              <w:jc w:val="center"/>
              <w:rPr>
                <w:rFonts w:ascii="ＭＳ 明朝" w:hAnsi="ＭＳ 明朝"/>
                <w:szCs w:val="21"/>
              </w:rPr>
            </w:pPr>
            <w:r w:rsidRPr="00710315">
              <w:rPr>
                <w:rFonts w:ascii="ＭＳ 明朝" w:hAnsi="ＭＳ 明朝" w:hint="eastAsia"/>
                <w:szCs w:val="21"/>
              </w:rPr>
              <w:t>1通</w:t>
            </w:r>
          </w:p>
        </w:tc>
      </w:tr>
      <w:tr w:rsidR="0025588D" w:rsidRPr="00710315" w14:paraId="36A8CD79" w14:textId="77777777" w:rsidTr="0025588D">
        <w:trPr>
          <w:jc w:val="center"/>
        </w:trPr>
        <w:tc>
          <w:tcPr>
            <w:tcW w:w="542" w:type="dxa"/>
            <w:vAlign w:val="center"/>
          </w:tcPr>
          <w:p w14:paraId="4CE3D8BB" w14:textId="77777777" w:rsidR="0025588D" w:rsidRPr="00710315" w:rsidRDefault="0025588D" w:rsidP="001D33C4">
            <w:pPr>
              <w:ind w:firstLine="210"/>
              <w:rPr>
                <w:rFonts w:ascii="ＭＳ 明朝" w:hAnsi="ＭＳ 明朝"/>
                <w:szCs w:val="21"/>
              </w:rPr>
            </w:pPr>
            <w:r w:rsidRPr="00710315">
              <w:rPr>
                <w:rFonts w:ascii="ＭＳ 明朝" w:hAnsi="ＭＳ 明朝" w:hint="eastAsia"/>
                <w:szCs w:val="21"/>
              </w:rPr>
              <w:t>④</w:t>
            </w:r>
          </w:p>
        </w:tc>
        <w:tc>
          <w:tcPr>
            <w:tcW w:w="5407" w:type="dxa"/>
            <w:vAlign w:val="center"/>
          </w:tcPr>
          <w:p w14:paraId="5BFE6D93" w14:textId="77777777" w:rsidR="0025588D" w:rsidRPr="00710315" w:rsidRDefault="0025588D" w:rsidP="001D33C4">
            <w:pPr>
              <w:ind w:firstLine="210"/>
              <w:rPr>
                <w:rFonts w:ascii="ＭＳ 明朝" w:hAnsi="ＭＳ 明朝"/>
              </w:rPr>
            </w:pPr>
            <w:r w:rsidRPr="00710315">
              <w:rPr>
                <w:rFonts w:ascii="ＭＳ 明朝" w:hAnsi="ＭＳ 明朝" w:hint="eastAsia"/>
              </w:rPr>
              <w:t>評価項目一覧</w:t>
            </w:r>
          </w:p>
        </w:tc>
        <w:tc>
          <w:tcPr>
            <w:tcW w:w="1237" w:type="dxa"/>
            <w:vAlign w:val="center"/>
          </w:tcPr>
          <w:p w14:paraId="4ABE92F8" w14:textId="77777777" w:rsidR="0025588D" w:rsidRPr="00710315" w:rsidRDefault="0025588D" w:rsidP="001D33C4">
            <w:pPr>
              <w:ind w:firstLine="210"/>
              <w:jc w:val="center"/>
              <w:rPr>
                <w:rFonts w:ascii="ＭＳ 明朝" w:hAnsi="ＭＳ 明朝"/>
                <w:szCs w:val="21"/>
              </w:rPr>
            </w:pPr>
          </w:p>
        </w:tc>
        <w:tc>
          <w:tcPr>
            <w:tcW w:w="1701" w:type="dxa"/>
            <w:vAlign w:val="center"/>
          </w:tcPr>
          <w:p w14:paraId="0C190385" w14:textId="77777777" w:rsidR="0025588D" w:rsidRPr="00710315" w:rsidRDefault="0025588D" w:rsidP="001D33C4">
            <w:pPr>
              <w:ind w:firstLine="210"/>
              <w:jc w:val="center"/>
              <w:rPr>
                <w:rFonts w:ascii="ＭＳ 明朝" w:hAnsi="ＭＳ 明朝"/>
                <w:szCs w:val="21"/>
              </w:rPr>
            </w:pPr>
            <w:r w:rsidRPr="00710315">
              <w:rPr>
                <w:rFonts w:ascii="ＭＳ 明朝" w:hAnsi="ＭＳ 明朝" w:hint="eastAsia"/>
                <w:szCs w:val="21"/>
              </w:rPr>
              <w:t>1部</w:t>
            </w:r>
          </w:p>
        </w:tc>
      </w:tr>
      <w:tr w:rsidR="0025588D" w:rsidRPr="00710315" w14:paraId="127E3F1E" w14:textId="77777777" w:rsidTr="0025588D">
        <w:trPr>
          <w:jc w:val="center"/>
        </w:trPr>
        <w:tc>
          <w:tcPr>
            <w:tcW w:w="542" w:type="dxa"/>
            <w:vAlign w:val="center"/>
          </w:tcPr>
          <w:p w14:paraId="04DF71BA" w14:textId="77777777" w:rsidR="0025588D" w:rsidRPr="00710315" w:rsidRDefault="0025588D" w:rsidP="001D33C4">
            <w:pPr>
              <w:ind w:firstLine="210"/>
              <w:rPr>
                <w:rFonts w:ascii="ＭＳ 明朝" w:hAnsi="ＭＳ 明朝"/>
                <w:szCs w:val="21"/>
              </w:rPr>
            </w:pPr>
            <w:r w:rsidRPr="00710315">
              <w:rPr>
                <w:rFonts w:ascii="ＭＳ 明朝" w:hAnsi="ＭＳ 明朝" w:hint="eastAsia"/>
                <w:szCs w:val="21"/>
              </w:rPr>
              <w:t>⑤</w:t>
            </w:r>
          </w:p>
        </w:tc>
        <w:tc>
          <w:tcPr>
            <w:tcW w:w="5407" w:type="dxa"/>
            <w:vAlign w:val="center"/>
          </w:tcPr>
          <w:p w14:paraId="0B1AAD16" w14:textId="77777777" w:rsidR="0025588D" w:rsidRPr="00710315" w:rsidRDefault="0025588D" w:rsidP="001D33C4">
            <w:pPr>
              <w:ind w:firstLine="210"/>
              <w:rPr>
                <w:rFonts w:ascii="ＭＳ 明朝" w:hAnsi="ＭＳ 明朝"/>
              </w:rPr>
            </w:pPr>
            <w:r w:rsidRPr="00710315">
              <w:rPr>
                <w:rFonts w:ascii="ＭＳ 明朝" w:hAnsi="ＭＳ 明朝" w:hint="eastAsia"/>
              </w:rPr>
              <w:t>令和7・8・9</w:t>
            </w:r>
            <w:r w:rsidRPr="00710315">
              <w:rPr>
                <w:rFonts w:ascii="ＭＳ 明朝" w:hAnsi="ＭＳ 明朝"/>
              </w:rPr>
              <w:t>年度</w:t>
            </w:r>
            <w:r w:rsidRPr="00710315">
              <w:rPr>
                <w:rFonts w:ascii="ＭＳ 明朝" w:hAnsi="ＭＳ 明朝" w:hint="eastAsia"/>
                <w:szCs w:val="21"/>
              </w:rPr>
              <w:t>競争参加資格（全省庁統一資格）における資格審査結果通知書の写し</w:t>
            </w:r>
          </w:p>
        </w:tc>
        <w:tc>
          <w:tcPr>
            <w:tcW w:w="1237" w:type="dxa"/>
            <w:vAlign w:val="center"/>
          </w:tcPr>
          <w:p w14:paraId="196EE788" w14:textId="77777777" w:rsidR="0025588D" w:rsidRPr="00710315" w:rsidRDefault="0025588D" w:rsidP="001D33C4">
            <w:pPr>
              <w:ind w:firstLine="210"/>
              <w:jc w:val="center"/>
              <w:rPr>
                <w:rFonts w:ascii="ＭＳ 明朝" w:hAnsi="ＭＳ 明朝"/>
                <w:szCs w:val="21"/>
              </w:rPr>
            </w:pPr>
            <w:r w:rsidRPr="00710315">
              <w:rPr>
                <w:rFonts w:ascii="ＭＳ 明朝" w:hAnsi="ＭＳ 明朝" w:hint="eastAsia"/>
                <w:szCs w:val="21"/>
              </w:rPr>
              <w:t>－</w:t>
            </w:r>
          </w:p>
        </w:tc>
        <w:tc>
          <w:tcPr>
            <w:tcW w:w="1701" w:type="dxa"/>
            <w:vAlign w:val="center"/>
          </w:tcPr>
          <w:p w14:paraId="4EB50B45" w14:textId="77777777" w:rsidR="0025588D" w:rsidRPr="00710315" w:rsidRDefault="0025588D" w:rsidP="001D33C4">
            <w:pPr>
              <w:ind w:firstLine="210"/>
              <w:jc w:val="center"/>
              <w:rPr>
                <w:rFonts w:ascii="ＭＳ 明朝" w:hAnsi="ＭＳ 明朝"/>
                <w:szCs w:val="21"/>
              </w:rPr>
            </w:pPr>
            <w:r w:rsidRPr="00710315">
              <w:rPr>
                <w:rFonts w:ascii="ＭＳ 明朝" w:hAnsi="ＭＳ 明朝" w:hint="eastAsia"/>
                <w:szCs w:val="21"/>
              </w:rPr>
              <w:t>1通</w:t>
            </w:r>
          </w:p>
        </w:tc>
      </w:tr>
      <w:tr w:rsidR="0025588D" w:rsidRPr="00710315" w14:paraId="0823BCCC" w14:textId="77777777" w:rsidTr="0025588D">
        <w:trPr>
          <w:jc w:val="center"/>
        </w:trPr>
        <w:tc>
          <w:tcPr>
            <w:tcW w:w="542" w:type="dxa"/>
            <w:vAlign w:val="center"/>
          </w:tcPr>
          <w:p w14:paraId="10482EB4" w14:textId="77777777" w:rsidR="0025588D" w:rsidRPr="00710315" w:rsidRDefault="0025588D" w:rsidP="001D33C4">
            <w:pPr>
              <w:ind w:firstLine="210"/>
              <w:rPr>
                <w:rFonts w:ascii="ＭＳ 明朝" w:hAnsi="ＭＳ 明朝"/>
                <w:szCs w:val="21"/>
              </w:rPr>
            </w:pPr>
            <w:r w:rsidRPr="00710315">
              <w:rPr>
                <w:rFonts w:ascii="ＭＳ 明朝" w:hAnsi="ＭＳ 明朝" w:hint="eastAsia"/>
                <w:szCs w:val="21"/>
              </w:rPr>
              <w:t>⑥</w:t>
            </w:r>
          </w:p>
        </w:tc>
        <w:tc>
          <w:tcPr>
            <w:tcW w:w="5407" w:type="dxa"/>
            <w:vAlign w:val="center"/>
          </w:tcPr>
          <w:p w14:paraId="3C3469D6" w14:textId="77777777" w:rsidR="0025588D" w:rsidRPr="00710315" w:rsidRDefault="0025588D" w:rsidP="001D33C4">
            <w:pPr>
              <w:ind w:firstLine="210"/>
              <w:rPr>
                <w:rFonts w:ascii="ＭＳ 明朝" w:hAnsi="ＭＳ 明朝"/>
              </w:rPr>
            </w:pPr>
            <w:r w:rsidRPr="00710315">
              <w:rPr>
                <w:rFonts w:ascii="ＭＳ 明朝" w:hAnsi="ＭＳ 明朝" w:hint="eastAsia"/>
              </w:rPr>
              <w:t>②③④の電子ファイル</w:t>
            </w:r>
          </w:p>
        </w:tc>
        <w:tc>
          <w:tcPr>
            <w:tcW w:w="1237" w:type="dxa"/>
            <w:vAlign w:val="center"/>
          </w:tcPr>
          <w:p w14:paraId="41CD044B" w14:textId="77777777" w:rsidR="0025588D" w:rsidRPr="00710315" w:rsidRDefault="0025588D" w:rsidP="001D33C4">
            <w:pPr>
              <w:ind w:firstLine="210"/>
              <w:jc w:val="center"/>
              <w:rPr>
                <w:rFonts w:ascii="ＭＳ 明朝" w:hAnsi="ＭＳ 明朝"/>
                <w:szCs w:val="21"/>
              </w:rPr>
            </w:pPr>
            <w:r w:rsidRPr="00710315">
              <w:rPr>
                <w:rFonts w:ascii="ＭＳ 明朝" w:hAnsi="ＭＳ 明朝" w:hint="eastAsia"/>
                <w:szCs w:val="21"/>
              </w:rPr>
              <w:t>CD-R又はDVD-R</w:t>
            </w:r>
          </w:p>
        </w:tc>
        <w:tc>
          <w:tcPr>
            <w:tcW w:w="1701" w:type="dxa"/>
            <w:vAlign w:val="center"/>
          </w:tcPr>
          <w:p w14:paraId="712A8B02" w14:textId="77777777" w:rsidR="0025588D" w:rsidRPr="00710315" w:rsidRDefault="0025588D" w:rsidP="001D33C4">
            <w:pPr>
              <w:ind w:firstLine="210"/>
              <w:jc w:val="center"/>
              <w:rPr>
                <w:rFonts w:ascii="ＭＳ 明朝" w:hAnsi="ＭＳ 明朝"/>
                <w:szCs w:val="21"/>
              </w:rPr>
            </w:pPr>
            <w:r w:rsidRPr="00710315">
              <w:rPr>
                <w:rFonts w:ascii="ＭＳ 明朝" w:hAnsi="ＭＳ 明朝" w:hint="eastAsia"/>
                <w:szCs w:val="21"/>
              </w:rPr>
              <w:t>各1部</w:t>
            </w:r>
          </w:p>
        </w:tc>
      </w:tr>
      <w:tr w:rsidR="0025588D" w:rsidRPr="00710315" w14:paraId="1FF9747B" w14:textId="77777777" w:rsidTr="0025588D">
        <w:trPr>
          <w:jc w:val="center"/>
        </w:trPr>
        <w:tc>
          <w:tcPr>
            <w:tcW w:w="542" w:type="dxa"/>
            <w:vAlign w:val="center"/>
          </w:tcPr>
          <w:p w14:paraId="5E0E9554" w14:textId="77777777" w:rsidR="0025588D" w:rsidRPr="00710315" w:rsidRDefault="0025588D" w:rsidP="001D33C4">
            <w:pPr>
              <w:ind w:firstLine="210"/>
              <w:rPr>
                <w:rFonts w:ascii="ＭＳ 明朝" w:hAnsi="ＭＳ 明朝"/>
                <w:szCs w:val="21"/>
              </w:rPr>
            </w:pPr>
            <w:r w:rsidRPr="00710315">
              <w:rPr>
                <w:rFonts w:ascii="ＭＳ 明朝" w:hAnsi="ＭＳ 明朝" w:hint="eastAsia"/>
                <w:szCs w:val="21"/>
              </w:rPr>
              <w:t>⑦</w:t>
            </w:r>
          </w:p>
        </w:tc>
        <w:tc>
          <w:tcPr>
            <w:tcW w:w="5407" w:type="dxa"/>
            <w:vAlign w:val="center"/>
          </w:tcPr>
          <w:p w14:paraId="7083B2B2" w14:textId="77777777" w:rsidR="0025588D" w:rsidRPr="00710315" w:rsidRDefault="0025588D" w:rsidP="001D33C4">
            <w:pPr>
              <w:ind w:firstLine="210"/>
              <w:rPr>
                <w:rFonts w:ascii="ＭＳ 明朝" w:hAnsi="ＭＳ 明朝"/>
                <w:szCs w:val="21"/>
              </w:rPr>
            </w:pPr>
            <w:r w:rsidRPr="00710315">
              <w:rPr>
                <w:rFonts w:ascii="ＭＳ 明朝" w:hAnsi="ＭＳ 明朝" w:hint="eastAsia"/>
                <w:szCs w:val="21"/>
              </w:rPr>
              <w:t>提案書受理票</w:t>
            </w:r>
          </w:p>
        </w:tc>
        <w:tc>
          <w:tcPr>
            <w:tcW w:w="1237" w:type="dxa"/>
            <w:vAlign w:val="center"/>
          </w:tcPr>
          <w:p w14:paraId="076B482F" w14:textId="77777777" w:rsidR="0025588D" w:rsidRPr="00710315" w:rsidRDefault="0025588D" w:rsidP="001D33C4">
            <w:pPr>
              <w:ind w:firstLine="210"/>
              <w:jc w:val="center"/>
              <w:rPr>
                <w:rFonts w:ascii="ＭＳ 明朝" w:hAnsi="ＭＳ 明朝"/>
                <w:szCs w:val="21"/>
              </w:rPr>
            </w:pPr>
            <w:r w:rsidRPr="00710315">
              <w:rPr>
                <w:rFonts w:ascii="ＭＳ 明朝" w:hAnsi="ＭＳ 明朝" w:hint="eastAsia"/>
                <w:szCs w:val="21"/>
              </w:rPr>
              <w:t>様式</w:t>
            </w:r>
            <w:r>
              <w:rPr>
                <w:rFonts w:ascii="ＭＳ 明朝" w:hAnsi="ＭＳ 明朝" w:hint="eastAsia"/>
                <w:szCs w:val="21"/>
              </w:rPr>
              <w:t>4</w:t>
            </w:r>
          </w:p>
        </w:tc>
        <w:tc>
          <w:tcPr>
            <w:tcW w:w="1701" w:type="dxa"/>
            <w:vAlign w:val="center"/>
          </w:tcPr>
          <w:p w14:paraId="39BCEDBE" w14:textId="77777777" w:rsidR="0025588D" w:rsidRPr="00710315" w:rsidRDefault="0025588D" w:rsidP="001D33C4">
            <w:pPr>
              <w:ind w:firstLine="210"/>
              <w:jc w:val="center"/>
              <w:rPr>
                <w:rFonts w:ascii="ＭＳ 明朝" w:hAnsi="ＭＳ 明朝"/>
                <w:szCs w:val="21"/>
              </w:rPr>
            </w:pPr>
            <w:r w:rsidRPr="00710315">
              <w:rPr>
                <w:rFonts w:ascii="ＭＳ 明朝" w:hAnsi="ＭＳ 明朝" w:hint="eastAsia"/>
                <w:szCs w:val="21"/>
              </w:rPr>
              <w:t>1通</w:t>
            </w:r>
          </w:p>
        </w:tc>
      </w:tr>
    </w:tbl>
    <w:p w14:paraId="00CD1034" w14:textId="77777777" w:rsidR="0025588D" w:rsidRDefault="0025588D" w:rsidP="0025588D">
      <w:pPr>
        <w:ind w:firstLine="210"/>
      </w:pPr>
    </w:p>
    <w:p w14:paraId="717FA46A" w14:textId="77777777" w:rsidR="0025588D" w:rsidRDefault="0025588D" w:rsidP="0025588D">
      <w:pPr>
        <w:ind w:firstLine="210"/>
      </w:pPr>
    </w:p>
    <w:p w14:paraId="72250561" w14:textId="2841E3DA" w:rsidR="0025588D" w:rsidRDefault="0025588D" w:rsidP="0025588D">
      <w:pPr>
        <w:pStyle w:val="2"/>
      </w:pPr>
      <w:r w:rsidRPr="0025588D">
        <w:t>提出された提案書等に係る秘密の保持</w:t>
      </w:r>
    </w:p>
    <w:p w14:paraId="71690F07" w14:textId="77777777" w:rsidR="0025588D" w:rsidRDefault="0025588D" w:rsidP="0025588D">
      <w:pPr>
        <w:ind w:firstLine="210"/>
      </w:pPr>
      <w:r>
        <w:rPr>
          <w:rFonts w:hint="eastAsia"/>
        </w:rPr>
        <w:t>提案書等は本案件の選考及び契約書の為にのみ用い、</w:t>
      </w:r>
      <w:r>
        <w:rPr>
          <w:rFonts w:hint="eastAsia"/>
        </w:rPr>
        <w:t>IPA</w:t>
      </w:r>
      <w:r>
        <w:rPr>
          <w:rFonts w:hint="eastAsia"/>
        </w:rPr>
        <w:t>で厳重に管理する。</w:t>
      </w:r>
    </w:p>
    <w:p w14:paraId="667275C7" w14:textId="77777777" w:rsidR="0025588D" w:rsidRDefault="0025588D" w:rsidP="0025588D">
      <w:pPr>
        <w:ind w:firstLine="210"/>
      </w:pPr>
      <w:r>
        <w:rPr>
          <w:rFonts w:hint="eastAsia"/>
        </w:rPr>
        <w:t>取得した個人情報については、審査のために利用するが、特定の個人を識別しない状態に加工した統計資料等に利用することがある。</w:t>
      </w:r>
    </w:p>
    <w:p w14:paraId="501D4568" w14:textId="77777777" w:rsidR="0025588D" w:rsidRDefault="0025588D" w:rsidP="0025588D">
      <w:pPr>
        <w:ind w:firstLine="210"/>
      </w:pPr>
      <w:r>
        <w:rPr>
          <w:rFonts w:hint="eastAsia"/>
        </w:rPr>
        <w:t>提供された個人情報は、上記の目的以外で利用することはない。</w:t>
      </w:r>
      <w:r>
        <w:rPr>
          <w:rFonts w:hint="eastAsia"/>
        </w:rPr>
        <w:t>(</w:t>
      </w:r>
      <w:r>
        <w:rPr>
          <w:rFonts w:hint="eastAsia"/>
        </w:rPr>
        <w:t>ただし、法令等により提供を求められた場合を除く。）</w:t>
      </w:r>
    </w:p>
    <w:p w14:paraId="0DFC9920" w14:textId="77777777" w:rsidR="0025588D" w:rsidRDefault="0025588D" w:rsidP="0025588D">
      <w:pPr>
        <w:ind w:firstLine="210"/>
      </w:pPr>
    </w:p>
    <w:p w14:paraId="65D613CA" w14:textId="77777777" w:rsidR="00F21EF1" w:rsidRDefault="00F21EF1" w:rsidP="00F21EF1">
      <w:pPr>
        <w:ind w:firstLine="210"/>
      </w:pPr>
      <w:r>
        <w:rPr>
          <w:rFonts w:hint="eastAsia"/>
        </w:rPr>
        <w:t>（注意事項）</w:t>
      </w:r>
    </w:p>
    <w:p w14:paraId="349C28CD" w14:textId="1A0CC8E9" w:rsidR="00F21EF1" w:rsidRDefault="00F21EF1" w:rsidP="00F21EF1">
      <w:pPr>
        <w:ind w:firstLine="210"/>
      </w:pPr>
      <w:r>
        <w:rPr>
          <w:rFonts w:hint="eastAsia"/>
        </w:rPr>
        <w:t>提出された提案書等の作成に要した経費については支払わない。また、受理した提案書等は評価結果に関わらず返却しない</w:t>
      </w:r>
    </w:p>
    <w:p w14:paraId="77845434" w14:textId="77777777" w:rsidR="00F21EF1" w:rsidRDefault="00F21EF1">
      <w:pPr>
        <w:widowControl/>
        <w:ind w:firstLineChars="0" w:firstLine="0"/>
        <w:jc w:val="left"/>
      </w:pPr>
      <w:r>
        <w:br w:type="page"/>
      </w:r>
    </w:p>
    <w:p w14:paraId="179F968A" w14:textId="191700DD" w:rsidR="005060F3" w:rsidRDefault="005060F3" w:rsidP="005060F3">
      <w:pPr>
        <w:pStyle w:val="2"/>
      </w:pPr>
      <w:r w:rsidRPr="005060F3">
        <w:lastRenderedPageBreak/>
        <w:t>提出</w:t>
      </w:r>
      <w:r w:rsidR="006316AE">
        <w:rPr>
          <w:rFonts w:hint="eastAsia"/>
        </w:rPr>
        <w:t>書類の受付期間</w:t>
      </w:r>
    </w:p>
    <w:p w14:paraId="79B36D95" w14:textId="4BAF6C04" w:rsidR="006316AE" w:rsidRDefault="006316AE" w:rsidP="006316AE">
      <w:pPr>
        <w:ind w:firstLine="210"/>
      </w:pPr>
      <w:r>
        <w:rPr>
          <w:rFonts w:hint="eastAsia"/>
        </w:rPr>
        <w:t>2026</w:t>
      </w:r>
      <w:r>
        <w:rPr>
          <w:rFonts w:hint="eastAsia"/>
        </w:rPr>
        <w:t>年</w:t>
      </w:r>
      <w:r>
        <w:rPr>
          <w:rFonts w:hint="eastAsia"/>
        </w:rPr>
        <w:t>10</w:t>
      </w:r>
      <w:r>
        <w:rPr>
          <w:rFonts w:hint="eastAsia"/>
        </w:rPr>
        <w:t>月</w:t>
      </w:r>
      <w:r>
        <w:rPr>
          <w:rFonts w:hint="eastAsia"/>
        </w:rPr>
        <w:t>29</w:t>
      </w:r>
      <w:r>
        <w:rPr>
          <w:rFonts w:hint="eastAsia"/>
        </w:rPr>
        <w:t>日</w:t>
      </w:r>
      <w:r>
        <w:rPr>
          <w:rFonts w:hint="eastAsia"/>
        </w:rPr>
        <w:t>(</w:t>
      </w:r>
      <w:r>
        <w:rPr>
          <w:rFonts w:hint="eastAsia"/>
        </w:rPr>
        <w:t>木</w:t>
      </w:r>
      <w:r>
        <w:rPr>
          <w:rFonts w:hint="eastAsia"/>
        </w:rPr>
        <w:t>)</w:t>
      </w:r>
      <w:r>
        <w:rPr>
          <w:rFonts w:hint="eastAsia"/>
        </w:rPr>
        <w:t>から</w:t>
      </w:r>
      <w:r>
        <w:rPr>
          <w:rFonts w:hint="eastAsia"/>
        </w:rPr>
        <w:t>11</w:t>
      </w:r>
      <w:r>
        <w:rPr>
          <w:rFonts w:hint="eastAsia"/>
        </w:rPr>
        <w:t>月</w:t>
      </w:r>
      <w:r>
        <w:rPr>
          <w:rFonts w:hint="eastAsia"/>
        </w:rPr>
        <w:t>2</w:t>
      </w:r>
      <w:r>
        <w:rPr>
          <w:rFonts w:hint="eastAsia"/>
        </w:rPr>
        <w:t>日</w:t>
      </w:r>
      <w:r>
        <w:rPr>
          <w:rFonts w:hint="eastAsia"/>
        </w:rPr>
        <w:t>(</w:t>
      </w:r>
      <w:r>
        <w:rPr>
          <w:rFonts w:hint="eastAsia"/>
        </w:rPr>
        <w:t>月</w:t>
      </w:r>
      <w:r>
        <w:rPr>
          <w:rFonts w:hint="eastAsia"/>
        </w:rPr>
        <w:t>)</w:t>
      </w:r>
      <w:r>
        <w:rPr>
          <w:rFonts w:hint="eastAsia"/>
        </w:rPr>
        <w:t>。</w:t>
      </w:r>
    </w:p>
    <w:p w14:paraId="1E6F7F87" w14:textId="77777777" w:rsidR="006316AE" w:rsidRDefault="006316AE" w:rsidP="006316AE">
      <w:pPr>
        <w:ind w:firstLine="210"/>
      </w:pPr>
      <w:r>
        <w:rPr>
          <w:rFonts w:hint="eastAsia"/>
        </w:rPr>
        <w:t>持参の場合の受付時間は、月曜日から金曜日</w:t>
      </w:r>
      <w:r>
        <w:rPr>
          <w:rFonts w:hint="eastAsia"/>
        </w:rPr>
        <w:t>(</w:t>
      </w:r>
      <w:r>
        <w:rPr>
          <w:rFonts w:hint="eastAsia"/>
        </w:rPr>
        <w:t>祝祭日は除く</w:t>
      </w:r>
      <w:r>
        <w:rPr>
          <w:rFonts w:hint="eastAsia"/>
        </w:rPr>
        <w:t>)</w:t>
      </w:r>
      <w:r>
        <w:rPr>
          <w:rFonts w:hint="eastAsia"/>
        </w:rPr>
        <w:t>の</w:t>
      </w:r>
      <w:r>
        <w:rPr>
          <w:rFonts w:hint="eastAsia"/>
        </w:rPr>
        <w:t>10</w:t>
      </w:r>
      <w:r>
        <w:rPr>
          <w:rFonts w:hint="eastAsia"/>
        </w:rPr>
        <w:t>時</w:t>
      </w:r>
      <w:r>
        <w:rPr>
          <w:rFonts w:hint="eastAsia"/>
        </w:rPr>
        <w:t>00</w:t>
      </w:r>
      <w:r>
        <w:rPr>
          <w:rFonts w:hint="eastAsia"/>
        </w:rPr>
        <w:t>分から</w:t>
      </w:r>
      <w:r>
        <w:rPr>
          <w:rFonts w:hint="eastAsia"/>
        </w:rPr>
        <w:t>17</w:t>
      </w:r>
      <w:r>
        <w:rPr>
          <w:rFonts w:hint="eastAsia"/>
        </w:rPr>
        <w:t>時</w:t>
      </w:r>
      <w:r>
        <w:rPr>
          <w:rFonts w:hint="eastAsia"/>
        </w:rPr>
        <w:t>00</w:t>
      </w:r>
      <w:r>
        <w:rPr>
          <w:rFonts w:hint="eastAsia"/>
        </w:rPr>
        <w:t>分</w:t>
      </w:r>
    </w:p>
    <w:p w14:paraId="71764290" w14:textId="367C2959" w:rsidR="006316AE" w:rsidRPr="006316AE" w:rsidRDefault="006316AE" w:rsidP="006316AE">
      <w:pPr>
        <w:ind w:firstLine="210"/>
      </w:pPr>
      <w:r>
        <w:rPr>
          <w:rFonts w:hint="eastAsia"/>
        </w:rPr>
        <w:t>（</w:t>
      </w:r>
      <w:r>
        <w:rPr>
          <w:rFonts w:hint="eastAsia"/>
        </w:rPr>
        <w:t>12</w:t>
      </w:r>
      <w:r>
        <w:rPr>
          <w:rFonts w:hint="eastAsia"/>
        </w:rPr>
        <w:t>時</w:t>
      </w:r>
      <w:r>
        <w:rPr>
          <w:rFonts w:hint="eastAsia"/>
        </w:rPr>
        <w:t>30</w:t>
      </w:r>
      <w:r>
        <w:rPr>
          <w:rFonts w:hint="eastAsia"/>
        </w:rPr>
        <w:t>分～</w:t>
      </w:r>
      <w:r>
        <w:rPr>
          <w:rFonts w:hint="eastAsia"/>
        </w:rPr>
        <w:t>13</w:t>
      </w:r>
      <w:r>
        <w:rPr>
          <w:rFonts w:hint="eastAsia"/>
        </w:rPr>
        <w:t>時</w:t>
      </w:r>
      <w:r>
        <w:rPr>
          <w:rFonts w:hint="eastAsia"/>
        </w:rPr>
        <w:t>30</w:t>
      </w:r>
      <w:r>
        <w:rPr>
          <w:rFonts w:hint="eastAsia"/>
        </w:rPr>
        <w:t>分の間は除く）とする。</w:t>
      </w:r>
    </w:p>
    <w:p w14:paraId="7768060D" w14:textId="77777777" w:rsidR="006316AE" w:rsidRDefault="006316AE" w:rsidP="005060F3">
      <w:pPr>
        <w:ind w:firstLine="210"/>
      </w:pPr>
    </w:p>
    <w:p w14:paraId="138B82C6" w14:textId="6B9B2EB4" w:rsidR="006316AE" w:rsidRDefault="006316AE" w:rsidP="006316AE">
      <w:pPr>
        <w:pStyle w:val="2"/>
      </w:pPr>
      <w:r>
        <w:rPr>
          <w:rFonts w:hint="eastAsia"/>
        </w:rPr>
        <w:t>提出期限</w:t>
      </w:r>
    </w:p>
    <w:p w14:paraId="1B9F3DE8" w14:textId="6CBD0D37" w:rsidR="005060F3" w:rsidRDefault="005060F3" w:rsidP="005060F3">
      <w:pPr>
        <w:ind w:firstLine="210"/>
      </w:pPr>
      <w:r>
        <w:rPr>
          <w:rFonts w:hint="eastAsia"/>
        </w:rPr>
        <w:t>2026</w:t>
      </w:r>
      <w:r>
        <w:rPr>
          <w:rFonts w:hint="eastAsia"/>
        </w:rPr>
        <w:t>年</w:t>
      </w:r>
      <w:r>
        <w:rPr>
          <w:rFonts w:hint="eastAsia"/>
        </w:rPr>
        <w:t>11</w:t>
      </w:r>
      <w:r>
        <w:rPr>
          <w:rFonts w:hint="eastAsia"/>
        </w:rPr>
        <w:t>月</w:t>
      </w:r>
      <w:r>
        <w:rPr>
          <w:rFonts w:hint="eastAsia"/>
        </w:rPr>
        <w:t>2</w:t>
      </w:r>
      <w:r>
        <w:rPr>
          <w:rFonts w:hint="eastAsia"/>
        </w:rPr>
        <w:t>日</w:t>
      </w:r>
      <w:r>
        <w:rPr>
          <w:rFonts w:hint="eastAsia"/>
        </w:rPr>
        <w:t>(</w:t>
      </w:r>
      <w:r>
        <w:rPr>
          <w:rFonts w:hint="eastAsia"/>
        </w:rPr>
        <w:t>月</w:t>
      </w:r>
      <w:r>
        <w:rPr>
          <w:rFonts w:hint="eastAsia"/>
        </w:rPr>
        <w:t>)17</w:t>
      </w:r>
      <w:r>
        <w:rPr>
          <w:rFonts w:hint="eastAsia"/>
        </w:rPr>
        <w:t>時</w:t>
      </w:r>
      <w:r>
        <w:rPr>
          <w:rFonts w:hint="eastAsia"/>
        </w:rPr>
        <w:t>00</w:t>
      </w:r>
      <w:r>
        <w:rPr>
          <w:rFonts w:hint="eastAsia"/>
        </w:rPr>
        <w:t>分必着。</w:t>
      </w:r>
    </w:p>
    <w:p w14:paraId="7F66D842" w14:textId="65033459" w:rsidR="005060F3" w:rsidRDefault="005060F3" w:rsidP="005060F3">
      <w:pPr>
        <w:ind w:firstLine="210"/>
      </w:pPr>
      <w:r>
        <w:rPr>
          <w:rFonts w:hint="eastAsia"/>
        </w:rPr>
        <w:t>上記期限を過ぎた申請書等はいかなる理由があっても受け取らない。</w:t>
      </w:r>
    </w:p>
    <w:p w14:paraId="46FC1AB1" w14:textId="2A9F4C9F" w:rsidR="005060F3" w:rsidRDefault="005060F3">
      <w:pPr>
        <w:widowControl/>
        <w:ind w:firstLineChars="0" w:firstLine="0"/>
        <w:jc w:val="left"/>
      </w:pPr>
    </w:p>
    <w:p w14:paraId="13454F63" w14:textId="238FC01A" w:rsidR="005060F3" w:rsidRDefault="005060F3" w:rsidP="005060F3">
      <w:pPr>
        <w:pStyle w:val="2"/>
      </w:pPr>
      <w:r w:rsidRPr="005060F3">
        <w:t>提出先</w:t>
      </w:r>
    </w:p>
    <w:p w14:paraId="6E1C5962" w14:textId="19C2EA42" w:rsidR="00F21EF1" w:rsidRDefault="00F21EF1" w:rsidP="00F21EF1">
      <w:pPr>
        <w:ind w:firstLine="210"/>
      </w:pPr>
      <w:r w:rsidRPr="00F21EF1">
        <w:t>提出書類は下記の担当部署に提出すること。</w:t>
      </w:r>
    </w:p>
    <w:p w14:paraId="054204F7" w14:textId="77777777" w:rsidR="00F21EF1" w:rsidRDefault="00F21EF1" w:rsidP="00F21EF1">
      <w:pPr>
        <w:ind w:firstLine="210"/>
      </w:pPr>
    </w:p>
    <w:p w14:paraId="2C96057A" w14:textId="77777777" w:rsidR="00F21EF1" w:rsidRDefault="00F21EF1" w:rsidP="00F21EF1">
      <w:pPr>
        <w:ind w:firstLine="210"/>
      </w:pPr>
      <w:r>
        <w:rPr>
          <w:rFonts w:hint="eastAsia"/>
        </w:rPr>
        <w:t>【担当部署】</w:t>
      </w:r>
    </w:p>
    <w:p w14:paraId="125CD797" w14:textId="3080BA5D" w:rsidR="00F21EF1" w:rsidRDefault="00F21EF1" w:rsidP="00F21EF1">
      <w:pPr>
        <w:ind w:firstLine="210"/>
      </w:pPr>
      <w:r>
        <w:rPr>
          <w:rFonts w:hint="eastAsia"/>
        </w:rPr>
        <w:t>〒</w:t>
      </w:r>
      <w:r>
        <w:rPr>
          <w:rFonts w:hint="eastAsia"/>
        </w:rPr>
        <w:t xml:space="preserve">113-6591 </w:t>
      </w:r>
    </w:p>
    <w:p w14:paraId="0EC76D29" w14:textId="77777777" w:rsidR="00F21EF1" w:rsidRDefault="00F21EF1" w:rsidP="00F21EF1">
      <w:pPr>
        <w:ind w:firstLine="210"/>
      </w:pPr>
      <w:r>
        <w:rPr>
          <w:rFonts w:hint="eastAsia"/>
        </w:rPr>
        <w:t>東京都文京区本駒込</w:t>
      </w:r>
      <w:r>
        <w:rPr>
          <w:rFonts w:hint="eastAsia"/>
        </w:rPr>
        <w:t xml:space="preserve">2-28-8  </w:t>
      </w:r>
      <w:r>
        <w:rPr>
          <w:rFonts w:hint="eastAsia"/>
        </w:rPr>
        <w:t>文京グリーンコートセンターオフィス</w:t>
      </w:r>
      <w:r>
        <w:rPr>
          <w:rFonts w:hint="eastAsia"/>
        </w:rPr>
        <w:t>17</w:t>
      </w:r>
      <w:r>
        <w:rPr>
          <w:rFonts w:hint="eastAsia"/>
        </w:rPr>
        <w:t>階</w:t>
      </w:r>
    </w:p>
    <w:p w14:paraId="13B3854E" w14:textId="77777777" w:rsidR="00F21EF1" w:rsidRDefault="00F21EF1" w:rsidP="00F21EF1">
      <w:pPr>
        <w:ind w:firstLine="210"/>
      </w:pPr>
      <w:r>
        <w:rPr>
          <w:rFonts w:hint="eastAsia"/>
        </w:rPr>
        <w:t>独立行政法人情報処理推進機構</w:t>
      </w:r>
    </w:p>
    <w:p w14:paraId="751AFF64" w14:textId="77777777" w:rsidR="00F21EF1" w:rsidRDefault="00F21EF1" w:rsidP="00F21EF1">
      <w:pPr>
        <w:ind w:firstLine="210"/>
      </w:pPr>
      <w:r>
        <w:rPr>
          <w:rFonts w:hint="eastAsia"/>
        </w:rPr>
        <w:t>デジタル＆</w:t>
      </w:r>
      <w:r>
        <w:rPr>
          <w:rFonts w:hint="eastAsia"/>
        </w:rPr>
        <w:t>AI</w:t>
      </w:r>
      <w:r>
        <w:rPr>
          <w:rFonts w:hint="eastAsia"/>
        </w:rPr>
        <w:t xml:space="preserve">システムズデザインセンター　デジタルトランスフォーメーション部　</w:t>
      </w:r>
    </w:p>
    <w:p w14:paraId="690DB8C8" w14:textId="3C6E78BF" w:rsidR="00F21EF1" w:rsidRDefault="00F21EF1" w:rsidP="00F21EF1">
      <w:pPr>
        <w:ind w:firstLine="210"/>
      </w:pPr>
      <w:r>
        <w:rPr>
          <w:rFonts w:hint="eastAsia"/>
        </w:rPr>
        <w:t>AX</w:t>
      </w:r>
      <w:r>
        <w:rPr>
          <w:rFonts w:hint="eastAsia"/>
        </w:rPr>
        <w:t>基盤構築ユニット</w:t>
      </w:r>
    </w:p>
    <w:p w14:paraId="4E76BA61" w14:textId="416CF4C1" w:rsidR="00F21EF1" w:rsidRDefault="00F21EF1" w:rsidP="00F21EF1">
      <w:pPr>
        <w:ind w:firstLine="210"/>
      </w:pPr>
      <w:r>
        <w:rPr>
          <w:rFonts w:hint="eastAsia"/>
        </w:rPr>
        <w:t>担当：比留間、山、杉原</w:t>
      </w:r>
    </w:p>
    <w:p w14:paraId="10E807D2" w14:textId="77777777" w:rsidR="00F21EF1" w:rsidRDefault="00F21EF1" w:rsidP="00F21EF1">
      <w:pPr>
        <w:ind w:firstLine="210"/>
      </w:pPr>
    </w:p>
    <w:p w14:paraId="3BD90064" w14:textId="08E694D3" w:rsidR="00F21EF1" w:rsidRDefault="00F21EF1" w:rsidP="00F21EF1">
      <w:pPr>
        <w:ind w:firstLine="210"/>
      </w:pPr>
      <w:r>
        <w:t>Email: ax-platform@ipa.go.jp</w:t>
      </w:r>
    </w:p>
    <w:p w14:paraId="0EF0DE6A" w14:textId="77777777" w:rsidR="00F21EF1" w:rsidRDefault="00F21EF1" w:rsidP="00F21EF1">
      <w:pPr>
        <w:ind w:firstLine="210"/>
      </w:pPr>
      <w:r>
        <w:rPr>
          <w:rFonts w:hint="eastAsia"/>
        </w:rPr>
        <w:t>TEL:03-5978-7590(</w:t>
      </w:r>
      <w:r>
        <w:rPr>
          <w:rFonts w:hint="eastAsia"/>
        </w:rPr>
        <w:t>直通</w:t>
      </w:r>
      <w:r>
        <w:rPr>
          <w:rFonts w:hint="eastAsia"/>
        </w:rPr>
        <w:t>)</w:t>
      </w:r>
    </w:p>
    <w:p w14:paraId="49913311" w14:textId="77777777" w:rsidR="00F21EF1" w:rsidRDefault="00F21EF1" w:rsidP="00F21EF1">
      <w:pPr>
        <w:ind w:firstLine="210"/>
      </w:pPr>
    </w:p>
    <w:p w14:paraId="3714820E" w14:textId="6260F39B" w:rsidR="00F21EF1" w:rsidRPr="00F21EF1" w:rsidRDefault="00F21EF1" w:rsidP="00F21EF1">
      <w:pPr>
        <w:ind w:firstLine="210"/>
      </w:pPr>
      <w:r>
        <w:rPr>
          <w:rFonts w:hint="eastAsia"/>
        </w:rPr>
        <w:t>なお、持参により提出書類を提出する場合は、文京グリーンコートセンターオフィス</w:t>
      </w:r>
      <w:r>
        <w:rPr>
          <w:rFonts w:hint="eastAsia"/>
        </w:rPr>
        <w:t xml:space="preserve"> 13 </w:t>
      </w:r>
      <w:r>
        <w:rPr>
          <w:rFonts w:hint="eastAsia"/>
        </w:rPr>
        <w:t>階の</w:t>
      </w:r>
      <w:r>
        <w:rPr>
          <w:rFonts w:hint="eastAsia"/>
        </w:rPr>
        <w:t xml:space="preserve"> IPA </w:t>
      </w:r>
      <w:r>
        <w:rPr>
          <w:rFonts w:hint="eastAsia"/>
        </w:rPr>
        <w:t>総合受付を訪問すること。</w:t>
      </w:r>
    </w:p>
    <w:p w14:paraId="73EA6B2D" w14:textId="77777777" w:rsidR="005060F3" w:rsidRPr="005060F3" w:rsidRDefault="005060F3" w:rsidP="005060F3">
      <w:pPr>
        <w:ind w:firstLine="210"/>
      </w:pPr>
    </w:p>
    <w:p w14:paraId="1542CD95" w14:textId="3EB0BC05" w:rsidR="0025588D" w:rsidRDefault="00F21EF1" w:rsidP="00F21EF1">
      <w:pPr>
        <w:pStyle w:val="2"/>
      </w:pPr>
      <w:r w:rsidRPr="00F21EF1">
        <w:t>提出方法</w:t>
      </w:r>
    </w:p>
    <w:p w14:paraId="34EA723D" w14:textId="3261B494" w:rsidR="00F21EF1" w:rsidRDefault="00F21EF1" w:rsidP="004D68A3">
      <w:pPr>
        <w:pStyle w:val="aff"/>
        <w:numPr>
          <w:ilvl w:val="0"/>
          <w:numId w:val="5"/>
        </w:numPr>
        <w:ind w:leftChars="0" w:firstLineChars="0"/>
      </w:pPr>
      <w:r>
        <w:rPr>
          <w:rFonts w:hint="eastAsia"/>
        </w:rPr>
        <w:t>提出書類を持参により提出する場合</w:t>
      </w:r>
    </w:p>
    <w:p w14:paraId="34C78393" w14:textId="7774F4AA" w:rsidR="00473AB5" w:rsidRDefault="00473AB5" w:rsidP="005744BD">
      <w:pPr>
        <w:pStyle w:val="00"/>
      </w:pPr>
      <w:r w:rsidRPr="00473AB5">
        <w:t>提出書類を封筒に入れ封緘し、その</w:t>
      </w:r>
      <w:r w:rsidR="000213D6" w:rsidRPr="000213D6">
        <w:t>封筒の表面</w:t>
      </w:r>
      <w:r w:rsidRPr="00473AB5">
        <w:t>に法人の商号又は名称、宛先（</w:t>
      </w:r>
      <w:r w:rsidR="005B0A92">
        <w:rPr>
          <w:rFonts w:hint="eastAsia"/>
        </w:rPr>
        <w:t>『</w:t>
      </w:r>
      <w:r w:rsidRPr="00473AB5">
        <w:t>提出先</w:t>
      </w:r>
      <w:r w:rsidR="005B0A92">
        <w:rPr>
          <w:rFonts w:hint="eastAsia"/>
        </w:rPr>
        <w:t>』</w:t>
      </w:r>
      <w:r w:rsidRPr="00473AB5">
        <w:t>に記載する担当部署）を記載し、かつ、「</w:t>
      </w:r>
      <w:r w:rsidRPr="00473AB5">
        <w:t>AX</w:t>
      </w:r>
      <w:r w:rsidRPr="00473AB5">
        <w:t>プラットフォーム構想</w:t>
      </w:r>
      <w:r w:rsidR="005B0A92">
        <w:rPr>
          <w:rFonts w:hint="eastAsia"/>
        </w:rPr>
        <w:t xml:space="preserve"> </w:t>
      </w:r>
      <w:r w:rsidR="005B0A92" w:rsidRPr="00710315">
        <w:rPr>
          <w:rFonts w:ascii="ＭＳ 明朝" w:hAnsi="ＭＳ 明朝" w:hint="eastAsia"/>
        </w:rPr>
        <w:t>公募に関する申請書等提出書類一式在中</w:t>
      </w:r>
      <w:r w:rsidRPr="00473AB5">
        <w:t>」と朱書きすること。なお、提出書類を持参により提出する場合は、持参</w:t>
      </w:r>
      <w:r w:rsidR="000213D6">
        <w:rPr>
          <w:rFonts w:hint="eastAsia"/>
        </w:rPr>
        <w:t>予定</w:t>
      </w:r>
      <w:r w:rsidRPr="00473AB5">
        <w:t>日の前営業日</w:t>
      </w:r>
      <w:r w:rsidRPr="00473AB5">
        <w:t>18</w:t>
      </w:r>
      <w:r w:rsidRPr="00473AB5">
        <w:t>時</w:t>
      </w:r>
      <w:r w:rsidRPr="00473AB5">
        <w:t>00</w:t>
      </w:r>
      <w:r w:rsidRPr="00473AB5">
        <w:t>分までに『提出先』に記載する担当部署宛に電子メールで連絡すること。連絡なしで持参する場合は受け取れない場合がある。</w:t>
      </w:r>
    </w:p>
    <w:p w14:paraId="7492EB6E" w14:textId="77777777" w:rsidR="00473AB5" w:rsidRPr="00473AB5" w:rsidRDefault="00473AB5" w:rsidP="005744BD">
      <w:pPr>
        <w:pStyle w:val="00"/>
      </w:pPr>
    </w:p>
    <w:p w14:paraId="3630EDB0" w14:textId="77777777" w:rsidR="00473AB5" w:rsidRDefault="00F21EF1" w:rsidP="004D68A3">
      <w:pPr>
        <w:pStyle w:val="aff"/>
        <w:numPr>
          <w:ilvl w:val="0"/>
          <w:numId w:val="5"/>
        </w:numPr>
        <w:ind w:leftChars="0" w:firstLineChars="0"/>
      </w:pPr>
      <w:r>
        <w:rPr>
          <w:rFonts w:hint="eastAsia"/>
        </w:rPr>
        <w:t>提出書類を郵便等（書留）により提出する場合</w:t>
      </w:r>
    </w:p>
    <w:p w14:paraId="58E28745" w14:textId="260B6122" w:rsidR="00473AB5" w:rsidRDefault="00473AB5" w:rsidP="005744BD">
      <w:pPr>
        <w:pStyle w:val="00"/>
      </w:pPr>
      <w:r>
        <w:rPr>
          <w:rFonts w:hint="eastAsia"/>
        </w:rPr>
        <w:t>二重封筒とし、表封筒に「</w:t>
      </w:r>
      <w:r w:rsidR="005B0A92" w:rsidRPr="00473AB5">
        <w:t>AX</w:t>
      </w:r>
      <w:r w:rsidR="005B0A92" w:rsidRPr="00473AB5">
        <w:t>プラットフォーム構想</w:t>
      </w:r>
      <w:r w:rsidR="005B0A92">
        <w:rPr>
          <w:rFonts w:hint="eastAsia"/>
        </w:rPr>
        <w:t xml:space="preserve"> </w:t>
      </w:r>
      <w:r w:rsidR="005B0A92" w:rsidRPr="00710315">
        <w:rPr>
          <w:rFonts w:ascii="ＭＳ 明朝" w:hAnsi="ＭＳ 明朝" w:hint="eastAsia"/>
        </w:rPr>
        <w:t>公募に関する申請書等提出書類一式在中</w:t>
      </w:r>
      <w:r>
        <w:rPr>
          <w:rFonts w:hint="eastAsia"/>
        </w:rPr>
        <w:t>」と朱書きし、中封筒の</w:t>
      </w:r>
      <w:r w:rsidR="00134D2F" w:rsidRPr="000213D6">
        <w:t>表面</w:t>
      </w:r>
      <w:r>
        <w:rPr>
          <w:rFonts w:hint="eastAsia"/>
        </w:rPr>
        <w:t>には直接提出する場合と同様とすること。</w:t>
      </w:r>
    </w:p>
    <w:p w14:paraId="056C3ADC" w14:textId="77777777" w:rsidR="00473AB5" w:rsidRDefault="00473AB5" w:rsidP="00473AB5">
      <w:pPr>
        <w:pStyle w:val="aff"/>
        <w:ind w:firstLineChars="0" w:firstLine="0"/>
      </w:pPr>
    </w:p>
    <w:p w14:paraId="44540718" w14:textId="241AC6C4" w:rsidR="00473AB5" w:rsidRDefault="00473AB5" w:rsidP="005744BD">
      <w:pPr>
        <w:pStyle w:val="00"/>
      </w:pPr>
      <w:r>
        <w:rPr>
          <w:rFonts w:hint="eastAsia"/>
        </w:rPr>
        <w:t>なお、提出書類一覧（</w:t>
      </w:r>
      <w:r>
        <w:rPr>
          <w:rFonts w:hint="eastAsia"/>
        </w:rPr>
        <w:t>4.1</w:t>
      </w:r>
      <w:r>
        <w:rPr>
          <w:rFonts w:hint="eastAsia"/>
        </w:rPr>
        <w:t>）の⑥に定める電子ファイルの提出は、</w:t>
      </w:r>
      <w:r>
        <w:rPr>
          <w:rFonts w:hint="eastAsia"/>
        </w:rPr>
        <w:t>CD-R/DVD-R</w:t>
      </w:r>
      <w:r>
        <w:rPr>
          <w:rFonts w:hint="eastAsia"/>
        </w:rPr>
        <w:t>に収録して提出する方法の他、電子メールによる提出を可能とする。その場合、件名に「提案書及び評価項目一覧の提出」と記載した電子メールに電子ファイルを添付し、『提出先』に記載する担当部署へ送付すること。その際、添付する電子ファイルにはパスワードを付与すること。電子ファイルの容量が</w:t>
      </w:r>
      <w:r>
        <w:rPr>
          <w:rFonts w:hint="eastAsia"/>
        </w:rPr>
        <w:t>2MB</w:t>
      </w:r>
      <w:r>
        <w:rPr>
          <w:rFonts w:hint="eastAsia"/>
        </w:rPr>
        <w:t>を超える場合は、送付方法を別途案内するので、余裕をもって『提出先』に記載する担当部署に電子メールで連絡すること。</w:t>
      </w:r>
    </w:p>
    <w:p w14:paraId="6B558D50" w14:textId="77777777" w:rsidR="00473AB5" w:rsidRDefault="00473AB5" w:rsidP="005744BD">
      <w:pPr>
        <w:pStyle w:val="00"/>
      </w:pPr>
    </w:p>
    <w:p w14:paraId="4B599C50" w14:textId="71AF0036" w:rsidR="00473AB5" w:rsidRDefault="00E80BC9" w:rsidP="00E80BC9">
      <w:pPr>
        <w:pStyle w:val="2"/>
      </w:pPr>
      <w:r w:rsidRPr="00E80BC9">
        <w:t>公募説明会の日時及び参加方法</w:t>
      </w:r>
    </w:p>
    <w:p w14:paraId="760CB31C" w14:textId="77777777" w:rsidR="00E80BC9" w:rsidRDefault="00E80BC9" w:rsidP="00E80BC9">
      <w:pPr>
        <w:ind w:firstLine="210"/>
        <w:rPr>
          <w:rFonts w:ascii="ＭＳ 明朝" w:hAnsi="ＭＳ Ｐゴシック"/>
        </w:rPr>
      </w:pPr>
      <w:r w:rsidRPr="008D12E5">
        <w:rPr>
          <w:rFonts w:ascii="ＭＳ 明朝" w:hAnsi="ＭＳ Ｐゴシック" w:hint="eastAsia"/>
        </w:rPr>
        <w:t>オンラインにより実施する。公募説明会への参加を希望する場合は、</w:t>
      </w:r>
      <w:r w:rsidRPr="003F5F2F">
        <w:rPr>
          <w:rFonts w:ascii="ＭＳ 明朝" w:hAnsi="ＭＳ Ｐゴシック"/>
        </w:rPr>
        <w:t>『提出先』に記載する担当部署に</w:t>
      </w:r>
      <w:r w:rsidRPr="008D12E5">
        <w:rPr>
          <w:rFonts w:ascii="ＭＳ 明朝" w:hAnsi="ＭＳ Ｐゴシック" w:hint="eastAsia"/>
        </w:rPr>
        <w:t>まで、事前に電子メールにより申し込むこと。なお、WEB会議ツール等を用いて実施する関係上、参加者のメールアドレス宛へ招待メールを送信する必要があるため、202</w:t>
      </w:r>
      <w:r>
        <w:rPr>
          <w:rFonts w:ascii="ＭＳ 明朝" w:hAnsi="ＭＳ Ｐゴシック" w:hint="eastAsia"/>
        </w:rPr>
        <w:t>6</w:t>
      </w:r>
      <w:r w:rsidRPr="008D12E5">
        <w:rPr>
          <w:rFonts w:ascii="ＭＳ 明朝" w:hAnsi="ＭＳ Ｐゴシック" w:hint="eastAsia"/>
        </w:rPr>
        <w:t>年10月</w:t>
      </w:r>
      <w:r>
        <w:rPr>
          <w:rFonts w:ascii="ＭＳ 明朝" w:hAnsi="ＭＳ Ｐゴシック" w:hint="eastAsia"/>
        </w:rPr>
        <w:t>9</w:t>
      </w:r>
      <w:r w:rsidRPr="008D12E5">
        <w:rPr>
          <w:rFonts w:ascii="ＭＳ 明朝" w:hAnsi="ＭＳ Ｐゴシック" w:hint="eastAsia"/>
        </w:rPr>
        <w:t>日（</w:t>
      </w:r>
      <w:r>
        <w:rPr>
          <w:rFonts w:ascii="ＭＳ 明朝" w:hAnsi="ＭＳ Ｐゴシック" w:hint="eastAsia"/>
        </w:rPr>
        <w:t>金</w:t>
      </w:r>
      <w:r w:rsidRPr="008D12E5">
        <w:rPr>
          <w:rFonts w:ascii="ＭＳ 明朝" w:hAnsi="ＭＳ Ｐゴシック" w:hint="eastAsia"/>
        </w:rPr>
        <w:t>）17時00分までに、申し込むこと。</w:t>
      </w:r>
    </w:p>
    <w:p w14:paraId="2260C906" w14:textId="63977810" w:rsidR="003A4822" w:rsidRDefault="003A4822">
      <w:pPr>
        <w:widowControl/>
        <w:ind w:firstLineChars="0" w:firstLine="0"/>
        <w:jc w:val="left"/>
      </w:pPr>
      <w:r>
        <w:br w:type="page"/>
      </w:r>
    </w:p>
    <w:p w14:paraId="096E0108" w14:textId="07F43863" w:rsidR="00364572" w:rsidRDefault="00364572" w:rsidP="00364572">
      <w:pPr>
        <w:pStyle w:val="2"/>
      </w:pPr>
      <w:r w:rsidRPr="00364572">
        <w:lastRenderedPageBreak/>
        <w:t>応募に関する質問の受付</w:t>
      </w:r>
    </w:p>
    <w:p w14:paraId="642AE623" w14:textId="77777777" w:rsidR="00364572" w:rsidRDefault="00364572" w:rsidP="004D68A3">
      <w:pPr>
        <w:pStyle w:val="aff"/>
        <w:numPr>
          <w:ilvl w:val="0"/>
          <w:numId w:val="6"/>
        </w:numPr>
        <w:ind w:leftChars="0" w:firstLineChars="0"/>
      </w:pPr>
      <w:r>
        <w:rPr>
          <w:rFonts w:hint="eastAsia"/>
        </w:rPr>
        <w:t>質問の方法</w:t>
      </w:r>
    </w:p>
    <w:p w14:paraId="3E9AD20C" w14:textId="1A4AF2BE" w:rsidR="00364572" w:rsidRDefault="00364572" w:rsidP="005744BD">
      <w:pPr>
        <w:pStyle w:val="00"/>
      </w:pPr>
      <w:r w:rsidRPr="00364572">
        <w:t>質問書（様式</w:t>
      </w:r>
      <w:r w:rsidRPr="00364572">
        <w:t>1</w:t>
      </w:r>
      <w:r w:rsidRPr="00364572">
        <w:t>）に所定事項を記入の上、『提出先』に記載する担当部署に電子メールにより提出すること。</w:t>
      </w:r>
    </w:p>
    <w:p w14:paraId="20FBD1B0" w14:textId="77777777" w:rsidR="00364572" w:rsidRDefault="00364572" w:rsidP="005744BD">
      <w:pPr>
        <w:pStyle w:val="00"/>
      </w:pPr>
    </w:p>
    <w:p w14:paraId="26C80132" w14:textId="77777777" w:rsidR="005744BD" w:rsidRDefault="00364572" w:rsidP="004D68A3">
      <w:pPr>
        <w:pStyle w:val="aff"/>
        <w:numPr>
          <w:ilvl w:val="0"/>
          <w:numId w:val="6"/>
        </w:numPr>
        <w:ind w:leftChars="0" w:firstLineChars="0"/>
      </w:pPr>
      <w:r w:rsidRPr="00364572">
        <w:t>受付期間</w:t>
      </w:r>
    </w:p>
    <w:p w14:paraId="289AC85E" w14:textId="1A075802" w:rsidR="00364572" w:rsidRDefault="00364572" w:rsidP="005744BD">
      <w:pPr>
        <w:pStyle w:val="00"/>
      </w:pPr>
      <w:r>
        <w:rPr>
          <w:rFonts w:hint="eastAsia"/>
        </w:rPr>
        <w:t>2026</w:t>
      </w:r>
      <w:r>
        <w:rPr>
          <w:rFonts w:hint="eastAsia"/>
        </w:rPr>
        <w:t>年</w:t>
      </w:r>
      <w:r>
        <w:rPr>
          <w:rFonts w:hint="eastAsia"/>
        </w:rPr>
        <w:t>10</w:t>
      </w:r>
      <w:r>
        <w:rPr>
          <w:rFonts w:hint="eastAsia"/>
        </w:rPr>
        <w:t>月</w:t>
      </w:r>
      <w:r>
        <w:rPr>
          <w:rFonts w:hint="eastAsia"/>
        </w:rPr>
        <w:t>13</w:t>
      </w:r>
      <w:r>
        <w:rPr>
          <w:rFonts w:hint="eastAsia"/>
        </w:rPr>
        <w:t>日</w:t>
      </w:r>
      <w:r>
        <w:rPr>
          <w:rFonts w:hint="eastAsia"/>
        </w:rPr>
        <w:t>(</w:t>
      </w:r>
      <w:r>
        <w:rPr>
          <w:rFonts w:hint="eastAsia"/>
        </w:rPr>
        <w:t>火</w:t>
      </w:r>
      <w:r>
        <w:rPr>
          <w:rFonts w:hint="eastAsia"/>
        </w:rPr>
        <w:t>)15</w:t>
      </w:r>
      <w:r>
        <w:rPr>
          <w:rFonts w:hint="eastAsia"/>
        </w:rPr>
        <w:t>時</w:t>
      </w:r>
      <w:r>
        <w:rPr>
          <w:rFonts w:hint="eastAsia"/>
        </w:rPr>
        <w:t>00</w:t>
      </w:r>
      <w:r>
        <w:rPr>
          <w:rFonts w:hint="eastAsia"/>
        </w:rPr>
        <w:t>分から</w:t>
      </w:r>
      <w:r>
        <w:rPr>
          <w:rFonts w:hint="eastAsia"/>
        </w:rPr>
        <w:t>2026</w:t>
      </w:r>
      <w:r>
        <w:rPr>
          <w:rFonts w:hint="eastAsia"/>
        </w:rPr>
        <w:t>年</w:t>
      </w:r>
      <w:r>
        <w:rPr>
          <w:rFonts w:hint="eastAsia"/>
        </w:rPr>
        <w:t>10</w:t>
      </w:r>
      <w:r>
        <w:rPr>
          <w:rFonts w:hint="eastAsia"/>
        </w:rPr>
        <w:t>月</w:t>
      </w:r>
      <w:r>
        <w:rPr>
          <w:rFonts w:hint="eastAsia"/>
        </w:rPr>
        <w:t>23</w:t>
      </w:r>
      <w:r>
        <w:rPr>
          <w:rFonts w:hint="eastAsia"/>
        </w:rPr>
        <w:t>日</w:t>
      </w:r>
      <w:r>
        <w:rPr>
          <w:rFonts w:hint="eastAsia"/>
        </w:rPr>
        <w:t>(</w:t>
      </w:r>
      <w:r>
        <w:rPr>
          <w:rFonts w:hint="eastAsia"/>
        </w:rPr>
        <w:t>金</w:t>
      </w:r>
      <w:r>
        <w:rPr>
          <w:rFonts w:hint="eastAsia"/>
        </w:rPr>
        <w:t>)</w:t>
      </w:r>
      <w:r>
        <w:rPr>
          <w:rFonts w:hint="eastAsia"/>
        </w:rPr>
        <w:t xml:space="preserve">　</w:t>
      </w:r>
      <w:r>
        <w:rPr>
          <w:rFonts w:hint="eastAsia"/>
        </w:rPr>
        <w:t>17</w:t>
      </w:r>
      <w:r>
        <w:rPr>
          <w:rFonts w:hint="eastAsia"/>
        </w:rPr>
        <w:t>時</w:t>
      </w:r>
      <w:r>
        <w:rPr>
          <w:rFonts w:hint="eastAsia"/>
        </w:rPr>
        <w:t>00</w:t>
      </w:r>
      <w:r>
        <w:rPr>
          <w:rFonts w:hint="eastAsia"/>
        </w:rPr>
        <w:t>分まで。</w:t>
      </w:r>
    </w:p>
    <w:p w14:paraId="0D56B507" w14:textId="55057645" w:rsidR="00364572" w:rsidRPr="00364572" w:rsidRDefault="00364572" w:rsidP="005744BD">
      <w:pPr>
        <w:pStyle w:val="00"/>
      </w:pPr>
      <w:r>
        <w:rPr>
          <w:rFonts w:hint="eastAsia"/>
        </w:rPr>
        <w:t>なお、質問に対する回答に時間がかかる場合があるため、余裕をみて提出すること。</w:t>
      </w:r>
    </w:p>
    <w:p w14:paraId="73E17946" w14:textId="161C2EB3" w:rsidR="007742B0" w:rsidRDefault="00364572" w:rsidP="00364572">
      <w:pPr>
        <w:pStyle w:val="1"/>
      </w:pPr>
      <w:r w:rsidRPr="00364572">
        <w:t>審査方法等</w:t>
      </w:r>
    </w:p>
    <w:p w14:paraId="376B88B9" w14:textId="49EA6EF8" w:rsidR="00364572" w:rsidRDefault="00364572" w:rsidP="00364572">
      <w:pPr>
        <w:pStyle w:val="2"/>
      </w:pPr>
      <w:r w:rsidRPr="00364572">
        <w:t>採択基準</w:t>
      </w:r>
    </w:p>
    <w:p w14:paraId="5AC823F8" w14:textId="54B28505" w:rsidR="00364572" w:rsidRPr="00364572" w:rsidRDefault="00364572" w:rsidP="00364572">
      <w:pPr>
        <w:ind w:firstLine="210"/>
      </w:pPr>
      <w:r w:rsidRPr="00364572">
        <w:t>審査は「評価項目一覧」に示す採択基準に基づいて総合的な評価を行う。</w:t>
      </w:r>
    </w:p>
    <w:p w14:paraId="59719B33" w14:textId="77777777" w:rsidR="00364572" w:rsidRDefault="00364572" w:rsidP="00C00315">
      <w:pPr>
        <w:ind w:firstLine="210"/>
      </w:pPr>
    </w:p>
    <w:p w14:paraId="44D0116D" w14:textId="77777777" w:rsidR="005744BD" w:rsidRDefault="00364572" w:rsidP="005744BD">
      <w:pPr>
        <w:pStyle w:val="2"/>
      </w:pPr>
      <w:r w:rsidRPr="00364572">
        <w:t>審査方法</w:t>
      </w:r>
    </w:p>
    <w:p w14:paraId="630C9452" w14:textId="77777777" w:rsidR="005744BD" w:rsidRDefault="005744BD" w:rsidP="004D68A3">
      <w:pPr>
        <w:pStyle w:val="aff"/>
        <w:numPr>
          <w:ilvl w:val="0"/>
          <w:numId w:val="7"/>
        </w:numPr>
        <w:ind w:leftChars="0" w:firstLineChars="0"/>
      </w:pPr>
      <w:r>
        <w:rPr>
          <w:rFonts w:hint="eastAsia"/>
        </w:rPr>
        <w:t>書面審査</w:t>
      </w:r>
    </w:p>
    <w:p w14:paraId="355850F3" w14:textId="51366D64" w:rsidR="005744BD" w:rsidRDefault="005744BD" w:rsidP="005744BD">
      <w:pPr>
        <w:pStyle w:val="00"/>
      </w:pPr>
      <w:r w:rsidRPr="005744BD">
        <w:t>提案者から提出された提案書等について、「</w:t>
      </w:r>
      <w:r w:rsidR="002D3B10">
        <w:rPr>
          <w:rFonts w:hint="eastAsia"/>
        </w:rPr>
        <w:t>Ⅳ．</w:t>
      </w:r>
      <w:r w:rsidRPr="005744BD">
        <w:t>評価項目一覧」及び「</w:t>
      </w:r>
      <w:r w:rsidR="002D3B10">
        <w:rPr>
          <w:rFonts w:hint="eastAsia"/>
        </w:rPr>
        <w:t>Ⅴ．</w:t>
      </w:r>
      <w:r w:rsidRPr="005744BD">
        <w:t>評価手順書」に基づき書面審査を行う。</w:t>
      </w:r>
    </w:p>
    <w:p w14:paraId="25728B97" w14:textId="77777777" w:rsidR="005744BD" w:rsidRPr="005744BD" w:rsidRDefault="005744BD" w:rsidP="005744BD">
      <w:pPr>
        <w:pStyle w:val="00"/>
      </w:pPr>
    </w:p>
    <w:p w14:paraId="7812E4DA" w14:textId="77777777" w:rsidR="000D3242" w:rsidRDefault="005744BD" w:rsidP="004D68A3">
      <w:pPr>
        <w:pStyle w:val="aff"/>
        <w:numPr>
          <w:ilvl w:val="0"/>
          <w:numId w:val="7"/>
        </w:numPr>
        <w:ind w:leftChars="0" w:firstLineChars="0"/>
      </w:pPr>
      <w:r>
        <w:rPr>
          <w:rFonts w:hint="eastAsia"/>
        </w:rPr>
        <w:t>ヒアリング</w:t>
      </w:r>
    </w:p>
    <w:p w14:paraId="7D3D9916" w14:textId="441BC2F4" w:rsidR="005744BD" w:rsidRDefault="005744BD" w:rsidP="000D3242">
      <w:pPr>
        <w:pStyle w:val="aff"/>
        <w:ind w:leftChars="0" w:left="650" w:firstLineChars="0" w:firstLine="0"/>
      </w:pPr>
      <w:r>
        <w:rPr>
          <w:rFonts w:hint="eastAsia"/>
        </w:rPr>
        <w:t>審査期間中に以下の日程で提案者へのヒアリングを実施する。ヒアリングはオンラインで行う予定なので、オンライン会議の日時、入室方法等、当機構の指示に従うこと。なお、ヒアリングは提案内容を熟知した実施責任者等が対応すること。</w:t>
      </w:r>
    </w:p>
    <w:p w14:paraId="5D365732" w14:textId="77777777" w:rsidR="005744BD" w:rsidRDefault="005744BD" w:rsidP="005744BD">
      <w:pPr>
        <w:pStyle w:val="aff"/>
        <w:ind w:leftChars="0" w:left="650" w:firstLineChars="0" w:firstLine="0"/>
      </w:pPr>
    </w:p>
    <w:p w14:paraId="26EB1F29" w14:textId="77777777" w:rsidR="005744BD" w:rsidRDefault="005744BD" w:rsidP="005744BD">
      <w:pPr>
        <w:pStyle w:val="aff"/>
        <w:ind w:firstLineChars="0" w:firstLine="0"/>
      </w:pPr>
      <w:r>
        <w:rPr>
          <w:rFonts w:hint="eastAsia"/>
        </w:rPr>
        <w:t>（ヒアリング日程）</w:t>
      </w:r>
    </w:p>
    <w:p w14:paraId="25174209" w14:textId="77777777" w:rsidR="005744BD" w:rsidRDefault="005744BD" w:rsidP="005744BD">
      <w:pPr>
        <w:pStyle w:val="aff"/>
        <w:ind w:firstLineChars="0" w:firstLine="0"/>
      </w:pPr>
      <w:r>
        <w:rPr>
          <w:rFonts w:hint="eastAsia"/>
        </w:rPr>
        <w:t>2026</w:t>
      </w:r>
      <w:r>
        <w:rPr>
          <w:rFonts w:hint="eastAsia"/>
        </w:rPr>
        <w:t>年</w:t>
      </w:r>
      <w:r>
        <w:rPr>
          <w:rFonts w:hint="eastAsia"/>
        </w:rPr>
        <w:t>11</w:t>
      </w:r>
      <w:r>
        <w:rPr>
          <w:rFonts w:hint="eastAsia"/>
        </w:rPr>
        <w:t>月</w:t>
      </w:r>
      <w:r>
        <w:rPr>
          <w:rFonts w:hint="eastAsia"/>
        </w:rPr>
        <w:t>6</w:t>
      </w:r>
      <w:r>
        <w:rPr>
          <w:rFonts w:hint="eastAsia"/>
        </w:rPr>
        <w:t>日</w:t>
      </w:r>
      <w:r>
        <w:rPr>
          <w:rFonts w:hint="eastAsia"/>
        </w:rPr>
        <w:t>(</w:t>
      </w:r>
      <w:r>
        <w:rPr>
          <w:rFonts w:hint="eastAsia"/>
        </w:rPr>
        <w:t>金</w:t>
      </w:r>
      <w:r>
        <w:rPr>
          <w:rFonts w:hint="eastAsia"/>
        </w:rPr>
        <w:t>)</w:t>
      </w:r>
      <w:r>
        <w:rPr>
          <w:rFonts w:hint="eastAsia"/>
        </w:rPr>
        <w:t xml:space="preserve">　各日</w:t>
      </w:r>
      <w:r>
        <w:rPr>
          <w:rFonts w:hint="eastAsia"/>
        </w:rPr>
        <w:t>10</w:t>
      </w:r>
      <w:r>
        <w:rPr>
          <w:rFonts w:hint="eastAsia"/>
        </w:rPr>
        <w:t>時</w:t>
      </w:r>
      <w:r>
        <w:rPr>
          <w:rFonts w:hint="eastAsia"/>
        </w:rPr>
        <w:t>00</w:t>
      </w:r>
      <w:r>
        <w:rPr>
          <w:rFonts w:hint="eastAsia"/>
        </w:rPr>
        <w:t>分～</w:t>
      </w:r>
      <w:r>
        <w:rPr>
          <w:rFonts w:hint="eastAsia"/>
        </w:rPr>
        <w:t>17</w:t>
      </w:r>
      <w:r>
        <w:rPr>
          <w:rFonts w:hint="eastAsia"/>
        </w:rPr>
        <w:t>時</w:t>
      </w:r>
      <w:r>
        <w:rPr>
          <w:rFonts w:hint="eastAsia"/>
        </w:rPr>
        <w:t>30</w:t>
      </w:r>
      <w:r>
        <w:rPr>
          <w:rFonts w:hint="eastAsia"/>
        </w:rPr>
        <w:t>分の間</w:t>
      </w:r>
    </w:p>
    <w:p w14:paraId="56BEC65A" w14:textId="084D1A75" w:rsidR="005744BD" w:rsidRDefault="005744BD" w:rsidP="005744BD">
      <w:pPr>
        <w:pStyle w:val="aff"/>
        <w:ind w:leftChars="0" w:left="650" w:firstLineChars="0" w:firstLine="0"/>
      </w:pPr>
      <w:r>
        <w:rPr>
          <w:rFonts w:hint="eastAsia"/>
        </w:rPr>
        <w:t>（</w:t>
      </w:r>
      <w:r>
        <w:rPr>
          <w:rFonts w:hint="eastAsia"/>
        </w:rPr>
        <w:t>1</w:t>
      </w:r>
      <w:r>
        <w:rPr>
          <w:rFonts w:hint="eastAsia"/>
        </w:rPr>
        <w:t>者あたりヒアリング</w:t>
      </w:r>
      <w:r>
        <w:rPr>
          <w:rFonts w:hint="eastAsia"/>
        </w:rPr>
        <w:t>40</w:t>
      </w:r>
      <w:r>
        <w:rPr>
          <w:rFonts w:hint="eastAsia"/>
        </w:rPr>
        <w:t>分程度を予定）</w:t>
      </w:r>
    </w:p>
    <w:p w14:paraId="285C1282" w14:textId="77777777" w:rsidR="005744BD" w:rsidRDefault="005744BD" w:rsidP="005744BD">
      <w:pPr>
        <w:pStyle w:val="aff"/>
        <w:ind w:leftChars="0" w:left="650" w:firstLineChars="0" w:firstLine="0"/>
      </w:pPr>
    </w:p>
    <w:p w14:paraId="632CED17" w14:textId="3CD81D3C" w:rsidR="005744BD" w:rsidRDefault="005744BD" w:rsidP="004D68A3">
      <w:pPr>
        <w:pStyle w:val="aff"/>
        <w:numPr>
          <w:ilvl w:val="0"/>
          <w:numId w:val="7"/>
        </w:numPr>
        <w:ind w:leftChars="0" w:firstLineChars="0"/>
      </w:pPr>
      <w:r>
        <w:rPr>
          <w:rFonts w:hint="eastAsia"/>
        </w:rPr>
        <w:t>採択候補者の決定</w:t>
      </w:r>
    </w:p>
    <w:p w14:paraId="772D815C" w14:textId="4D907E72" w:rsidR="005744BD" w:rsidRPr="005744BD" w:rsidRDefault="005744BD" w:rsidP="005744BD">
      <w:pPr>
        <w:ind w:firstLine="210"/>
      </w:pPr>
      <w:r>
        <w:rPr>
          <w:rFonts w:hint="eastAsia"/>
        </w:rPr>
        <w:t>書面審査及びヒアリングの結果を踏まえ、総合評価の最も高い提案者を採択候補者として決定する。</w:t>
      </w:r>
    </w:p>
    <w:p w14:paraId="3CD3AA73" w14:textId="77777777" w:rsidR="00364572" w:rsidRDefault="00364572" w:rsidP="00C00315">
      <w:pPr>
        <w:ind w:firstLine="210"/>
      </w:pPr>
    </w:p>
    <w:p w14:paraId="6B093FC2" w14:textId="2EE9E81C" w:rsidR="005744BD" w:rsidRDefault="005744BD" w:rsidP="005744BD">
      <w:pPr>
        <w:pStyle w:val="2"/>
      </w:pPr>
      <w:r w:rsidRPr="005744BD">
        <w:t>財務審査</w:t>
      </w:r>
    </w:p>
    <w:p w14:paraId="5C8972D1" w14:textId="0B5FBB37" w:rsidR="005744BD" w:rsidRDefault="005744BD" w:rsidP="005744BD">
      <w:pPr>
        <w:ind w:firstLine="210"/>
      </w:pPr>
      <w:r w:rsidRPr="005744BD">
        <w:t>必要に応じて、提案者の財務状況に関して必要な追加資料の提出を求めることがある。</w:t>
      </w:r>
    </w:p>
    <w:p w14:paraId="2BCA506C" w14:textId="77777777" w:rsidR="005744BD" w:rsidRDefault="005744BD" w:rsidP="005744BD">
      <w:pPr>
        <w:ind w:firstLine="210"/>
      </w:pPr>
    </w:p>
    <w:p w14:paraId="2FCCE2C1" w14:textId="61D7BB6C" w:rsidR="005744BD" w:rsidRDefault="005744BD" w:rsidP="005744BD">
      <w:pPr>
        <w:pStyle w:val="2"/>
      </w:pPr>
      <w:r w:rsidRPr="005744BD">
        <w:t>採択結果の決定及び通知について</w:t>
      </w:r>
    </w:p>
    <w:p w14:paraId="7860A110" w14:textId="56B57C74" w:rsidR="005744BD" w:rsidRDefault="005744BD" w:rsidP="005744BD">
      <w:pPr>
        <w:ind w:firstLine="210"/>
      </w:pPr>
      <w:r>
        <w:rPr>
          <w:rFonts w:hint="eastAsia"/>
        </w:rPr>
        <w:t>複数の審査員による評価結果を踏まえ、合計得点が最も高い提案者を採択候補者として決定する。なお、提案内容が要件を満たさない場合は、採択を見合わせる場合がある。採択結果については、</w:t>
      </w:r>
      <w:r>
        <w:rPr>
          <w:rFonts w:hint="eastAsia"/>
        </w:rPr>
        <w:t>2026</w:t>
      </w:r>
      <w:r>
        <w:rPr>
          <w:rFonts w:hint="eastAsia"/>
        </w:rPr>
        <w:t>年</w:t>
      </w:r>
      <w:r>
        <w:rPr>
          <w:rFonts w:hint="eastAsia"/>
        </w:rPr>
        <w:t>11</w:t>
      </w:r>
      <w:r>
        <w:rPr>
          <w:rFonts w:hint="eastAsia"/>
        </w:rPr>
        <w:t>月中旬（予定）に各提案者に通知する。</w:t>
      </w:r>
    </w:p>
    <w:p w14:paraId="0A3054DF" w14:textId="77777777" w:rsidR="005744BD" w:rsidRDefault="005744BD" w:rsidP="005744BD">
      <w:pPr>
        <w:ind w:firstLine="210"/>
      </w:pPr>
    </w:p>
    <w:p w14:paraId="2ED1557F" w14:textId="12673216" w:rsidR="005744BD" w:rsidRDefault="005744BD" w:rsidP="005744BD">
      <w:pPr>
        <w:pStyle w:val="2"/>
      </w:pPr>
      <w:r w:rsidRPr="005744BD">
        <w:t>採択件数</w:t>
      </w:r>
    </w:p>
    <w:p w14:paraId="1DC0D2A8" w14:textId="14A8F93C" w:rsidR="000D3242" w:rsidRDefault="000D3242" w:rsidP="000D3242">
      <w:pPr>
        <w:ind w:firstLine="210"/>
      </w:pPr>
      <w:r w:rsidRPr="0049210B">
        <w:rPr>
          <w:rFonts w:hint="eastAsia"/>
        </w:rPr>
        <w:t>採択数は</w:t>
      </w:r>
      <w:r w:rsidRPr="0049210B">
        <w:rPr>
          <w:rFonts w:hint="eastAsia"/>
        </w:rPr>
        <w:t>1</w:t>
      </w:r>
      <w:r w:rsidRPr="0049210B">
        <w:rPr>
          <w:rFonts w:hint="eastAsia"/>
        </w:rPr>
        <w:t>者のみとし本公募の予算額は</w:t>
      </w:r>
      <w:r w:rsidR="005D08A5" w:rsidRPr="0049210B">
        <w:t>95,000,000</w:t>
      </w:r>
      <w:r w:rsidRPr="0049210B">
        <w:rPr>
          <w:rFonts w:hint="eastAsia"/>
        </w:rPr>
        <w:t>円（消費税及び地方消費税込）を上限とする。</w:t>
      </w:r>
      <w:r>
        <w:rPr>
          <w:rFonts w:hint="eastAsia"/>
        </w:rPr>
        <w:t>なお、予算額を超えた提案は採択しない。</w:t>
      </w:r>
    </w:p>
    <w:p w14:paraId="0CA89325" w14:textId="77777777" w:rsidR="000D3242" w:rsidRDefault="000D3242" w:rsidP="000D3242">
      <w:pPr>
        <w:ind w:firstLine="210"/>
      </w:pPr>
    </w:p>
    <w:p w14:paraId="35E7B584" w14:textId="53BFFA6D" w:rsidR="000D3242" w:rsidRDefault="000D3242" w:rsidP="000D3242">
      <w:pPr>
        <w:pStyle w:val="1"/>
      </w:pPr>
      <w:r w:rsidRPr="000D3242">
        <w:t>契約条件</w:t>
      </w:r>
    </w:p>
    <w:p w14:paraId="2554207D" w14:textId="77A930DD" w:rsidR="000D3242" w:rsidRPr="0045365A" w:rsidRDefault="000D3242" w:rsidP="000D3242">
      <w:pPr>
        <w:pStyle w:val="2"/>
      </w:pPr>
      <w:r w:rsidRPr="0045365A">
        <w:t>契約期間</w:t>
      </w:r>
    </w:p>
    <w:p w14:paraId="0A9547FA" w14:textId="68DEA644" w:rsidR="000D3242" w:rsidRDefault="000D3242" w:rsidP="000D3242">
      <w:pPr>
        <w:ind w:firstLine="210"/>
      </w:pPr>
      <w:r w:rsidRPr="000D3242">
        <w:t>契約締結日から</w:t>
      </w:r>
      <w:r w:rsidRPr="000D3242">
        <w:t>2027</w:t>
      </w:r>
      <w:r w:rsidRPr="000D3242">
        <w:t>年</w:t>
      </w:r>
      <w:r w:rsidRPr="000D3242">
        <w:t>11</w:t>
      </w:r>
      <w:r w:rsidRPr="000D3242">
        <w:t>月</w:t>
      </w:r>
      <w:r w:rsidRPr="000D3242">
        <w:t>30</w:t>
      </w:r>
      <w:r w:rsidRPr="000D3242">
        <w:t>日</w:t>
      </w:r>
      <w:r w:rsidRPr="000D3242">
        <w:t>(</w:t>
      </w:r>
      <w:r w:rsidRPr="000D3242">
        <w:t>火</w:t>
      </w:r>
      <w:r w:rsidRPr="000D3242">
        <w:t>)</w:t>
      </w:r>
      <w:r w:rsidRPr="000D3242">
        <w:t>までとする。</w:t>
      </w:r>
    </w:p>
    <w:p w14:paraId="71576746" w14:textId="77777777" w:rsidR="000D3242" w:rsidRDefault="000D3242" w:rsidP="000D3242">
      <w:pPr>
        <w:ind w:firstLine="210"/>
      </w:pPr>
    </w:p>
    <w:p w14:paraId="4CC1025B" w14:textId="714B3BB8" w:rsidR="000D3242" w:rsidRDefault="000D3242" w:rsidP="000D3242">
      <w:pPr>
        <w:pStyle w:val="2"/>
      </w:pPr>
      <w:r w:rsidRPr="000D3242">
        <w:t>契約形態</w:t>
      </w:r>
    </w:p>
    <w:p w14:paraId="67E36B0E" w14:textId="46A48220" w:rsidR="000D3242" w:rsidRDefault="000D3242" w:rsidP="000D3242">
      <w:pPr>
        <w:ind w:firstLine="210"/>
      </w:pPr>
      <w:r w:rsidRPr="000D3242">
        <w:t>契約形態は、委任契約とする。詳細は「</w:t>
      </w:r>
      <w:r w:rsidRPr="000D3242">
        <w:rPr>
          <w:rFonts w:ascii="ＭＳ 明朝" w:hAnsi="ＭＳ 明朝" w:cs="ＭＳ 明朝" w:hint="eastAsia"/>
        </w:rPr>
        <w:t>Ⅱ</w:t>
      </w:r>
      <w:r w:rsidRPr="000D3242">
        <w:t>．契約書（案）」及び仕様書を参照すること。</w:t>
      </w:r>
    </w:p>
    <w:p w14:paraId="7AC76BC4" w14:textId="77777777" w:rsidR="000D3242" w:rsidRDefault="000D3242" w:rsidP="000D3242">
      <w:pPr>
        <w:ind w:firstLine="210"/>
      </w:pPr>
    </w:p>
    <w:p w14:paraId="38F09052" w14:textId="1F348F69" w:rsidR="000D3242" w:rsidRDefault="000D3242" w:rsidP="000D3242">
      <w:pPr>
        <w:pStyle w:val="2"/>
      </w:pPr>
      <w:r w:rsidRPr="000D3242">
        <w:t>支払の条件</w:t>
      </w:r>
    </w:p>
    <w:p w14:paraId="2CF25D8F" w14:textId="65C849D5" w:rsidR="000D3242" w:rsidRDefault="000D3242" w:rsidP="000D3242">
      <w:pPr>
        <w:ind w:firstLine="210"/>
      </w:pPr>
      <w:r w:rsidRPr="000D3242">
        <w:t>契約代金は、業務の完了後、当機構が成果物および実績報告書の審査を行い、支払うべき金額が確定した後、当該金額の支払請求書を受理した日から</w:t>
      </w:r>
      <w:r w:rsidRPr="000D3242">
        <w:t>30</w:t>
      </w:r>
      <w:r w:rsidRPr="000D3242">
        <w:t>日以内の日までに支払うものとする。（</w:t>
      </w:r>
      <w:r w:rsidRPr="000D3242">
        <w:rPr>
          <w:rFonts w:ascii="ＭＳ 明朝" w:hAnsi="ＭＳ 明朝" w:cs="ＭＳ 明朝" w:hint="eastAsia"/>
        </w:rPr>
        <w:t>Ⅱ</w:t>
      </w:r>
      <w:r w:rsidRPr="000D3242">
        <w:t>．契約書（案）を参照）</w:t>
      </w:r>
    </w:p>
    <w:p w14:paraId="61F05328" w14:textId="77777777" w:rsidR="000D3242" w:rsidRDefault="000D3242" w:rsidP="000D3242">
      <w:pPr>
        <w:ind w:firstLine="210"/>
      </w:pPr>
    </w:p>
    <w:p w14:paraId="7F20B87B" w14:textId="3DE600CF" w:rsidR="000D3242" w:rsidRDefault="000D3242" w:rsidP="000D3242">
      <w:pPr>
        <w:pStyle w:val="2"/>
      </w:pPr>
      <w:r w:rsidRPr="000D3242">
        <w:lastRenderedPageBreak/>
        <w:t>知的財産権</w:t>
      </w:r>
    </w:p>
    <w:p w14:paraId="7A1331B7" w14:textId="4C4E8A5B" w:rsidR="000D3242" w:rsidRDefault="000D3242" w:rsidP="000D3242">
      <w:pPr>
        <w:ind w:firstLine="210"/>
      </w:pPr>
      <w:r w:rsidRPr="000D3242">
        <w:t>本事業の納入物件に関する知的財産権の取扱いについては、契約書（案）のとおりとする。</w:t>
      </w:r>
    </w:p>
    <w:p w14:paraId="3F6C1C16" w14:textId="77777777" w:rsidR="000D3242" w:rsidRDefault="000D3242" w:rsidP="000D3242">
      <w:pPr>
        <w:ind w:firstLine="210"/>
      </w:pPr>
    </w:p>
    <w:p w14:paraId="56A023D8" w14:textId="1DDE8835" w:rsidR="000D3242" w:rsidRDefault="000D3242" w:rsidP="000D3242">
      <w:pPr>
        <w:pStyle w:val="1"/>
      </w:pPr>
      <w:r w:rsidRPr="000D3242">
        <w:t>契約者の氏名並びにその所属先の名称及び所在地</w:t>
      </w:r>
    </w:p>
    <w:p w14:paraId="28A6E218" w14:textId="77777777" w:rsidR="000D3242" w:rsidRDefault="000D3242" w:rsidP="000D3242">
      <w:pPr>
        <w:ind w:firstLine="210"/>
      </w:pPr>
      <w:r>
        <w:rPr>
          <w:rFonts w:hint="eastAsia"/>
        </w:rPr>
        <w:t>〒</w:t>
      </w:r>
      <w:r>
        <w:rPr>
          <w:rFonts w:hint="eastAsia"/>
        </w:rPr>
        <w:t xml:space="preserve">113-6591  </w:t>
      </w:r>
      <w:r>
        <w:rPr>
          <w:rFonts w:hint="eastAsia"/>
        </w:rPr>
        <w:t>東京都文京区本駒込</w:t>
      </w:r>
      <w:r>
        <w:rPr>
          <w:rFonts w:hint="eastAsia"/>
        </w:rPr>
        <w:t>2-28-8</w:t>
      </w:r>
      <w:r>
        <w:rPr>
          <w:rFonts w:hint="eastAsia"/>
        </w:rPr>
        <w:t xml:space="preserve">　</w:t>
      </w:r>
    </w:p>
    <w:p w14:paraId="0B4013D3" w14:textId="0889C713" w:rsidR="000D3242" w:rsidRDefault="000D3242" w:rsidP="000D3242">
      <w:pPr>
        <w:ind w:firstLine="210"/>
      </w:pPr>
      <w:r>
        <w:rPr>
          <w:rFonts w:hint="eastAsia"/>
        </w:rPr>
        <w:t>文京グリーンコートセンターオフィス</w:t>
      </w:r>
      <w:r>
        <w:rPr>
          <w:rFonts w:hint="eastAsia"/>
        </w:rPr>
        <w:t>16</w:t>
      </w:r>
      <w:r>
        <w:rPr>
          <w:rFonts w:hint="eastAsia"/>
        </w:rPr>
        <w:t>階</w:t>
      </w:r>
    </w:p>
    <w:p w14:paraId="6247057D" w14:textId="77777777" w:rsidR="000D3242" w:rsidRDefault="000D3242" w:rsidP="000D3242">
      <w:pPr>
        <w:ind w:firstLine="210"/>
      </w:pPr>
      <w:r>
        <w:rPr>
          <w:rFonts w:hint="eastAsia"/>
        </w:rPr>
        <w:t>独立行政法人情報処理推進機構</w:t>
      </w:r>
    </w:p>
    <w:p w14:paraId="735E1999" w14:textId="1D8A6B67" w:rsidR="000D3242" w:rsidRPr="000D3242" w:rsidRDefault="000D3242" w:rsidP="000D3242">
      <w:pPr>
        <w:ind w:firstLine="210"/>
      </w:pPr>
      <w:r>
        <w:rPr>
          <w:rFonts w:hint="eastAsia"/>
        </w:rPr>
        <w:t>理事長　齊藤　裕</w:t>
      </w:r>
    </w:p>
    <w:p w14:paraId="361B0EBC" w14:textId="77777777" w:rsidR="000D3242" w:rsidRDefault="000D3242" w:rsidP="000D3242">
      <w:pPr>
        <w:ind w:firstLine="210"/>
      </w:pPr>
    </w:p>
    <w:p w14:paraId="7C09F56C" w14:textId="76E62537" w:rsidR="000D3242" w:rsidRDefault="000D3242" w:rsidP="000D3242">
      <w:pPr>
        <w:pStyle w:val="1"/>
      </w:pPr>
      <w:r w:rsidRPr="000D3242">
        <w:t>その他</w:t>
      </w:r>
    </w:p>
    <w:p w14:paraId="5F799BC8" w14:textId="7D92AC2C" w:rsidR="000D3242" w:rsidRDefault="000D3242" w:rsidP="004D68A3">
      <w:pPr>
        <w:pStyle w:val="aff"/>
        <w:numPr>
          <w:ilvl w:val="0"/>
          <w:numId w:val="8"/>
        </w:numPr>
        <w:ind w:leftChars="0" w:firstLineChars="0"/>
      </w:pPr>
      <w:r w:rsidRPr="000D3242">
        <w:t>提案者は、提出した証明書等について説明を求められた場合は、自己の責任において速やかに書面をもって説明しなければならない。</w:t>
      </w:r>
    </w:p>
    <w:p w14:paraId="0FFB3AC6" w14:textId="5D2D44DB" w:rsidR="000D3242" w:rsidRDefault="000D3242" w:rsidP="004D68A3">
      <w:pPr>
        <w:pStyle w:val="aff"/>
        <w:numPr>
          <w:ilvl w:val="0"/>
          <w:numId w:val="8"/>
        </w:numPr>
        <w:ind w:leftChars="0" w:firstLineChars="0"/>
      </w:pPr>
      <w:r w:rsidRPr="000D3242">
        <w:t>契約に係る情報については、機構ウェブサイトにて公表するものとする。</w:t>
      </w:r>
    </w:p>
    <w:p w14:paraId="7198E04A" w14:textId="77777777" w:rsidR="000D3242" w:rsidRDefault="000D3242" w:rsidP="004D68A3">
      <w:pPr>
        <w:pStyle w:val="aff"/>
        <w:numPr>
          <w:ilvl w:val="0"/>
          <w:numId w:val="8"/>
        </w:numPr>
        <w:ind w:leftChars="0" w:firstLineChars="0"/>
      </w:pPr>
      <w:r>
        <w:rPr>
          <w:rFonts w:hint="eastAsia"/>
        </w:rPr>
        <w:t>公募説明会への参加申込み、仕様書に関する照会先、公募に関する質問の受付、公募書類の提出先</w:t>
      </w:r>
    </w:p>
    <w:p w14:paraId="10E16E8C" w14:textId="77777777" w:rsidR="000D3242" w:rsidRDefault="000D3242" w:rsidP="000D3242">
      <w:pPr>
        <w:pStyle w:val="aff"/>
        <w:ind w:leftChars="0" w:left="650" w:firstLineChars="0" w:firstLine="0"/>
      </w:pPr>
      <w:r>
        <w:rPr>
          <w:rFonts w:hint="eastAsia"/>
        </w:rPr>
        <w:t>〒</w:t>
      </w:r>
      <w:r>
        <w:rPr>
          <w:rFonts w:hint="eastAsia"/>
        </w:rPr>
        <w:t xml:space="preserve">113-6591 </w:t>
      </w:r>
    </w:p>
    <w:p w14:paraId="335AA77C" w14:textId="77777777" w:rsidR="000D3242" w:rsidRDefault="000D3242" w:rsidP="000D3242">
      <w:pPr>
        <w:pStyle w:val="aff"/>
        <w:ind w:leftChars="0" w:left="650" w:firstLineChars="0" w:firstLine="0"/>
      </w:pPr>
      <w:r>
        <w:rPr>
          <w:rFonts w:hint="eastAsia"/>
        </w:rPr>
        <w:t>東京都文京区本駒込</w:t>
      </w:r>
      <w:r>
        <w:rPr>
          <w:rFonts w:hint="eastAsia"/>
        </w:rPr>
        <w:t xml:space="preserve">2-28-8  </w:t>
      </w:r>
      <w:r>
        <w:rPr>
          <w:rFonts w:hint="eastAsia"/>
        </w:rPr>
        <w:t>文京グリーンコートセンターオフィス</w:t>
      </w:r>
      <w:r>
        <w:rPr>
          <w:rFonts w:hint="eastAsia"/>
        </w:rPr>
        <w:t>17</w:t>
      </w:r>
      <w:r>
        <w:rPr>
          <w:rFonts w:hint="eastAsia"/>
        </w:rPr>
        <w:t>階</w:t>
      </w:r>
    </w:p>
    <w:p w14:paraId="37D8037C" w14:textId="77777777" w:rsidR="000D3242" w:rsidRDefault="000D3242" w:rsidP="000D3242">
      <w:pPr>
        <w:pStyle w:val="aff"/>
        <w:ind w:leftChars="0" w:left="650" w:firstLineChars="0" w:firstLine="0"/>
      </w:pPr>
      <w:r>
        <w:rPr>
          <w:rFonts w:hint="eastAsia"/>
        </w:rPr>
        <w:t>独立行政法人情報処理推進機構</w:t>
      </w:r>
    </w:p>
    <w:p w14:paraId="4D1A10C2" w14:textId="77777777" w:rsidR="000D3242" w:rsidRDefault="000D3242" w:rsidP="000D3242">
      <w:pPr>
        <w:pStyle w:val="aff"/>
        <w:ind w:leftChars="0" w:left="650" w:firstLineChars="0" w:firstLine="0"/>
      </w:pPr>
      <w:r>
        <w:rPr>
          <w:rFonts w:hint="eastAsia"/>
        </w:rPr>
        <w:t>デジタル＆</w:t>
      </w:r>
      <w:r>
        <w:rPr>
          <w:rFonts w:hint="eastAsia"/>
        </w:rPr>
        <w:t>AI</w:t>
      </w:r>
      <w:r>
        <w:rPr>
          <w:rFonts w:hint="eastAsia"/>
        </w:rPr>
        <w:t>システムズデザインセンター</w:t>
      </w:r>
    </w:p>
    <w:p w14:paraId="750A71CD" w14:textId="21746A7B" w:rsidR="000D3242" w:rsidRDefault="000D3242" w:rsidP="000D3242">
      <w:pPr>
        <w:pStyle w:val="aff"/>
        <w:ind w:leftChars="0" w:left="650" w:firstLineChars="0" w:firstLine="0"/>
      </w:pPr>
      <w:r>
        <w:rPr>
          <w:rFonts w:hint="eastAsia"/>
        </w:rPr>
        <w:t xml:space="preserve">デジタルトランスフォーメーション部　</w:t>
      </w:r>
      <w:r>
        <w:rPr>
          <w:rFonts w:hint="eastAsia"/>
        </w:rPr>
        <w:t>AX</w:t>
      </w:r>
      <w:r>
        <w:rPr>
          <w:rFonts w:hint="eastAsia"/>
        </w:rPr>
        <w:t>基盤</w:t>
      </w:r>
      <w:r w:rsidR="00E931D0">
        <w:rPr>
          <w:rFonts w:hint="eastAsia"/>
        </w:rPr>
        <w:t>構築</w:t>
      </w:r>
      <w:r>
        <w:rPr>
          <w:rFonts w:hint="eastAsia"/>
        </w:rPr>
        <w:t>ユニット</w:t>
      </w:r>
    </w:p>
    <w:p w14:paraId="2CBCC9CC" w14:textId="77777777" w:rsidR="000D3242" w:rsidRDefault="000D3242" w:rsidP="000D3242">
      <w:pPr>
        <w:pStyle w:val="aff"/>
        <w:ind w:leftChars="0" w:left="650" w:firstLineChars="0" w:firstLine="0"/>
      </w:pPr>
      <w:r>
        <w:rPr>
          <w:rFonts w:hint="eastAsia"/>
        </w:rPr>
        <w:t>担当：比留間、山、杉原</w:t>
      </w:r>
    </w:p>
    <w:p w14:paraId="6196688E" w14:textId="77777777" w:rsidR="000D3242" w:rsidRDefault="000D3242" w:rsidP="000D3242">
      <w:pPr>
        <w:pStyle w:val="aff"/>
        <w:ind w:leftChars="0" w:left="650" w:firstLineChars="0" w:firstLine="0"/>
      </w:pPr>
      <w:r>
        <w:t>Email: ax-platform@ipa.go.jp</w:t>
      </w:r>
    </w:p>
    <w:p w14:paraId="6235FA6F" w14:textId="77777777" w:rsidR="000D3242" w:rsidRDefault="000D3242" w:rsidP="000D3242">
      <w:pPr>
        <w:pStyle w:val="aff"/>
        <w:ind w:leftChars="0" w:left="650" w:firstLineChars="0" w:firstLine="0"/>
      </w:pPr>
      <w:r>
        <w:rPr>
          <w:rFonts w:hint="eastAsia"/>
        </w:rPr>
        <w:t>TEL:03-5978-7590(</w:t>
      </w:r>
      <w:r>
        <w:rPr>
          <w:rFonts w:hint="eastAsia"/>
        </w:rPr>
        <w:t>直通</w:t>
      </w:r>
      <w:r>
        <w:rPr>
          <w:rFonts w:hint="eastAsia"/>
        </w:rPr>
        <w:t>)</w:t>
      </w:r>
    </w:p>
    <w:p w14:paraId="705318B6" w14:textId="7C01B472" w:rsidR="000D3242" w:rsidRDefault="000D3242">
      <w:pPr>
        <w:widowControl/>
        <w:ind w:firstLineChars="0" w:firstLine="0"/>
        <w:jc w:val="left"/>
        <w:rPr>
          <w:rFonts w:ascii="ＭＳ 明朝" w:hAnsi="ＭＳ Ｐゴシック"/>
        </w:rPr>
      </w:pPr>
      <w:r>
        <w:br w:type="page"/>
      </w:r>
    </w:p>
    <w:p w14:paraId="7DF90C89" w14:textId="77777777" w:rsidR="00F7778A" w:rsidRPr="001E4E8A" w:rsidRDefault="00F7778A" w:rsidP="00F7778A">
      <w:pPr>
        <w:ind w:firstLine="240"/>
        <w:rPr>
          <w:rFonts w:ascii="ＭＳ Ｐゴシック" w:eastAsia="ＭＳ Ｐゴシック" w:hAnsi="ＭＳ Ｐゴシック"/>
          <w:sz w:val="24"/>
        </w:rPr>
      </w:pPr>
      <w:r>
        <w:rPr>
          <w:rFonts w:ascii="ＭＳ Ｐゴシック" w:eastAsia="ＭＳ Ｐゴシック" w:hAnsi="ＭＳ Ｐゴシック" w:hint="eastAsia"/>
          <w:sz w:val="24"/>
        </w:rPr>
        <w:lastRenderedPageBreak/>
        <w:t xml:space="preserve">(注)　</w:t>
      </w:r>
      <w:r w:rsidRPr="001E4E8A">
        <w:rPr>
          <w:rFonts w:ascii="ＭＳ Ｐゴシック" w:eastAsia="ＭＳ Ｐゴシック" w:hAnsi="ＭＳ Ｐゴシック" w:hint="eastAsia"/>
          <w:sz w:val="24"/>
        </w:rPr>
        <w:t>独立行政法人の事務・事業の見直しの基本方針（平成22年12月7日閣議決定）</w:t>
      </w:r>
    </w:p>
    <w:p w14:paraId="7DF90C8A" w14:textId="77777777" w:rsidR="00F7778A" w:rsidRDefault="00F7778A" w:rsidP="00F7778A">
      <w:pPr>
        <w:pStyle w:val="a5"/>
        <w:ind w:firstLineChars="300" w:firstLine="726"/>
        <w:rPr>
          <w:rFonts w:ascii="ＭＳ 明朝" w:hAnsi="ＭＳ 明朝"/>
        </w:rPr>
      </w:pPr>
      <w:r w:rsidRPr="001E4E8A">
        <w:rPr>
          <w:rFonts w:ascii="ＭＳ Ｐゴシック" w:eastAsia="ＭＳ Ｐゴシック" w:hAnsi="ＭＳ Ｐゴシック" w:hint="eastAsia"/>
          <w:sz w:val="24"/>
        </w:rPr>
        <w:t>に基づく契約に係る情報の公表について</w:t>
      </w:r>
    </w:p>
    <w:p w14:paraId="7DF90D5F" w14:textId="76F20BC4" w:rsidR="00AD6732" w:rsidRDefault="00C067D8" w:rsidP="002F0F11">
      <w:pPr>
        <w:pStyle w:val="aff5"/>
        <w:ind w:firstLine="280"/>
        <w:rPr>
          <w:sz w:val="21"/>
          <w:szCs w:val="21"/>
        </w:rPr>
      </w:pPr>
      <w:r>
        <w:rPr>
          <w:noProof/>
        </w:rPr>
        <mc:AlternateContent>
          <mc:Choice Requires="wps">
            <w:drawing>
              <wp:anchor distT="0" distB="0" distL="114300" distR="114300" simplePos="0" relativeHeight="251656704" behindDoc="0" locked="0" layoutInCell="1" allowOverlap="1" wp14:anchorId="7DF9132B" wp14:editId="50DC5088">
                <wp:simplePos x="0" y="0"/>
                <wp:positionH relativeFrom="column">
                  <wp:posOffset>1270</wp:posOffset>
                </wp:positionH>
                <wp:positionV relativeFrom="paragraph">
                  <wp:posOffset>88900</wp:posOffset>
                </wp:positionV>
                <wp:extent cx="6235700" cy="8229600"/>
                <wp:effectExtent l="0" t="0" r="0" b="0"/>
                <wp:wrapNone/>
                <wp:docPr id="7"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35700" cy="8229600"/>
                        </a:xfrm>
                        <a:prstGeom prst="rect">
                          <a:avLst/>
                        </a:prstGeom>
                        <a:solidFill>
                          <a:srgbClr val="FFFFFF"/>
                        </a:solidFill>
                        <a:ln w="9525">
                          <a:solidFill>
                            <a:srgbClr val="000000"/>
                          </a:solidFill>
                          <a:miter lim="800000"/>
                          <a:headEnd/>
                          <a:tailEnd/>
                        </a:ln>
                      </wps:spPr>
                      <wps:txbx>
                        <w:txbxContent>
                          <w:p w14:paraId="7DF91342" w14:textId="77777777" w:rsidR="00064319" w:rsidRPr="0019326E" w:rsidRDefault="00064319" w:rsidP="00F7778A">
                            <w:pPr>
                              <w:ind w:firstLine="22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独立行政法人が行う契約については、「独立行政法人の事務・事業の見直しの基本方針」（平成２２年１２月７日閣議決定）において、独立行政法人と一定の関係を有する法人と契約をする場合には、当該法人への再就職の状況、当該法人との間の取引等の状況について情報を公開するなどの取組を進めるとされているところです。</w:t>
                            </w:r>
                          </w:p>
                          <w:p w14:paraId="7DF91343" w14:textId="77777777" w:rsidR="00064319" w:rsidRPr="0019326E" w:rsidRDefault="00064319" w:rsidP="00F7778A">
                            <w:pPr>
                              <w:ind w:firstLine="22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 xml:space="preserve">　これに基づき、以下のとおり、当機構との関係に係る情報を当機構の</w:t>
                            </w:r>
                            <w:r>
                              <w:rPr>
                                <w:rFonts w:ascii="ＭＳ Ｐゴシック" w:eastAsia="ＭＳ Ｐゴシック" w:hAnsi="ＭＳ Ｐゴシック" w:hint="eastAsia"/>
                                <w:sz w:val="22"/>
                                <w:szCs w:val="22"/>
                              </w:rPr>
                              <w:t>ウェブサイト</w:t>
                            </w:r>
                            <w:r w:rsidRPr="0019326E">
                              <w:rPr>
                                <w:rFonts w:ascii="ＭＳ Ｐゴシック" w:eastAsia="ＭＳ Ｐゴシック" w:hAnsi="ＭＳ Ｐゴシック" w:hint="eastAsia"/>
                                <w:sz w:val="22"/>
                                <w:szCs w:val="22"/>
                              </w:rPr>
                              <w:t>で公表することとしますので、所要の情報の当方への提供及び情報の公表に同意の上で、応札若しくは応募又は契約の締結を行っていただくよう御理解と御協力をお願いいたします。</w:t>
                            </w:r>
                          </w:p>
                          <w:p w14:paraId="7DF91344" w14:textId="77777777" w:rsidR="00064319" w:rsidRPr="0019326E" w:rsidRDefault="00064319" w:rsidP="00F7778A">
                            <w:pPr>
                              <w:ind w:firstLine="22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 xml:space="preserve">　なお、案件への応札若しくは応募又は契約の締結をもって同意されたものとみなさせていただきますので、ご了知願います。</w:t>
                            </w:r>
                          </w:p>
                          <w:p w14:paraId="7DF91345" w14:textId="77777777" w:rsidR="00064319" w:rsidRDefault="00064319" w:rsidP="00F7778A">
                            <w:pPr>
                              <w:ind w:firstLine="220"/>
                              <w:rPr>
                                <w:rFonts w:ascii="ＭＳ Ｐゴシック" w:eastAsia="ＭＳ Ｐゴシック" w:hAnsi="ＭＳ Ｐゴシック"/>
                                <w:sz w:val="22"/>
                                <w:szCs w:val="22"/>
                              </w:rPr>
                            </w:pPr>
                          </w:p>
                          <w:p w14:paraId="7DF91346" w14:textId="77777777" w:rsidR="00064319" w:rsidRPr="0019326E" w:rsidRDefault="00064319" w:rsidP="00F7778A">
                            <w:pPr>
                              <w:ind w:firstLine="22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（１）公表の対象となる契約先</w:t>
                            </w:r>
                          </w:p>
                          <w:p w14:paraId="7DF91347" w14:textId="77777777" w:rsidR="00064319" w:rsidRPr="0019326E" w:rsidRDefault="00064319" w:rsidP="00F7778A">
                            <w:pPr>
                              <w:ind w:firstLineChars="200" w:firstLine="44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次のいずれにも該当する契約先</w:t>
                            </w:r>
                          </w:p>
                          <w:p w14:paraId="7DF91348" w14:textId="77777777" w:rsidR="00064319" w:rsidRPr="0019326E" w:rsidRDefault="00064319" w:rsidP="00F7778A">
                            <w:pPr>
                              <w:ind w:leftChars="105" w:left="440" w:hangingChars="100" w:hanging="22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①　当機構において役員を経験した者（役員経験者）が再就職していること又は課長相当職以上の職を経験した者（課長相当職以上経験者）が役員、顧問等として再就職していること</w:t>
                            </w:r>
                          </w:p>
                          <w:p w14:paraId="7DF91349" w14:textId="77777777" w:rsidR="00064319" w:rsidRPr="0019326E" w:rsidRDefault="00064319" w:rsidP="00F7778A">
                            <w:pPr>
                              <w:ind w:firstLine="22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②　当機構との間の取引高が、総売上高又は事業収入の３分の１以上を占めていること</w:t>
                            </w:r>
                          </w:p>
                          <w:p w14:paraId="7DF9134A" w14:textId="77777777" w:rsidR="00064319" w:rsidRPr="0019326E" w:rsidRDefault="00064319" w:rsidP="00F7778A">
                            <w:pPr>
                              <w:ind w:firstLineChars="300" w:firstLine="540"/>
                              <w:rPr>
                                <w:rFonts w:ascii="ＭＳ Ｐゴシック" w:eastAsia="ＭＳ Ｐゴシック" w:hAnsi="ＭＳ Ｐゴシック"/>
                                <w:sz w:val="18"/>
                                <w:szCs w:val="18"/>
                              </w:rPr>
                            </w:pPr>
                            <w:r w:rsidRPr="0019326E">
                              <w:rPr>
                                <w:rFonts w:ascii="ＭＳ Ｐゴシック" w:eastAsia="ＭＳ Ｐゴシック" w:hAnsi="ＭＳ Ｐゴシック" w:hint="eastAsia"/>
                                <w:sz w:val="18"/>
                                <w:szCs w:val="18"/>
                              </w:rPr>
                              <w:t>※　予定価格が一定の金額を超えない契約や光熱水費の支出に係る契約等は対象外</w:t>
                            </w:r>
                          </w:p>
                          <w:p w14:paraId="7DF9134B" w14:textId="77777777" w:rsidR="00064319" w:rsidRDefault="00064319" w:rsidP="00F7778A">
                            <w:pPr>
                              <w:ind w:firstLine="220"/>
                              <w:rPr>
                                <w:rFonts w:ascii="ＭＳ Ｐゴシック" w:eastAsia="ＭＳ Ｐゴシック" w:hAnsi="ＭＳ Ｐゴシック"/>
                                <w:sz w:val="22"/>
                                <w:szCs w:val="22"/>
                              </w:rPr>
                            </w:pPr>
                          </w:p>
                          <w:p w14:paraId="7DF9134C" w14:textId="77777777" w:rsidR="00064319" w:rsidRPr="0019326E" w:rsidRDefault="00064319" w:rsidP="00F7778A">
                            <w:pPr>
                              <w:ind w:firstLine="22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（２）公表する情報</w:t>
                            </w:r>
                          </w:p>
                          <w:p w14:paraId="7DF9134D" w14:textId="77777777" w:rsidR="00064319" w:rsidRDefault="00064319" w:rsidP="00F7778A">
                            <w:pPr>
                              <w:ind w:leftChars="210" w:left="441" w:firstLine="22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上記に該当する契約先について、契約ごとに、物品役務等の名称及び数量、契約締結日、契</w:t>
                            </w:r>
                          </w:p>
                          <w:p w14:paraId="7DF9134E" w14:textId="77777777" w:rsidR="00064319" w:rsidRPr="0019326E" w:rsidRDefault="00064319" w:rsidP="00F7778A">
                            <w:pPr>
                              <w:ind w:firstLine="22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約先の名称、契約金額等と併せ、次に掲げる情報を公表します。</w:t>
                            </w:r>
                          </w:p>
                          <w:p w14:paraId="7DF9134F" w14:textId="77777777" w:rsidR="00064319" w:rsidRPr="000C251E" w:rsidRDefault="00064319" w:rsidP="00F7778A">
                            <w:pPr>
                              <w:ind w:leftChars="105" w:left="440" w:hangingChars="100" w:hanging="220"/>
                              <w:rPr>
                                <w:rFonts w:ascii="ＭＳ Ｐゴシック" w:eastAsia="ＭＳ Ｐゴシック" w:hAnsi="ＭＳ Ｐゴシック"/>
                                <w:color w:val="0000FF"/>
                                <w:sz w:val="22"/>
                                <w:szCs w:val="22"/>
                              </w:rPr>
                            </w:pPr>
                            <w:r w:rsidRPr="0019326E">
                              <w:rPr>
                                <w:rFonts w:ascii="ＭＳ Ｐゴシック" w:eastAsia="ＭＳ Ｐゴシック" w:hAnsi="ＭＳ Ｐゴシック" w:hint="eastAsia"/>
                                <w:sz w:val="22"/>
                                <w:szCs w:val="22"/>
                              </w:rPr>
                              <w:t>①　当機構の役員経験者及び課長相当職以上経験者（当機構ＯＢ）の人数、職名及び当機構における最終職名</w:t>
                            </w:r>
                          </w:p>
                          <w:p w14:paraId="7DF91350" w14:textId="77777777" w:rsidR="00064319" w:rsidRPr="0019326E" w:rsidRDefault="00064319" w:rsidP="00F7778A">
                            <w:pPr>
                              <w:ind w:firstLine="22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②　当機構との間の取引高</w:t>
                            </w:r>
                          </w:p>
                          <w:p w14:paraId="7DF91351" w14:textId="77777777" w:rsidR="00064319" w:rsidRPr="0019326E" w:rsidRDefault="00064319" w:rsidP="00F7778A">
                            <w:pPr>
                              <w:ind w:leftChars="105" w:left="440" w:hangingChars="100" w:hanging="22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③　総売上高又は事業収入に占める当機構との間の取引高の割合が、次の区分のいずれかに該当する旨</w:t>
                            </w:r>
                          </w:p>
                          <w:p w14:paraId="7DF91352" w14:textId="77777777" w:rsidR="00064319" w:rsidRPr="0019326E" w:rsidRDefault="00064319" w:rsidP="00F7778A">
                            <w:pPr>
                              <w:ind w:firstLineChars="700" w:firstLine="154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３分の１以上２分の１未満、２分の１以上３分の２未満又は３分の２以上</w:t>
                            </w:r>
                          </w:p>
                          <w:p w14:paraId="7DF91353" w14:textId="77777777" w:rsidR="00064319" w:rsidRDefault="00064319" w:rsidP="00F7778A">
                            <w:pPr>
                              <w:ind w:firstLine="22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④　一者応札又は一者応募である場合はその旨</w:t>
                            </w:r>
                          </w:p>
                          <w:p w14:paraId="7DF91354" w14:textId="77777777" w:rsidR="00064319" w:rsidRPr="0019326E" w:rsidRDefault="00064319" w:rsidP="00F7778A">
                            <w:pPr>
                              <w:ind w:firstLine="220"/>
                              <w:rPr>
                                <w:rFonts w:ascii="ＭＳ Ｐゴシック" w:eastAsia="ＭＳ Ｐゴシック" w:hAnsi="ＭＳ Ｐゴシック"/>
                                <w:sz w:val="22"/>
                                <w:szCs w:val="22"/>
                              </w:rPr>
                            </w:pPr>
                          </w:p>
                          <w:p w14:paraId="7DF91355" w14:textId="77777777" w:rsidR="00064319" w:rsidRPr="0019326E" w:rsidRDefault="00064319" w:rsidP="00F7778A">
                            <w:pPr>
                              <w:ind w:firstLine="22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（３）当方に提供していただく情報</w:t>
                            </w:r>
                          </w:p>
                          <w:p w14:paraId="7DF91356" w14:textId="77777777" w:rsidR="00064319" w:rsidRPr="0019326E" w:rsidRDefault="00064319" w:rsidP="00F7778A">
                            <w:pPr>
                              <w:ind w:leftChars="105" w:left="440" w:hangingChars="100" w:hanging="22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①　契約締結日時点で在職している当機構ＯＢに係る情報（人数、現在の職名及び当機構における最終職名等）</w:t>
                            </w:r>
                          </w:p>
                          <w:p w14:paraId="7DF91357" w14:textId="77777777" w:rsidR="00064319" w:rsidRPr="0019326E" w:rsidRDefault="00064319" w:rsidP="00F7778A">
                            <w:pPr>
                              <w:ind w:firstLine="22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②　直近の事業年度における総売上高又は事業収入及び当機構との間の取引高</w:t>
                            </w:r>
                          </w:p>
                          <w:p w14:paraId="7DF91358" w14:textId="77777777" w:rsidR="00064319" w:rsidRDefault="00064319" w:rsidP="00F7778A">
                            <w:pPr>
                              <w:ind w:firstLine="220"/>
                              <w:rPr>
                                <w:rFonts w:ascii="ＭＳ Ｐゴシック" w:eastAsia="ＭＳ Ｐゴシック" w:hAnsi="ＭＳ Ｐゴシック"/>
                                <w:sz w:val="22"/>
                                <w:szCs w:val="22"/>
                              </w:rPr>
                            </w:pPr>
                          </w:p>
                          <w:p w14:paraId="7DF91359" w14:textId="77777777" w:rsidR="00064319" w:rsidRPr="0019326E" w:rsidRDefault="00064319" w:rsidP="00F7778A">
                            <w:pPr>
                              <w:ind w:firstLine="22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（４）公表日</w:t>
                            </w:r>
                          </w:p>
                          <w:p w14:paraId="7DF9135A" w14:textId="77777777" w:rsidR="00064319" w:rsidRPr="0019326E" w:rsidRDefault="00064319" w:rsidP="00F7778A">
                            <w:pPr>
                              <w:ind w:leftChars="105" w:left="220" w:firstLine="22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契約締結日の翌日から起算して原則として７２日以内（4月に締結した契約については原則として93日以内）</w:t>
                            </w:r>
                          </w:p>
                          <w:p w14:paraId="7DF9135B" w14:textId="77777777" w:rsidR="00064319" w:rsidRDefault="00064319" w:rsidP="00F7778A">
                            <w:pPr>
                              <w:ind w:firstLine="220"/>
                              <w:rPr>
                                <w:rFonts w:ascii="ＭＳ Ｐゴシック" w:eastAsia="ＭＳ Ｐゴシック" w:hAnsi="ＭＳ Ｐゴシック"/>
                                <w:sz w:val="22"/>
                                <w:szCs w:val="22"/>
                              </w:rPr>
                            </w:pPr>
                          </w:p>
                          <w:p w14:paraId="7DF9135C" w14:textId="77777777" w:rsidR="00064319" w:rsidRDefault="00064319" w:rsidP="00F7778A">
                            <w:pPr>
                              <w:ind w:firstLine="220"/>
                              <w:rPr>
                                <w:rFonts w:ascii="ＭＳ Ｐゴシック" w:eastAsia="ＭＳ Ｐゴシック" w:hAnsi="ＭＳ Ｐゴシック"/>
                                <w:sz w:val="22"/>
                                <w:szCs w:val="22"/>
                              </w:rPr>
                            </w:pPr>
                            <w:r>
                              <w:rPr>
                                <w:rFonts w:ascii="ＭＳ Ｐゴシック" w:eastAsia="ＭＳ Ｐゴシック" w:hAnsi="ＭＳ Ｐゴシック" w:hint="eastAsia"/>
                                <w:sz w:val="22"/>
                                <w:szCs w:val="22"/>
                              </w:rPr>
                              <w:t xml:space="preserve">（５）実施時期　</w:t>
                            </w:r>
                          </w:p>
                          <w:p w14:paraId="7DF9135D" w14:textId="77777777" w:rsidR="00064319" w:rsidRDefault="00064319" w:rsidP="00F7778A">
                            <w:pPr>
                              <w:ind w:left="220" w:hangingChars="100" w:hanging="220"/>
                              <w:rPr>
                                <w:rFonts w:ascii="ＭＳ Ｐゴシック" w:eastAsia="ＭＳ Ｐゴシック" w:hAnsi="ＭＳ Ｐゴシック"/>
                                <w:sz w:val="22"/>
                                <w:szCs w:val="22"/>
                              </w:rPr>
                            </w:pPr>
                            <w:r>
                              <w:rPr>
                                <w:rFonts w:ascii="ＭＳ Ｐゴシック" w:eastAsia="ＭＳ Ｐゴシック" w:hAnsi="ＭＳ Ｐゴシック" w:hint="eastAsia"/>
                                <w:sz w:val="22"/>
                                <w:szCs w:val="22"/>
                              </w:rPr>
                              <w:t xml:space="preserve">　　　平成２３年７月１日以降の一般競争入札・企画競争・公募公告に係る契約及び平成２３年７月１日以降に契約を締結した随意契約について適用します。</w:t>
                            </w:r>
                          </w:p>
                          <w:p w14:paraId="7DF9135E" w14:textId="77777777" w:rsidR="00064319" w:rsidRDefault="00064319" w:rsidP="00F7778A">
                            <w:pPr>
                              <w:ind w:firstLine="220"/>
                              <w:rPr>
                                <w:rFonts w:ascii="ＭＳ Ｐゴシック" w:eastAsia="ＭＳ Ｐゴシック" w:hAnsi="ＭＳ Ｐゴシック"/>
                                <w:sz w:val="22"/>
                                <w:szCs w:val="22"/>
                              </w:rPr>
                            </w:pPr>
                          </w:p>
                          <w:p w14:paraId="7DF9135F" w14:textId="77777777" w:rsidR="00064319" w:rsidRPr="0019326E" w:rsidRDefault="00064319" w:rsidP="00F7778A">
                            <w:pPr>
                              <w:ind w:leftChars="105" w:left="220" w:firstLine="220"/>
                              <w:rPr>
                                <w:rFonts w:ascii="ＭＳ Ｐゴシック" w:eastAsia="ＭＳ Ｐゴシック" w:hAnsi="ＭＳ Ｐゴシック"/>
                                <w:sz w:val="22"/>
                                <w:szCs w:val="22"/>
                              </w:rPr>
                            </w:pPr>
                            <w:r>
                              <w:rPr>
                                <w:rFonts w:ascii="ＭＳ Ｐゴシック" w:eastAsia="ＭＳ Ｐゴシック" w:hAnsi="ＭＳ Ｐゴシック" w:hint="eastAsia"/>
                                <w:sz w:val="22"/>
                                <w:szCs w:val="22"/>
                              </w:rPr>
                              <w:t>なお、</w:t>
                            </w:r>
                            <w:r w:rsidRPr="0019326E">
                              <w:rPr>
                                <w:rFonts w:ascii="ＭＳ Ｐゴシック" w:eastAsia="ＭＳ Ｐゴシック" w:hAnsi="ＭＳ Ｐゴシック" w:hint="eastAsia"/>
                                <w:sz w:val="22"/>
                                <w:szCs w:val="22"/>
                              </w:rPr>
                              <w:t>応札若しくは応募又は契約の締結を行ったにもかかわらず情報提供等の協力をしていただけない相手方については、その名称等を公表させていただくことがあり得ますので、ご了知願います。</w:t>
                            </w:r>
                          </w:p>
                          <w:p w14:paraId="7DF91360" w14:textId="77777777" w:rsidR="00064319" w:rsidRDefault="00064319" w:rsidP="00F7778A">
                            <w:pPr>
                              <w:ind w:firstLine="210"/>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F9132B" id="Rectangle 31" o:spid="_x0000_s1026" style="position:absolute;left:0;text-align:left;margin-left:.1pt;margin-top:7pt;width:491pt;height:9in;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">
                <v:textbox inset="5.85pt,.7pt,5.85pt,.7pt">
                  <w:txbxContent>
                    <w:p w14:paraId="7DF91342" w14:textId="77777777" w:rsidR="00064319" w:rsidRPr="0019326E" w:rsidRDefault="00064319" w:rsidP="00F7778A">
                      <w:pPr>
                        <w:ind w:firstLine="22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独立行政法人が行う契約については、「独立行政法人の事務・事業の見直しの基本方針」（平成２２年１２月７日閣議決定）において、独立行政法人と一定の関係を有する法人と契約をする場合には、当該法人への再就職の状況、当該法人との間の取引等の状況について情報を公開するなどの取組を進めるとされているところです。</w:t>
                      </w:r>
                    </w:p>
                    <w:p w14:paraId="7DF91343" w14:textId="77777777" w:rsidR="00064319" w:rsidRPr="0019326E" w:rsidRDefault="00064319" w:rsidP="00F7778A">
                      <w:pPr>
                        <w:ind w:firstLine="22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 xml:space="preserve">　これに基づき、以下のとおり、当機構との関係に係る情報を当機構の</w:t>
                      </w:r>
                      <w:r>
                        <w:rPr>
                          <w:rFonts w:ascii="ＭＳ Ｐゴシック" w:eastAsia="ＭＳ Ｐゴシック" w:hAnsi="ＭＳ Ｐゴシック" w:hint="eastAsia"/>
                          <w:sz w:val="22"/>
                          <w:szCs w:val="22"/>
                        </w:rPr>
                        <w:t>ウェブサイト</w:t>
                      </w:r>
                      <w:r w:rsidRPr="0019326E">
                        <w:rPr>
                          <w:rFonts w:ascii="ＭＳ Ｐゴシック" w:eastAsia="ＭＳ Ｐゴシック" w:hAnsi="ＭＳ Ｐゴシック" w:hint="eastAsia"/>
                          <w:sz w:val="22"/>
                          <w:szCs w:val="22"/>
                        </w:rPr>
                        <w:t>で公表することとしますので、所要の情報の当方への提供及び情報の公表に同意の上で、応札若しくは応募又は契約の締結を行っていただくよう御理解と御協力をお願いいたします。</w:t>
                      </w:r>
                    </w:p>
                    <w:p w14:paraId="7DF91344" w14:textId="77777777" w:rsidR="00064319" w:rsidRPr="0019326E" w:rsidRDefault="00064319" w:rsidP="00F7778A">
                      <w:pPr>
                        <w:ind w:firstLine="22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 xml:space="preserve">　なお、案件への応札若しくは応募又は契約の締結をもって同意されたものとみなさせていただきますので、ご了知願います。</w:t>
                      </w:r>
                    </w:p>
                    <w:p w14:paraId="7DF91345" w14:textId="77777777" w:rsidR="00064319" w:rsidRDefault="00064319" w:rsidP="00F7778A">
                      <w:pPr>
                        <w:ind w:firstLine="220"/>
                        <w:rPr>
                          <w:rFonts w:ascii="ＭＳ Ｐゴシック" w:eastAsia="ＭＳ Ｐゴシック" w:hAnsi="ＭＳ Ｐゴシック"/>
                          <w:sz w:val="22"/>
                          <w:szCs w:val="22"/>
                        </w:rPr>
                      </w:pPr>
                    </w:p>
                    <w:p w14:paraId="7DF91346" w14:textId="77777777" w:rsidR="00064319" w:rsidRPr="0019326E" w:rsidRDefault="00064319" w:rsidP="00F7778A">
                      <w:pPr>
                        <w:ind w:firstLine="22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（１）公表の対象となる契約先</w:t>
                      </w:r>
                    </w:p>
                    <w:p w14:paraId="7DF91347" w14:textId="77777777" w:rsidR="00064319" w:rsidRPr="0019326E" w:rsidRDefault="00064319" w:rsidP="00F7778A">
                      <w:pPr>
                        <w:ind w:firstLineChars="200" w:firstLine="44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次のいずれにも該当する契約先</w:t>
                      </w:r>
                    </w:p>
                    <w:p w14:paraId="7DF91348" w14:textId="77777777" w:rsidR="00064319" w:rsidRPr="0019326E" w:rsidRDefault="00064319" w:rsidP="00F7778A">
                      <w:pPr>
                        <w:ind w:leftChars="105" w:left="440" w:hangingChars="100" w:hanging="22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①　当機構において役員を経験した者（役員経験者）が再就職していること又は課長相当職以上の職を経験した者（課長相当職以上経験者）が役員、顧問等として再就職していること</w:t>
                      </w:r>
                    </w:p>
                    <w:p w14:paraId="7DF91349" w14:textId="77777777" w:rsidR="00064319" w:rsidRPr="0019326E" w:rsidRDefault="00064319" w:rsidP="00F7778A">
                      <w:pPr>
                        <w:ind w:firstLine="22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②　当機構との間の取引高が、総売上高又は事業収入の３分の１以上を占めていること</w:t>
                      </w:r>
                    </w:p>
                    <w:p w14:paraId="7DF9134A" w14:textId="77777777" w:rsidR="00064319" w:rsidRPr="0019326E" w:rsidRDefault="00064319" w:rsidP="00F7778A">
                      <w:pPr>
                        <w:ind w:firstLineChars="300" w:firstLine="540"/>
                        <w:rPr>
                          <w:rFonts w:ascii="ＭＳ Ｐゴシック" w:eastAsia="ＭＳ Ｐゴシック" w:hAnsi="ＭＳ Ｐゴシック"/>
                          <w:sz w:val="18"/>
                          <w:szCs w:val="18"/>
                        </w:rPr>
                      </w:pPr>
                      <w:r w:rsidRPr="0019326E">
                        <w:rPr>
                          <w:rFonts w:ascii="ＭＳ Ｐゴシック" w:eastAsia="ＭＳ Ｐゴシック" w:hAnsi="ＭＳ Ｐゴシック" w:hint="eastAsia"/>
                          <w:sz w:val="18"/>
                          <w:szCs w:val="18"/>
                        </w:rPr>
                        <w:t>※　予定価格が一定の金額を超えない契約や光熱水費の支出に係る契約等は対象外</w:t>
                      </w:r>
                    </w:p>
                    <w:p w14:paraId="7DF9134B" w14:textId="77777777" w:rsidR="00064319" w:rsidRDefault="00064319" w:rsidP="00F7778A">
                      <w:pPr>
                        <w:ind w:firstLine="220"/>
                        <w:rPr>
                          <w:rFonts w:ascii="ＭＳ Ｐゴシック" w:eastAsia="ＭＳ Ｐゴシック" w:hAnsi="ＭＳ Ｐゴシック"/>
                          <w:sz w:val="22"/>
                          <w:szCs w:val="22"/>
                        </w:rPr>
                      </w:pPr>
                    </w:p>
                    <w:p w14:paraId="7DF9134C" w14:textId="77777777" w:rsidR="00064319" w:rsidRPr="0019326E" w:rsidRDefault="00064319" w:rsidP="00F7778A">
                      <w:pPr>
                        <w:ind w:firstLine="22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（２）公表する情報</w:t>
                      </w:r>
                    </w:p>
                    <w:p w14:paraId="7DF9134D" w14:textId="77777777" w:rsidR="00064319" w:rsidRDefault="00064319" w:rsidP="00F7778A">
                      <w:pPr>
                        <w:ind w:leftChars="210" w:left="441" w:firstLine="22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上記に該当する契約先について、契約ごとに、物品役務等の名称及び数量、契約締結日、契</w:t>
                      </w:r>
                    </w:p>
                    <w:p w14:paraId="7DF9134E" w14:textId="77777777" w:rsidR="00064319" w:rsidRPr="0019326E" w:rsidRDefault="00064319" w:rsidP="00F7778A">
                      <w:pPr>
                        <w:ind w:firstLine="22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約先の名称、契約金額等と併せ、次に掲げる情報を公表します。</w:t>
                      </w:r>
                    </w:p>
                    <w:p w14:paraId="7DF9134F" w14:textId="77777777" w:rsidR="00064319" w:rsidRPr="000C251E" w:rsidRDefault="00064319" w:rsidP="00F7778A">
                      <w:pPr>
                        <w:ind w:leftChars="105" w:left="440" w:hangingChars="100" w:hanging="220"/>
                        <w:rPr>
                          <w:rFonts w:ascii="ＭＳ Ｐゴシック" w:eastAsia="ＭＳ Ｐゴシック" w:hAnsi="ＭＳ Ｐゴシック"/>
                          <w:color w:val="0000FF"/>
                          <w:sz w:val="22"/>
                          <w:szCs w:val="22"/>
                        </w:rPr>
                      </w:pPr>
                      <w:r w:rsidRPr="0019326E">
                        <w:rPr>
                          <w:rFonts w:ascii="ＭＳ Ｐゴシック" w:eastAsia="ＭＳ Ｐゴシック" w:hAnsi="ＭＳ Ｐゴシック" w:hint="eastAsia"/>
                          <w:sz w:val="22"/>
                          <w:szCs w:val="22"/>
                        </w:rPr>
                        <w:t>①　当機構の役員経験者及び課長相当職以上経験者（当機構ＯＢ）の人数、職名及び当機構における最終職名</w:t>
                      </w:r>
                    </w:p>
                    <w:p w14:paraId="7DF91350" w14:textId="77777777" w:rsidR="00064319" w:rsidRPr="0019326E" w:rsidRDefault="00064319" w:rsidP="00F7778A">
                      <w:pPr>
                        <w:ind w:firstLine="22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②　当機構との間の取引高</w:t>
                      </w:r>
                    </w:p>
                    <w:p w14:paraId="7DF91351" w14:textId="77777777" w:rsidR="00064319" w:rsidRPr="0019326E" w:rsidRDefault="00064319" w:rsidP="00F7778A">
                      <w:pPr>
                        <w:ind w:leftChars="105" w:left="440" w:hangingChars="100" w:hanging="22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③　総売上高又は事業収入に占める当機構との間の取引高の割合が、次の区分のいずれかに該当する旨</w:t>
                      </w:r>
                    </w:p>
                    <w:p w14:paraId="7DF91352" w14:textId="77777777" w:rsidR="00064319" w:rsidRPr="0019326E" w:rsidRDefault="00064319" w:rsidP="00F7778A">
                      <w:pPr>
                        <w:ind w:firstLineChars="700" w:firstLine="154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３分の１以上２分の１未満、２分の１以上３分の２未満又は３分の２以上</w:t>
                      </w:r>
                    </w:p>
                    <w:p w14:paraId="7DF91353" w14:textId="77777777" w:rsidR="00064319" w:rsidRDefault="00064319" w:rsidP="00F7778A">
                      <w:pPr>
                        <w:ind w:firstLine="22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④　一者応札又は一者応募である場合はその旨</w:t>
                      </w:r>
                    </w:p>
                    <w:p w14:paraId="7DF91354" w14:textId="77777777" w:rsidR="00064319" w:rsidRPr="0019326E" w:rsidRDefault="00064319" w:rsidP="00F7778A">
                      <w:pPr>
                        <w:ind w:firstLine="220"/>
                        <w:rPr>
                          <w:rFonts w:ascii="ＭＳ Ｐゴシック" w:eastAsia="ＭＳ Ｐゴシック" w:hAnsi="ＭＳ Ｐゴシック"/>
                          <w:sz w:val="22"/>
                          <w:szCs w:val="22"/>
                        </w:rPr>
                      </w:pPr>
                    </w:p>
                    <w:p w14:paraId="7DF91355" w14:textId="77777777" w:rsidR="00064319" w:rsidRPr="0019326E" w:rsidRDefault="00064319" w:rsidP="00F7778A">
                      <w:pPr>
                        <w:ind w:firstLine="22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（３）当方に提供していただく情報</w:t>
                      </w:r>
                    </w:p>
                    <w:p w14:paraId="7DF91356" w14:textId="77777777" w:rsidR="00064319" w:rsidRPr="0019326E" w:rsidRDefault="00064319" w:rsidP="00F7778A">
                      <w:pPr>
                        <w:ind w:leftChars="105" w:left="440" w:hangingChars="100" w:hanging="22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①　契約締結日時点で在職している当機構ＯＢに係る情報（人数、現在の職名及び当機構における最終職名等）</w:t>
                      </w:r>
                    </w:p>
                    <w:p w14:paraId="7DF91357" w14:textId="77777777" w:rsidR="00064319" w:rsidRPr="0019326E" w:rsidRDefault="00064319" w:rsidP="00F7778A">
                      <w:pPr>
                        <w:ind w:firstLine="22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②　直近の事業年度における総売上高又は事業収入及び当機構との間の取引高</w:t>
                      </w:r>
                    </w:p>
                    <w:p w14:paraId="7DF91358" w14:textId="77777777" w:rsidR="00064319" w:rsidRDefault="00064319" w:rsidP="00F7778A">
                      <w:pPr>
                        <w:ind w:firstLine="220"/>
                        <w:rPr>
                          <w:rFonts w:ascii="ＭＳ Ｐゴシック" w:eastAsia="ＭＳ Ｐゴシック" w:hAnsi="ＭＳ Ｐゴシック"/>
                          <w:sz w:val="22"/>
                          <w:szCs w:val="22"/>
                        </w:rPr>
                      </w:pPr>
                    </w:p>
                    <w:p w14:paraId="7DF91359" w14:textId="77777777" w:rsidR="00064319" w:rsidRPr="0019326E" w:rsidRDefault="00064319" w:rsidP="00F7778A">
                      <w:pPr>
                        <w:ind w:firstLine="22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（４）公表日</w:t>
                      </w:r>
                    </w:p>
                    <w:p w14:paraId="7DF9135A" w14:textId="77777777" w:rsidR="00064319" w:rsidRPr="0019326E" w:rsidRDefault="00064319" w:rsidP="00F7778A">
                      <w:pPr>
                        <w:ind w:leftChars="105" w:left="220" w:firstLine="22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契約締結日の翌日から起算して原則として７２日以内（4月に締結した契約については原則として93日以内）</w:t>
                      </w:r>
                    </w:p>
                    <w:p w14:paraId="7DF9135B" w14:textId="77777777" w:rsidR="00064319" w:rsidRDefault="00064319" w:rsidP="00F7778A">
                      <w:pPr>
                        <w:ind w:firstLine="220"/>
                        <w:rPr>
                          <w:rFonts w:ascii="ＭＳ Ｐゴシック" w:eastAsia="ＭＳ Ｐゴシック" w:hAnsi="ＭＳ Ｐゴシック"/>
                          <w:sz w:val="22"/>
                          <w:szCs w:val="22"/>
                        </w:rPr>
                      </w:pPr>
                    </w:p>
                    <w:p w14:paraId="7DF9135C" w14:textId="77777777" w:rsidR="00064319" w:rsidRDefault="00064319" w:rsidP="00F7778A">
                      <w:pPr>
                        <w:ind w:firstLine="220"/>
                        <w:rPr>
                          <w:rFonts w:ascii="ＭＳ Ｐゴシック" w:eastAsia="ＭＳ Ｐゴシック" w:hAnsi="ＭＳ Ｐゴシック"/>
                          <w:sz w:val="22"/>
                          <w:szCs w:val="22"/>
                        </w:rPr>
                      </w:pPr>
                      <w:r>
                        <w:rPr>
                          <w:rFonts w:ascii="ＭＳ Ｐゴシック" w:eastAsia="ＭＳ Ｐゴシック" w:hAnsi="ＭＳ Ｐゴシック" w:hint="eastAsia"/>
                          <w:sz w:val="22"/>
                          <w:szCs w:val="22"/>
                        </w:rPr>
                        <w:t xml:space="preserve">（５）実施時期　</w:t>
                      </w:r>
                    </w:p>
                    <w:p w14:paraId="7DF9135D" w14:textId="77777777" w:rsidR="00064319" w:rsidRDefault="00064319" w:rsidP="00F7778A">
                      <w:pPr>
                        <w:ind w:left="220" w:hangingChars="100" w:hanging="220"/>
                        <w:rPr>
                          <w:rFonts w:ascii="ＭＳ Ｐゴシック" w:eastAsia="ＭＳ Ｐゴシック" w:hAnsi="ＭＳ Ｐゴシック"/>
                          <w:sz w:val="22"/>
                          <w:szCs w:val="22"/>
                        </w:rPr>
                      </w:pPr>
                      <w:r>
                        <w:rPr>
                          <w:rFonts w:ascii="ＭＳ Ｐゴシック" w:eastAsia="ＭＳ Ｐゴシック" w:hAnsi="ＭＳ Ｐゴシック" w:hint="eastAsia"/>
                          <w:sz w:val="22"/>
                          <w:szCs w:val="22"/>
                        </w:rPr>
                        <w:t xml:space="preserve">　　　平成２３年７月１日以降の一般競争入札・企画競争・公募公告に係る契約及び平成２３年７月１日以降に契約を締結した随意契約について適用します。</w:t>
                      </w:r>
                    </w:p>
                    <w:p w14:paraId="7DF9135E" w14:textId="77777777" w:rsidR="00064319" w:rsidRDefault="00064319" w:rsidP="00F7778A">
                      <w:pPr>
                        <w:ind w:firstLine="220"/>
                        <w:rPr>
                          <w:rFonts w:ascii="ＭＳ Ｐゴシック" w:eastAsia="ＭＳ Ｐゴシック" w:hAnsi="ＭＳ Ｐゴシック"/>
                          <w:sz w:val="22"/>
                          <w:szCs w:val="22"/>
                        </w:rPr>
                      </w:pPr>
                    </w:p>
                    <w:p w14:paraId="7DF9135F" w14:textId="77777777" w:rsidR="00064319" w:rsidRPr="0019326E" w:rsidRDefault="00064319" w:rsidP="00F7778A">
                      <w:pPr>
                        <w:ind w:leftChars="105" w:left="220" w:firstLine="220"/>
                        <w:rPr>
                          <w:rFonts w:ascii="ＭＳ Ｐゴシック" w:eastAsia="ＭＳ Ｐゴシック" w:hAnsi="ＭＳ Ｐゴシック"/>
                          <w:sz w:val="22"/>
                          <w:szCs w:val="22"/>
                        </w:rPr>
                      </w:pPr>
                      <w:r>
                        <w:rPr>
                          <w:rFonts w:ascii="ＭＳ Ｐゴシック" w:eastAsia="ＭＳ Ｐゴシック" w:hAnsi="ＭＳ Ｐゴシック" w:hint="eastAsia"/>
                          <w:sz w:val="22"/>
                          <w:szCs w:val="22"/>
                        </w:rPr>
                        <w:t>なお、</w:t>
                      </w:r>
                      <w:r w:rsidRPr="0019326E">
                        <w:rPr>
                          <w:rFonts w:ascii="ＭＳ Ｐゴシック" w:eastAsia="ＭＳ Ｐゴシック" w:hAnsi="ＭＳ Ｐゴシック" w:hint="eastAsia"/>
                          <w:sz w:val="22"/>
                          <w:szCs w:val="22"/>
                        </w:rPr>
                        <w:t>応札若しくは応募又は契約の締結を行ったにもかかわらず情報提供等の協力をしていただけない相手方については、その名称等を公表させていただくことがあり得ますので、ご了知願います。</w:t>
                      </w:r>
                    </w:p>
                    <w:p w14:paraId="7DF91360" w14:textId="77777777" w:rsidR="00064319" w:rsidRDefault="00064319" w:rsidP="00F7778A">
                      <w:pPr>
                        <w:ind w:firstLine="210"/>
                      </w:pPr>
                    </w:p>
                  </w:txbxContent>
                </v:textbox>
              </v:rect>
            </w:pict>
          </mc:Fallback>
        </mc:AlternateContent>
      </w:r>
      <w:r w:rsidR="007F4CAD">
        <w:br w:type="page"/>
      </w:r>
      <w:r w:rsidR="007F4CAD">
        <w:rPr>
          <w:rFonts w:hint="eastAsia"/>
        </w:rPr>
        <w:lastRenderedPageBreak/>
        <w:t>Ⅱ．契約書</w:t>
      </w:r>
      <w:r w:rsidR="0028091C">
        <w:rPr>
          <w:rFonts w:hint="eastAsia"/>
        </w:rPr>
        <w:t>（案）</w:t>
      </w:r>
      <w:r w:rsidR="007F4CAD" w:rsidRPr="00355105">
        <w:rPr>
          <w:sz w:val="21"/>
          <w:szCs w:val="21"/>
        </w:rPr>
        <w:fldChar w:fldCharType="begin"/>
      </w:r>
      <w:r w:rsidR="007F4CAD" w:rsidRPr="00355105">
        <w:rPr>
          <w:sz w:val="21"/>
          <w:szCs w:val="21"/>
        </w:rPr>
        <w:instrText xml:space="preserve"> XE "</w:instrText>
      </w:r>
      <w:r w:rsidR="007F4CAD" w:rsidRPr="00355105">
        <w:rPr>
          <w:rFonts w:hint="eastAsia"/>
          <w:sz w:val="21"/>
          <w:szCs w:val="21"/>
        </w:rPr>
        <w:instrText>Ⅱ．契約書</w:instrText>
      </w:r>
      <w:r w:rsidR="007F4CAD" w:rsidRPr="00355105">
        <w:rPr>
          <w:sz w:val="21"/>
          <w:szCs w:val="21"/>
        </w:rPr>
        <w:instrText>" \y "２．</w:instrText>
      </w:r>
      <w:proofErr w:type="gramStart"/>
      <w:r w:rsidR="007F4CAD" w:rsidRPr="00355105">
        <w:rPr>
          <w:sz w:val="21"/>
          <w:szCs w:val="21"/>
        </w:rPr>
        <w:instrText>けい</w:instrText>
      </w:r>
      <w:proofErr w:type="gramEnd"/>
      <w:r w:rsidR="007F4CAD" w:rsidRPr="00355105">
        <w:rPr>
          <w:sz w:val="21"/>
          <w:szCs w:val="21"/>
        </w:rPr>
        <w:instrText>やくし</w:instrText>
      </w:r>
      <w:proofErr w:type="gramStart"/>
      <w:r w:rsidR="007F4CAD" w:rsidRPr="00355105">
        <w:rPr>
          <w:sz w:val="21"/>
          <w:szCs w:val="21"/>
        </w:rPr>
        <w:instrText>ょ</w:instrText>
      </w:r>
      <w:proofErr w:type="gramEnd"/>
      <w:r w:rsidR="007F4CAD" w:rsidRPr="00355105">
        <w:rPr>
          <w:sz w:val="21"/>
          <w:szCs w:val="21"/>
        </w:rPr>
        <w:instrText xml:space="preserve">" </w:instrText>
      </w:r>
      <w:r w:rsidR="007F4CAD" w:rsidRPr="00355105">
        <w:rPr>
          <w:sz w:val="21"/>
          <w:szCs w:val="21"/>
        </w:rPr>
        <w:fldChar w:fldCharType="end"/>
      </w:r>
      <w:bookmarkStart w:id="2" w:name="_Toc194746968"/>
      <w:bookmarkStart w:id="3" w:name="_Toc194906779"/>
    </w:p>
    <w:p w14:paraId="6E0312A1" w14:textId="77777777" w:rsidR="00077FB2" w:rsidRDefault="00077FB2" w:rsidP="00077FB2">
      <w:pPr>
        <w:ind w:right="-88" w:firstLine="210"/>
        <w:jc w:val="righ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○○○○情財第○○号</w:t>
      </w:r>
    </w:p>
    <w:p w14:paraId="3D093EE6" w14:textId="77777777" w:rsidR="00C704BD" w:rsidRPr="001C6D83" w:rsidRDefault="00C704BD" w:rsidP="00077FB2">
      <w:pPr>
        <w:ind w:right="-88" w:firstLine="210"/>
        <w:jc w:val="right"/>
        <w:rPr>
          <w:rFonts w:asciiTheme="minorEastAsia" w:eastAsiaTheme="minorEastAsia" w:hAnsiTheme="minorEastAsia"/>
          <w:color w:val="000000" w:themeColor="text1"/>
          <w:szCs w:val="21"/>
        </w:rPr>
      </w:pPr>
    </w:p>
    <w:p w14:paraId="06EEAB5E" w14:textId="4902FDCF" w:rsidR="00077FB2" w:rsidRPr="00C704BD" w:rsidRDefault="00077FB2" w:rsidP="00077FB2">
      <w:pPr>
        <w:ind w:right="-88" w:firstLine="646"/>
        <w:jc w:val="center"/>
        <w:rPr>
          <w:rFonts w:asciiTheme="minorEastAsia" w:eastAsiaTheme="minorEastAsia" w:hAnsiTheme="minorEastAsia"/>
          <w:color w:val="000000" w:themeColor="text1"/>
          <w:kern w:val="0"/>
          <w:sz w:val="28"/>
          <w:szCs w:val="28"/>
        </w:rPr>
      </w:pPr>
      <w:r w:rsidRPr="00C704BD">
        <w:rPr>
          <w:rFonts w:asciiTheme="minorEastAsia" w:eastAsiaTheme="minorEastAsia" w:hAnsiTheme="minorEastAsia" w:hint="eastAsia"/>
          <w:color w:val="000000" w:themeColor="text1"/>
          <w:spacing w:val="183"/>
          <w:kern w:val="0"/>
          <w:sz w:val="28"/>
          <w:szCs w:val="28"/>
          <w:fitText w:val="1572" w:id="-370351360"/>
        </w:rPr>
        <w:t>契約</w:t>
      </w:r>
      <w:r w:rsidRPr="00C704BD">
        <w:rPr>
          <w:rFonts w:asciiTheme="minorEastAsia" w:eastAsiaTheme="minorEastAsia" w:hAnsiTheme="minorEastAsia" w:hint="eastAsia"/>
          <w:color w:val="000000" w:themeColor="text1"/>
          <w:kern w:val="0"/>
          <w:sz w:val="28"/>
          <w:szCs w:val="28"/>
          <w:fitText w:val="1572" w:id="-370351360"/>
        </w:rPr>
        <w:t>書</w:t>
      </w:r>
    </w:p>
    <w:p w14:paraId="47332F4E" w14:textId="77777777" w:rsidR="00C704BD" w:rsidRPr="00710315" w:rsidRDefault="00C704BD" w:rsidP="00C704BD">
      <w:pPr>
        <w:wordWrap w:val="0"/>
        <w:spacing w:after="80"/>
        <w:ind w:right="-91" w:firstLine="210"/>
        <w:jc w:val="left"/>
        <w:rPr>
          <w:rFonts w:asciiTheme="minorEastAsia" w:eastAsiaTheme="minorEastAsia" w:hAnsiTheme="minorEastAsia"/>
          <w:szCs w:val="21"/>
        </w:rPr>
      </w:pPr>
      <w:r w:rsidRPr="00710315">
        <w:rPr>
          <w:rFonts w:asciiTheme="minorEastAsia" w:eastAsiaTheme="minorEastAsia" w:hAnsiTheme="minorEastAsia" w:hint="eastAsia"/>
          <w:szCs w:val="21"/>
        </w:rPr>
        <w:t xml:space="preserve">　独立行政法人情報処理推進機構（以下「甲」という。）と○○○○○（以下「乙」という。）とは、次の条項により「</w:t>
      </w:r>
      <w:r>
        <w:rPr>
          <w:rFonts w:asciiTheme="minorEastAsia" w:eastAsiaTheme="minorEastAsia" w:hAnsiTheme="minorEastAsia" w:hint="eastAsia"/>
          <w:szCs w:val="21"/>
        </w:rPr>
        <w:t>A</w:t>
      </w:r>
      <w:r w:rsidRPr="00D43E00">
        <w:rPr>
          <w:rFonts w:asciiTheme="minorEastAsia" w:eastAsiaTheme="minorEastAsia" w:hAnsiTheme="minorEastAsia"/>
          <w:szCs w:val="21"/>
        </w:rPr>
        <w:t>Xプラットフォーム構想</w:t>
      </w:r>
      <w:r w:rsidRPr="00710315">
        <w:rPr>
          <w:rFonts w:asciiTheme="minorEastAsia" w:eastAsiaTheme="minorEastAsia" w:hAnsiTheme="minorEastAsia" w:hint="eastAsia"/>
          <w:szCs w:val="21"/>
        </w:rPr>
        <w:t>」に関する委任契約（以下「本契約」という。）を締結する。</w:t>
      </w:r>
    </w:p>
    <w:p w14:paraId="11AAACD7" w14:textId="77777777" w:rsidR="00C704BD" w:rsidRPr="00710315" w:rsidRDefault="00C704BD" w:rsidP="00C704BD">
      <w:pPr>
        <w:wordWrap w:val="0"/>
        <w:spacing w:after="80"/>
        <w:ind w:right="-91" w:firstLine="210"/>
        <w:jc w:val="left"/>
        <w:rPr>
          <w:rFonts w:asciiTheme="minorEastAsia" w:eastAsiaTheme="minorEastAsia" w:hAnsiTheme="minorEastAsia"/>
          <w:strike/>
          <w:szCs w:val="21"/>
        </w:rPr>
      </w:pPr>
    </w:p>
    <w:p w14:paraId="5BB55DFD" w14:textId="77777777" w:rsidR="00C704BD" w:rsidRPr="00710315" w:rsidRDefault="00C704BD" w:rsidP="00C704BD">
      <w:pPr>
        <w:ind w:left="1701" w:hangingChars="135" w:hanging="1701"/>
        <w:jc w:val="left"/>
      </w:pPr>
      <w:r w:rsidRPr="00C704BD">
        <w:rPr>
          <w:rFonts w:hint="eastAsia"/>
          <w:spacing w:val="525"/>
          <w:kern w:val="0"/>
          <w:fitText w:val="1470" w:id="-370351104"/>
        </w:rPr>
        <w:t>目</w:t>
      </w:r>
      <w:r w:rsidRPr="00C704BD">
        <w:rPr>
          <w:rFonts w:hint="eastAsia"/>
          <w:kern w:val="0"/>
          <w:fitText w:val="1470" w:id="-370351104"/>
        </w:rPr>
        <w:t>的</w:t>
      </w:r>
      <w:r w:rsidRPr="00710315">
        <w:rPr>
          <w:rFonts w:hint="eastAsia"/>
        </w:rPr>
        <w:t xml:space="preserve">　甲は、</w:t>
      </w:r>
      <w:r w:rsidRPr="000137B1">
        <w:rPr>
          <w:rFonts w:asciiTheme="minorEastAsia" w:eastAsiaTheme="minorEastAsia" w:hAnsiTheme="minorEastAsia"/>
          <w:szCs w:val="21"/>
        </w:rPr>
        <w:t>別紙1実施計画書に記載の事業（以下「委託業務」という。）の実施を乙に委託し、乙はこれを受託する。</w:t>
      </w:r>
    </w:p>
    <w:p w14:paraId="57E3A15A" w14:textId="77777777" w:rsidR="00C704BD" w:rsidRPr="00710315" w:rsidRDefault="00C704BD" w:rsidP="00C704BD">
      <w:pPr>
        <w:ind w:firstLine="210"/>
        <w:jc w:val="left"/>
      </w:pPr>
    </w:p>
    <w:p w14:paraId="52B1EFDB" w14:textId="77777777" w:rsidR="00C704BD" w:rsidRPr="00710315" w:rsidRDefault="00C704BD" w:rsidP="00C704BD">
      <w:pPr>
        <w:ind w:leftChars="-1" w:left="1699" w:hangingChars="270" w:hanging="1701"/>
        <w:jc w:val="left"/>
      </w:pPr>
      <w:r w:rsidRPr="00C704BD">
        <w:rPr>
          <w:rFonts w:hint="eastAsia"/>
          <w:spacing w:val="210"/>
          <w:kern w:val="0"/>
          <w:fitText w:val="1470" w:id="-370351103"/>
        </w:rPr>
        <w:t>委託</w:t>
      </w:r>
      <w:r w:rsidRPr="00C704BD">
        <w:rPr>
          <w:rFonts w:hint="eastAsia"/>
          <w:kern w:val="0"/>
          <w:fitText w:val="1470" w:id="-370351103"/>
        </w:rPr>
        <w:t>金</w:t>
      </w:r>
      <w:r w:rsidRPr="00710315">
        <w:rPr>
          <w:rFonts w:hint="eastAsia"/>
        </w:rPr>
        <w:t xml:space="preserve">　委託業務の実施に要した経費の額のうち、第１５条により甲が確定した額とする。ただし、×××××××××××円（消費税及び地方消費税額×××××××××××円を含む。）を上限とする。</w:t>
      </w:r>
    </w:p>
    <w:p w14:paraId="0F4B8F8F" w14:textId="77777777" w:rsidR="00C704BD" w:rsidRPr="00710315" w:rsidRDefault="00C704BD" w:rsidP="00C704BD">
      <w:pPr>
        <w:ind w:firstLine="210"/>
        <w:jc w:val="left"/>
      </w:pPr>
    </w:p>
    <w:p w14:paraId="60CF231C" w14:textId="14D93BB0" w:rsidR="00C704BD" w:rsidRPr="00710315" w:rsidRDefault="006A72B5" w:rsidP="00B03026">
      <w:pPr>
        <w:ind w:firstLineChars="0" w:firstLine="0"/>
        <w:jc w:val="left"/>
      </w:pPr>
      <w:r w:rsidRPr="0045365A">
        <w:rPr>
          <w:rFonts w:hint="eastAsia"/>
          <w:spacing w:val="210"/>
          <w:kern w:val="0"/>
        </w:rPr>
        <w:t>契約期</w:t>
      </w:r>
      <w:r w:rsidRPr="0045365A">
        <w:rPr>
          <w:rFonts w:hint="eastAsia"/>
          <w:kern w:val="0"/>
        </w:rPr>
        <w:t>間</w:t>
      </w:r>
      <w:r w:rsidR="00C704BD" w:rsidRPr="0045365A">
        <w:rPr>
          <w:rFonts w:hint="eastAsia"/>
        </w:rPr>
        <w:t xml:space="preserve">　２０２７年１１月３０日まで</w:t>
      </w:r>
    </w:p>
    <w:p w14:paraId="24472315" w14:textId="77777777" w:rsidR="006A72B5" w:rsidRPr="00710315" w:rsidRDefault="006A72B5" w:rsidP="00B03026">
      <w:pPr>
        <w:ind w:firstLineChars="0" w:firstLine="0"/>
        <w:jc w:val="left"/>
      </w:pPr>
    </w:p>
    <w:p w14:paraId="06BC2208" w14:textId="77777777" w:rsidR="00C704BD" w:rsidRPr="00710315" w:rsidRDefault="00C704BD" w:rsidP="00B03026">
      <w:pPr>
        <w:ind w:firstLineChars="0" w:firstLine="0"/>
        <w:jc w:val="left"/>
      </w:pPr>
      <w:r w:rsidRPr="00710315">
        <w:rPr>
          <w:rFonts w:hint="eastAsia"/>
        </w:rPr>
        <w:t>実績報告書の提出期限　委託業務完了の日の翌日から起算して１０日以内の日</w:t>
      </w:r>
    </w:p>
    <w:p w14:paraId="7A723178" w14:textId="77777777" w:rsidR="00C704BD" w:rsidRPr="00710315" w:rsidRDefault="00C704BD" w:rsidP="00B03026">
      <w:pPr>
        <w:ind w:firstLineChars="0" w:firstLine="0"/>
        <w:jc w:val="left"/>
      </w:pPr>
    </w:p>
    <w:p w14:paraId="09E0BB03" w14:textId="77777777" w:rsidR="00C704BD" w:rsidRPr="0049210B" w:rsidRDefault="00C704BD" w:rsidP="00B03026">
      <w:pPr>
        <w:ind w:firstLineChars="0" w:firstLine="0"/>
        <w:jc w:val="left"/>
      </w:pPr>
      <w:r w:rsidRPr="0049210B">
        <w:rPr>
          <w:rFonts w:hint="eastAsia"/>
          <w:spacing w:val="210"/>
          <w:kern w:val="0"/>
          <w:fitText w:val="1470" w:id="-370351101"/>
        </w:rPr>
        <w:t>提出</w:t>
      </w:r>
      <w:r w:rsidRPr="0049210B">
        <w:rPr>
          <w:rFonts w:hint="eastAsia"/>
          <w:kern w:val="0"/>
          <w:fitText w:val="1470" w:id="-370351101"/>
        </w:rPr>
        <w:t>物</w:t>
      </w:r>
      <w:r w:rsidRPr="0049210B">
        <w:rPr>
          <w:rFonts w:hint="eastAsia"/>
        </w:rPr>
        <w:t xml:space="preserve">　別紙１実施計画書及び別紙５検査基準書に記載のとおり</w:t>
      </w:r>
    </w:p>
    <w:p w14:paraId="0D7323A8" w14:textId="77777777" w:rsidR="00C704BD" w:rsidRPr="0049210B" w:rsidRDefault="00C704BD" w:rsidP="00B03026">
      <w:pPr>
        <w:ind w:firstLineChars="0" w:firstLine="0"/>
        <w:jc w:val="left"/>
      </w:pPr>
    </w:p>
    <w:p w14:paraId="152B950A" w14:textId="77777777" w:rsidR="00C704BD" w:rsidRPr="0049210B" w:rsidRDefault="00C704BD" w:rsidP="00B03026">
      <w:pPr>
        <w:ind w:firstLineChars="0" w:firstLine="0"/>
        <w:jc w:val="left"/>
      </w:pPr>
      <w:r w:rsidRPr="0049210B">
        <w:rPr>
          <w:rFonts w:hint="eastAsia"/>
          <w:spacing w:val="105"/>
          <w:kern w:val="0"/>
          <w:fitText w:val="1470" w:id="-370351100"/>
        </w:rPr>
        <w:t>提出場</w:t>
      </w:r>
      <w:r w:rsidRPr="0049210B">
        <w:rPr>
          <w:rFonts w:hint="eastAsia"/>
          <w:kern w:val="0"/>
          <w:fitText w:val="1470" w:id="-370351100"/>
        </w:rPr>
        <w:t>所</w:t>
      </w:r>
      <w:r w:rsidRPr="0049210B">
        <w:rPr>
          <w:rFonts w:hint="eastAsia"/>
        </w:rPr>
        <w:t xml:space="preserve">　甲の指定する場所</w:t>
      </w:r>
    </w:p>
    <w:p w14:paraId="44014C2B" w14:textId="77777777" w:rsidR="00C704BD" w:rsidRPr="0049210B" w:rsidRDefault="00C704BD" w:rsidP="00B03026">
      <w:pPr>
        <w:ind w:firstLineChars="0" w:firstLine="0"/>
        <w:jc w:val="left"/>
      </w:pPr>
    </w:p>
    <w:p w14:paraId="00D3D58E" w14:textId="77777777" w:rsidR="00C704BD" w:rsidRPr="00710315" w:rsidRDefault="00C704BD" w:rsidP="00B03026">
      <w:pPr>
        <w:ind w:firstLineChars="0" w:firstLine="0"/>
        <w:jc w:val="left"/>
        <w:rPr>
          <w:rFonts w:asciiTheme="minorEastAsia" w:eastAsiaTheme="minorEastAsia" w:hAnsiTheme="minorEastAsia"/>
          <w:szCs w:val="21"/>
        </w:rPr>
      </w:pPr>
      <w:r w:rsidRPr="0049210B">
        <w:rPr>
          <w:rFonts w:hint="eastAsia"/>
          <w:spacing w:val="210"/>
          <w:kern w:val="0"/>
          <w:fitText w:val="1470" w:id="-370351099"/>
        </w:rPr>
        <w:t>その</w:t>
      </w:r>
      <w:r w:rsidRPr="0049210B">
        <w:rPr>
          <w:rFonts w:hint="eastAsia"/>
          <w:kern w:val="0"/>
          <w:fitText w:val="1470" w:id="-370351099"/>
        </w:rPr>
        <w:t>他</w:t>
      </w:r>
      <w:r w:rsidRPr="0049210B">
        <w:rPr>
          <w:rFonts w:hint="eastAsia"/>
        </w:rPr>
        <w:t xml:space="preserve">　約定のとおり</w:t>
      </w:r>
    </w:p>
    <w:p w14:paraId="59B46A72" w14:textId="77777777" w:rsidR="00C704BD" w:rsidRPr="00710315" w:rsidRDefault="00C704BD" w:rsidP="00C704BD">
      <w:pPr>
        <w:ind w:firstLine="210"/>
        <w:jc w:val="left"/>
      </w:pPr>
    </w:p>
    <w:p w14:paraId="79648AA7" w14:textId="77777777" w:rsidR="00C704BD" w:rsidRPr="00710315" w:rsidRDefault="00C704BD" w:rsidP="00C704BD">
      <w:pPr>
        <w:ind w:firstLine="210"/>
        <w:jc w:val="left"/>
      </w:pPr>
    </w:p>
    <w:p w14:paraId="21281BE9" w14:textId="77777777" w:rsidR="00C704BD" w:rsidRPr="00710315" w:rsidRDefault="00C704BD" w:rsidP="00DA028A">
      <w:pPr>
        <w:ind w:firstLineChars="0" w:firstLine="0"/>
        <w:jc w:val="left"/>
      </w:pPr>
      <w:r w:rsidRPr="00710315">
        <w:rPr>
          <w:rFonts w:hint="eastAsia"/>
        </w:rPr>
        <w:t>この契約を証するため、本契約書を２通作成し、双方記名押印の上、甲、乙それぞれ１通を保有する。</w:t>
      </w:r>
    </w:p>
    <w:p w14:paraId="1AC37B36" w14:textId="77777777" w:rsidR="00C704BD" w:rsidRPr="00710315" w:rsidRDefault="00C704BD" w:rsidP="00DA028A">
      <w:pPr>
        <w:ind w:firstLineChars="0" w:firstLine="0"/>
        <w:jc w:val="left"/>
      </w:pPr>
    </w:p>
    <w:p w14:paraId="585A779E" w14:textId="77777777" w:rsidR="00C704BD" w:rsidRPr="00710315" w:rsidRDefault="00C704BD" w:rsidP="00DA028A">
      <w:pPr>
        <w:ind w:firstLineChars="0" w:firstLine="0"/>
        <w:jc w:val="left"/>
        <w:rPr>
          <w:lang w:eastAsia="zh-CN"/>
        </w:rPr>
      </w:pPr>
      <w:r w:rsidRPr="00710315">
        <w:rPr>
          <w:rFonts w:hint="eastAsia"/>
          <w:lang w:eastAsia="zh-CN"/>
        </w:rPr>
        <w:t>２０</w:t>
      </w:r>
      <w:r w:rsidRPr="00710315">
        <w:rPr>
          <w:rFonts w:hint="eastAsia"/>
        </w:rPr>
        <w:t>２６</w:t>
      </w:r>
      <w:r w:rsidRPr="00710315">
        <w:rPr>
          <w:rFonts w:hint="eastAsia"/>
          <w:lang w:eastAsia="zh-CN"/>
        </w:rPr>
        <w:t xml:space="preserve">年〇月〇日　</w:t>
      </w:r>
    </w:p>
    <w:p w14:paraId="21ABE0A9" w14:textId="77777777" w:rsidR="00C704BD" w:rsidRPr="00710315" w:rsidRDefault="00C704BD" w:rsidP="00C704BD">
      <w:pPr>
        <w:ind w:firstLine="210"/>
        <w:jc w:val="left"/>
        <w:rPr>
          <w:lang w:eastAsia="zh-CN"/>
        </w:rPr>
      </w:pPr>
    </w:p>
    <w:p w14:paraId="59D67B53" w14:textId="77777777" w:rsidR="00C704BD" w:rsidRPr="00710315" w:rsidRDefault="00C704BD" w:rsidP="00C704BD">
      <w:pPr>
        <w:pStyle w:val="a5"/>
        <w:wordWrap/>
        <w:spacing w:line="240" w:lineRule="auto"/>
        <w:ind w:leftChars="1620" w:left="3826" w:hangingChars="200" w:hanging="424"/>
        <w:rPr>
          <w:rFonts w:asciiTheme="minorEastAsia" w:eastAsiaTheme="minorEastAsia" w:hAnsiTheme="minorEastAsia"/>
          <w:lang w:eastAsia="zh-CN"/>
        </w:rPr>
      </w:pPr>
      <w:r w:rsidRPr="00710315">
        <w:rPr>
          <w:rFonts w:hint="eastAsia"/>
          <w:lang w:eastAsia="zh-CN"/>
        </w:rPr>
        <w:t xml:space="preserve">甲　</w:t>
      </w:r>
      <w:r w:rsidRPr="00710315">
        <w:rPr>
          <w:rFonts w:asciiTheme="minorEastAsia" w:eastAsiaTheme="minorEastAsia" w:hAnsiTheme="minorEastAsia" w:hint="eastAsia"/>
          <w:lang w:eastAsia="zh-CN"/>
        </w:rPr>
        <w:t xml:space="preserve">東京都文京区本駒込二丁目２８番８号　</w:t>
      </w:r>
    </w:p>
    <w:p w14:paraId="14460761" w14:textId="77777777" w:rsidR="00C704BD" w:rsidRPr="00710315" w:rsidRDefault="00C704BD" w:rsidP="00C704BD">
      <w:pPr>
        <w:pStyle w:val="a5"/>
        <w:wordWrap/>
        <w:spacing w:line="240" w:lineRule="auto"/>
        <w:ind w:leftChars="1821" w:left="3824" w:firstLine="2"/>
        <w:rPr>
          <w:rFonts w:asciiTheme="minorEastAsia" w:eastAsia="SimSun" w:hAnsiTheme="minorEastAsia"/>
          <w:lang w:eastAsia="zh-CN"/>
        </w:rPr>
      </w:pPr>
      <w:r w:rsidRPr="00710315">
        <w:rPr>
          <w:rFonts w:asciiTheme="minorEastAsia" w:eastAsiaTheme="minorEastAsia" w:hAnsiTheme="minorEastAsia" w:hint="eastAsia"/>
          <w:lang w:eastAsia="zh-CN"/>
        </w:rPr>
        <w:t xml:space="preserve">独立行政法人情報処理推進機構　</w:t>
      </w:r>
    </w:p>
    <w:p w14:paraId="5D95E11D" w14:textId="77777777" w:rsidR="00C704BD" w:rsidRPr="00710315" w:rsidRDefault="00C704BD" w:rsidP="00C704BD">
      <w:pPr>
        <w:pStyle w:val="a5"/>
        <w:wordWrap/>
        <w:spacing w:line="240" w:lineRule="auto"/>
        <w:ind w:leftChars="1821" w:left="3824" w:firstLine="2"/>
        <w:rPr>
          <w:rFonts w:asciiTheme="minorEastAsia" w:eastAsiaTheme="minorEastAsia" w:hAnsiTheme="minorEastAsia"/>
        </w:rPr>
      </w:pPr>
      <w:r w:rsidRPr="00710315">
        <w:rPr>
          <w:rFonts w:asciiTheme="minorEastAsia" w:eastAsiaTheme="minorEastAsia" w:hAnsiTheme="minorEastAsia" w:hint="eastAsia"/>
          <w:lang w:eastAsia="zh-CN"/>
        </w:rPr>
        <w:t xml:space="preserve">理事長　</w:t>
      </w:r>
      <w:r w:rsidRPr="00710315">
        <w:rPr>
          <w:rFonts w:asciiTheme="minorEastAsia" w:eastAsiaTheme="minorEastAsia" w:hAnsiTheme="minorEastAsia" w:hint="eastAsia"/>
        </w:rPr>
        <w:t>齊藤　裕</w:t>
      </w:r>
    </w:p>
    <w:p w14:paraId="59E9FD4F" w14:textId="77777777" w:rsidR="00C704BD" w:rsidRPr="00710315" w:rsidRDefault="00C704BD" w:rsidP="00C704BD">
      <w:pPr>
        <w:pStyle w:val="a5"/>
        <w:wordWrap/>
        <w:spacing w:line="240" w:lineRule="auto"/>
        <w:ind w:leftChars="1821" w:left="4526" w:hanging="702"/>
        <w:rPr>
          <w:rFonts w:asciiTheme="minorEastAsia" w:eastAsiaTheme="minorEastAsia" w:hAnsiTheme="minorEastAsia"/>
        </w:rPr>
      </w:pPr>
    </w:p>
    <w:p w14:paraId="00A7AF7F" w14:textId="77777777" w:rsidR="00C704BD" w:rsidRPr="00710315" w:rsidRDefault="00C704BD" w:rsidP="00C704BD">
      <w:pPr>
        <w:pStyle w:val="a5"/>
        <w:wordWrap/>
        <w:spacing w:line="240" w:lineRule="auto"/>
        <w:ind w:leftChars="1821" w:left="4526" w:hanging="702"/>
        <w:rPr>
          <w:rFonts w:asciiTheme="minorEastAsia" w:eastAsiaTheme="minorEastAsia" w:hAnsiTheme="minorEastAsia"/>
        </w:rPr>
      </w:pPr>
    </w:p>
    <w:p w14:paraId="3C044EEA" w14:textId="77777777" w:rsidR="00C704BD" w:rsidRPr="00710315" w:rsidRDefault="00C704BD" w:rsidP="00C704BD">
      <w:pPr>
        <w:ind w:firstLineChars="1620" w:firstLine="3402"/>
      </w:pPr>
      <w:r w:rsidRPr="00710315">
        <w:rPr>
          <w:rFonts w:hint="eastAsia"/>
        </w:rPr>
        <w:t xml:space="preserve">乙　</w:t>
      </w:r>
    </w:p>
    <w:p w14:paraId="0C542E32" w14:textId="77777777" w:rsidR="00C704BD" w:rsidRPr="00710315" w:rsidRDefault="00C704BD" w:rsidP="00C704BD">
      <w:pPr>
        <w:widowControl/>
        <w:ind w:firstLine="210"/>
        <w:jc w:val="left"/>
      </w:pPr>
      <w:r w:rsidRPr="00710315">
        <w:br w:type="page"/>
      </w:r>
    </w:p>
    <w:p w14:paraId="147CE22C" w14:textId="77777777" w:rsidR="00C704BD" w:rsidRPr="00710315" w:rsidRDefault="00C704BD" w:rsidP="00C704BD">
      <w:pPr>
        <w:ind w:firstLine="210"/>
        <w:rPr>
          <w:color w:val="000000"/>
        </w:rPr>
      </w:pPr>
      <w:r w:rsidRPr="00710315">
        <w:rPr>
          <w:rFonts w:hint="eastAsia"/>
          <w:color w:val="000000"/>
        </w:rPr>
        <w:lastRenderedPageBreak/>
        <w:t xml:space="preserve">　独立行政法人情報処理推進機構（以下「甲」という。）と○○○○○（以下「乙」という。）とは、次の条項により「</w:t>
      </w:r>
      <w:r>
        <w:rPr>
          <w:rFonts w:asciiTheme="minorEastAsia" w:eastAsiaTheme="minorEastAsia" w:hAnsiTheme="minorEastAsia" w:hint="eastAsia"/>
          <w:szCs w:val="21"/>
        </w:rPr>
        <w:t>AXプラットフォーム構想</w:t>
      </w:r>
      <w:r w:rsidRPr="00710315">
        <w:rPr>
          <w:rFonts w:hint="eastAsia"/>
          <w:color w:val="000000"/>
        </w:rPr>
        <w:t>」の委託業務に関する委任契約を締結する。</w:t>
      </w:r>
    </w:p>
    <w:p w14:paraId="15FD79B2" w14:textId="77777777" w:rsidR="00C704BD" w:rsidRPr="00710315" w:rsidRDefault="00C704BD" w:rsidP="00C704BD">
      <w:pPr>
        <w:ind w:firstLine="210"/>
        <w:rPr>
          <w:color w:val="000000"/>
        </w:rPr>
      </w:pPr>
    </w:p>
    <w:p w14:paraId="38324E9F" w14:textId="77777777" w:rsidR="00C704BD" w:rsidRPr="00710315" w:rsidRDefault="00C704BD" w:rsidP="00C704BD">
      <w:pPr>
        <w:ind w:firstLine="210"/>
        <w:rPr>
          <w:rFonts w:ascii="?l?r ??fc"/>
        </w:rPr>
      </w:pPr>
      <w:r w:rsidRPr="00710315">
        <w:rPr>
          <w:rFonts w:hint="eastAsia"/>
        </w:rPr>
        <w:t>（</w:t>
      </w:r>
      <w:r>
        <w:rPr>
          <w:rFonts w:hint="eastAsia"/>
        </w:rPr>
        <w:t>契約書類</w:t>
      </w:r>
      <w:r w:rsidRPr="00710315">
        <w:rPr>
          <w:rFonts w:hint="eastAsia"/>
        </w:rPr>
        <w:t>の遵守）</w:t>
      </w:r>
    </w:p>
    <w:p w14:paraId="7CFF02FF" w14:textId="77777777" w:rsidR="00C704BD" w:rsidRPr="00710315" w:rsidRDefault="00C704BD" w:rsidP="00C704BD">
      <w:pPr>
        <w:ind w:left="210" w:hangingChars="100" w:hanging="210"/>
        <w:rPr>
          <w:color w:val="000000"/>
        </w:rPr>
      </w:pPr>
      <w:r w:rsidRPr="00710315">
        <w:rPr>
          <w:rFonts w:hint="eastAsia"/>
        </w:rPr>
        <w:t xml:space="preserve">第１条　</w:t>
      </w:r>
      <w:r w:rsidRPr="00710315">
        <w:rPr>
          <w:rFonts w:hint="eastAsia"/>
          <w:color w:val="000000"/>
        </w:rPr>
        <w:t>乙は、本契約に明記されていると否とを問わず、関係法令諸規則（要綱等を含む。）を遵守し、別紙１実施計画書、</w:t>
      </w:r>
      <w:r w:rsidRPr="00710315">
        <w:rPr>
          <w:rFonts w:hint="eastAsia"/>
        </w:rPr>
        <w:t>甲が承認した提案書、質問回答書、</w:t>
      </w:r>
      <w:r w:rsidRPr="00710315">
        <w:rPr>
          <w:rFonts w:hint="eastAsia"/>
          <w:color w:val="000000"/>
        </w:rPr>
        <w:t>様式第２計画変更承認申請書その他甲乙間で書面により合意した文書（以下総称して「契約書類」という。）に従い、善良な管理者の注意をもって委託業務を実施しなければならない。</w:t>
      </w:r>
    </w:p>
    <w:p w14:paraId="5E22FDA6" w14:textId="77777777" w:rsidR="00C704BD" w:rsidRPr="00710315" w:rsidRDefault="00C704BD" w:rsidP="00C704BD">
      <w:pPr>
        <w:ind w:left="210" w:hangingChars="100" w:hanging="210"/>
        <w:rPr>
          <w:color w:val="000000"/>
        </w:rPr>
      </w:pPr>
      <w:r w:rsidRPr="00710315">
        <w:rPr>
          <w:rFonts w:hint="eastAsia"/>
          <w:color w:val="000000"/>
        </w:rPr>
        <w:t>２　乙は、自らの責任において委託業務を遂行するものとし、第三者の権利処理（第三者が所有し、又は管理する知的財産権の実施許諾や動産・不動産の使用許可の取得等を含む。）が必要な場合には乙の費用及び責任で行うものとする。甲の指示により、委託者名を明示して業務を行う場合も同様とする。なお、前項所定の</w:t>
      </w:r>
      <w:r>
        <w:rPr>
          <w:rFonts w:hint="eastAsia"/>
          <w:color w:val="000000"/>
        </w:rPr>
        <w:t>契約書類</w:t>
      </w:r>
      <w:r w:rsidRPr="00710315">
        <w:rPr>
          <w:rFonts w:hint="eastAsia"/>
          <w:color w:val="000000"/>
        </w:rPr>
        <w:t>に別段の定めがある時は、当該別段の定めに従う。</w:t>
      </w:r>
    </w:p>
    <w:p w14:paraId="7F69C3CF" w14:textId="77777777" w:rsidR="00C704BD" w:rsidRPr="00710315" w:rsidRDefault="00C704BD" w:rsidP="00C704BD">
      <w:pPr>
        <w:ind w:left="210" w:hangingChars="100" w:hanging="210"/>
      </w:pPr>
      <w:r w:rsidRPr="00710315">
        <w:rPr>
          <w:rFonts w:hint="eastAsia"/>
          <w:color w:val="000000"/>
        </w:rPr>
        <w:t>３　甲は、委託業務及び納入物に関して、約定の委託金額以外の支払義務を負わない。本契約終了後の納入物の利用についても同様とする。委託金額には委託業務の遂行に必要な諸経費並びに消費税及び地方消費税を含む。</w:t>
      </w:r>
    </w:p>
    <w:p w14:paraId="1789DBBB" w14:textId="77777777" w:rsidR="00C704BD" w:rsidRPr="00710315" w:rsidRDefault="00C704BD" w:rsidP="00C704BD">
      <w:pPr>
        <w:ind w:left="210" w:hangingChars="100" w:hanging="210"/>
      </w:pPr>
    </w:p>
    <w:p w14:paraId="1EBF4E68" w14:textId="77777777" w:rsidR="00C704BD" w:rsidRPr="00710315" w:rsidRDefault="00C704BD" w:rsidP="00C704BD">
      <w:pPr>
        <w:ind w:left="210" w:hangingChars="100" w:hanging="210"/>
      </w:pPr>
      <w:r w:rsidRPr="00710315">
        <w:rPr>
          <w:rFonts w:hint="eastAsia"/>
        </w:rPr>
        <w:t>（契約書類の優先順位）</w:t>
      </w:r>
    </w:p>
    <w:p w14:paraId="2C2FAB79" w14:textId="77777777" w:rsidR="00C704BD" w:rsidRPr="00710315" w:rsidRDefault="00C704BD" w:rsidP="00C704BD">
      <w:pPr>
        <w:ind w:left="210" w:hangingChars="100" w:hanging="210"/>
      </w:pPr>
      <w:r w:rsidRPr="00710315">
        <w:rPr>
          <w:rFonts w:hint="eastAsia"/>
        </w:rPr>
        <w:t>第１条の２　契約書類の間に齟齬又は矛盾がある場合の優先順位は、次の各号の順とする。</w:t>
      </w:r>
    </w:p>
    <w:p w14:paraId="3BD20392" w14:textId="77777777" w:rsidR="00C704BD" w:rsidRPr="00710315" w:rsidRDefault="00C704BD" w:rsidP="00C704BD">
      <w:pPr>
        <w:ind w:left="210" w:hangingChars="100" w:hanging="210"/>
      </w:pPr>
      <w:r w:rsidRPr="00710315">
        <w:rPr>
          <w:rFonts w:hint="eastAsia"/>
        </w:rPr>
        <w:t>（１）本契約書本文及び特記事項</w:t>
      </w:r>
    </w:p>
    <w:p w14:paraId="02DFBDE0" w14:textId="77777777" w:rsidR="00C704BD" w:rsidRPr="00710315" w:rsidRDefault="00C704BD" w:rsidP="00C704BD">
      <w:pPr>
        <w:ind w:left="210" w:hangingChars="100" w:hanging="210"/>
      </w:pPr>
      <w:r w:rsidRPr="00710315">
        <w:rPr>
          <w:rFonts w:hint="eastAsia"/>
        </w:rPr>
        <w:t>（２）</w:t>
      </w:r>
      <w:r>
        <w:rPr>
          <w:rFonts w:hint="eastAsia"/>
        </w:rPr>
        <w:t>別紙１実施計画書</w:t>
      </w:r>
    </w:p>
    <w:p w14:paraId="5C83F8F0" w14:textId="77777777" w:rsidR="00C704BD" w:rsidRPr="00710315" w:rsidRDefault="00C704BD" w:rsidP="00C704BD">
      <w:pPr>
        <w:ind w:left="210" w:hangingChars="100" w:hanging="210"/>
      </w:pPr>
      <w:r w:rsidRPr="00710315">
        <w:rPr>
          <w:rFonts w:hint="eastAsia"/>
        </w:rPr>
        <w:t>（３）質問回答書</w:t>
      </w:r>
    </w:p>
    <w:p w14:paraId="4DF202BB" w14:textId="77777777" w:rsidR="00C704BD" w:rsidRPr="00710315" w:rsidRDefault="00C704BD" w:rsidP="00C704BD">
      <w:pPr>
        <w:ind w:left="210" w:hangingChars="100" w:hanging="210"/>
      </w:pPr>
      <w:r w:rsidRPr="00710315">
        <w:rPr>
          <w:rFonts w:hint="eastAsia"/>
        </w:rPr>
        <w:t>（４）甲が承認した提案書</w:t>
      </w:r>
    </w:p>
    <w:p w14:paraId="585F8DDC" w14:textId="77777777" w:rsidR="00C704BD" w:rsidRPr="00710315" w:rsidRDefault="00C704BD" w:rsidP="00C704BD">
      <w:pPr>
        <w:ind w:left="210" w:hangingChars="100" w:hanging="210"/>
      </w:pPr>
      <w:r w:rsidRPr="00710315">
        <w:rPr>
          <w:rFonts w:hint="eastAsia"/>
        </w:rPr>
        <w:t>（５）計画変更承認書その他の変更合意書</w:t>
      </w:r>
    </w:p>
    <w:p w14:paraId="64D2072A" w14:textId="77777777" w:rsidR="00C704BD" w:rsidRPr="00710315" w:rsidRDefault="00C704BD" w:rsidP="00C704BD">
      <w:pPr>
        <w:ind w:left="210" w:hangingChars="100" w:hanging="210"/>
      </w:pPr>
      <w:r w:rsidRPr="00710315">
        <w:rPr>
          <w:rFonts w:hint="eastAsia"/>
        </w:rPr>
        <w:t>２　前項の定めにかかわらず、甲乙が書面により別段の合意をした場合は、当該合意を優先する。</w:t>
      </w:r>
    </w:p>
    <w:p w14:paraId="6869B2B8" w14:textId="77777777" w:rsidR="00C704BD" w:rsidRPr="00710315" w:rsidRDefault="00C704BD" w:rsidP="00C704BD">
      <w:pPr>
        <w:ind w:left="210" w:hangingChars="100" w:hanging="210"/>
      </w:pPr>
    </w:p>
    <w:p w14:paraId="39FA1C3A" w14:textId="77777777" w:rsidR="00C704BD" w:rsidRPr="00710315" w:rsidRDefault="00C704BD" w:rsidP="00C704BD">
      <w:pPr>
        <w:ind w:left="210" w:hangingChars="100" w:hanging="210"/>
      </w:pPr>
      <w:r w:rsidRPr="00710315">
        <w:rPr>
          <w:rFonts w:hint="eastAsia"/>
        </w:rPr>
        <w:t>（委託業務の完成）</w:t>
      </w:r>
    </w:p>
    <w:p w14:paraId="4B19BFAD" w14:textId="77777777" w:rsidR="00C704BD" w:rsidRPr="00710315" w:rsidRDefault="00C704BD" w:rsidP="00C704BD">
      <w:pPr>
        <w:ind w:left="210" w:hangingChars="100" w:hanging="210"/>
      </w:pPr>
      <w:r w:rsidRPr="00710315">
        <w:rPr>
          <w:rFonts w:hint="eastAsia"/>
        </w:rPr>
        <w:t>第１条の３　本契約における委託業務の完成とは、乙が完了期限までに次の各号の全てを履行し、甲が第１３条に基づく検査に合格した状態をいう。</w:t>
      </w:r>
    </w:p>
    <w:p w14:paraId="35DB2B30" w14:textId="77777777" w:rsidR="00C704BD" w:rsidRDefault="00C704BD" w:rsidP="00C704BD">
      <w:pPr>
        <w:ind w:left="210" w:hangingChars="100" w:hanging="210"/>
      </w:pPr>
      <w:r w:rsidRPr="00710315">
        <w:rPr>
          <w:rFonts w:hint="eastAsia"/>
        </w:rPr>
        <w:t>（１）</w:t>
      </w:r>
      <w:r w:rsidRPr="00500C1D">
        <w:t>別紙</w:t>
      </w:r>
      <w:r w:rsidRPr="00500C1D">
        <w:t>1</w:t>
      </w:r>
      <w:r w:rsidRPr="00500C1D">
        <w:t>実施計画書に定める</w:t>
      </w:r>
      <w:r w:rsidRPr="00C8737F">
        <w:t>運営事務局の設置及び運営、広報物の作成、参加企業への事前ヒアリング、サービスデザイン研修、ワークショップ、</w:t>
      </w:r>
      <w:r w:rsidRPr="00C8737F">
        <w:t>AI</w:t>
      </w:r>
      <w:r w:rsidRPr="00C8737F">
        <w:t>ハンズオン研修、</w:t>
      </w:r>
      <w:r w:rsidRPr="00C8737F">
        <w:t>Phase1</w:t>
      </w:r>
      <w:r w:rsidRPr="00C8737F">
        <w:t>成果の整理、企業別</w:t>
      </w:r>
      <w:r w:rsidRPr="00C8737F">
        <w:t>PoC</w:t>
      </w:r>
      <w:r w:rsidRPr="00C8737F">
        <w:t>実施計画の策定、プロトタイプ開発及び</w:t>
      </w:r>
      <w:r w:rsidRPr="00C8737F">
        <w:t>PoC</w:t>
      </w:r>
      <w:r w:rsidRPr="00C8737F">
        <w:t>支援、伴走支援、</w:t>
      </w:r>
      <w:r w:rsidRPr="00C8737F">
        <w:t>AI</w:t>
      </w:r>
      <w:r w:rsidRPr="00C8737F">
        <w:t>開発・実証環境の提供、成果報告会の企画及び実施、共通アーキテクチャ及び地域プラットフォーム構想の策定その他の業務を実施すること。</w:t>
      </w:r>
    </w:p>
    <w:p w14:paraId="34149406" w14:textId="77777777" w:rsidR="00C704BD" w:rsidRDefault="00C704BD" w:rsidP="00C704BD">
      <w:pPr>
        <w:ind w:left="210" w:hangingChars="100" w:hanging="210"/>
      </w:pPr>
      <w:r w:rsidRPr="00710315">
        <w:rPr>
          <w:rFonts w:hint="eastAsia"/>
        </w:rPr>
        <w:t>（２）</w:t>
      </w:r>
      <w:r w:rsidRPr="00500C1D">
        <w:t>別紙</w:t>
      </w:r>
      <w:r w:rsidRPr="00500C1D">
        <w:t>1</w:t>
      </w:r>
      <w:r w:rsidRPr="00500C1D">
        <w:t>実施計画書に定める納入物及び提出物並びに</w:t>
      </w:r>
      <w:r w:rsidRPr="00710315">
        <w:rPr>
          <w:rFonts w:hint="eastAsia"/>
        </w:rPr>
        <w:t>別紙５検査基準書に定める提出物を提出すること。</w:t>
      </w:r>
    </w:p>
    <w:p w14:paraId="147F7DE1" w14:textId="77777777" w:rsidR="00C704BD" w:rsidRPr="00710315" w:rsidRDefault="00C704BD" w:rsidP="00C704BD">
      <w:pPr>
        <w:ind w:left="210" w:hangingChars="100" w:hanging="210"/>
      </w:pPr>
      <w:r w:rsidRPr="00710315">
        <w:rPr>
          <w:rFonts w:hint="eastAsia"/>
        </w:rPr>
        <w:t>（３）</w:t>
      </w:r>
      <w:r w:rsidRPr="00D43E00">
        <w:t>別紙５検査基準書に定める検査資料を提出し、又は甲の求めに応じて提示できる状態にすること。</w:t>
      </w:r>
    </w:p>
    <w:p w14:paraId="7A0CD017" w14:textId="77777777" w:rsidR="00C704BD" w:rsidRPr="00710315" w:rsidRDefault="00C704BD" w:rsidP="00C704BD">
      <w:pPr>
        <w:ind w:left="210" w:hangingChars="100" w:hanging="210"/>
      </w:pPr>
    </w:p>
    <w:p w14:paraId="5897FAC4" w14:textId="77777777" w:rsidR="00C704BD" w:rsidRPr="00710315" w:rsidRDefault="00C704BD" w:rsidP="00C704BD">
      <w:pPr>
        <w:ind w:leftChars="76" w:left="160" w:firstLine="210"/>
        <w:rPr>
          <w:rFonts w:ascii="?l?r ??fc"/>
        </w:rPr>
      </w:pPr>
      <w:r w:rsidRPr="00710315">
        <w:rPr>
          <w:rFonts w:ascii="?l?r ??fc" w:hint="eastAsia"/>
        </w:rPr>
        <w:t>（納入物の提出）</w:t>
      </w:r>
    </w:p>
    <w:p w14:paraId="597C0725" w14:textId="77777777" w:rsidR="00C704BD" w:rsidRPr="00710315" w:rsidRDefault="00C704BD" w:rsidP="00C704BD">
      <w:pPr>
        <w:ind w:left="210" w:hangingChars="100" w:hanging="210"/>
        <w:rPr>
          <w:rFonts w:ascii="?l?r ??fc"/>
        </w:rPr>
      </w:pPr>
      <w:r w:rsidRPr="00710315">
        <w:rPr>
          <w:rFonts w:ascii="?l?r ??fc" w:hint="eastAsia"/>
        </w:rPr>
        <w:t>第２条　乙は、委託業務についての納入物（以下単に｢納入物｣という。）を完了期限までに甲に提出しなければならない。</w:t>
      </w:r>
      <w:r w:rsidRPr="00710315">
        <w:rPr>
          <w:rFonts w:hint="eastAsia"/>
          <w:color w:val="000000"/>
        </w:rPr>
        <w:t>納入物の所有権は、第１３条第１項の検査後、納入物が甲に引き渡されたときに、乙から甲に移転する。</w:t>
      </w:r>
    </w:p>
    <w:p w14:paraId="062AFD66" w14:textId="77777777" w:rsidR="00C704BD" w:rsidRPr="00710315" w:rsidRDefault="00C704BD" w:rsidP="00C704BD">
      <w:pPr>
        <w:ind w:left="210" w:hangingChars="100" w:hanging="210"/>
        <w:rPr>
          <w:rFonts w:ascii="?l?r ??fc"/>
        </w:rPr>
      </w:pPr>
      <w:r w:rsidRPr="00710315">
        <w:rPr>
          <w:rFonts w:ascii="?l?r ??fc" w:hint="eastAsia"/>
        </w:rPr>
        <w:t>２　乙は、納入物を文書で作成する場合は、国等による環境物品等の調達の推進等に関する法律（平成１２年法律第１００号）第６条第１項の規定に基づき、定められた環境物品等の調達の推進に関する基本方針（令和７年１月２８日変更閣議決定）による紙類の印刷用紙及び役務の印刷の基準を満たすこととし、様式第１－１により作成した印刷物基準実績報告書を納入物とともに甲に提出しなければならない。</w:t>
      </w:r>
    </w:p>
    <w:p w14:paraId="3A47D532" w14:textId="77777777" w:rsidR="00C704BD" w:rsidRDefault="00C704BD" w:rsidP="00C704BD">
      <w:pPr>
        <w:ind w:left="210" w:hangingChars="100" w:hanging="210"/>
        <w:rPr>
          <w:color w:val="000000"/>
        </w:rPr>
      </w:pPr>
      <w:r w:rsidRPr="00710315">
        <w:rPr>
          <w:rFonts w:hint="eastAsia"/>
          <w:color w:val="000000"/>
        </w:rPr>
        <w:t>３　乙は、委託業務において</w:t>
      </w:r>
      <w:r w:rsidRPr="00710315">
        <w:rPr>
          <w:rFonts w:asciiTheme="minorEastAsia" w:hAnsiTheme="minorEastAsia" w:cs="ＭＳ Ｐゴシック"/>
          <w:szCs w:val="21"/>
        </w:rPr>
        <w:t>会議（検討会、研究会及び委員会を含む。）を運営する場合</w:t>
      </w:r>
      <w:r w:rsidRPr="00710315">
        <w:rPr>
          <w:rFonts w:hint="eastAsia"/>
        </w:rPr>
        <w:t>は、前項環境物品等の調達の推進に関する基本方針によ</w:t>
      </w:r>
      <w:r w:rsidRPr="00710315">
        <w:rPr>
          <w:rFonts w:hint="eastAsia"/>
          <w:color w:val="000000"/>
        </w:rPr>
        <w:t>る役務の会議運営の基準を満たすこととし、様式第１－２により作成した会議運営実績報告書を納入物とともに甲に提出しなければならない。</w:t>
      </w:r>
    </w:p>
    <w:p w14:paraId="70CAC045" w14:textId="77777777" w:rsidR="00C704BD" w:rsidRDefault="00C704BD" w:rsidP="00C704BD">
      <w:pPr>
        <w:widowControl/>
        <w:ind w:firstLine="210"/>
        <w:jc w:val="left"/>
        <w:rPr>
          <w:color w:val="000000"/>
        </w:rPr>
      </w:pPr>
      <w:r>
        <w:rPr>
          <w:color w:val="000000"/>
        </w:rPr>
        <w:br w:type="page"/>
      </w:r>
    </w:p>
    <w:p w14:paraId="2D3F007E" w14:textId="77777777" w:rsidR="00C704BD" w:rsidRPr="00710315" w:rsidRDefault="00C704BD" w:rsidP="00C704BD">
      <w:pPr>
        <w:ind w:left="420" w:hangingChars="200" w:hanging="420"/>
      </w:pPr>
      <w:r w:rsidRPr="00710315">
        <w:rPr>
          <w:rFonts w:hint="eastAsia"/>
        </w:rPr>
        <w:lastRenderedPageBreak/>
        <w:t xml:space="preserve">　</w:t>
      </w:r>
      <w:r w:rsidRPr="00DB0615">
        <w:rPr>
          <w:rFonts w:hint="eastAsia"/>
        </w:rPr>
        <w:t>（契約保証金）</w:t>
      </w:r>
    </w:p>
    <w:p w14:paraId="6502AB20" w14:textId="77777777" w:rsidR="00C704BD" w:rsidRPr="00710315" w:rsidRDefault="00C704BD" w:rsidP="00C704BD">
      <w:pPr>
        <w:ind w:firstLine="210"/>
      </w:pPr>
      <w:r w:rsidRPr="00710315">
        <w:rPr>
          <w:rFonts w:hint="eastAsia"/>
        </w:rPr>
        <w:t>第３条　甲は、本契約に係る乙が納付すべき契約保証金の納付を全額免除する。</w:t>
      </w:r>
    </w:p>
    <w:p w14:paraId="326BE429" w14:textId="77777777" w:rsidR="00C704BD" w:rsidRPr="00710315" w:rsidRDefault="00C704BD" w:rsidP="00C704BD">
      <w:pPr>
        <w:ind w:firstLine="210"/>
        <w:rPr>
          <w:rFonts w:ascii="?l?r ??fc"/>
        </w:rPr>
      </w:pPr>
    </w:p>
    <w:p w14:paraId="701CC432" w14:textId="77777777" w:rsidR="00C704BD" w:rsidRPr="00710315" w:rsidRDefault="00C704BD" w:rsidP="00C704BD">
      <w:pPr>
        <w:ind w:firstLine="210"/>
        <w:rPr>
          <w:rFonts w:ascii="?l?r ??fc"/>
        </w:rPr>
      </w:pPr>
      <w:r w:rsidRPr="00710315">
        <w:rPr>
          <w:rFonts w:ascii="?l?r ??fc" w:hint="eastAsia"/>
        </w:rPr>
        <w:t>（知的財産権の帰属及び使用）</w:t>
      </w:r>
    </w:p>
    <w:p w14:paraId="1A9FA10F" w14:textId="77777777" w:rsidR="00C704BD" w:rsidRPr="00710315" w:rsidRDefault="00C704BD" w:rsidP="00C704BD">
      <w:pPr>
        <w:ind w:left="210" w:hangingChars="100" w:hanging="210"/>
        <w:rPr>
          <w:rFonts w:ascii="?l?r ??fc"/>
        </w:rPr>
      </w:pPr>
      <w:r w:rsidRPr="00710315">
        <w:rPr>
          <w:rFonts w:ascii="?l?r ??fc" w:hint="eastAsia"/>
        </w:rPr>
        <w:t xml:space="preserve">第４条　</w:t>
      </w:r>
      <w:bookmarkStart w:id="4" w:name="_Hlk227668575"/>
      <w:r w:rsidRPr="00710315">
        <w:rPr>
          <w:rFonts w:ascii="‚l‚r –¾’©" w:hint="eastAsia"/>
        </w:rPr>
        <w:t>納入物に係る著作権（著作権法第２７条及び第２８条の権利を含む。ただし、本契約締結日現在、乙、乙以外の委託事業参加者又は第三者の権利対象となっているものを除く。以下同じ。）は、委託金額以外の追加支払なしに、その発生と同時に乙から甲に譲渡され、甲単独に帰属する。乙は、甲が求める場合には、本項に定める著作権の譲渡証の作成等、譲渡を証する書面の作成に協力しなければならない。</w:t>
      </w:r>
    </w:p>
    <w:p w14:paraId="78F28FB1" w14:textId="77777777" w:rsidR="00C704BD" w:rsidRPr="00710315" w:rsidRDefault="00C704BD" w:rsidP="00C704BD">
      <w:pPr>
        <w:ind w:left="210" w:hangingChars="100" w:hanging="210"/>
        <w:rPr>
          <w:rFonts w:ascii="?l?r ??fc"/>
        </w:rPr>
      </w:pPr>
      <w:r w:rsidRPr="00710315">
        <w:rPr>
          <w:rFonts w:ascii="?l?r ??fc" w:hint="eastAsia"/>
        </w:rPr>
        <w:t>２　本契約の締結時に乙が既に所有又は管理していた知的財産権（以下「乙知的財産権」という。）を乙が納入物に使用した場合には、甲は、当該乙知的財産権を、仕様書記載の「目的」のため、仕様書の「納入物」の項に記載した利用方法に従い、本契約期間中及び本契約終了後も期間の制限なく、また追加の対価を支払うことなしに自ら使用し、又は第三者に使用させることができる。ただし、仕様書に明確な利用方法等が定められていない場合には、甲は、仕様書記載の「目的」のために甲が相当と認める方法で自ら使用し、第三者に使用させることができる。なお、本契約において納入物の「使用（利用）」には、納入物の改良・改変をはじめとして、あらゆる使用（利用）態様を含む。また、本契約において「知的財産権」とは、知的財産基本法第２条第２項所定の知的財産権をいい、知的財産権を受ける権利及びノウハウその他の秘密情報を含む。</w:t>
      </w:r>
    </w:p>
    <w:p w14:paraId="0C7F71F0" w14:textId="77777777" w:rsidR="00C704BD" w:rsidRPr="00710315" w:rsidRDefault="00C704BD" w:rsidP="00C704BD">
      <w:pPr>
        <w:ind w:left="210" w:hangingChars="100" w:hanging="210"/>
        <w:rPr>
          <w:rFonts w:ascii="?l?r ??fc"/>
        </w:rPr>
      </w:pPr>
      <w:r w:rsidRPr="00710315">
        <w:rPr>
          <w:rFonts w:ascii="?l?r ??fc" w:hint="eastAsia"/>
        </w:rPr>
        <w:t xml:space="preserve">３　</w:t>
      </w:r>
      <w:r w:rsidRPr="00710315">
        <w:rPr>
          <w:rFonts w:ascii="‚l‚r –¾’©" w:hint="eastAsia"/>
        </w:rPr>
        <w:t>乙は、納入物（本契約においては、委託業務により新規に作成されたキャラクター等自体を含む。）に関して著作者人格権を行使しないことに同意する。また、乙は、当該著作物の著作者が乙以外の者であるときは、当該著作者が著作者人格権を行使しないように必要な措置をとるものとする。</w:t>
      </w:r>
    </w:p>
    <w:p w14:paraId="1042C8C0" w14:textId="77777777" w:rsidR="00C704BD" w:rsidRPr="00710315" w:rsidRDefault="00C704BD" w:rsidP="00C704BD">
      <w:pPr>
        <w:ind w:left="210" w:hangingChars="100" w:hanging="210"/>
        <w:rPr>
          <w:rFonts w:ascii="?l?r ??fc"/>
        </w:rPr>
      </w:pPr>
      <w:r w:rsidRPr="00710315">
        <w:rPr>
          <w:rFonts w:ascii="?l?r ??fc" w:hint="eastAsia"/>
        </w:rPr>
        <w:t>４　乙は、納入物に第三者の知的財産権を利用する場合には、第１条第２項の規定に従い、乙の費用及び責任において当該第三者から本契約の履行及び本契約終了後の甲による納入物の利用に必要な書面による許諾を得なければならない。なお、第三者より当該許諾に条件を付された場合には（以下「第三者の許諾条件」という。）、乙は、納入物に第三者の知的財産権を利用する前に、甲に対して第三者の許諾条件を書面で速やかに通知しなければならない。甲は、当該第三者の許諾条件に同意できない場合には、本契約の解約又は変更を含め、乙に対して協議を求めることができる。甲が当該条件に同意した場合、乙は、委託業務の遂行及び納入物の作成に当たって第三者の許諾条件を遵守することにつき全責任を負う。</w:t>
      </w:r>
    </w:p>
    <w:p w14:paraId="6D1C28F1" w14:textId="77777777" w:rsidR="00C704BD" w:rsidRPr="00710315" w:rsidRDefault="00C704BD" w:rsidP="00C704BD">
      <w:pPr>
        <w:ind w:left="210" w:hangingChars="100" w:hanging="210"/>
        <w:rPr>
          <w:rFonts w:ascii="?l?r ??fc"/>
        </w:rPr>
      </w:pPr>
      <w:r w:rsidRPr="00710315">
        <w:rPr>
          <w:rFonts w:ascii="?l?r ??fc" w:hint="eastAsia"/>
        </w:rPr>
        <w:t>５　甲は、第三者の許諾条件を遵守することを条件として、本契約終了後も期間の制限なしに、納入物の利用に必要な範囲で、前項の第三者の知的財産権を自由かつ対価の追加支払なしに使用し、又は第三者に使用させることができる。</w:t>
      </w:r>
      <w:r w:rsidRPr="00710315">
        <w:rPr>
          <w:rFonts w:ascii="‚l‚r –¾’©" w:hint="eastAsia"/>
        </w:rPr>
        <w:t>ただし、未承諾リストその他の書面で乙から甲に別段の通知がなされたもの（又は通知の対象となった特定部分）については、この限りでない。</w:t>
      </w:r>
    </w:p>
    <w:p w14:paraId="6C5B926B" w14:textId="77777777" w:rsidR="00C704BD" w:rsidRPr="00710315" w:rsidRDefault="00C704BD" w:rsidP="00C704BD">
      <w:pPr>
        <w:ind w:left="210" w:hangingChars="100" w:hanging="210"/>
        <w:rPr>
          <w:rFonts w:ascii="?l?r ??fc"/>
        </w:rPr>
      </w:pPr>
      <w:r w:rsidRPr="00710315">
        <w:rPr>
          <w:rFonts w:ascii="?l?r ??fc" w:hint="eastAsia"/>
        </w:rPr>
        <w:t>６　委託業務の遂行中に納入物に関して乙（甲の同意を得て一部を再委託する場合は再委託先を含む。）が新たに知的財産権（以下「新規知的財産権」という。）を取得した場合には、乙は、その詳細を書面にしたものを納入物に添付して甲に提出するものとする。新規知的財産権は約定の委託金額以外の追加支払なしに、納入物の引渡しと同時に乙から甲に譲渡され、甲単独に帰属する。</w:t>
      </w:r>
    </w:p>
    <w:p w14:paraId="100D103B" w14:textId="77777777" w:rsidR="00C704BD" w:rsidRPr="00710315" w:rsidRDefault="00C704BD" w:rsidP="00C704BD">
      <w:pPr>
        <w:ind w:left="210" w:hangingChars="100" w:hanging="210"/>
        <w:rPr>
          <w:rFonts w:ascii="?l?r ??fc"/>
        </w:rPr>
      </w:pPr>
      <w:r w:rsidRPr="00710315">
        <w:rPr>
          <w:rFonts w:ascii="?l?r ??fc" w:hint="eastAsia"/>
        </w:rPr>
        <w:t>７　乙は、本契約終了後であっても、知的財産権の取扱いに関する本契約の約定を自ら遵守し、及び</w:t>
      </w:r>
      <w:r w:rsidRPr="00710315">
        <w:rPr>
          <w:rFonts w:hint="eastAsia"/>
        </w:rPr>
        <w:t>第７条第１項の</w:t>
      </w:r>
      <w:r w:rsidRPr="00710315">
        <w:rPr>
          <w:rFonts w:ascii="?l?r ??fc" w:hint="eastAsia"/>
        </w:rPr>
        <w:t>再委託先に遵守させることを約束する。</w:t>
      </w:r>
    </w:p>
    <w:p w14:paraId="60345690" w14:textId="77777777" w:rsidR="00C704BD" w:rsidRPr="00710315" w:rsidRDefault="00C704BD" w:rsidP="00C704BD">
      <w:pPr>
        <w:ind w:left="210" w:hangingChars="100" w:hanging="210"/>
        <w:rPr>
          <w:rFonts w:ascii="?l?r ??fc"/>
        </w:rPr>
      </w:pPr>
      <w:r w:rsidRPr="00710315">
        <w:rPr>
          <w:rFonts w:ascii="?l?r ??fc" w:hint="eastAsia"/>
        </w:rPr>
        <w:t>８　委託業務又は納入物に関して、第三者の知的財産権の侵害に関する紛争その他第三者との間で何らかの紛争が発生した場合には、当該紛争の解決については乙が全責任を負う。</w:t>
      </w:r>
    </w:p>
    <w:p w14:paraId="52E9B5D1" w14:textId="77777777" w:rsidR="00C704BD" w:rsidRPr="00710315" w:rsidRDefault="00C704BD" w:rsidP="00C704BD">
      <w:pPr>
        <w:ind w:left="210" w:hangingChars="100" w:hanging="210"/>
        <w:rPr>
          <w:rFonts w:ascii="?l?r ??fc"/>
        </w:rPr>
      </w:pPr>
      <w:r w:rsidRPr="00710315">
        <w:rPr>
          <w:rFonts w:ascii="‚l‚r –¾’©" w:hint="eastAsia"/>
        </w:rPr>
        <w:t>９　乙は、本条及び知的財産権の帰属等に関する本契約及び仕様書の約定を遵守するため、必要な範囲で職務発明や著作権に関する管理規程その他の社内規程を整備する。</w:t>
      </w:r>
    </w:p>
    <w:bookmarkEnd w:id="4"/>
    <w:p w14:paraId="6AF0F528" w14:textId="77777777" w:rsidR="00C704BD" w:rsidRPr="00710315" w:rsidRDefault="00C704BD" w:rsidP="00C704BD">
      <w:pPr>
        <w:ind w:firstLine="210"/>
        <w:rPr>
          <w:rFonts w:ascii="?l?r ??fc"/>
        </w:rPr>
      </w:pPr>
    </w:p>
    <w:p w14:paraId="38F9DE64" w14:textId="77777777" w:rsidR="00C704BD" w:rsidRPr="00710315" w:rsidRDefault="00C704BD" w:rsidP="00C704BD">
      <w:pPr>
        <w:ind w:firstLine="210"/>
        <w:rPr>
          <w:rFonts w:ascii="?l?r ??fc"/>
        </w:rPr>
      </w:pPr>
      <w:r w:rsidRPr="00710315">
        <w:rPr>
          <w:rFonts w:ascii="?l?r ??fc" w:hint="eastAsia"/>
        </w:rPr>
        <w:t xml:space="preserve">　（計画変更）</w:t>
      </w:r>
    </w:p>
    <w:p w14:paraId="64D57AAB" w14:textId="77777777" w:rsidR="00C704BD" w:rsidRPr="00710315" w:rsidRDefault="00C704BD" w:rsidP="00C704BD">
      <w:pPr>
        <w:ind w:left="210" w:hangingChars="100" w:hanging="210"/>
        <w:rPr>
          <w:rFonts w:ascii="?l?r ??fc"/>
        </w:rPr>
      </w:pPr>
      <w:r w:rsidRPr="00710315">
        <w:rPr>
          <w:rFonts w:ascii="?l?r ??fc" w:hint="eastAsia"/>
        </w:rPr>
        <w:t>第５条</w:t>
      </w:r>
      <w:r w:rsidRPr="00710315">
        <w:rPr>
          <w:rFonts w:ascii="?l?r ??fc" w:hint="eastAsia"/>
        </w:rPr>
        <w:t xml:space="preserve">  </w:t>
      </w:r>
      <w:r w:rsidRPr="00710315">
        <w:rPr>
          <w:rFonts w:ascii="?l?r ??fc" w:hint="eastAsia"/>
        </w:rPr>
        <w:t>乙は、実施計画を変更しようとするとき（事業内容の軽微な変更の場合を除く。）は、あらかじめ様式第２により作成した計画変更承認申請書を甲に提出し、その承認を受けなければならない。</w:t>
      </w:r>
    </w:p>
    <w:p w14:paraId="6CCFD1E1" w14:textId="77777777" w:rsidR="00C704BD" w:rsidRPr="00710315" w:rsidRDefault="00C704BD" w:rsidP="00C704BD">
      <w:pPr>
        <w:ind w:firstLine="210"/>
        <w:rPr>
          <w:rFonts w:ascii="?l?r ??fc"/>
        </w:rPr>
      </w:pPr>
      <w:r w:rsidRPr="00710315">
        <w:rPr>
          <w:rFonts w:ascii="?l?r ??fc" w:hint="eastAsia"/>
        </w:rPr>
        <w:t>２　甲は、前項の承認をする場合には、条件を付すことができる。</w:t>
      </w:r>
    </w:p>
    <w:p w14:paraId="7BB383D2" w14:textId="77777777" w:rsidR="00C704BD" w:rsidRPr="00710315" w:rsidRDefault="00C704BD" w:rsidP="00C704BD">
      <w:pPr>
        <w:ind w:firstLine="210"/>
        <w:rPr>
          <w:rFonts w:ascii="?l?r ??fc"/>
        </w:rPr>
      </w:pPr>
    </w:p>
    <w:p w14:paraId="30D4FC76" w14:textId="77777777" w:rsidR="00C704BD" w:rsidRPr="00710315" w:rsidRDefault="00C704BD" w:rsidP="00C704BD">
      <w:pPr>
        <w:ind w:firstLine="210"/>
        <w:rPr>
          <w:rFonts w:ascii="?l?r ??fc"/>
        </w:rPr>
      </w:pPr>
      <w:r w:rsidRPr="00710315">
        <w:rPr>
          <w:rFonts w:ascii="?l?r ??fc" w:hint="eastAsia"/>
        </w:rPr>
        <w:t xml:space="preserve">　（全部再委託の禁止）</w:t>
      </w:r>
    </w:p>
    <w:p w14:paraId="4ACABDB8" w14:textId="126B13B1" w:rsidR="007F4CAD" w:rsidRDefault="00C13FF3" w:rsidP="00C1295B">
      <w:pPr>
        <w:ind w:left="283" w:hangingChars="135" w:hanging="283"/>
        <w:rPr>
          <w:rFonts w:ascii="ＭＳ 明朝" w:hAnsi="ＭＳ 明朝"/>
        </w:rPr>
      </w:pPr>
      <w:r w:rsidRPr="0049210B">
        <w:rPr>
          <w:rFonts w:ascii="?l?r ??fc" w:hint="eastAsia"/>
        </w:rPr>
        <w:t>第６条</w:t>
      </w:r>
      <w:r w:rsidR="00C1295B" w:rsidRPr="0049210B">
        <w:rPr>
          <w:rFonts w:ascii="?l?r ??fc" w:hint="eastAsia"/>
        </w:rPr>
        <w:t xml:space="preserve">  </w:t>
      </w:r>
      <w:r w:rsidRPr="0049210B">
        <w:rPr>
          <w:rFonts w:ascii="?l?r ??fc" w:hint="eastAsia"/>
        </w:rPr>
        <w:t>乙は、委託業務の全部を第三者に委託してはならない。</w:t>
      </w:r>
    </w:p>
    <w:p w14:paraId="14B58C73" w14:textId="77777777" w:rsidR="00C704BD" w:rsidRDefault="00C704BD" w:rsidP="00C704BD">
      <w:pPr>
        <w:widowControl/>
        <w:ind w:firstLine="210"/>
        <w:jc w:val="left"/>
        <w:rPr>
          <w:rFonts w:ascii="?l?r ??fc"/>
        </w:rPr>
      </w:pPr>
      <w:r>
        <w:rPr>
          <w:rFonts w:ascii="?l?r ??fc"/>
        </w:rPr>
        <w:br w:type="page"/>
      </w:r>
    </w:p>
    <w:p w14:paraId="13D9CF74" w14:textId="77777777" w:rsidR="00C704BD" w:rsidRPr="00710315" w:rsidRDefault="00C704BD" w:rsidP="00C704BD">
      <w:pPr>
        <w:ind w:firstLine="210"/>
        <w:rPr>
          <w:rFonts w:ascii="?l?r ??fc"/>
        </w:rPr>
      </w:pPr>
      <w:r w:rsidRPr="00710315">
        <w:rPr>
          <w:rFonts w:ascii="?l?r ??fc" w:hint="eastAsia"/>
        </w:rPr>
        <w:lastRenderedPageBreak/>
        <w:t>（再委託）</w:t>
      </w:r>
    </w:p>
    <w:p w14:paraId="25F8470B" w14:textId="77777777" w:rsidR="00C704BD" w:rsidRPr="00710315" w:rsidRDefault="00C704BD" w:rsidP="00C704BD">
      <w:pPr>
        <w:ind w:left="210" w:hangingChars="100" w:hanging="210"/>
        <w:rPr>
          <w:rFonts w:ascii="?l?r ??fc"/>
        </w:rPr>
      </w:pPr>
      <w:r w:rsidRPr="00710315">
        <w:rPr>
          <w:rFonts w:ascii="?l?r ??fc" w:hint="eastAsia"/>
        </w:rPr>
        <w:t>第７条　乙は、再委託（委託業務の一部を第三者に委託することをいい、請負その他委託の形式を問わない。以下同じ。）してはならない。ただし、事業全体の企画及び立案並びに根幹に関わる執行管理以外の業務を再委託する場合であって、当該再委託が次の各号のいずれかに該当するときは、この限りでない。</w:t>
      </w:r>
    </w:p>
    <w:p w14:paraId="40CA49C9" w14:textId="77777777" w:rsidR="00C704BD" w:rsidRPr="00710315" w:rsidRDefault="00C704BD" w:rsidP="00C704BD">
      <w:pPr>
        <w:ind w:firstLine="210"/>
        <w:rPr>
          <w:rFonts w:ascii="?l?r ??fc"/>
        </w:rPr>
      </w:pPr>
      <w:r w:rsidRPr="00710315">
        <w:rPr>
          <w:rFonts w:ascii="?l?r ??fc" w:hint="eastAsia"/>
        </w:rPr>
        <w:t>（１）本契約の締結時における別紙２の履行体制図に定めるものであるとき。</w:t>
      </w:r>
    </w:p>
    <w:p w14:paraId="2B7D873A" w14:textId="77777777" w:rsidR="00C704BD" w:rsidRPr="00710315" w:rsidRDefault="00C704BD" w:rsidP="00C704BD">
      <w:pPr>
        <w:ind w:firstLine="210"/>
        <w:rPr>
          <w:rFonts w:ascii="?l?r ??fc"/>
        </w:rPr>
      </w:pPr>
      <w:r w:rsidRPr="00710315">
        <w:rPr>
          <w:rFonts w:ascii="?l?r ??fc" w:hint="eastAsia"/>
        </w:rPr>
        <w:t>（２）甲の承認を得たものであるとき。</w:t>
      </w:r>
    </w:p>
    <w:p w14:paraId="09B9826E" w14:textId="77777777" w:rsidR="00C704BD" w:rsidRPr="00710315" w:rsidRDefault="00C704BD" w:rsidP="00C704BD">
      <w:pPr>
        <w:ind w:firstLine="210"/>
        <w:rPr>
          <w:rFonts w:ascii="?l?r ??fc"/>
        </w:rPr>
      </w:pPr>
      <w:r w:rsidRPr="00710315">
        <w:rPr>
          <w:rFonts w:ascii="?l?r ??fc" w:hint="eastAsia"/>
        </w:rPr>
        <w:t>（３）別紙３の特定の再委託先を決定するに当たっての条件に該当するものであるとき。</w:t>
      </w:r>
    </w:p>
    <w:p w14:paraId="2CCD7EF1" w14:textId="77777777" w:rsidR="00C704BD" w:rsidRPr="00710315" w:rsidRDefault="00C704BD" w:rsidP="00C704BD">
      <w:pPr>
        <w:ind w:firstLine="210"/>
        <w:rPr>
          <w:rFonts w:ascii="?l?r ??fc"/>
        </w:rPr>
      </w:pPr>
      <w:r w:rsidRPr="00710315">
        <w:rPr>
          <w:rFonts w:ascii="?l?r ??fc" w:hint="eastAsia"/>
        </w:rPr>
        <w:t>（４）別紙４の軽微な再委託に該当するとき。</w:t>
      </w:r>
    </w:p>
    <w:p w14:paraId="628BBA3E" w14:textId="77777777" w:rsidR="00C704BD" w:rsidRPr="00710315" w:rsidRDefault="00C704BD" w:rsidP="00C704BD">
      <w:pPr>
        <w:ind w:left="210" w:hangingChars="100" w:hanging="210"/>
        <w:rPr>
          <w:rFonts w:ascii="?l?r ??fc"/>
        </w:rPr>
      </w:pPr>
      <w:r w:rsidRPr="00710315">
        <w:rPr>
          <w:rFonts w:ascii="?l?r ??fc" w:hint="eastAsia"/>
        </w:rPr>
        <w:t>２　乙は、前項第２号の承認を受けようとする場合（再委託先の変更を含む。）には、あらかじめ様式第３により作成した再委託に係る承認申請書を甲に提出しなければならない。</w:t>
      </w:r>
    </w:p>
    <w:p w14:paraId="2574BC6F" w14:textId="77777777" w:rsidR="00C704BD" w:rsidRPr="00710315" w:rsidRDefault="00C704BD" w:rsidP="00C704BD">
      <w:pPr>
        <w:ind w:left="210" w:hangingChars="100" w:hanging="210"/>
        <w:rPr>
          <w:rFonts w:ascii="?l?r ??fc"/>
        </w:rPr>
      </w:pPr>
      <w:r w:rsidRPr="00710315">
        <w:rPr>
          <w:rFonts w:ascii="?l?r ??fc" w:hint="eastAsia"/>
        </w:rPr>
        <w:t>３　乙は、再委託する場合には、乙が本契約を遵守するために必要な事項について再委託先と書面で約定するとともに、再委託先に対し、再々委託先等（甲が受理した履行体制図記載の再々委託先及びそれ以下の委託先並びに履行体制図に記載のない再々委託先及びそれ以下の委託先をいう。以下同じ。）との全ての委託関係において、本契約を遵守するために必要な事項を書面により約定させるものとする。ただし、再委託先等（再委託先及び再々委託先等をいう。以下同じ。）のうち履行体制図に記載のない事業者との委託関係にあっては書面を省略することができる。</w:t>
      </w:r>
    </w:p>
    <w:p w14:paraId="0A6DB4FC" w14:textId="77777777" w:rsidR="00C704BD" w:rsidRPr="00710315" w:rsidRDefault="00C704BD" w:rsidP="00C704BD">
      <w:pPr>
        <w:ind w:left="210" w:hangingChars="100" w:hanging="210"/>
        <w:rPr>
          <w:rFonts w:ascii="?l?r ??fc"/>
        </w:rPr>
      </w:pPr>
      <w:r w:rsidRPr="00710315">
        <w:rPr>
          <w:rFonts w:ascii="?l?r ??fc" w:hint="eastAsia"/>
        </w:rPr>
        <w:t>４　乙は、再委託先等の行為について甲に対して全ての責任を負うものとし、本契約終了後も有効に存続するものとする。</w:t>
      </w:r>
    </w:p>
    <w:p w14:paraId="2DC4E60A" w14:textId="77777777" w:rsidR="00C704BD" w:rsidRPr="00710315" w:rsidRDefault="00C704BD" w:rsidP="00C704BD">
      <w:pPr>
        <w:ind w:firstLine="210"/>
        <w:rPr>
          <w:rFonts w:ascii="?l?r ??fc"/>
        </w:rPr>
      </w:pPr>
    </w:p>
    <w:p w14:paraId="75B9D3D6" w14:textId="77777777" w:rsidR="00C704BD" w:rsidRPr="00710315" w:rsidRDefault="00C704BD" w:rsidP="00C704BD">
      <w:pPr>
        <w:ind w:firstLine="210"/>
        <w:rPr>
          <w:rFonts w:ascii="?l?r ??fc"/>
        </w:rPr>
      </w:pPr>
      <w:r w:rsidRPr="00710315">
        <w:rPr>
          <w:rFonts w:ascii="?l?r ??fc" w:hint="eastAsia"/>
        </w:rPr>
        <w:t xml:space="preserve">　（履行体制）</w:t>
      </w:r>
    </w:p>
    <w:p w14:paraId="7500C082" w14:textId="77777777" w:rsidR="00C704BD" w:rsidRPr="00710315" w:rsidRDefault="00C704BD" w:rsidP="00C704BD">
      <w:pPr>
        <w:ind w:firstLine="210"/>
        <w:rPr>
          <w:rFonts w:ascii="?l?r ??fc"/>
        </w:rPr>
      </w:pPr>
      <w:r w:rsidRPr="00710315">
        <w:rPr>
          <w:rFonts w:ascii="?l?r ??fc" w:hint="eastAsia"/>
        </w:rPr>
        <w:t>第８条　乙は、別紙２の履行体制図に従って、委託業務を実施しなければならない。</w:t>
      </w:r>
    </w:p>
    <w:p w14:paraId="38E64086" w14:textId="77777777" w:rsidR="00C704BD" w:rsidRPr="00710315" w:rsidRDefault="00C704BD" w:rsidP="00C704BD">
      <w:pPr>
        <w:ind w:left="210" w:hangingChars="100" w:hanging="210"/>
        <w:rPr>
          <w:rFonts w:ascii="?l?r ??fc"/>
        </w:rPr>
      </w:pPr>
      <w:r w:rsidRPr="00710315">
        <w:rPr>
          <w:rFonts w:ascii="?l?r ??fc" w:hint="eastAsia"/>
        </w:rPr>
        <w:t>２</w:t>
      </w:r>
      <w:r w:rsidRPr="00710315">
        <w:rPr>
          <w:rFonts w:ascii="?l?r ??fc" w:hint="eastAsia"/>
        </w:rPr>
        <w:t xml:space="preserve">  </w:t>
      </w:r>
      <w:r w:rsidRPr="00710315">
        <w:rPr>
          <w:rFonts w:ascii="?l?r ??fc" w:hint="eastAsia"/>
        </w:rPr>
        <w:t>乙は、</w:t>
      </w:r>
      <w:r w:rsidRPr="00710315">
        <w:rPr>
          <w:rFonts w:ascii="‚l‚r –¾’©" w:hint="eastAsia"/>
          <w:szCs w:val="22"/>
        </w:rPr>
        <w:t>前条第２項記載の再委託先の承認（再委託先の変更の承認を含む。）以外の事由により</w:t>
      </w:r>
      <w:r w:rsidRPr="00710315">
        <w:rPr>
          <w:rFonts w:ascii="?l?r ??fc" w:hint="eastAsia"/>
        </w:rPr>
        <w:t>別紙２の履行体制図に変更が生じる場合には、速やかに様式第４により作成した履行体制図変更届出書を甲に提出しなければならない。ただし、次の各号のいずれかに該当する場合は、この限りでない。</w:t>
      </w:r>
    </w:p>
    <w:p w14:paraId="744633E9" w14:textId="77777777" w:rsidR="00C704BD" w:rsidRPr="00710315" w:rsidRDefault="00C704BD" w:rsidP="00C704BD">
      <w:pPr>
        <w:ind w:leftChars="100" w:left="630" w:hangingChars="200" w:hanging="420"/>
        <w:rPr>
          <w:rFonts w:ascii="?l?r ??fc"/>
        </w:rPr>
      </w:pPr>
      <w:r w:rsidRPr="00710315">
        <w:rPr>
          <w:rFonts w:ascii="?l?r ??fc" w:hint="eastAsia"/>
        </w:rPr>
        <w:t>（１）委託業務の実施に参加する事業者（以下「事業参加者」という。）の名称変更又は住所移転の場合。</w:t>
      </w:r>
    </w:p>
    <w:p w14:paraId="44426CAD" w14:textId="77777777" w:rsidR="00C704BD" w:rsidRPr="00710315" w:rsidRDefault="00C704BD" w:rsidP="00C704BD">
      <w:pPr>
        <w:ind w:firstLine="210"/>
        <w:rPr>
          <w:rFonts w:ascii="?l?r ??fc"/>
        </w:rPr>
      </w:pPr>
      <w:r w:rsidRPr="00710315">
        <w:rPr>
          <w:rFonts w:ascii="?l?r ??fc" w:hint="eastAsia"/>
        </w:rPr>
        <w:t>（２）事業参加者との契約における契約金額の変更のみの場合。</w:t>
      </w:r>
    </w:p>
    <w:p w14:paraId="43500C94" w14:textId="77777777" w:rsidR="00C704BD" w:rsidRPr="00710315" w:rsidRDefault="00C704BD" w:rsidP="00C704BD">
      <w:pPr>
        <w:ind w:firstLine="210"/>
        <w:rPr>
          <w:rFonts w:ascii="?l?r ??fc"/>
        </w:rPr>
      </w:pPr>
      <w:r w:rsidRPr="00710315">
        <w:rPr>
          <w:rFonts w:ascii="?l?r ??fc" w:hint="eastAsia"/>
        </w:rPr>
        <w:t>（３）別紙４の軽微な再委託に該当する場合。</w:t>
      </w:r>
    </w:p>
    <w:p w14:paraId="70FF5A89" w14:textId="77777777" w:rsidR="00C704BD" w:rsidRPr="00710315" w:rsidRDefault="00C704BD" w:rsidP="00C704BD">
      <w:pPr>
        <w:ind w:firstLine="210"/>
        <w:rPr>
          <w:rFonts w:ascii="?l?r ??fc"/>
        </w:rPr>
      </w:pPr>
      <w:r w:rsidRPr="00710315">
        <w:rPr>
          <w:rFonts w:ascii="?l?r ??fc" w:hint="eastAsia"/>
        </w:rPr>
        <w:t>（４）甲が別途指示した場合</w:t>
      </w:r>
    </w:p>
    <w:p w14:paraId="0F4132A2" w14:textId="77777777" w:rsidR="00C704BD" w:rsidRPr="00710315" w:rsidRDefault="00C704BD" w:rsidP="00C704BD">
      <w:pPr>
        <w:ind w:left="210" w:hangingChars="100" w:hanging="210"/>
        <w:rPr>
          <w:rFonts w:ascii="?l?r ??fc"/>
        </w:rPr>
      </w:pPr>
      <w:r w:rsidRPr="00710315">
        <w:rPr>
          <w:rFonts w:ascii="?l?r ??fc" w:hint="eastAsia"/>
        </w:rPr>
        <w:t>３　甲は、前項の場合において、本契約の適正な履行の確保のため必要があると認めたときは、乙に対して変更の理由等の説明を求めることができる。</w:t>
      </w:r>
    </w:p>
    <w:p w14:paraId="534023E0" w14:textId="77777777" w:rsidR="00C704BD" w:rsidRPr="00710315" w:rsidRDefault="00C704BD" w:rsidP="00C704BD">
      <w:pPr>
        <w:ind w:firstLine="210"/>
        <w:rPr>
          <w:rFonts w:ascii="?l?r ??fc"/>
        </w:rPr>
      </w:pPr>
    </w:p>
    <w:p w14:paraId="5EAD3CF6" w14:textId="77777777" w:rsidR="00C704BD" w:rsidRPr="00710315" w:rsidRDefault="00C704BD" w:rsidP="00C704BD">
      <w:pPr>
        <w:ind w:firstLine="210"/>
        <w:rPr>
          <w:rFonts w:ascii="?l?r ??fc"/>
        </w:rPr>
      </w:pPr>
      <w:r w:rsidRPr="00710315">
        <w:rPr>
          <w:rFonts w:ascii="?l?r ??fc" w:hint="eastAsia"/>
        </w:rPr>
        <w:t xml:space="preserve">　（再委託に係る承認申請等の特例）</w:t>
      </w:r>
    </w:p>
    <w:p w14:paraId="37089B7C" w14:textId="77777777" w:rsidR="00C704BD" w:rsidRPr="00710315" w:rsidRDefault="00C704BD" w:rsidP="00C704BD">
      <w:pPr>
        <w:ind w:left="210" w:hangingChars="100" w:hanging="210"/>
        <w:rPr>
          <w:rFonts w:ascii="?l?r ??fc"/>
        </w:rPr>
      </w:pPr>
      <w:r w:rsidRPr="00710315">
        <w:rPr>
          <w:rFonts w:ascii="?l?r ??fc" w:hint="eastAsia"/>
        </w:rPr>
        <w:t>第９条　第７条第２項の再委託に係る承認申請又は前条第２項の履行体制図変更届出を要する事実が、第５条第１項の実施計画の変更に付随して生じる場合は、同項の計画変更承認申請にこれを含めることができる。この場合、その承認された範囲内において、再委託に関する承認を得た又は履行体制図変更届出を行ったものとみなす。</w:t>
      </w:r>
    </w:p>
    <w:p w14:paraId="6041B006" w14:textId="77777777" w:rsidR="00C704BD" w:rsidRPr="00710315" w:rsidRDefault="00C704BD" w:rsidP="00C704BD">
      <w:pPr>
        <w:ind w:left="210" w:hangingChars="100" w:hanging="210"/>
        <w:rPr>
          <w:rFonts w:ascii="?l?r ??fc"/>
        </w:rPr>
      </w:pPr>
      <w:r w:rsidRPr="00710315">
        <w:rPr>
          <w:rFonts w:ascii="?l?r ??fc" w:hint="eastAsia"/>
        </w:rPr>
        <w:t>２　第７条第２項の再委託の承認を得た場合は、その承認された範囲内において、履行体制図変更届出を行ったものとみなす。</w:t>
      </w:r>
    </w:p>
    <w:p w14:paraId="530AB710" w14:textId="77777777" w:rsidR="00C704BD" w:rsidRPr="00710315" w:rsidRDefault="00C704BD" w:rsidP="00C704BD">
      <w:pPr>
        <w:ind w:firstLine="210"/>
        <w:rPr>
          <w:rFonts w:ascii="?l?r ??fc"/>
        </w:rPr>
      </w:pPr>
    </w:p>
    <w:p w14:paraId="5D1DB555" w14:textId="77777777" w:rsidR="00C704BD" w:rsidRPr="00710315" w:rsidRDefault="00C704BD" w:rsidP="00C704BD">
      <w:pPr>
        <w:ind w:firstLine="210"/>
        <w:rPr>
          <w:rFonts w:ascii="?l?r ??fc"/>
        </w:rPr>
      </w:pPr>
      <w:r w:rsidRPr="00710315">
        <w:rPr>
          <w:rFonts w:ascii="?l?r ??fc" w:hint="eastAsia"/>
        </w:rPr>
        <w:t>（債権譲渡の禁止）</w:t>
      </w:r>
    </w:p>
    <w:p w14:paraId="57C25385" w14:textId="77777777" w:rsidR="00C704BD" w:rsidRPr="00710315" w:rsidRDefault="00C704BD" w:rsidP="00C704BD">
      <w:pPr>
        <w:ind w:left="210" w:hangingChars="100" w:hanging="210"/>
        <w:rPr>
          <w:rFonts w:ascii="?l?r ??fc"/>
        </w:rPr>
      </w:pPr>
      <w:r w:rsidRPr="00710315">
        <w:rPr>
          <w:rFonts w:ascii="?l?r ??fc" w:hint="eastAsia"/>
        </w:rPr>
        <w:t>第１０条　乙は、本契約によって生じる権利の全部又は一部を甲の承諾を得ずに、第三者に譲渡し、又は承継させてはならない。ただし、信用保証協会、資産の流動化に関する法律（平成１０年法律第１０５号）第２条第３項に規定する特定目的会社又は中小企業信用保険法施行令（昭和２５年政令第３５０号）第１条の３に規定する金融機関に対して債権を譲渡する場合にあっては、この限りでない。</w:t>
      </w:r>
    </w:p>
    <w:p w14:paraId="550B06C2" w14:textId="77777777" w:rsidR="00C704BD" w:rsidRPr="00710315" w:rsidRDefault="00C704BD" w:rsidP="00C704BD">
      <w:pPr>
        <w:ind w:left="210" w:hangingChars="100" w:hanging="210"/>
        <w:rPr>
          <w:rFonts w:ascii="?l?r ??fc"/>
        </w:rPr>
      </w:pPr>
      <w:r w:rsidRPr="00710315">
        <w:rPr>
          <w:rFonts w:ascii="?l?r ??fc" w:hint="eastAsia"/>
        </w:rPr>
        <w:t>２　乙が本契約により行うこととされた全ての給付を完了する前に、乙が前項ただし書に基づいて債権の譲渡を行い、乙が甲に対し、民法（明治２９年法律第８９号）第４６７条又は動産及び債権の譲渡の対抗要件に関する民法の特例等に関する法律（平成１０年法律第１０４号。以下「債権譲渡特例法」という。）第４条第２項に規定する通知又は承諾の依頼を行う場合には、甲は次の各号に掲げる事項を主張する権利を留保し又は次の各号に掲げる異議をとどめるものとする。また、乙から債権を譲り受けた者（以下「丙」という。）が甲に対し、債権譲渡特例法第４条第２項に規定する通知若しくは民法第４６７条又は債権譲渡特例法第４条第２項に規定する承諾の依頼を行う場合についても同様とする。</w:t>
      </w:r>
    </w:p>
    <w:p w14:paraId="230F1A78" w14:textId="77777777" w:rsidR="00C704BD" w:rsidRPr="00710315" w:rsidRDefault="00C704BD" w:rsidP="00C704BD">
      <w:pPr>
        <w:ind w:left="630" w:hangingChars="300" w:hanging="630"/>
        <w:rPr>
          <w:rFonts w:ascii="?l?r ??fc"/>
        </w:rPr>
      </w:pPr>
      <w:r w:rsidRPr="00710315">
        <w:rPr>
          <w:rFonts w:ascii="?l?r ??fc" w:hint="eastAsia"/>
        </w:rPr>
        <w:t xml:space="preserve">　（１）丙は、譲渡対象債権について、前項ただし書に掲げる者以外の者への譲渡又は質権の設定その他債権の帰属又は行使を害することを行わないこと。</w:t>
      </w:r>
    </w:p>
    <w:p w14:paraId="157726D8" w14:textId="77777777" w:rsidR="00C704BD" w:rsidRPr="00710315" w:rsidRDefault="00C704BD" w:rsidP="00C704BD">
      <w:pPr>
        <w:ind w:left="630" w:hangingChars="300" w:hanging="630"/>
        <w:rPr>
          <w:rFonts w:ascii="?l?r ??fc"/>
        </w:rPr>
      </w:pPr>
      <w:r w:rsidRPr="00710315">
        <w:rPr>
          <w:rFonts w:ascii="?l?r ??fc" w:hint="eastAsia"/>
        </w:rPr>
        <w:lastRenderedPageBreak/>
        <w:t xml:space="preserve">　（２）甲は、乙による債権譲渡後も、乙との協議のみにより、納地の変更、委託金額の変更その他契約内容の変更を行うことがあり、この場合、丙は異議を申し立てないものとし、当該契約の変更により、譲渡対象債権の内容に影響が及ぶ場合の対応については、専ら乙と丙の間の協議により決定されなければならないこと。</w:t>
      </w:r>
    </w:p>
    <w:p w14:paraId="1719D741" w14:textId="77777777" w:rsidR="00C704BD" w:rsidRPr="00710315" w:rsidRDefault="00C704BD" w:rsidP="00C704BD">
      <w:pPr>
        <w:ind w:left="210" w:hangingChars="100" w:hanging="210"/>
        <w:rPr>
          <w:rFonts w:ascii="?l?r ??fc"/>
        </w:rPr>
      </w:pPr>
      <w:r w:rsidRPr="00710315">
        <w:rPr>
          <w:rFonts w:ascii="?l?r ??fc" w:hint="eastAsia"/>
        </w:rPr>
        <w:t>３　第１項ただし書の規定に基づいて乙が第三者に債権の譲渡を行った場合においては、甲が行う弁済の効力は、甲において支出の決定を行ったときに生ずるものとする。</w:t>
      </w:r>
    </w:p>
    <w:p w14:paraId="5563A796" w14:textId="77777777" w:rsidR="00C704BD" w:rsidRPr="00710315" w:rsidRDefault="00C704BD" w:rsidP="00C704BD">
      <w:pPr>
        <w:ind w:firstLine="210"/>
        <w:rPr>
          <w:rFonts w:ascii="?l?r ??fc"/>
        </w:rPr>
      </w:pPr>
    </w:p>
    <w:p w14:paraId="6B211090" w14:textId="77777777" w:rsidR="00C704BD" w:rsidRPr="00710315" w:rsidRDefault="00C704BD" w:rsidP="00C704BD">
      <w:pPr>
        <w:ind w:firstLine="210"/>
        <w:rPr>
          <w:rFonts w:ascii="?l?r ??fc"/>
        </w:rPr>
      </w:pPr>
      <w:r w:rsidRPr="00710315">
        <w:rPr>
          <w:rFonts w:hint="eastAsia"/>
        </w:rPr>
        <w:t xml:space="preserve">　（監督等）</w:t>
      </w:r>
    </w:p>
    <w:p w14:paraId="6E8553CE" w14:textId="77777777" w:rsidR="00C704BD" w:rsidRPr="00710315" w:rsidRDefault="00C704BD" w:rsidP="00C704BD">
      <w:pPr>
        <w:ind w:left="210" w:hangingChars="100" w:hanging="210"/>
      </w:pPr>
      <w:r w:rsidRPr="00710315">
        <w:rPr>
          <w:rFonts w:hint="eastAsia"/>
        </w:rPr>
        <w:t>第１１条　乙は、甲が定める監督職員の指示に従うとともに、その職務に協力しなければならない。</w:t>
      </w:r>
    </w:p>
    <w:p w14:paraId="0BECEA78" w14:textId="77777777" w:rsidR="00C704BD" w:rsidRPr="00BF0FB0" w:rsidRDefault="00C704BD" w:rsidP="00C704BD">
      <w:pPr>
        <w:ind w:left="210" w:hangingChars="100" w:hanging="210"/>
        <w:rPr>
          <w:rFonts w:ascii="?l?r ??fc"/>
        </w:rPr>
      </w:pPr>
      <w:r w:rsidRPr="00710315">
        <w:rPr>
          <w:rFonts w:hint="eastAsia"/>
        </w:rPr>
        <w:t>２　乙は、甲が定める監督職員から要求があるときは、委託業務の進捗状況等について報告しなければならない</w:t>
      </w:r>
      <w:r>
        <w:rPr>
          <w:rFonts w:hint="eastAsia"/>
        </w:rPr>
        <w:t>。</w:t>
      </w:r>
    </w:p>
    <w:p w14:paraId="1AEBAEF9" w14:textId="77777777" w:rsidR="00C704BD" w:rsidRPr="00710315" w:rsidRDefault="00C704BD" w:rsidP="00C704BD">
      <w:pPr>
        <w:overflowPunct w:val="0"/>
        <w:ind w:firstLine="210"/>
        <w:rPr>
          <w:rFonts w:hAnsi="ＭＳ 明朝" w:cs="ＭＳ 明朝"/>
        </w:rPr>
      </w:pPr>
    </w:p>
    <w:p w14:paraId="5EA454D5" w14:textId="77777777" w:rsidR="00C704BD" w:rsidRPr="00710315" w:rsidRDefault="00C704BD" w:rsidP="00C704BD">
      <w:pPr>
        <w:overflowPunct w:val="0"/>
        <w:ind w:firstLine="210"/>
        <w:rPr>
          <w:rFonts w:hAnsi="ＭＳ 明朝" w:cs="ＭＳ 明朝"/>
        </w:rPr>
      </w:pPr>
      <w:r w:rsidRPr="00710315">
        <w:rPr>
          <w:rFonts w:hAnsi="ＭＳ 明朝" w:cs="ＭＳ 明朝" w:hint="eastAsia"/>
        </w:rPr>
        <w:t>（進捗報告等）</w:t>
      </w:r>
    </w:p>
    <w:p w14:paraId="61574911" w14:textId="77777777" w:rsidR="00C704BD" w:rsidRPr="00710315" w:rsidRDefault="00C704BD" w:rsidP="00C704BD">
      <w:pPr>
        <w:overflowPunct w:val="0"/>
        <w:ind w:left="210" w:hangingChars="100" w:hanging="210"/>
        <w:rPr>
          <w:rFonts w:hAnsi="ＭＳ 明朝" w:cs="ＭＳ 明朝"/>
        </w:rPr>
      </w:pPr>
      <w:r w:rsidRPr="00710315">
        <w:rPr>
          <w:rFonts w:hAnsi="ＭＳ 明朝" w:cs="ＭＳ 明朝" w:hint="eastAsia"/>
        </w:rPr>
        <w:t xml:space="preserve">第１１条の２　</w:t>
      </w:r>
      <w:r w:rsidRPr="00B41D8C">
        <w:rPr>
          <w:rFonts w:hAnsi="ＭＳ 明朝" w:cs="ＭＳ 明朝"/>
        </w:rPr>
        <w:t>乙は、契約締結後速やかにキックオフミーティングを開催し、全体実施計画書（</w:t>
      </w:r>
      <w:r w:rsidRPr="00B41D8C">
        <w:rPr>
          <w:rFonts w:hAnsi="ＭＳ 明朝" w:cs="ＭＳ 明朝"/>
        </w:rPr>
        <w:t>WBS</w:t>
      </w:r>
      <w:r w:rsidRPr="00B41D8C">
        <w:rPr>
          <w:rFonts w:hAnsi="ＭＳ 明朝" w:cs="ＭＳ 明朝"/>
        </w:rPr>
        <w:t>を含む。）、実施体制、スケジュール、リスク管理方針及び品質管理方針を甲に提示し、その確認又は承認を得なければならない。</w:t>
      </w:r>
    </w:p>
    <w:p w14:paraId="6C9AFB46" w14:textId="77777777" w:rsidR="00C704BD" w:rsidRDefault="00C704BD" w:rsidP="00C704BD">
      <w:pPr>
        <w:overflowPunct w:val="0"/>
        <w:ind w:left="210" w:hangingChars="100" w:hanging="210"/>
        <w:rPr>
          <w:rFonts w:hAnsi="ＭＳ 明朝" w:cs="ＭＳ 明朝"/>
        </w:rPr>
      </w:pPr>
      <w:r w:rsidRPr="00710315">
        <w:rPr>
          <w:rFonts w:hAnsi="ＭＳ 明朝" w:cs="ＭＳ 明朝" w:hint="eastAsia"/>
        </w:rPr>
        <w:t>２　乙</w:t>
      </w:r>
      <w:r w:rsidRPr="00B41D8C">
        <w:rPr>
          <w:rFonts w:hAnsi="ＭＳ 明朝" w:cs="ＭＳ 明朝"/>
        </w:rPr>
        <w:t>は、甲が指定する各月について、進捗、課題及びリスク管理に関する月次報告資料を甲に提出しなければならない。</w:t>
      </w:r>
    </w:p>
    <w:p w14:paraId="10A68E11" w14:textId="77777777" w:rsidR="00C704BD" w:rsidRPr="00710315" w:rsidRDefault="00C704BD" w:rsidP="00C704BD">
      <w:pPr>
        <w:overflowPunct w:val="0"/>
        <w:ind w:left="210" w:hangingChars="100" w:hanging="210"/>
        <w:rPr>
          <w:rFonts w:hAnsi="ＭＳ 明朝" w:cs="ＭＳ 明朝"/>
        </w:rPr>
      </w:pPr>
      <w:r w:rsidRPr="00710315">
        <w:rPr>
          <w:rFonts w:hAnsi="ＭＳ 明朝" w:cs="ＭＳ 明朝" w:hint="eastAsia"/>
        </w:rPr>
        <w:t xml:space="preserve">３　</w:t>
      </w:r>
      <w:r w:rsidRPr="00B41D8C">
        <w:rPr>
          <w:rFonts w:hAnsi="ＭＳ 明朝" w:cs="ＭＳ 明朝"/>
        </w:rPr>
        <w:t>乙は、甲から求めがあった場合には、参加企業への支援、研修、ワークショップ、</w:t>
      </w:r>
      <w:r w:rsidRPr="00B41D8C">
        <w:rPr>
          <w:rFonts w:hAnsi="ＭＳ 明朝" w:cs="ＭＳ 明朝"/>
        </w:rPr>
        <w:t>PoC</w:t>
      </w:r>
      <w:r w:rsidRPr="00B41D8C">
        <w:rPr>
          <w:rFonts w:hAnsi="ＭＳ 明朝" w:cs="ＭＳ 明朝"/>
        </w:rPr>
        <w:t>及び伴走支援の実施状況、成果物の作成状況、課題及びリスクへの対応状況、経費執行状況その他委託業務の実施状況について、速やかに報告しなければならない</w:t>
      </w:r>
      <w:r w:rsidRPr="00D43E00">
        <w:rPr>
          <w:rFonts w:hAnsi="ＭＳ 明朝" w:cs="ＭＳ 明朝"/>
        </w:rPr>
        <w:t>。</w:t>
      </w:r>
    </w:p>
    <w:p w14:paraId="60A4C95D" w14:textId="77777777" w:rsidR="00C704BD" w:rsidRPr="00710315" w:rsidRDefault="00C704BD" w:rsidP="00C704BD">
      <w:pPr>
        <w:overflowPunct w:val="0"/>
        <w:ind w:firstLine="210"/>
        <w:rPr>
          <w:rFonts w:hAnsi="ＭＳ 明朝" w:cs="ＭＳ 明朝"/>
        </w:rPr>
      </w:pPr>
    </w:p>
    <w:p w14:paraId="2CCDCE8D" w14:textId="77777777" w:rsidR="00C704BD" w:rsidRPr="00710315" w:rsidRDefault="00C704BD" w:rsidP="00C704BD">
      <w:pPr>
        <w:overflowPunct w:val="0"/>
        <w:ind w:firstLine="210"/>
        <w:rPr>
          <w:rFonts w:hAnsi="ＭＳ 明朝" w:cs="ＭＳ 明朝"/>
        </w:rPr>
      </w:pPr>
      <w:r w:rsidRPr="00710315">
        <w:rPr>
          <w:rFonts w:hAnsi="ＭＳ 明朝" w:cs="ＭＳ 明朝" w:hint="eastAsia"/>
        </w:rPr>
        <w:t xml:space="preserve">　（委託業務完了報告書の提出）</w:t>
      </w:r>
    </w:p>
    <w:p w14:paraId="6E79C1EC" w14:textId="77777777" w:rsidR="00C704BD" w:rsidRPr="00710315" w:rsidRDefault="00C704BD" w:rsidP="00C704BD">
      <w:pPr>
        <w:overflowPunct w:val="0"/>
        <w:ind w:left="210" w:hangingChars="100" w:hanging="210"/>
        <w:rPr>
          <w:rFonts w:hAnsi="ＭＳ 明朝" w:cs="ＭＳ 明朝"/>
        </w:rPr>
      </w:pPr>
      <w:r w:rsidRPr="00710315">
        <w:rPr>
          <w:rFonts w:hAnsi="ＭＳ 明朝" w:cs="ＭＳ 明朝" w:hint="eastAsia"/>
        </w:rPr>
        <w:t>第１２条　乙は、委託業務が完了したときは、直ちに、様式第５により作成した委託業務完了報告書を甲に提出しなければならない。</w:t>
      </w:r>
    </w:p>
    <w:p w14:paraId="50117E9C" w14:textId="77777777" w:rsidR="00C704BD" w:rsidRPr="00710315" w:rsidRDefault="00C704BD" w:rsidP="00C704BD">
      <w:pPr>
        <w:overflowPunct w:val="0"/>
        <w:ind w:firstLine="210"/>
        <w:rPr>
          <w:rFonts w:hAnsi="ＭＳ 明朝" w:cs="ＭＳ 明朝"/>
        </w:rPr>
      </w:pPr>
    </w:p>
    <w:p w14:paraId="4A32F486" w14:textId="77777777" w:rsidR="00C704BD" w:rsidRPr="00710315" w:rsidRDefault="00C704BD" w:rsidP="00C704BD">
      <w:pPr>
        <w:overflowPunct w:val="0"/>
        <w:ind w:firstLine="210"/>
        <w:rPr>
          <w:rFonts w:hAnsi="ＭＳ 明朝" w:cs="ＭＳ 明朝"/>
        </w:rPr>
      </w:pPr>
      <w:r w:rsidRPr="00710315">
        <w:rPr>
          <w:rFonts w:hAnsi="ＭＳ 明朝" w:cs="ＭＳ 明朝" w:hint="eastAsia"/>
        </w:rPr>
        <w:t xml:space="preserve">　（委託業務完了の検査）</w:t>
      </w:r>
    </w:p>
    <w:p w14:paraId="1FDB87F5" w14:textId="77777777" w:rsidR="00C704BD" w:rsidRPr="00710315" w:rsidRDefault="00C704BD" w:rsidP="00C704BD">
      <w:pPr>
        <w:overflowPunct w:val="0"/>
        <w:ind w:left="210" w:hangingChars="100" w:hanging="210"/>
        <w:rPr>
          <w:rFonts w:hAnsi="ＭＳ 明朝" w:cs="ＭＳ 明朝"/>
        </w:rPr>
      </w:pPr>
      <w:r w:rsidRPr="00710315">
        <w:rPr>
          <w:rFonts w:hAnsi="ＭＳ 明朝" w:cs="ＭＳ 明朝" w:hint="eastAsia"/>
        </w:rPr>
        <w:t>第１３条　甲は、前条の委託業務完了報告書を受理した日から１０日以内の日（当該期間の末日が休日（行政機関の休日に関する法律（昭和６３年法律第９１号）第１条第１項各号に掲げる日をいう。次条において同じ。）に当たるときは、当該末日の翌日を当該期間の末日とする。）又は委託業務の完了期限の末日の属する年度の３月３１日のいずれか早い日までに、完了した委託業務が契約書類及び別紙５検査基準書の内容に適合するものであるかどうかを検査し、委託業務の完了を確認しなければならない。</w:t>
      </w:r>
    </w:p>
    <w:p w14:paraId="43FB7C39" w14:textId="77777777" w:rsidR="00C704BD" w:rsidRPr="00710315" w:rsidRDefault="00C704BD" w:rsidP="00C704BD">
      <w:pPr>
        <w:overflowPunct w:val="0"/>
        <w:ind w:left="210" w:hangingChars="100" w:hanging="210"/>
        <w:rPr>
          <w:rFonts w:hAnsi="ＭＳ 明朝" w:cs="ＭＳ 明朝"/>
        </w:rPr>
      </w:pPr>
      <w:r w:rsidRPr="00710315">
        <w:rPr>
          <w:rFonts w:hAnsi="ＭＳ 明朝" w:cs="ＭＳ 明朝" w:hint="eastAsia"/>
        </w:rPr>
        <w:t>２　前項の検査は、少なくとも次の各号の観点により行う。</w:t>
      </w:r>
    </w:p>
    <w:p w14:paraId="21D975B8" w14:textId="77777777" w:rsidR="00C704BD" w:rsidRPr="00710315" w:rsidRDefault="00C704BD" w:rsidP="00C704BD">
      <w:pPr>
        <w:overflowPunct w:val="0"/>
        <w:ind w:left="210" w:hangingChars="100" w:hanging="210"/>
        <w:rPr>
          <w:rFonts w:hAnsi="ＭＳ 明朝" w:cs="ＭＳ 明朝"/>
        </w:rPr>
      </w:pPr>
      <w:r w:rsidRPr="00710315">
        <w:rPr>
          <w:rFonts w:hAnsi="ＭＳ 明朝" w:cs="ＭＳ 明朝" w:hint="eastAsia"/>
        </w:rPr>
        <w:t>（１）契約書類に定める業務が実施されていること</w:t>
      </w:r>
    </w:p>
    <w:p w14:paraId="2E85D39C" w14:textId="77777777" w:rsidR="00C704BD" w:rsidRPr="00710315" w:rsidRDefault="00C704BD" w:rsidP="00C704BD">
      <w:pPr>
        <w:overflowPunct w:val="0"/>
        <w:ind w:left="210" w:hangingChars="100" w:hanging="210"/>
        <w:rPr>
          <w:rFonts w:hAnsi="ＭＳ 明朝" w:cs="ＭＳ 明朝"/>
        </w:rPr>
      </w:pPr>
      <w:r w:rsidRPr="00710315">
        <w:rPr>
          <w:rFonts w:hAnsi="ＭＳ 明朝" w:cs="ＭＳ 明朝" w:hint="eastAsia"/>
        </w:rPr>
        <w:t>（２）契約書類に定める納入物が期限までに提出されていること</w:t>
      </w:r>
    </w:p>
    <w:p w14:paraId="5F13D140" w14:textId="77777777" w:rsidR="00C704BD" w:rsidRPr="00710315" w:rsidRDefault="00C704BD" w:rsidP="00C704BD">
      <w:pPr>
        <w:overflowPunct w:val="0"/>
        <w:ind w:left="210" w:hangingChars="100" w:hanging="210"/>
        <w:rPr>
          <w:rFonts w:hAnsi="ＭＳ 明朝" w:cs="ＭＳ 明朝"/>
        </w:rPr>
      </w:pPr>
      <w:r w:rsidRPr="00710315">
        <w:rPr>
          <w:rFonts w:hAnsi="ＭＳ 明朝" w:cs="ＭＳ 明朝" w:hint="eastAsia"/>
        </w:rPr>
        <w:t>（３）参加企業ごとの記録及び証憑が整備されていること</w:t>
      </w:r>
    </w:p>
    <w:p w14:paraId="164F6C54" w14:textId="77777777" w:rsidR="00C704BD" w:rsidRPr="00710315" w:rsidRDefault="00C704BD" w:rsidP="00C704BD">
      <w:pPr>
        <w:overflowPunct w:val="0"/>
        <w:ind w:left="210" w:hangingChars="100" w:hanging="210"/>
        <w:rPr>
          <w:rFonts w:hAnsi="ＭＳ 明朝" w:cs="ＭＳ 明朝"/>
        </w:rPr>
      </w:pPr>
      <w:r w:rsidRPr="00710315">
        <w:rPr>
          <w:rFonts w:hAnsi="ＭＳ 明朝" w:cs="ＭＳ 明朝" w:hint="eastAsia"/>
        </w:rPr>
        <w:t>（４）成果報告書その他納入物の内容が、</w:t>
      </w:r>
      <w:r>
        <w:rPr>
          <w:rFonts w:hAnsi="ＭＳ 明朝" w:cs="ＭＳ 明朝" w:hint="eastAsia"/>
        </w:rPr>
        <w:t>本事業の目的に照らし</w:t>
      </w:r>
      <w:r w:rsidRPr="00710315">
        <w:rPr>
          <w:rFonts w:hAnsi="ＭＳ 明朝" w:cs="ＭＳ 明朝" w:hint="eastAsia"/>
        </w:rPr>
        <w:t>合理的な水準に達していること</w:t>
      </w:r>
    </w:p>
    <w:p w14:paraId="7FFB9174" w14:textId="77777777" w:rsidR="00C704BD" w:rsidRPr="00710315" w:rsidRDefault="00C704BD" w:rsidP="00C704BD">
      <w:pPr>
        <w:overflowPunct w:val="0"/>
        <w:ind w:left="210" w:hangingChars="100" w:hanging="210"/>
        <w:rPr>
          <w:rFonts w:hAnsi="ＭＳ 明朝" w:cs="ＭＳ 明朝"/>
        </w:rPr>
      </w:pPr>
      <w:r w:rsidRPr="00710315">
        <w:rPr>
          <w:rFonts w:hAnsi="ＭＳ 明朝" w:cs="ＭＳ 明朝" w:hint="eastAsia"/>
        </w:rPr>
        <w:t>（５）実績報告書及び証憑類が、委託業務の実施実績と整合していること</w:t>
      </w:r>
    </w:p>
    <w:p w14:paraId="7107FF28" w14:textId="77777777" w:rsidR="00C704BD" w:rsidRPr="00710315" w:rsidRDefault="00C704BD" w:rsidP="00C704BD">
      <w:pPr>
        <w:overflowPunct w:val="0"/>
        <w:ind w:left="210" w:hangingChars="100" w:hanging="210"/>
        <w:rPr>
          <w:rFonts w:hAnsi="ＭＳ 明朝" w:cs="ＭＳ 明朝"/>
        </w:rPr>
      </w:pPr>
      <w:r w:rsidRPr="00710315">
        <w:rPr>
          <w:rFonts w:hAnsi="ＭＳ 明朝" w:cs="ＭＳ 明朝" w:hint="eastAsia"/>
        </w:rPr>
        <w:t>３　甲は、検査の結果、軽微な不備があると認める場合には、相当の期間を定めて補正又は追完を命ずることができる。</w:t>
      </w:r>
    </w:p>
    <w:p w14:paraId="5AD490A6" w14:textId="77777777" w:rsidR="00C704BD" w:rsidRPr="00710315" w:rsidRDefault="00C704BD" w:rsidP="00C704BD">
      <w:pPr>
        <w:overflowPunct w:val="0"/>
        <w:ind w:left="210" w:hangingChars="100" w:hanging="210"/>
        <w:rPr>
          <w:rFonts w:hAnsi="ＭＳ 明朝" w:cs="ＭＳ 明朝"/>
        </w:rPr>
      </w:pPr>
      <w:r w:rsidRPr="00710315">
        <w:rPr>
          <w:rFonts w:hAnsi="ＭＳ 明朝" w:cs="ＭＳ 明朝" w:hint="eastAsia"/>
        </w:rPr>
        <w:t>４　乙が前項の期間内に補正又は追完を完了したときは、甲は再検査を行うものとする。</w:t>
      </w:r>
    </w:p>
    <w:p w14:paraId="27BE1888" w14:textId="77777777" w:rsidR="00C704BD" w:rsidRPr="00710315" w:rsidRDefault="00C704BD" w:rsidP="00C704BD">
      <w:pPr>
        <w:overflowPunct w:val="0"/>
        <w:ind w:left="210" w:hangingChars="100" w:hanging="210"/>
        <w:rPr>
          <w:rFonts w:hAnsi="ＭＳ 明朝" w:cs="ＭＳ 明朝"/>
        </w:rPr>
      </w:pPr>
      <w:r w:rsidRPr="00710315">
        <w:rPr>
          <w:rFonts w:hAnsi="ＭＳ 明朝" w:cs="ＭＳ 明朝" w:hint="eastAsia"/>
        </w:rPr>
        <w:t>５　甲は、第１項の確認を行った後に、乙が納入物の引渡しを申し出たときは、直ちに当該納入物の引渡しを受けなければならない。</w:t>
      </w:r>
    </w:p>
    <w:p w14:paraId="42BFE648" w14:textId="77777777" w:rsidR="00C704BD" w:rsidRPr="00710315" w:rsidRDefault="00C704BD" w:rsidP="00C704BD">
      <w:pPr>
        <w:overflowPunct w:val="0"/>
        <w:ind w:left="210" w:hangingChars="100" w:hanging="210"/>
        <w:rPr>
          <w:rFonts w:hAnsi="ＭＳ 明朝" w:cs="ＭＳ 明朝"/>
        </w:rPr>
      </w:pPr>
      <w:r w:rsidRPr="00710315">
        <w:rPr>
          <w:rFonts w:hAnsi="ＭＳ 明朝" w:cs="ＭＳ 明朝" w:hint="eastAsia"/>
        </w:rPr>
        <w:t>６　甲は、前項の引渡しの前においても、納入物の全部又は一部を乙の承諾を得て使用することができる。</w:t>
      </w:r>
    </w:p>
    <w:p w14:paraId="56F23FEE" w14:textId="77777777" w:rsidR="00C704BD" w:rsidRPr="00710315" w:rsidRDefault="00C704BD" w:rsidP="00C704BD">
      <w:pPr>
        <w:overflowPunct w:val="0"/>
        <w:ind w:firstLine="210"/>
        <w:rPr>
          <w:rFonts w:hAnsi="ＭＳ 明朝" w:cs="ＭＳ 明朝"/>
        </w:rPr>
      </w:pPr>
    </w:p>
    <w:p w14:paraId="268B7D41" w14:textId="77777777" w:rsidR="00C704BD" w:rsidRPr="00710315" w:rsidRDefault="00C704BD" w:rsidP="00C704BD">
      <w:pPr>
        <w:ind w:left="210" w:hangingChars="100" w:hanging="210"/>
        <w:rPr>
          <w:rFonts w:ascii="?l?r ??fc"/>
        </w:rPr>
      </w:pPr>
      <w:r w:rsidRPr="00710315">
        <w:rPr>
          <w:rFonts w:ascii="?l?r ??fc" w:hint="eastAsia"/>
        </w:rPr>
        <w:t xml:space="preserve">　（実績報告書の提出）</w:t>
      </w:r>
    </w:p>
    <w:p w14:paraId="505100C0" w14:textId="77777777" w:rsidR="00C704BD" w:rsidRPr="00710315" w:rsidRDefault="00C704BD" w:rsidP="00C704BD">
      <w:pPr>
        <w:ind w:left="210" w:hangingChars="100" w:hanging="210"/>
        <w:rPr>
          <w:rFonts w:ascii="?l?r ??fc"/>
        </w:rPr>
      </w:pPr>
      <w:r w:rsidRPr="00710315">
        <w:rPr>
          <w:rFonts w:ascii="?l?r ??fc" w:hint="eastAsia"/>
        </w:rPr>
        <w:t>第１４条　乙は、様式第６により作成した実績報告書を約定期限（当該期間の末日が休日に当たるときは、当該末日の前日を当該期間の末日とする。）までに甲に提出しなければならない。</w:t>
      </w:r>
    </w:p>
    <w:p w14:paraId="4E96B34B" w14:textId="77777777" w:rsidR="00C704BD" w:rsidRPr="00710315" w:rsidRDefault="00C704BD" w:rsidP="00C704BD">
      <w:pPr>
        <w:ind w:left="210" w:hangingChars="100" w:hanging="210"/>
        <w:rPr>
          <w:rFonts w:ascii="?l?r ??fc"/>
        </w:rPr>
      </w:pPr>
      <w:r w:rsidRPr="00710315">
        <w:rPr>
          <w:rFonts w:ascii="?l?r ??fc" w:hint="eastAsia"/>
        </w:rPr>
        <w:t xml:space="preserve">２　</w:t>
      </w:r>
      <w:r w:rsidRPr="00710315">
        <w:rPr>
          <w:rFonts w:ascii="‚l‚r –¾’©" w:hint="eastAsia"/>
          <w:szCs w:val="22"/>
        </w:rPr>
        <w:t>乙は、前項の実績報告書の提出の際、委託事業を履行した体制を反映した別紙２の履行体制図を作成し、添付しなければならない。その場合には、当該履行体制図の「契約金額</w:t>
      </w:r>
      <w:r w:rsidRPr="00710315">
        <w:rPr>
          <w:rFonts w:ascii="‚l‚r –¾’©" w:hint="eastAsia"/>
          <w:szCs w:val="22"/>
        </w:rPr>
        <w:t>(</w:t>
      </w:r>
      <w:r w:rsidRPr="00710315">
        <w:rPr>
          <w:rFonts w:ascii="‚l‚r –¾’©" w:hint="eastAsia"/>
          <w:szCs w:val="22"/>
        </w:rPr>
        <w:t>税込</w:t>
      </w:r>
      <w:r w:rsidRPr="00710315">
        <w:rPr>
          <w:rFonts w:ascii="‚l‚r –¾’©" w:hint="eastAsia"/>
          <w:szCs w:val="22"/>
        </w:rPr>
        <w:t>)</w:t>
      </w:r>
      <w:r w:rsidRPr="00710315">
        <w:rPr>
          <w:rFonts w:ascii="‚l‚r –¾’©" w:hint="eastAsia"/>
          <w:szCs w:val="22"/>
        </w:rPr>
        <w:t>」欄には、支出実績額</w:t>
      </w:r>
      <w:r w:rsidRPr="00710315">
        <w:rPr>
          <w:rFonts w:ascii="‚l‚r –¾’©" w:hint="eastAsia"/>
          <w:szCs w:val="22"/>
        </w:rPr>
        <w:t>(</w:t>
      </w:r>
      <w:r w:rsidRPr="00710315">
        <w:rPr>
          <w:rFonts w:ascii="‚l‚r –¾’©" w:hint="eastAsia"/>
          <w:szCs w:val="22"/>
        </w:rPr>
        <w:t>税込</w:t>
      </w:r>
      <w:r w:rsidRPr="00710315">
        <w:rPr>
          <w:rFonts w:ascii="‚l‚r –¾’©" w:hint="eastAsia"/>
          <w:szCs w:val="22"/>
        </w:rPr>
        <w:t>)</w:t>
      </w:r>
      <w:r w:rsidRPr="00710315">
        <w:rPr>
          <w:rFonts w:ascii="‚l‚r –¾’©" w:hint="eastAsia"/>
          <w:szCs w:val="22"/>
        </w:rPr>
        <w:t>を記載することとする。</w:t>
      </w:r>
    </w:p>
    <w:p w14:paraId="06693385" w14:textId="723F288B" w:rsidR="00C704BD" w:rsidRDefault="00C704BD" w:rsidP="00C704BD">
      <w:pPr>
        <w:ind w:left="210" w:hangingChars="100" w:hanging="210"/>
        <w:rPr>
          <w:rFonts w:ascii="?l?r ??fc"/>
        </w:rPr>
      </w:pPr>
      <w:r w:rsidRPr="00710315">
        <w:rPr>
          <w:rFonts w:ascii="?l?r ??fc" w:hint="eastAsia"/>
        </w:rPr>
        <w:t>３　前項の実績報告書には、少なくとも次の各号の書類を添付しなければならない。</w:t>
      </w:r>
    </w:p>
    <w:p w14:paraId="7C035547" w14:textId="77777777" w:rsidR="00C704BD" w:rsidRDefault="00C704BD">
      <w:pPr>
        <w:widowControl/>
        <w:ind w:firstLineChars="0" w:firstLine="0"/>
        <w:jc w:val="left"/>
        <w:rPr>
          <w:rFonts w:ascii="?l?r ??fc"/>
        </w:rPr>
      </w:pPr>
      <w:r>
        <w:rPr>
          <w:rFonts w:ascii="?l?r ??fc"/>
        </w:rPr>
        <w:br w:type="page"/>
      </w:r>
    </w:p>
    <w:p w14:paraId="0CEA1EAE" w14:textId="77777777" w:rsidR="00C704BD" w:rsidRPr="00710315" w:rsidRDefault="00C704BD" w:rsidP="00C704BD">
      <w:pPr>
        <w:ind w:left="210" w:hangingChars="100" w:hanging="210"/>
        <w:rPr>
          <w:rFonts w:ascii="?l?r ??fc"/>
        </w:rPr>
      </w:pPr>
      <w:r w:rsidRPr="00710315">
        <w:rPr>
          <w:rFonts w:ascii="?l?r ??fc" w:hint="eastAsia"/>
        </w:rPr>
        <w:lastRenderedPageBreak/>
        <w:t>（１）最終の履行体制図（別紙２）</w:t>
      </w:r>
    </w:p>
    <w:p w14:paraId="0CA7B6E1" w14:textId="77777777" w:rsidR="00C704BD" w:rsidRPr="00710315" w:rsidRDefault="00C704BD" w:rsidP="00C704BD">
      <w:pPr>
        <w:ind w:left="210" w:hangingChars="100" w:hanging="210"/>
        <w:rPr>
          <w:rFonts w:ascii="?l?r ??fc"/>
        </w:rPr>
      </w:pPr>
      <w:r w:rsidRPr="00710315">
        <w:rPr>
          <w:rFonts w:ascii="?l?r ??fc" w:hint="eastAsia"/>
        </w:rPr>
        <w:t>（２）従事者別工数表</w:t>
      </w:r>
    </w:p>
    <w:p w14:paraId="191F9C06" w14:textId="77777777" w:rsidR="00C704BD" w:rsidRPr="00710315" w:rsidRDefault="00C704BD" w:rsidP="00C704BD">
      <w:pPr>
        <w:ind w:left="210" w:hangingChars="100" w:hanging="210"/>
        <w:rPr>
          <w:rFonts w:ascii="?l?r ??fc"/>
        </w:rPr>
      </w:pPr>
      <w:r w:rsidRPr="00710315">
        <w:rPr>
          <w:rFonts w:ascii="?l?r ??fc" w:hint="eastAsia"/>
        </w:rPr>
        <w:t>（３）支出内訳</w:t>
      </w:r>
    </w:p>
    <w:p w14:paraId="6CB15430" w14:textId="77777777" w:rsidR="00C704BD" w:rsidRPr="00710315" w:rsidRDefault="00C704BD" w:rsidP="00C704BD">
      <w:pPr>
        <w:ind w:left="210" w:hangingChars="100" w:hanging="210"/>
        <w:rPr>
          <w:rFonts w:ascii="?l?r ??fc"/>
        </w:rPr>
      </w:pPr>
      <w:r w:rsidRPr="00710315">
        <w:rPr>
          <w:rFonts w:ascii="?l?r ??fc" w:hint="eastAsia"/>
        </w:rPr>
        <w:t>（４）請求書、領収書、契約書、納品書、検収書その他の証憑</w:t>
      </w:r>
    </w:p>
    <w:p w14:paraId="69F7B69D" w14:textId="77777777" w:rsidR="00C704BD" w:rsidRPr="00710315" w:rsidRDefault="00C704BD" w:rsidP="00C704BD">
      <w:pPr>
        <w:ind w:left="210" w:hangingChars="100" w:hanging="210"/>
        <w:rPr>
          <w:rFonts w:ascii="?l?r ??fc"/>
        </w:rPr>
      </w:pPr>
      <w:r w:rsidRPr="00710315">
        <w:rPr>
          <w:rFonts w:ascii="?l?r ??fc" w:hint="eastAsia"/>
        </w:rPr>
        <w:t>（５）再委託費に関する契約書及び支払証憑</w:t>
      </w:r>
    </w:p>
    <w:p w14:paraId="5F258491" w14:textId="77777777" w:rsidR="00C704BD" w:rsidRPr="00710315" w:rsidRDefault="00C704BD" w:rsidP="00C704BD">
      <w:pPr>
        <w:ind w:left="210" w:hangingChars="100" w:hanging="210"/>
        <w:rPr>
          <w:rFonts w:ascii="?l?r ??fc"/>
        </w:rPr>
      </w:pPr>
      <w:r w:rsidRPr="00710315">
        <w:rPr>
          <w:rFonts w:ascii="?l?r ??fc" w:hint="eastAsia"/>
        </w:rPr>
        <w:t>（６）その他甲が指定する資料</w:t>
      </w:r>
    </w:p>
    <w:p w14:paraId="3D5B9F38" w14:textId="77777777" w:rsidR="00C704BD" w:rsidRPr="00710315" w:rsidRDefault="00C704BD" w:rsidP="00C704BD">
      <w:pPr>
        <w:ind w:left="210" w:hangingChars="100" w:hanging="210"/>
        <w:rPr>
          <w:rFonts w:ascii="?l?r ??fc"/>
        </w:rPr>
      </w:pPr>
      <w:r w:rsidRPr="00710315">
        <w:rPr>
          <w:rFonts w:ascii="?l?r ??fc" w:hint="eastAsia"/>
        </w:rPr>
        <w:t>４　実績報告書及び添付資料が不十分である場合、甲は乙に対し補足説明又は追加資料の提出を求めることができる。</w:t>
      </w:r>
    </w:p>
    <w:p w14:paraId="7EF7FA70" w14:textId="77777777" w:rsidR="00C704BD" w:rsidRPr="00710315" w:rsidRDefault="00C704BD" w:rsidP="00C704BD">
      <w:pPr>
        <w:ind w:left="210" w:hangingChars="100" w:hanging="210"/>
        <w:rPr>
          <w:rFonts w:ascii="?l?r ??fc"/>
        </w:rPr>
      </w:pPr>
    </w:p>
    <w:p w14:paraId="0A4F8564" w14:textId="77777777" w:rsidR="00C704BD" w:rsidRPr="00710315" w:rsidRDefault="00C704BD" w:rsidP="00C704BD">
      <w:pPr>
        <w:ind w:firstLine="210"/>
        <w:rPr>
          <w:rFonts w:ascii="?l?r ??fc"/>
        </w:rPr>
      </w:pPr>
      <w:r w:rsidRPr="00710315">
        <w:rPr>
          <w:rFonts w:hint="eastAsia"/>
          <w:color w:val="000000"/>
        </w:rPr>
        <w:t>（支払うべき金額の確定）</w:t>
      </w:r>
    </w:p>
    <w:p w14:paraId="27BCF39E" w14:textId="77777777" w:rsidR="00C704BD" w:rsidRPr="00710315" w:rsidRDefault="00C704BD" w:rsidP="00C704BD">
      <w:pPr>
        <w:ind w:left="210" w:hangingChars="100" w:hanging="210"/>
        <w:rPr>
          <w:rFonts w:ascii="?l?r ??fc"/>
          <w:color w:val="000000"/>
        </w:rPr>
      </w:pPr>
      <w:r w:rsidRPr="00710315">
        <w:rPr>
          <w:rFonts w:hint="eastAsia"/>
          <w:color w:val="000000"/>
        </w:rPr>
        <w:t>第１５条</w:t>
      </w:r>
      <w:r w:rsidRPr="00710315">
        <w:rPr>
          <w:rFonts w:ascii="?l?r ??fc"/>
          <w:color w:val="000000"/>
        </w:rPr>
        <w:t xml:space="preserve">  </w:t>
      </w:r>
      <w:r w:rsidRPr="00710315">
        <w:rPr>
          <w:rFonts w:ascii="?l?r ??fc" w:hint="eastAsia"/>
          <w:color w:val="000000"/>
        </w:rPr>
        <w:t>甲は、第１３条第１項の確認及び納入物の引渡しを受けた後、前条の規定により提出された実績報告書の内容の審査を行い、委託業務の実施に要した経費実績等の調査により支払うべき金額を確定し、これを乙に通知しなければならない。支払うべき金額を修正すべき事由が判明した場合も、同様とする。</w:t>
      </w:r>
    </w:p>
    <w:p w14:paraId="16DAC746" w14:textId="77777777" w:rsidR="00C704BD" w:rsidRPr="00710315" w:rsidRDefault="00C704BD" w:rsidP="00C704BD">
      <w:pPr>
        <w:ind w:firstLine="210"/>
        <w:rPr>
          <w:rFonts w:ascii="?l?r ??fc"/>
        </w:rPr>
      </w:pPr>
    </w:p>
    <w:p w14:paraId="621B77DC" w14:textId="77777777" w:rsidR="00C704BD" w:rsidRPr="00710315" w:rsidRDefault="00C704BD" w:rsidP="00C704BD">
      <w:pPr>
        <w:ind w:firstLine="210"/>
        <w:rPr>
          <w:rFonts w:ascii="?l?r ??fc"/>
        </w:rPr>
      </w:pPr>
      <w:r w:rsidRPr="00710315">
        <w:rPr>
          <w:rFonts w:hint="eastAsia"/>
        </w:rPr>
        <w:t xml:space="preserve">　（支払）</w:t>
      </w:r>
    </w:p>
    <w:p w14:paraId="52D20BF0" w14:textId="77777777" w:rsidR="00C704BD" w:rsidRPr="00710315" w:rsidRDefault="00C704BD" w:rsidP="00C704BD">
      <w:pPr>
        <w:ind w:left="210" w:hangingChars="100" w:hanging="210"/>
      </w:pPr>
      <w:r w:rsidRPr="00710315">
        <w:rPr>
          <w:rFonts w:hint="eastAsia"/>
        </w:rPr>
        <w:t>第１６条　乙は、第１５条に基づき甲が確定した額について、納入物の引渡しを行った後に、様式第７により作成した支払請求書を提出する。この場合において、甲は、乙から適法な支払請求書を受理した日から３０日以内の日（当該期間の末日が銀行等の休日に当たるときは、当該末日の前日を当該期間の末日とする。）までの期間（以下「約定期間」という。）内に支払を行わなければならない。</w:t>
      </w:r>
    </w:p>
    <w:p w14:paraId="5F20C7EF" w14:textId="77777777" w:rsidR="00C704BD" w:rsidRPr="00710315" w:rsidRDefault="00C704BD" w:rsidP="00C704BD">
      <w:pPr>
        <w:ind w:left="210" w:hangingChars="100" w:hanging="210"/>
        <w:rPr>
          <w:rFonts w:ascii="?l?r ??fc"/>
        </w:rPr>
      </w:pPr>
      <w:r w:rsidRPr="00710315">
        <w:rPr>
          <w:rFonts w:hint="eastAsia"/>
          <w:color w:val="000000"/>
        </w:rPr>
        <w:t xml:space="preserve">２　</w:t>
      </w:r>
      <w:r w:rsidRPr="00710315">
        <w:rPr>
          <w:rFonts w:ascii="?l?r ??fc" w:hint="eastAsia"/>
        </w:rPr>
        <w:t>前項の規定にかかわらず、乙は委託業務の完了前に、甲が必要と認めた場合に限り、概算払を請求することができる。この場合、乙は、様式第８により作成した概算払請求書に、概算払請求内訳書、当該請求時点までの支出実績、当該請求額の必要性を示す資料その他甲が指定する資料を添付しなければならない。</w:t>
      </w:r>
    </w:p>
    <w:p w14:paraId="07A2FC30" w14:textId="77777777" w:rsidR="00C704BD" w:rsidRPr="00710315" w:rsidRDefault="00C704BD" w:rsidP="00C704BD">
      <w:pPr>
        <w:ind w:left="210" w:hangingChars="100" w:hanging="210"/>
        <w:rPr>
          <w:rFonts w:ascii="?l?r ??fc"/>
        </w:rPr>
      </w:pPr>
      <w:r w:rsidRPr="00710315">
        <w:rPr>
          <w:rFonts w:ascii="?l?r ??fc" w:hint="eastAsia"/>
        </w:rPr>
        <w:t>３　概算払の額、回数、時期及び条件は、甲が別途定める基準によるものとし、乙は、甲の承認なく概算払金を本委託業務以外に使用してはならない。</w:t>
      </w:r>
    </w:p>
    <w:p w14:paraId="12B1612E" w14:textId="77777777" w:rsidR="00C704BD" w:rsidRPr="00710315" w:rsidRDefault="00C704BD" w:rsidP="00C704BD">
      <w:pPr>
        <w:ind w:firstLine="210"/>
        <w:rPr>
          <w:rFonts w:ascii="‚l‚r –¾’©"/>
        </w:rPr>
      </w:pPr>
      <w:r w:rsidRPr="00710315">
        <w:rPr>
          <w:rFonts w:ascii="‚l‚r –¾’©" w:hint="eastAsia"/>
        </w:rPr>
        <w:t>４　乙は、概算払を受領した場合、甲の求めに応じ、その使用状況を報告しなければならない。</w:t>
      </w:r>
    </w:p>
    <w:p w14:paraId="39E9EDD7" w14:textId="77777777" w:rsidR="00C704BD" w:rsidRPr="00710315" w:rsidRDefault="00C704BD" w:rsidP="00C704BD">
      <w:pPr>
        <w:ind w:firstLine="210"/>
        <w:rPr>
          <w:rFonts w:ascii="‚l‚r –¾’©"/>
        </w:rPr>
      </w:pPr>
    </w:p>
    <w:p w14:paraId="5E56198F" w14:textId="77777777" w:rsidR="00C704BD" w:rsidRPr="00710315" w:rsidRDefault="00C704BD" w:rsidP="00C704BD">
      <w:pPr>
        <w:ind w:firstLine="210"/>
        <w:rPr>
          <w:rFonts w:ascii="‚l‚r –¾’©"/>
        </w:rPr>
      </w:pPr>
      <w:r w:rsidRPr="00710315">
        <w:rPr>
          <w:rFonts w:ascii="‚l‚r –¾’©" w:hint="eastAsia"/>
        </w:rPr>
        <w:t xml:space="preserve">　（遅延利息）</w:t>
      </w:r>
    </w:p>
    <w:p w14:paraId="281F7597" w14:textId="77777777" w:rsidR="00C704BD" w:rsidRPr="00710315" w:rsidRDefault="00C704BD" w:rsidP="00C704BD">
      <w:pPr>
        <w:ind w:left="210" w:hangingChars="100" w:hanging="210"/>
        <w:rPr>
          <w:rFonts w:ascii="?l?r ??fc"/>
        </w:rPr>
      </w:pPr>
      <w:r w:rsidRPr="00710315">
        <w:rPr>
          <w:rFonts w:ascii="?l?r ??fc" w:hint="eastAsia"/>
        </w:rPr>
        <w:t>第１７条　甲は、約定期間に支払を行わない場合には、遅延利息として、約定期間満了の日の翌日から支払をする日までの日数に応じ、当該未払金額に対し、</w:t>
      </w:r>
      <w:r w:rsidRPr="00710315">
        <w:rPr>
          <w:rFonts w:ascii="‚l‚r –¾’©" w:hint="eastAsia"/>
        </w:rPr>
        <w:t>政府契約の支払遅延防止等に関する法律（昭和２４年法律第２５６号）第８条第１項に規定する財務大臣が銀行の一般貸付利率を勘案して決定する率</w:t>
      </w:r>
      <w:r w:rsidRPr="00710315">
        <w:rPr>
          <w:rFonts w:ascii="?l?r ??fc" w:hint="eastAsia"/>
        </w:rPr>
        <w:t>を乗じて計算した金額を乙に支払わなければならない。</w:t>
      </w:r>
    </w:p>
    <w:p w14:paraId="59EEF83F" w14:textId="77777777" w:rsidR="00C704BD" w:rsidRPr="00710315" w:rsidRDefault="00C704BD" w:rsidP="00C704BD">
      <w:pPr>
        <w:ind w:firstLine="210"/>
        <w:rPr>
          <w:rFonts w:ascii="?l?r ??fc"/>
        </w:rPr>
      </w:pPr>
    </w:p>
    <w:p w14:paraId="3FB67349" w14:textId="77777777" w:rsidR="00C704BD" w:rsidRPr="00710315" w:rsidRDefault="00C704BD" w:rsidP="00C704BD">
      <w:pPr>
        <w:ind w:left="210" w:hangingChars="100" w:hanging="210"/>
        <w:rPr>
          <w:rFonts w:ascii="‚l‚r –¾’©"/>
        </w:rPr>
      </w:pPr>
      <w:r w:rsidRPr="00710315">
        <w:rPr>
          <w:rFonts w:ascii="‚l‚r –¾’©" w:hint="eastAsia"/>
        </w:rPr>
        <w:t xml:space="preserve">　（差額の返還又は支払）</w:t>
      </w:r>
    </w:p>
    <w:p w14:paraId="55718EA9" w14:textId="77777777" w:rsidR="00C704BD" w:rsidRPr="00710315" w:rsidRDefault="00C704BD" w:rsidP="00C704BD">
      <w:pPr>
        <w:ind w:left="210" w:hangingChars="100" w:hanging="210"/>
        <w:rPr>
          <w:rFonts w:ascii="‚l‚r –¾’©"/>
        </w:rPr>
      </w:pPr>
      <w:r w:rsidRPr="00710315">
        <w:rPr>
          <w:rFonts w:ascii="‚l‚r –¾’©" w:hint="eastAsia"/>
        </w:rPr>
        <w:t>第１８条　乙が第１６条第２項の規定により概算払を受領している場合であって、当該概算払の合計額が確定額を超えているときには、乙は、甲の指示により、その超える額を甲に返還しなければならない。</w:t>
      </w:r>
    </w:p>
    <w:p w14:paraId="007ACCC1" w14:textId="77777777" w:rsidR="00C704BD" w:rsidRPr="00710315" w:rsidRDefault="00C704BD" w:rsidP="00C704BD">
      <w:pPr>
        <w:ind w:left="210" w:hangingChars="100" w:hanging="210"/>
        <w:rPr>
          <w:rFonts w:ascii="‚l‚r –¾’©"/>
        </w:rPr>
      </w:pPr>
      <w:r w:rsidRPr="00710315">
        <w:rPr>
          <w:rFonts w:ascii="‚l‚r –¾’©" w:hint="eastAsia"/>
        </w:rPr>
        <w:t>２　乙が第１６条第２項の規定により概算払を受領している場合であって、当該概算払の合計額が確定額に満たないときには、第１５条第１項を準用する。</w:t>
      </w:r>
    </w:p>
    <w:p w14:paraId="020DB60C" w14:textId="77777777" w:rsidR="00C704BD" w:rsidRPr="00710315" w:rsidRDefault="00C704BD" w:rsidP="00C704BD">
      <w:pPr>
        <w:ind w:firstLine="210"/>
        <w:rPr>
          <w:rFonts w:ascii="?l?r ??fc"/>
        </w:rPr>
      </w:pPr>
    </w:p>
    <w:p w14:paraId="630DAB19" w14:textId="77777777" w:rsidR="00C704BD" w:rsidRPr="00710315" w:rsidRDefault="00C704BD" w:rsidP="00C704BD">
      <w:pPr>
        <w:overflowPunct w:val="0"/>
        <w:ind w:firstLine="210"/>
      </w:pPr>
      <w:r w:rsidRPr="00710315">
        <w:rPr>
          <w:rFonts w:hAnsi="ＭＳ 明朝" w:cs="ＭＳ 明朝" w:hint="eastAsia"/>
        </w:rPr>
        <w:t>（違約金）</w:t>
      </w:r>
    </w:p>
    <w:p w14:paraId="1E69C106" w14:textId="77777777" w:rsidR="00C704BD" w:rsidRPr="00710315" w:rsidRDefault="00C704BD" w:rsidP="00C704BD">
      <w:pPr>
        <w:overflowPunct w:val="0"/>
        <w:ind w:left="210" w:hangingChars="100" w:hanging="210"/>
        <w:rPr>
          <w:rFonts w:hAnsi="ＭＳ 明朝" w:cs="ＭＳ 明朝"/>
        </w:rPr>
      </w:pPr>
      <w:r w:rsidRPr="00710315">
        <w:rPr>
          <w:rFonts w:hAnsi="ＭＳ 明朝" w:cs="ＭＳ 明朝" w:hint="eastAsia"/>
        </w:rPr>
        <w:t>第１９条　乙が天災その他不可抗力の原因によらないで、完了期限までに納入物の引渡しを終わらないときは、甲は、違約金として延引日数１日につき契約金額の１，０００分の１に相当する額を徴収することができる。</w:t>
      </w:r>
    </w:p>
    <w:p w14:paraId="5A1ED3BA" w14:textId="77777777" w:rsidR="00C704BD" w:rsidRPr="00710315" w:rsidRDefault="00C704BD" w:rsidP="00C704BD">
      <w:pPr>
        <w:overflowPunct w:val="0"/>
        <w:ind w:left="210" w:hangingChars="100" w:hanging="210"/>
        <w:rPr>
          <w:rFonts w:hAnsi="ＭＳ 明朝" w:cs="ＭＳ 明朝"/>
        </w:rPr>
      </w:pPr>
    </w:p>
    <w:p w14:paraId="6BAD6A86" w14:textId="77777777" w:rsidR="00C704BD" w:rsidRPr="00710315" w:rsidRDefault="00C704BD" w:rsidP="00C704BD">
      <w:pPr>
        <w:overflowPunct w:val="0"/>
        <w:ind w:left="210" w:hangingChars="100" w:hanging="210"/>
        <w:rPr>
          <w:rFonts w:hAnsi="ＭＳ 明朝" w:cs="ＭＳ 明朝"/>
        </w:rPr>
      </w:pPr>
      <w:r w:rsidRPr="00710315">
        <w:rPr>
          <w:rFonts w:hAnsi="ＭＳ 明朝" w:cs="ＭＳ 明朝" w:hint="eastAsia"/>
        </w:rPr>
        <w:t xml:space="preserve">　（契約の解除等）</w:t>
      </w:r>
    </w:p>
    <w:p w14:paraId="76DC7C5B" w14:textId="77777777" w:rsidR="00C704BD" w:rsidRPr="00710315" w:rsidRDefault="00C704BD" w:rsidP="00C704BD">
      <w:pPr>
        <w:overflowPunct w:val="0"/>
        <w:ind w:left="210" w:hangingChars="100" w:hanging="210"/>
        <w:rPr>
          <w:rFonts w:hAnsi="ＭＳ 明朝" w:cs="ＭＳ 明朝"/>
        </w:rPr>
      </w:pPr>
      <w:r w:rsidRPr="00710315">
        <w:rPr>
          <w:rFonts w:hAnsi="ＭＳ 明朝" w:cs="ＭＳ 明朝" w:hint="eastAsia"/>
        </w:rPr>
        <w:t>第２０条　甲は、乙が次の各号のいずれかに該当するときは、催告を要さず直ちに本契約の全部又は一部を解除することができる。この場合、甲は乙に対して委託金その他これまでに履行された委託業務の対価及び費用を支払う義務を負わない。</w:t>
      </w:r>
    </w:p>
    <w:p w14:paraId="34BCE2AC" w14:textId="77777777" w:rsidR="007F4CAD" w:rsidRPr="008C5A02" w:rsidRDefault="005D4819" w:rsidP="008C5A02">
      <w:pPr>
        <w:ind w:left="630" w:hangingChars="300" w:hanging="630"/>
        <w:rPr>
          <w:rFonts w:ascii="?l?r ??fc" w:hAnsi="?l?r ??fc"/>
        </w:rPr>
      </w:pPr>
      <w:r w:rsidRPr="008C5A02">
        <w:rPr>
          <w:rFonts w:ascii="?l?r ??fc" w:hAnsi="?l?r ??fc" w:cs="ＭＳ 明朝" w:hint="eastAsia"/>
        </w:rPr>
        <w:t>（１）乙が完了期限までに委託業務を完了しないとき、又は完了期限までに委託業務を完了する見込みがないと甲が認めたとき。</w:t>
      </w:r>
    </w:p>
    <w:p w14:paraId="1EAF3143" w14:textId="77777777" w:rsidR="007F4CAD" w:rsidRPr="008C5A02" w:rsidRDefault="005D4819" w:rsidP="008C5A02">
      <w:pPr>
        <w:ind w:left="630" w:hangingChars="300" w:hanging="630"/>
        <w:rPr>
          <w:rFonts w:ascii="?l?r ??fc" w:hAnsi="?l?r ??fc"/>
        </w:rPr>
      </w:pPr>
      <w:r w:rsidRPr="008C5A02">
        <w:rPr>
          <w:rFonts w:ascii="?l?r ??fc" w:hAnsi="?l?r ??fc" w:cs="ＭＳ 明朝" w:hint="eastAsia"/>
        </w:rPr>
        <w:t>（２）乙が正当な事由なく解約を申し出たとき。</w:t>
      </w:r>
    </w:p>
    <w:p w14:paraId="5A8DEAA4" w14:textId="77777777" w:rsidR="007F4CAD" w:rsidRPr="008C5A02" w:rsidRDefault="005D4819" w:rsidP="008C5A02">
      <w:pPr>
        <w:ind w:left="630" w:hangingChars="300" w:hanging="630"/>
        <w:rPr>
          <w:rFonts w:ascii="?l?r ??fc" w:hAnsi="?l?r ??fc"/>
        </w:rPr>
      </w:pPr>
      <w:r w:rsidRPr="008C5A02">
        <w:rPr>
          <w:rFonts w:ascii="?l?r ??fc" w:hAnsi="?l?r ??fc" w:cs="ＭＳ 明朝" w:hint="eastAsia"/>
        </w:rPr>
        <w:t>（３）本契約の履行に関し、乙</w:t>
      </w:r>
      <w:r w:rsidRPr="008C5A02">
        <w:rPr>
          <w:rFonts w:ascii="?l?r ??fc" w:hAnsi="?l?r ??fc" w:hint="eastAsia"/>
          <w:color w:val="000000"/>
        </w:rPr>
        <w:t>若しくは再委託先等</w:t>
      </w:r>
      <w:r w:rsidRPr="008C5A02">
        <w:rPr>
          <w:rFonts w:ascii="?l?r ??fc" w:hAnsi="?l?r ??fc" w:cs="ＭＳ 明朝" w:hint="eastAsia"/>
        </w:rPr>
        <w:t>又はこれらの使用人等に不正の行為があったとき。</w:t>
      </w:r>
    </w:p>
    <w:p w14:paraId="3D9CA3CE" w14:textId="77777777" w:rsidR="007F4CAD" w:rsidRPr="008C5A02" w:rsidRDefault="005D4819" w:rsidP="008C5A02">
      <w:pPr>
        <w:ind w:left="630" w:hangingChars="300" w:hanging="630"/>
        <w:rPr>
          <w:rFonts w:ascii="?l?r ??fc" w:hAnsi="?l?r ??fc"/>
        </w:rPr>
      </w:pPr>
      <w:r w:rsidRPr="008C5A02">
        <w:rPr>
          <w:rFonts w:ascii="?l?r ??fc" w:hAnsi="?l?r ??fc" w:cs="ＭＳ 明朝" w:hint="eastAsia"/>
        </w:rPr>
        <w:t>（４）前３号に定めるもののほか、乙が本契約の規定に違反したとき。</w:t>
      </w:r>
    </w:p>
    <w:p w14:paraId="42823EEC" w14:textId="77777777" w:rsidR="00C704BD" w:rsidRPr="00710315" w:rsidRDefault="00C704BD" w:rsidP="00C704BD">
      <w:pPr>
        <w:overflowPunct w:val="0"/>
        <w:ind w:left="210" w:hangingChars="100" w:hanging="210"/>
        <w:rPr>
          <w:rFonts w:hAnsi="ＭＳ 明朝" w:cs="ＭＳ 明朝"/>
        </w:rPr>
      </w:pPr>
      <w:r w:rsidRPr="00710315">
        <w:rPr>
          <w:rFonts w:hAnsi="ＭＳ 明朝" w:cs="ＭＳ 明朝" w:hint="eastAsia"/>
        </w:rPr>
        <w:lastRenderedPageBreak/>
        <w:t>２　甲は、前項の規定により本契約を解除した場合において、委託金の全部又は一部を乙に支払っているときは、その全部又は一部</w:t>
      </w:r>
      <w:proofErr w:type="gramStart"/>
      <w:r w:rsidRPr="00710315">
        <w:rPr>
          <w:rFonts w:hAnsi="ＭＳ 明朝" w:cs="ＭＳ 明朝" w:hint="eastAsia"/>
        </w:rPr>
        <w:t>を</w:t>
      </w:r>
      <w:proofErr w:type="gramEnd"/>
      <w:r w:rsidRPr="00710315">
        <w:rPr>
          <w:rFonts w:hAnsi="ＭＳ 明朝" w:cs="ＭＳ 明朝" w:hint="eastAsia"/>
        </w:rPr>
        <w:t>期限</w:t>
      </w:r>
      <w:proofErr w:type="gramStart"/>
      <w:r w:rsidRPr="00710315">
        <w:rPr>
          <w:rFonts w:hAnsi="ＭＳ 明朝" w:cs="ＭＳ 明朝" w:hint="eastAsia"/>
        </w:rPr>
        <w:t>を</w:t>
      </w:r>
      <w:proofErr w:type="gramEnd"/>
      <w:r w:rsidRPr="00710315">
        <w:rPr>
          <w:rFonts w:hAnsi="ＭＳ 明朝" w:cs="ＭＳ 明朝" w:hint="eastAsia"/>
        </w:rPr>
        <w:t>定めて返還させることができる。</w:t>
      </w:r>
    </w:p>
    <w:p w14:paraId="19B4C7EB" w14:textId="77777777" w:rsidR="00C704BD" w:rsidRPr="00710315" w:rsidRDefault="00C704BD" w:rsidP="00C704BD">
      <w:pPr>
        <w:overflowPunct w:val="0"/>
        <w:ind w:firstLine="210"/>
        <w:rPr>
          <w:rFonts w:hAnsi="ＭＳ 明朝" w:cs="ＭＳ 明朝"/>
        </w:rPr>
      </w:pPr>
    </w:p>
    <w:p w14:paraId="4766303A" w14:textId="77777777" w:rsidR="00C704BD" w:rsidRPr="00710315" w:rsidRDefault="00C704BD" w:rsidP="00C704BD">
      <w:pPr>
        <w:ind w:firstLine="210"/>
        <w:rPr>
          <w:rFonts w:ascii="?l?r ??fc"/>
        </w:rPr>
      </w:pPr>
      <w:r w:rsidRPr="00710315">
        <w:rPr>
          <w:rFonts w:hint="eastAsia"/>
          <w:color w:val="000000"/>
        </w:rPr>
        <w:t>（延滞金）</w:t>
      </w:r>
    </w:p>
    <w:p w14:paraId="36550134" w14:textId="77777777" w:rsidR="00C704BD" w:rsidRPr="00710315" w:rsidRDefault="00C704BD" w:rsidP="00C704BD">
      <w:pPr>
        <w:ind w:left="210" w:hangingChars="100" w:hanging="210"/>
        <w:rPr>
          <w:rFonts w:ascii="‚l‚r –¾’©"/>
        </w:rPr>
      </w:pPr>
      <w:r w:rsidRPr="00710315">
        <w:rPr>
          <w:rFonts w:hint="eastAsia"/>
          <w:color w:val="000000"/>
        </w:rPr>
        <w:t>第２１条　乙は、第１８条第１項の規定により甲に確定額を超える額を返納告知のあった期限までに返納しないときは、その期限の翌日からこれを国に返納する日までの期間に応じ、当該未返納金額に対し、</w:t>
      </w:r>
      <w:r w:rsidRPr="00710315">
        <w:rPr>
          <w:rFonts w:ascii="‚l‚r –¾’©" w:hint="eastAsia"/>
        </w:rPr>
        <w:t>財務大臣が決定する率を乗じて計算した金額を支払わなければならない。</w:t>
      </w:r>
    </w:p>
    <w:p w14:paraId="761C0373" w14:textId="77777777" w:rsidR="00C704BD" w:rsidRPr="00710315" w:rsidRDefault="00C704BD" w:rsidP="00C704BD">
      <w:pPr>
        <w:overflowPunct w:val="0"/>
        <w:ind w:leftChars="100" w:left="210" w:firstLine="210"/>
        <w:rPr>
          <w:color w:val="000000"/>
        </w:rPr>
      </w:pPr>
      <w:r w:rsidRPr="00710315">
        <w:rPr>
          <w:rFonts w:ascii="‚l‚r –¾’©" w:hint="eastAsia"/>
        </w:rPr>
        <w:t>２　乙は</w:t>
      </w:r>
      <w:r w:rsidRPr="00710315">
        <w:rPr>
          <w:rFonts w:hint="eastAsia"/>
          <w:color w:val="000000"/>
        </w:rPr>
        <w:t>前条第２項の規定により甲に委託金の全部若しくは一部を返還する場合であって、甲の定めた期限までに甲に返還しなかったときは、その期限の翌日から支払をする日までの日数に応じ、年３パーセントの割合により計算した延滞金を支払わなければならない。</w:t>
      </w:r>
    </w:p>
    <w:p w14:paraId="2BBD51A2" w14:textId="77777777" w:rsidR="00C704BD" w:rsidRPr="00710315" w:rsidRDefault="00C704BD" w:rsidP="00C704BD">
      <w:pPr>
        <w:overflowPunct w:val="0"/>
        <w:ind w:firstLine="210"/>
        <w:rPr>
          <w:rFonts w:hAnsi="ＭＳ 明朝" w:cs="ＭＳ 明朝"/>
        </w:rPr>
      </w:pPr>
    </w:p>
    <w:p w14:paraId="18F17B43" w14:textId="77777777" w:rsidR="00C704BD" w:rsidRPr="00710315" w:rsidRDefault="00C704BD" w:rsidP="00C704BD">
      <w:pPr>
        <w:overflowPunct w:val="0"/>
        <w:ind w:firstLine="210"/>
        <w:rPr>
          <w:rFonts w:hAnsi="ＭＳ 明朝" w:cs="ＭＳ 明朝"/>
        </w:rPr>
      </w:pPr>
      <w:r w:rsidRPr="00710315">
        <w:rPr>
          <w:rFonts w:hAnsi="ＭＳ 明朝" w:cs="ＭＳ 明朝" w:hint="eastAsia"/>
        </w:rPr>
        <w:t xml:space="preserve">　（契約不適合責任）</w:t>
      </w:r>
    </w:p>
    <w:p w14:paraId="031270CA" w14:textId="77777777" w:rsidR="00C704BD" w:rsidRPr="00710315" w:rsidRDefault="00C704BD" w:rsidP="00C704BD">
      <w:pPr>
        <w:overflowPunct w:val="0"/>
        <w:ind w:left="210" w:hangingChars="100" w:hanging="210"/>
        <w:rPr>
          <w:rFonts w:hAnsi="ＭＳ 明朝" w:cs="ＭＳ 明朝"/>
        </w:rPr>
      </w:pPr>
      <w:r w:rsidRPr="00710315">
        <w:rPr>
          <w:rFonts w:hAnsi="ＭＳ 明朝" w:cs="ＭＳ 明朝" w:hint="eastAsia"/>
        </w:rPr>
        <w:t>第２２条　甲は、委託業務が完了した後でも役務行為の成果が種類、品質又は数量に関して本契約の内容に適合しない（以下、「契約不適合」という。）ときは、乙に対して相当の期間を定めて催告し、その契約不適合の修補、代替物の引渡し又は不足分の引渡しによる履行の追完をさせることができる。</w:t>
      </w:r>
    </w:p>
    <w:p w14:paraId="757DB8BE" w14:textId="77777777" w:rsidR="00C704BD" w:rsidRPr="00710315" w:rsidRDefault="00C704BD" w:rsidP="00C704BD">
      <w:pPr>
        <w:overflowPunct w:val="0"/>
        <w:ind w:left="210" w:hangingChars="100" w:hanging="210"/>
        <w:rPr>
          <w:rFonts w:hAnsi="ＭＳ 明朝" w:cs="ＭＳ 明朝"/>
        </w:rPr>
      </w:pPr>
      <w:r w:rsidRPr="00710315">
        <w:rPr>
          <w:rFonts w:hAnsi="ＭＳ 明朝" w:cs="ＭＳ 明朝" w:hint="eastAsia"/>
        </w:rPr>
        <w:t>２　前項の規定により種類又は品質に関する契約不適合に関し履行の追完を請求するにはその契約不適合の事実を知った時から１年以内に乙に通知することを要する。ただし、乙が、役務行為の成果を甲に引き渡した時において、その契約不適合を知り、又は重大な過失によって知らなかったときは、この限りでない。</w:t>
      </w:r>
    </w:p>
    <w:p w14:paraId="7325362D" w14:textId="77777777" w:rsidR="00C704BD" w:rsidRPr="00710315" w:rsidRDefault="00C704BD" w:rsidP="00C704BD">
      <w:pPr>
        <w:overflowPunct w:val="0"/>
        <w:ind w:left="210" w:hangingChars="100" w:hanging="210"/>
        <w:rPr>
          <w:rFonts w:hAnsi="ＭＳ 明朝" w:cs="ＭＳ 明朝"/>
        </w:rPr>
      </w:pPr>
      <w:r w:rsidRPr="00710315">
        <w:rPr>
          <w:rFonts w:hAnsi="ＭＳ 明朝" w:cs="ＭＳ 明朝" w:hint="eastAsia"/>
        </w:rPr>
        <w:t>３　乙が第１項の期間内に履行の追完をしないときは、甲は、乙の負担にて第三者に履行の追完をさせ、又は契約不適合の程度に応じて乙に対する対価の減額を請求することができる。ただし、履行の追完が不能であるとき、乙が履行の追完を拒絶する意思を明確に表示したとき、本契約の履行期限内に履行の追完がなされず本契約の目的を達することができないとき、そのほか甲が第１項の催告をしても履行の追完を受ける見込みがないことが明らかであるときは、甲は、乙に対し、第１項の催告をすることなく、乙の負担において直ちに第三者に履行の追完をさせ、又は対価の減額を請求することができる。</w:t>
      </w:r>
    </w:p>
    <w:p w14:paraId="759C5581" w14:textId="77777777" w:rsidR="00C704BD" w:rsidRPr="00710315" w:rsidRDefault="00C704BD" w:rsidP="00C704BD">
      <w:pPr>
        <w:overflowPunct w:val="0"/>
        <w:ind w:firstLine="210"/>
        <w:rPr>
          <w:rFonts w:hAnsi="ＭＳ 明朝" w:cs="ＭＳ 明朝"/>
        </w:rPr>
      </w:pPr>
    </w:p>
    <w:p w14:paraId="09892B21" w14:textId="77777777" w:rsidR="00C704BD" w:rsidRPr="00710315" w:rsidRDefault="00C704BD" w:rsidP="00C704BD">
      <w:pPr>
        <w:ind w:left="420" w:hangingChars="200" w:hanging="420"/>
      </w:pPr>
      <w:r w:rsidRPr="00710315">
        <w:rPr>
          <w:rFonts w:ascii="?l?r ??fc" w:hint="eastAsia"/>
        </w:rPr>
        <w:t xml:space="preserve">　</w:t>
      </w:r>
      <w:r w:rsidRPr="00710315">
        <w:rPr>
          <w:rFonts w:hAnsi="ＭＳ 明朝" w:cs="ＭＳ 明朝" w:hint="eastAsia"/>
        </w:rPr>
        <w:t>（損害賠償）</w:t>
      </w:r>
    </w:p>
    <w:p w14:paraId="6E484ECD" w14:textId="77777777" w:rsidR="00C704BD" w:rsidRPr="00710315" w:rsidRDefault="00C704BD" w:rsidP="00C704BD">
      <w:pPr>
        <w:overflowPunct w:val="0"/>
        <w:ind w:left="210" w:hangingChars="100" w:hanging="210"/>
        <w:rPr>
          <w:rFonts w:hAnsi="ＭＳ 明朝" w:cs="ＭＳ 明朝"/>
        </w:rPr>
      </w:pPr>
      <w:r w:rsidRPr="00710315">
        <w:rPr>
          <w:rFonts w:hAnsi="ＭＳ 明朝" w:cs="ＭＳ 明朝" w:hint="eastAsia"/>
        </w:rPr>
        <w:t>第２３条　甲は、契約不適合の履行の追完、違約金の徴収、本契約の解除をしても、なお損害がある場合には、乙に対して損害賠償の請求をすることができる。</w:t>
      </w:r>
    </w:p>
    <w:p w14:paraId="6704090E" w14:textId="77777777" w:rsidR="00C704BD" w:rsidRPr="00710315" w:rsidRDefault="00C704BD" w:rsidP="00C704BD">
      <w:pPr>
        <w:overflowPunct w:val="0"/>
        <w:ind w:left="210" w:hangingChars="100" w:hanging="210"/>
        <w:rPr>
          <w:rFonts w:hAnsi="ＭＳ 明朝" w:cs="ＭＳ 明朝"/>
        </w:rPr>
      </w:pPr>
      <w:r w:rsidRPr="00710315">
        <w:rPr>
          <w:rFonts w:hAnsi="ＭＳ 明朝" w:cs="ＭＳ 明朝" w:hint="eastAsia"/>
        </w:rPr>
        <w:t>２　甲は、前項によって種類又は品質に関する契約不適合を理由とする損害の賠償を請求する場合、その契約不適合を知った時から１年以内に乙に通知することを要するものとする。</w:t>
      </w:r>
    </w:p>
    <w:p w14:paraId="20DC3E39" w14:textId="77777777" w:rsidR="00C704BD" w:rsidRPr="00710315" w:rsidRDefault="00C704BD" w:rsidP="00C704BD">
      <w:pPr>
        <w:overflowPunct w:val="0"/>
        <w:ind w:left="210" w:hangingChars="100" w:hanging="210"/>
        <w:rPr>
          <w:rFonts w:hAnsi="ＭＳ 明朝" w:cs="ＭＳ 明朝"/>
        </w:rPr>
      </w:pPr>
    </w:p>
    <w:p w14:paraId="3C4BC5E8" w14:textId="77777777" w:rsidR="00C704BD" w:rsidRPr="00710315" w:rsidRDefault="00C704BD" w:rsidP="00C704BD">
      <w:pPr>
        <w:overflowPunct w:val="0"/>
        <w:ind w:left="210" w:hangingChars="100" w:hanging="210"/>
        <w:rPr>
          <w:rFonts w:hAnsi="ＭＳ 明朝" w:cs="ＭＳ 明朝"/>
        </w:rPr>
      </w:pPr>
      <w:r w:rsidRPr="00710315">
        <w:rPr>
          <w:rFonts w:hAnsi="ＭＳ 明朝" w:cs="ＭＳ 明朝" w:hint="eastAsia"/>
        </w:rPr>
        <w:t xml:space="preserve">　（乙による公表の禁止）</w:t>
      </w:r>
    </w:p>
    <w:p w14:paraId="41F42DC6" w14:textId="77777777" w:rsidR="00C704BD" w:rsidRPr="00710315" w:rsidRDefault="00C704BD" w:rsidP="00C704BD">
      <w:pPr>
        <w:overflowPunct w:val="0"/>
        <w:ind w:left="210" w:hangingChars="100" w:hanging="210"/>
        <w:rPr>
          <w:rFonts w:hAnsi="ＭＳ 明朝" w:cs="ＭＳ 明朝"/>
        </w:rPr>
      </w:pPr>
      <w:r w:rsidRPr="00710315">
        <w:rPr>
          <w:rFonts w:hAnsi="ＭＳ 明朝" w:cs="ＭＳ 明朝" w:hint="eastAsia"/>
        </w:rPr>
        <w:t>第２４条　乙は、甲の許可を得ないで委託業務の内容を公表してはならない。</w:t>
      </w:r>
    </w:p>
    <w:p w14:paraId="4F8CCC43" w14:textId="77777777" w:rsidR="00C704BD" w:rsidRPr="00710315" w:rsidRDefault="00C704BD" w:rsidP="00C704BD">
      <w:pPr>
        <w:ind w:firstLine="210"/>
        <w:rPr>
          <w:rFonts w:ascii="?l?r ??fc"/>
        </w:rPr>
      </w:pPr>
    </w:p>
    <w:p w14:paraId="6784FD2E" w14:textId="77777777" w:rsidR="00C704BD" w:rsidRPr="00710315" w:rsidRDefault="00C704BD" w:rsidP="00C704BD">
      <w:pPr>
        <w:ind w:firstLine="210"/>
        <w:rPr>
          <w:rFonts w:ascii="?l?r ??fc"/>
          <w:szCs w:val="22"/>
        </w:rPr>
      </w:pPr>
      <w:r w:rsidRPr="00710315">
        <w:rPr>
          <w:rFonts w:ascii="?l?r ??fc" w:hint="eastAsia"/>
          <w:szCs w:val="22"/>
        </w:rPr>
        <w:t>（</w:t>
      </w:r>
      <w:r w:rsidRPr="00710315">
        <w:rPr>
          <w:rFonts w:ascii="?l?r ??fc" w:hint="eastAsia"/>
        </w:rPr>
        <w:t>秘密保持及び個人情報</w:t>
      </w:r>
      <w:r w:rsidRPr="00710315">
        <w:rPr>
          <w:rFonts w:ascii="?l?r ??fc" w:hint="eastAsia"/>
          <w:szCs w:val="22"/>
        </w:rPr>
        <w:t>）</w:t>
      </w:r>
    </w:p>
    <w:p w14:paraId="73F1BB8E" w14:textId="77777777" w:rsidR="00C704BD" w:rsidRPr="00710315" w:rsidRDefault="00C704BD" w:rsidP="00C704BD">
      <w:pPr>
        <w:ind w:left="210" w:hangingChars="100" w:hanging="210"/>
        <w:rPr>
          <w:rFonts w:ascii="?l?r ??fc"/>
        </w:rPr>
      </w:pPr>
      <w:r w:rsidRPr="00710315">
        <w:rPr>
          <w:rFonts w:ascii="?l?r ??fc" w:hint="eastAsia"/>
          <w:szCs w:val="22"/>
        </w:rPr>
        <w:t xml:space="preserve">第２５条　</w:t>
      </w:r>
      <w:r w:rsidRPr="00710315">
        <w:rPr>
          <w:rFonts w:ascii="?l?r ??fc" w:hint="eastAsia"/>
        </w:rPr>
        <w:t>甲及び乙は、相互に本契約の履行過程において知り得た相手方の秘密を他に漏洩せず、また本契約の履行に必要な範囲を超えて利用しない。ただし、甲が、法令等、官公署の要求、その他公益的見地に基づいて、必要最小限の範囲で開示する場合を除く。</w:t>
      </w:r>
    </w:p>
    <w:p w14:paraId="1BB51B5E" w14:textId="77777777" w:rsidR="00C704BD" w:rsidRPr="00710315" w:rsidRDefault="00C704BD" w:rsidP="00C704BD">
      <w:pPr>
        <w:ind w:left="210" w:hangingChars="100" w:hanging="210"/>
        <w:rPr>
          <w:rFonts w:ascii="?l?r ??fc"/>
        </w:rPr>
      </w:pPr>
      <w:r w:rsidRPr="00710315">
        <w:rPr>
          <w:rFonts w:ascii="?l?r ??fc" w:hint="eastAsia"/>
        </w:rPr>
        <w:t>２　乙は、契約締結後速やかに、情報セキュリティを確保するための体制を定めたものを含み、以下に記載する事項の遵守の方法及び提出を求める情報、書類等（以下「情報セキュリティを確保するための体制等」という。）について、甲に提示し了承を得た上で確認書類として提出すること。ただし、別途契約締結前に、情報セキュリティを確保するための体制等について甲に提示し了承を得た上で提出したときは、この限りでない。また、契約期間中に、甲の要請により、情報セキュリティを確保するための体制及び対策に係る実施状況を紙媒体又は電子媒体により報告すること。加えて、これらに変更が生じる場合は、事前に甲へ案を提出し、同意を得ること。なお、報告の内容について、甲と乙が協議し不十分であると認めた場合、乙は、速やかに甲と協議し対策を講ずること。</w:t>
      </w:r>
    </w:p>
    <w:p w14:paraId="0DE7A477" w14:textId="77777777" w:rsidR="00C704BD" w:rsidRPr="00710315" w:rsidRDefault="00C704BD" w:rsidP="00C704BD">
      <w:pPr>
        <w:ind w:left="210" w:hangingChars="100" w:hanging="210"/>
        <w:rPr>
          <w:rFonts w:ascii="?l?r ??fc"/>
        </w:rPr>
      </w:pPr>
      <w:r w:rsidRPr="00710315">
        <w:rPr>
          <w:rFonts w:ascii="?l?r ??fc" w:hint="eastAsia"/>
        </w:rPr>
        <w:t>３　乙は、本契約遂行中に得た本契約に関する情報（紙媒体及び電子媒体）について、甲の許可なく当機構外で複製してはならない。また、作業終了後には、複製した情報が電子計算機等から消去されていることを甲が確認できる方法で証明すること。</w:t>
      </w:r>
    </w:p>
    <w:p w14:paraId="0A9D2F5E" w14:textId="77777777" w:rsidR="00C704BD" w:rsidRPr="00710315" w:rsidRDefault="00C704BD" w:rsidP="00C704BD">
      <w:pPr>
        <w:ind w:left="210" w:hangingChars="100" w:hanging="210"/>
        <w:rPr>
          <w:rFonts w:ascii="?l?r ??fc"/>
        </w:rPr>
      </w:pPr>
      <w:r w:rsidRPr="00710315">
        <w:rPr>
          <w:rFonts w:ascii="?l?r ??fc" w:hint="eastAsia"/>
        </w:rPr>
        <w:t>４　乙は、本契約を終了又は契約解除する場合には、乙において本契約遂行中に得た本契約に関する情報（紙媒体及び電子媒体であってこれらの複製を含む。）を速やかに甲に返却又は廃棄若しくは消去すること。その際、甲の確認を必ず受けること。</w:t>
      </w:r>
    </w:p>
    <w:p w14:paraId="4B2EDD39" w14:textId="77777777" w:rsidR="00C704BD" w:rsidRPr="00710315" w:rsidRDefault="00C704BD" w:rsidP="00C704BD">
      <w:pPr>
        <w:ind w:left="210" w:hangingChars="100" w:hanging="210"/>
        <w:rPr>
          <w:rFonts w:ascii="?l?r ??fc"/>
        </w:rPr>
      </w:pPr>
      <w:r w:rsidRPr="00710315">
        <w:rPr>
          <w:rFonts w:ascii="?l?r ??fc" w:hint="eastAsia"/>
        </w:rPr>
        <w:lastRenderedPageBreak/>
        <w:t>５　乙は、契約期間中及び契約終了後においても、本契約に関して知り得た当機構の業務上の内容について、他に漏らし又は他の目的に利用してはならない。ただし、甲の承認を得た場合は、この限りではない。</w:t>
      </w:r>
    </w:p>
    <w:p w14:paraId="5FE9B6C3" w14:textId="77777777" w:rsidR="00C704BD" w:rsidRPr="00710315" w:rsidRDefault="00C704BD" w:rsidP="00C704BD">
      <w:pPr>
        <w:ind w:left="210" w:hangingChars="100" w:hanging="210"/>
        <w:rPr>
          <w:rFonts w:ascii="?l?r ??fc"/>
        </w:rPr>
      </w:pPr>
      <w:r w:rsidRPr="00710315">
        <w:rPr>
          <w:rFonts w:ascii="?l?r ??fc" w:hint="eastAsia"/>
        </w:rPr>
        <w:t>６　乙は、本契約の遂行において、情報セキュリティが侵害され又はそのおそれがある場合の対処方法について甲に提示すること。また、情報セキュリティが侵害され又はそのおそれがあることを認知した場合には、速やかに甲に報告を行い、原因究明及びその対処等について甲と協議の上、その指示に従うこと。</w:t>
      </w:r>
    </w:p>
    <w:p w14:paraId="241535A0" w14:textId="77777777" w:rsidR="00C704BD" w:rsidRPr="00710315" w:rsidRDefault="00C704BD" w:rsidP="00C704BD">
      <w:pPr>
        <w:ind w:left="210" w:hangingChars="100" w:hanging="210"/>
        <w:rPr>
          <w:rFonts w:ascii="?l?r ??fc"/>
        </w:rPr>
      </w:pPr>
      <w:r w:rsidRPr="00710315">
        <w:rPr>
          <w:rFonts w:ascii="?l?r ??fc" w:hint="eastAsia"/>
        </w:rPr>
        <w:t>７　乙は、本契約全体における情報セキュリティの確保のため、「政府機関等の情報セキュリティ対策のための統一基準」等に基づく、情報セキュリティ対策を講じなければならない。</w:t>
      </w:r>
    </w:p>
    <w:p w14:paraId="5CB70C59" w14:textId="77777777" w:rsidR="00C704BD" w:rsidRPr="00710315" w:rsidRDefault="00C704BD" w:rsidP="00C704BD">
      <w:pPr>
        <w:ind w:left="210" w:hangingChars="100" w:hanging="210"/>
        <w:rPr>
          <w:rFonts w:ascii="?l?r ??fc"/>
        </w:rPr>
      </w:pPr>
      <w:r w:rsidRPr="00710315">
        <w:rPr>
          <w:rFonts w:ascii="?l?r ??fc" w:hint="eastAsia"/>
        </w:rPr>
        <w:t>８　乙は、当機構が実施する情報セキュリティ監査又はシステム監査を受け入れるとともに、指摘事項への対応を行うこと。</w:t>
      </w:r>
    </w:p>
    <w:p w14:paraId="75618846" w14:textId="77777777" w:rsidR="00C704BD" w:rsidRPr="00710315" w:rsidRDefault="00C704BD" w:rsidP="00C704BD">
      <w:pPr>
        <w:ind w:left="210" w:hangingChars="100" w:hanging="210"/>
        <w:rPr>
          <w:rFonts w:ascii="?l?r ??fc"/>
        </w:rPr>
      </w:pPr>
      <w:r w:rsidRPr="00710315">
        <w:rPr>
          <w:rFonts w:ascii="?l?r ??fc" w:hint="eastAsia"/>
        </w:rPr>
        <w:t>９　乙は、本契約に従事する者を限定すること。また、乙の資本関係・役員の情報、本契約の実施場所、本契約の全ての従事者の所属、専門性（情報セキュリティに係る資格・研修実績等）、実績及び国籍に関する情報を甲に提示すること。なお、本契約の実施期間中に従事者を変更等する場合は、事前にこれらの情報を甲に再提示すること。</w:t>
      </w:r>
    </w:p>
    <w:p w14:paraId="39B5CC62" w14:textId="77777777" w:rsidR="00C704BD" w:rsidRPr="00710315" w:rsidRDefault="00C704BD" w:rsidP="00C704BD">
      <w:pPr>
        <w:ind w:firstLine="210"/>
        <w:rPr>
          <w:rFonts w:ascii="?l?r ??fc"/>
        </w:rPr>
      </w:pPr>
      <w:r w:rsidRPr="00710315">
        <w:rPr>
          <w:rFonts w:ascii="?l?r ??fc" w:hint="eastAsia"/>
        </w:rPr>
        <w:t>１０　個人情報に関する取扱いについては、別添「個人情報の取扱いに関する特則」のとおりとする。</w:t>
      </w:r>
    </w:p>
    <w:p w14:paraId="0E6E9542" w14:textId="77777777" w:rsidR="00C704BD" w:rsidRPr="00710315" w:rsidRDefault="00C704BD" w:rsidP="00C704BD">
      <w:pPr>
        <w:ind w:firstLine="210"/>
        <w:rPr>
          <w:rFonts w:ascii="?l?r ??fc"/>
        </w:rPr>
      </w:pPr>
      <w:r w:rsidRPr="00710315">
        <w:rPr>
          <w:rFonts w:ascii="?l?r ??fc" w:hint="eastAsia"/>
        </w:rPr>
        <w:t>１１　前各項の規定は、本契約終了後も有効に存続する。</w:t>
      </w:r>
    </w:p>
    <w:p w14:paraId="4360CDA8" w14:textId="77777777" w:rsidR="00C704BD" w:rsidRPr="00710315" w:rsidRDefault="00C704BD" w:rsidP="00C704BD">
      <w:pPr>
        <w:ind w:left="210" w:hangingChars="100" w:hanging="210"/>
        <w:rPr>
          <w:rFonts w:ascii="?l?r ??fc"/>
        </w:rPr>
      </w:pPr>
    </w:p>
    <w:p w14:paraId="73BE8736" w14:textId="77777777" w:rsidR="00C704BD" w:rsidRPr="00710315" w:rsidRDefault="00C704BD" w:rsidP="00C704BD">
      <w:pPr>
        <w:ind w:firstLine="210"/>
        <w:rPr>
          <w:rFonts w:ascii="?l?r ??fc"/>
        </w:rPr>
      </w:pPr>
      <w:r w:rsidRPr="00710315">
        <w:rPr>
          <w:rFonts w:ascii="?l?r ??fc" w:hint="eastAsia"/>
        </w:rPr>
        <w:t xml:space="preserve">　（甲による契約の公表）</w:t>
      </w:r>
    </w:p>
    <w:p w14:paraId="6F561302" w14:textId="77777777" w:rsidR="00C704BD" w:rsidRPr="00710315" w:rsidRDefault="00C704BD" w:rsidP="00C704BD">
      <w:pPr>
        <w:ind w:left="210" w:hangingChars="100" w:hanging="210"/>
        <w:rPr>
          <w:rFonts w:ascii="?l?r ??fc"/>
        </w:rPr>
      </w:pPr>
      <w:r w:rsidRPr="00710315">
        <w:rPr>
          <w:rFonts w:ascii="?l?r ??fc" w:hint="eastAsia"/>
        </w:rPr>
        <w:t>第２６条　乙は、本契約の名称、概要、委託金額、乙の氏名又は名称及び住所等を甲が公表することに同意する。</w:t>
      </w:r>
    </w:p>
    <w:p w14:paraId="54241F3F" w14:textId="77777777" w:rsidR="00C704BD" w:rsidRPr="00710315" w:rsidRDefault="00C704BD" w:rsidP="00C704BD">
      <w:pPr>
        <w:ind w:left="254" w:hangingChars="121" w:hanging="254"/>
      </w:pPr>
      <w:r w:rsidRPr="00710315">
        <w:rPr>
          <w:rFonts w:hint="eastAsia"/>
        </w:rPr>
        <w:t>２　乙は、第７条に基づき再委託する場合には、再委託先の氏名又は名称及び再委託における契約金額等を甲が公表することについて、再委託先が同意するように必要な措置をとるものとする。</w:t>
      </w:r>
    </w:p>
    <w:p w14:paraId="08CFA6E8" w14:textId="77777777" w:rsidR="00C704BD" w:rsidRPr="00710315" w:rsidRDefault="00C704BD" w:rsidP="00C704BD">
      <w:pPr>
        <w:ind w:firstLine="210"/>
        <w:rPr>
          <w:rFonts w:ascii="‚l‚r –¾’©"/>
          <w:szCs w:val="22"/>
        </w:rPr>
      </w:pPr>
    </w:p>
    <w:p w14:paraId="2142BECA" w14:textId="77777777" w:rsidR="00C704BD" w:rsidRPr="00710315" w:rsidRDefault="00C704BD" w:rsidP="00C704BD">
      <w:pPr>
        <w:ind w:firstLineChars="150" w:firstLine="315"/>
        <w:rPr>
          <w:rFonts w:ascii="‚l‚r –¾’©"/>
          <w:szCs w:val="22"/>
        </w:rPr>
      </w:pPr>
      <w:r w:rsidRPr="00710315">
        <w:rPr>
          <w:rFonts w:ascii="‚l‚r –¾’©" w:hint="eastAsia"/>
          <w:szCs w:val="22"/>
        </w:rPr>
        <w:t>（現地調査等及び証憑保存）</w:t>
      </w:r>
    </w:p>
    <w:p w14:paraId="189E212E" w14:textId="77777777" w:rsidR="00C704BD" w:rsidRPr="00710315" w:rsidRDefault="00C704BD" w:rsidP="00C704BD">
      <w:pPr>
        <w:ind w:left="210" w:hangingChars="100" w:hanging="210"/>
        <w:rPr>
          <w:rFonts w:ascii="‚l‚r –¾’©"/>
          <w:szCs w:val="22"/>
        </w:rPr>
      </w:pPr>
      <w:r w:rsidRPr="00710315">
        <w:rPr>
          <w:rFonts w:ascii="‚l‚r –¾’©" w:hint="eastAsia"/>
          <w:szCs w:val="22"/>
        </w:rPr>
        <w:t>第２７条</w:t>
      </w:r>
      <w:r w:rsidRPr="00710315">
        <w:rPr>
          <w:rFonts w:ascii="‚l‚r –¾’©" w:hint="eastAsia"/>
          <w:szCs w:val="22"/>
        </w:rPr>
        <w:t xml:space="preserve"> </w:t>
      </w:r>
      <w:r w:rsidRPr="00710315">
        <w:rPr>
          <w:rFonts w:ascii="‚l‚r –¾’©" w:hint="eastAsia"/>
          <w:szCs w:val="22"/>
        </w:rPr>
        <w:t>甲は、本契約の適正な履行の確保のために必要と認めるときは、乙に対し報告をさせ、又は甲の職員に乙の事務所、事業場等において委託業務に関する帳簿類、工数表、証憑、参加企業同意書、支援記録、ログ、電子データその他必要な物件を調査させ、若しくは関係者に質問させることができる。</w:t>
      </w:r>
    </w:p>
    <w:p w14:paraId="056B945E" w14:textId="77777777" w:rsidR="00C704BD" w:rsidRPr="00710315" w:rsidRDefault="00C704BD" w:rsidP="00C704BD">
      <w:pPr>
        <w:ind w:left="210" w:hangingChars="100" w:hanging="210"/>
        <w:rPr>
          <w:rFonts w:ascii="‚l‚r –¾’©"/>
          <w:szCs w:val="22"/>
        </w:rPr>
      </w:pPr>
      <w:r w:rsidRPr="00710315">
        <w:rPr>
          <w:rFonts w:ascii="‚l‚r –¾’©" w:hint="eastAsia"/>
          <w:szCs w:val="22"/>
        </w:rPr>
        <w:t>２</w:t>
      </w:r>
      <w:r w:rsidRPr="00710315">
        <w:rPr>
          <w:rFonts w:ascii="‚l‚r –¾’©" w:hint="eastAsia"/>
          <w:szCs w:val="22"/>
        </w:rPr>
        <w:t xml:space="preserve">  </w:t>
      </w:r>
      <w:r w:rsidRPr="00710315">
        <w:rPr>
          <w:rFonts w:ascii="‚l‚r –¾’©" w:hint="eastAsia"/>
          <w:szCs w:val="22"/>
        </w:rPr>
        <w:t>甲は、再委託先等に対しても、前項と同様の調査をさせ、若しくは関係者に質問させることができるものとする。この場合において、乙は当該調査等を行うことについて、再委託先等が同意するように必要な措置をとらなければならない。</w:t>
      </w:r>
    </w:p>
    <w:p w14:paraId="0B278589" w14:textId="77777777" w:rsidR="00C704BD" w:rsidRPr="00710315" w:rsidRDefault="00C704BD" w:rsidP="00C704BD">
      <w:pPr>
        <w:ind w:firstLine="210"/>
        <w:rPr>
          <w:rFonts w:ascii="‚l‚r –¾’©"/>
          <w:szCs w:val="22"/>
        </w:rPr>
      </w:pPr>
    </w:p>
    <w:p w14:paraId="063A92C5" w14:textId="77777777" w:rsidR="00C704BD" w:rsidRPr="00710315" w:rsidRDefault="00C704BD" w:rsidP="00C704BD">
      <w:pPr>
        <w:ind w:firstLine="210"/>
      </w:pPr>
      <w:r w:rsidRPr="00710315">
        <w:rPr>
          <w:rFonts w:hint="eastAsia"/>
        </w:rPr>
        <w:t>（電磁的記録による作成等）</w:t>
      </w:r>
    </w:p>
    <w:p w14:paraId="101D334F" w14:textId="77777777" w:rsidR="00C704BD" w:rsidRPr="00710315" w:rsidRDefault="00C704BD" w:rsidP="00C704BD">
      <w:pPr>
        <w:ind w:left="210" w:hangingChars="100" w:hanging="210"/>
      </w:pPr>
      <w:r w:rsidRPr="00710315">
        <w:rPr>
          <w:rFonts w:hint="eastAsia"/>
        </w:rPr>
        <w:t>第２８条　乙は、本契約により作成することとされている申請書等（申請書、報告書、書面その他文字、図形その他の人の知覚によって認識することができる情報が記載された紙その他の有体物をいう。）については、甲が指定した場合を除き、当該申請書等に記載すべき事項を記録した電磁的記録（電子的方式、磁気的方式その他人の知覚によっては認識することができない方式で作られた記録をいう。）の作成をもって、当該申請書等の作成に代えることができる。この場合において、当該電磁的記録は、当該申請書等とみなす。</w:t>
      </w:r>
    </w:p>
    <w:p w14:paraId="4B4629D3" w14:textId="77777777" w:rsidR="00C704BD" w:rsidRPr="00710315" w:rsidRDefault="00C704BD" w:rsidP="00C704BD">
      <w:pPr>
        <w:ind w:left="210" w:hangingChars="100" w:hanging="210"/>
      </w:pPr>
      <w:r w:rsidRPr="00710315">
        <w:rPr>
          <w:rFonts w:hint="eastAsia"/>
        </w:rPr>
        <w:t>２　前項の規定により作成した申請書等は、甲の指定する方法により提出しなければならない。なお、提出された当該申請書等は、甲の使用に係る電子計算機に備えられたファイルへの記録がされた時に甲に到達したものとみなす。</w:t>
      </w:r>
    </w:p>
    <w:p w14:paraId="3E4637D6" w14:textId="77777777" w:rsidR="00C704BD" w:rsidRPr="00710315" w:rsidRDefault="00C704BD" w:rsidP="00C704BD">
      <w:pPr>
        <w:ind w:firstLineChars="0" w:firstLine="0"/>
        <w:rPr>
          <w:rFonts w:ascii="‚l‚r –¾’©"/>
          <w:szCs w:val="22"/>
        </w:rPr>
      </w:pPr>
    </w:p>
    <w:p w14:paraId="26D8E3E3" w14:textId="77777777" w:rsidR="00C704BD" w:rsidRPr="00710315" w:rsidRDefault="00C704BD" w:rsidP="00C704BD">
      <w:pPr>
        <w:ind w:firstLine="210"/>
        <w:rPr>
          <w:rFonts w:ascii="‚l‚r –¾’©"/>
          <w:szCs w:val="22"/>
        </w:rPr>
      </w:pPr>
      <w:r w:rsidRPr="00710315">
        <w:rPr>
          <w:rFonts w:ascii="‚l‚r –¾’©" w:hint="eastAsia"/>
          <w:szCs w:val="22"/>
        </w:rPr>
        <w:t>（</w:t>
      </w:r>
      <w:r w:rsidRPr="00710315">
        <w:rPr>
          <w:rFonts w:hint="eastAsia"/>
        </w:rPr>
        <w:t>契約書の解釈</w:t>
      </w:r>
      <w:r w:rsidRPr="00710315">
        <w:rPr>
          <w:rFonts w:ascii="‚l‚r –¾’©" w:hint="eastAsia"/>
          <w:szCs w:val="22"/>
        </w:rPr>
        <w:t>）</w:t>
      </w:r>
    </w:p>
    <w:p w14:paraId="69AB3874" w14:textId="77777777" w:rsidR="00C704BD" w:rsidRPr="00710315" w:rsidRDefault="00C704BD" w:rsidP="00C704BD">
      <w:pPr>
        <w:ind w:left="210" w:hangingChars="100" w:hanging="210"/>
      </w:pPr>
      <w:r w:rsidRPr="00710315">
        <w:rPr>
          <w:rFonts w:hint="eastAsia"/>
        </w:rPr>
        <w:t xml:space="preserve">第３０条　本契約に関する一切の事項については、甲、乙協議の上、書面の合意にていつでも変更することができる。　</w:t>
      </w:r>
    </w:p>
    <w:p w14:paraId="68A1B4CC" w14:textId="77777777" w:rsidR="00C704BD" w:rsidRPr="00710315" w:rsidRDefault="00C704BD" w:rsidP="00C704BD">
      <w:pPr>
        <w:ind w:left="210" w:hangingChars="100" w:hanging="210"/>
      </w:pPr>
      <w:r w:rsidRPr="00710315">
        <w:rPr>
          <w:rFonts w:hint="eastAsia"/>
        </w:rPr>
        <w:t>２　本契約の規定について解釈上生じた疑義、又は契約に定めのない事項については、甲、乙協議の上決定する。</w:t>
      </w:r>
    </w:p>
    <w:p w14:paraId="1EA1DD37" w14:textId="77777777" w:rsidR="00C704BD" w:rsidRPr="00710315" w:rsidRDefault="00C704BD" w:rsidP="00C704BD">
      <w:pPr>
        <w:ind w:left="210" w:hangingChars="100" w:hanging="210"/>
      </w:pPr>
      <w:r w:rsidRPr="00710315">
        <w:rPr>
          <w:rFonts w:hint="eastAsia"/>
        </w:rPr>
        <w:t>３　本契約に関する訴えの第一審は、甲の所在地を管轄する地方裁判所の管轄に専属する。</w:t>
      </w:r>
    </w:p>
    <w:p w14:paraId="04231ACE" w14:textId="77777777" w:rsidR="00C704BD" w:rsidRPr="00C704BD" w:rsidRDefault="00C704BD" w:rsidP="00077FB2">
      <w:pPr>
        <w:ind w:right="-88" w:firstLine="280"/>
        <w:jc w:val="center"/>
        <w:rPr>
          <w:rFonts w:asciiTheme="minorEastAsia" w:eastAsiaTheme="minorEastAsia" w:hAnsiTheme="minorEastAsia"/>
          <w:color w:val="000000" w:themeColor="text1"/>
          <w:sz w:val="28"/>
          <w:szCs w:val="28"/>
        </w:rPr>
      </w:pPr>
    </w:p>
    <w:p w14:paraId="1ABD4408" w14:textId="77777777" w:rsidR="00077FB2" w:rsidRPr="001C6D83" w:rsidRDefault="00077FB2" w:rsidP="00077FB2">
      <w:pPr>
        <w:tabs>
          <w:tab w:val="left" w:pos="9070"/>
        </w:tabs>
        <w:ind w:rightChars="-36" w:right="-76" w:firstLine="210"/>
        <w:rPr>
          <w:rFonts w:asciiTheme="minorEastAsia" w:eastAsiaTheme="minorEastAsia" w:hAnsiTheme="minorEastAsia"/>
          <w:color w:val="000000" w:themeColor="text1"/>
          <w:szCs w:val="21"/>
        </w:rPr>
      </w:pPr>
      <w:r w:rsidRPr="001C6D83">
        <w:rPr>
          <w:rFonts w:asciiTheme="minorEastAsia" w:eastAsiaTheme="minorEastAsia" w:hAnsiTheme="minorEastAsia"/>
          <w:color w:val="000000" w:themeColor="text1"/>
          <w:szCs w:val="21"/>
        </w:rPr>
        <w:br w:type="page"/>
      </w:r>
      <w:r w:rsidRPr="001C6D83">
        <w:rPr>
          <w:rFonts w:asciiTheme="minorEastAsia" w:eastAsiaTheme="minorEastAsia" w:hAnsiTheme="minorEastAsia" w:hint="eastAsia"/>
          <w:color w:val="000000" w:themeColor="text1"/>
          <w:szCs w:val="21"/>
        </w:rPr>
        <w:lastRenderedPageBreak/>
        <w:t>本契約の締結を証するため、本契約書2通を作成し、双方記名押印の上、甲、乙それぞれ1通を保有する。</w:t>
      </w:r>
    </w:p>
    <w:p w14:paraId="69E7B0A2" w14:textId="77777777" w:rsidR="00077FB2" w:rsidRPr="001C6D83" w:rsidRDefault="00077FB2" w:rsidP="00077FB2">
      <w:pPr>
        <w:tabs>
          <w:tab w:val="left" w:pos="9070"/>
        </w:tabs>
        <w:wordWrap w:val="0"/>
        <w:ind w:right="-88" w:firstLine="210"/>
        <w:jc w:val="left"/>
        <w:rPr>
          <w:rFonts w:asciiTheme="minorEastAsia" w:eastAsiaTheme="minorEastAsia" w:hAnsiTheme="minorEastAsia"/>
          <w:color w:val="000000" w:themeColor="text1"/>
          <w:szCs w:val="21"/>
        </w:rPr>
      </w:pPr>
    </w:p>
    <w:p w14:paraId="78702CDC" w14:textId="77777777" w:rsidR="00077FB2" w:rsidRPr="001C6D83" w:rsidRDefault="00077FB2" w:rsidP="00077FB2">
      <w:pPr>
        <w:tabs>
          <w:tab w:val="left" w:pos="9070"/>
        </w:tabs>
        <w:wordWrap w:val="0"/>
        <w:ind w:right="-88" w:firstLine="210"/>
        <w:jc w:val="left"/>
        <w:rPr>
          <w:rFonts w:asciiTheme="minorEastAsia" w:eastAsiaTheme="minorEastAsia" w:hAnsiTheme="minorEastAsia"/>
          <w:color w:val="000000" w:themeColor="text1"/>
          <w:szCs w:val="21"/>
        </w:rPr>
      </w:pPr>
    </w:p>
    <w:p w14:paraId="0275F75A" w14:textId="77777777" w:rsidR="00077FB2" w:rsidRPr="001C6D83" w:rsidRDefault="00077FB2" w:rsidP="00077FB2">
      <w:pPr>
        <w:tabs>
          <w:tab w:val="left" w:pos="9070"/>
        </w:tabs>
        <w:wordWrap w:val="0"/>
        <w:ind w:right="-88" w:firstLine="210"/>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 xml:space="preserve">　　　20○○年○月○日</w:t>
      </w:r>
    </w:p>
    <w:p w14:paraId="029EDBE4" w14:textId="77777777" w:rsidR="00077FB2" w:rsidRPr="001C6D83" w:rsidRDefault="00077FB2" w:rsidP="00077FB2">
      <w:pPr>
        <w:tabs>
          <w:tab w:val="left" w:pos="9070"/>
        </w:tabs>
        <w:wordWrap w:val="0"/>
        <w:spacing w:line="425" w:lineRule="exact"/>
        <w:ind w:right="-88" w:firstLine="210"/>
        <w:jc w:val="left"/>
        <w:rPr>
          <w:rFonts w:asciiTheme="minorEastAsia" w:eastAsiaTheme="minorEastAsia" w:hAnsiTheme="minorEastAsia"/>
          <w:color w:val="000000" w:themeColor="text1"/>
          <w:szCs w:val="21"/>
        </w:rPr>
      </w:pPr>
    </w:p>
    <w:p w14:paraId="2366630B" w14:textId="77777777" w:rsidR="00077FB2" w:rsidRPr="001C6D83" w:rsidRDefault="00077FB2" w:rsidP="00077FB2">
      <w:pPr>
        <w:tabs>
          <w:tab w:val="left" w:pos="9070"/>
        </w:tabs>
        <w:wordWrap w:val="0"/>
        <w:ind w:left="2712" w:right="-88" w:firstLine="210"/>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甲　東京都文京区本駒込二丁目28番8号</w:t>
      </w:r>
    </w:p>
    <w:p w14:paraId="29F263BA" w14:textId="77777777" w:rsidR="00077FB2" w:rsidRPr="001C6D83" w:rsidRDefault="00077FB2" w:rsidP="00077FB2">
      <w:pPr>
        <w:tabs>
          <w:tab w:val="left" w:pos="9070"/>
        </w:tabs>
        <w:wordWrap w:val="0"/>
        <w:ind w:left="2712" w:right="-88" w:firstLine="210"/>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 xml:space="preserve">　　独立行政法人情報処理推進機構</w:t>
      </w:r>
    </w:p>
    <w:p w14:paraId="52E89463" w14:textId="3D19EB2E" w:rsidR="00077FB2" w:rsidRPr="001C6D83" w:rsidRDefault="00077FB2" w:rsidP="00077FB2">
      <w:pPr>
        <w:tabs>
          <w:tab w:val="left" w:pos="9070"/>
        </w:tabs>
        <w:wordWrap w:val="0"/>
        <w:ind w:left="2712" w:right="-88" w:firstLine="210"/>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 xml:space="preserve">　　理事長　</w:t>
      </w:r>
      <w:r w:rsidR="004478B8" w:rsidRPr="004478B8">
        <w:rPr>
          <w:rFonts w:asciiTheme="minorEastAsia" w:eastAsiaTheme="minorEastAsia" w:hAnsiTheme="minorEastAsia" w:hint="eastAsia"/>
          <w:color w:val="000000" w:themeColor="text1"/>
          <w:szCs w:val="21"/>
        </w:rPr>
        <w:t>齊藤　裕</w:t>
      </w:r>
    </w:p>
    <w:p w14:paraId="3F916E2F" w14:textId="77777777" w:rsidR="00077FB2" w:rsidRPr="001C6D83" w:rsidRDefault="00077FB2" w:rsidP="00077FB2">
      <w:pPr>
        <w:tabs>
          <w:tab w:val="left" w:pos="9070"/>
        </w:tabs>
        <w:wordWrap w:val="0"/>
        <w:spacing w:line="425" w:lineRule="exact"/>
        <w:ind w:left="2712" w:right="-88" w:firstLine="210"/>
        <w:jc w:val="left"/>
        <w:rPr>
          <w:rFonts w:asciiTheme="minorEastAsia" w:eastAsiaTheme="minorEastAsia" w:hAnsiTheme="minorEastAsia"/>
          <w:color w:val="000000" w:themeColor="text1"/>
          <w:szCs w:val="21"/>
        </w:rPr>
      </w:pPr>
    </w:p>
    <w:p w14:paraId="493CE135" w14:textId="77777777" w:rsidR="00077FB2" w:rsidRDefault="00077FB2" w:rsidP="00077FB2">
      <w:pPr>
        <w:tabs>
          <w:tab w:val="left" w:pos="9070"/>
        </w:tabs>
        <w:wordWrap w:val="0"/>
        <w:spacing w:line="425" w:lineRule="exact"/>
        <w:ind w:left="2712" w:right="-88" w:firstLine="210"/>
        <w:jc w:val="left"/>
        <w:rPr>
          <w:rFonts w:asciiTheme="minorEastAsia" w:eastAsiaTheme="minorEastAsia" w:hAnsiTheme="minorEastAsia"/>
          <w:color w:val="000000" w:themeColor="text1"/>
          <w:szCs w:val="21"/>
        </w:rPr>
      </w:pPr>
    </w:p>
    <w:p w14:paraId="2C9B0DD4" w14:textId="77777777" w:rsidR="00313F96" w:rsidRDefault="00313F96" w:rsidP="00077FB2">
      <w:pPr>
        <w:tabs>
          <w:tab w:val="left" w:pos="9070"/>
        </w:tabs>
        <w:wordWrap w:val="0"/>
        <w:spacing w:line="425" w:lineRule="exact"/>
        <w:ind w:left="2712" w:right="-88" w:firstLine="210"/>
        <w:jc w:val="left"/>
        <w:rPr>
          <w:rFonts w:asciiTheme="minorEastAsia" w:eastAsiaTheme="minorEastAsia" w:hAnsiTheme="minorEastAsia"/>
          <w:color w:val="000000" w:themeColor="text1"/>
          <w:szCs w:val="21"/>
        </w:rPr>
      </w:pPr>
    </w:p>
    <w:p w14:paraId="43795723" w14:textId="77777777" w:rsidR="00313F96" w:rsidRPr="001C6D83" w:rsidRDefault="00313F96" w:rsidP="00313F96">
      <w:pPr>
        <w:tabs>
          <w:tab w:val="left" w:pos="9070"/>
        </w:tabs>
        <w:ind w:right="-88" w:firstLineChars="1417" w:firstLine="2976"/>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乙　○○県○○市○○町○丁目○番○○号</w:t>
      </w:r>
    </w:p>
    <w:p w14:paraId="2110A385" w14:textId="77777777" w:rsidR="00313F96" w:rsidRPr="001C6D83" w:rsidRDefault="00313F96" w:rsidP="00313F96">
      <w:pPr>
        <w:tabs>
          <w:tab w:val="left" w:pos="9070"/>
        </w:tabs>
        <w:ind w:right="-88" w:firstLineChars="1417" w:firstLine="2976"/>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 xml:space="preserve">　　株式会社○○○○○○○</w:t>
      </w:r>
    </w:p>
    <w:p w14:paraId="165DFBF0" w14:textId="77777777" w:rsidR="00313F96" w:rsidRPr="001C6D83" w:rsidRDefault="00313F96" w:rsidP="00313F96">
      <w:pPr>
        <w:tabs>
          <w:tab w:val="left" w:pos="9070"/>
        </w:tabs>
        <w:ind w:right="-88" w:firstLineChars="1417" w:firstLine="2976"/>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 xml:space="preserve">　　代表取締役　○○　○○</w:t>
      </w:r>
    </w:p>
    <w:p w14:paraId="4830A0A2" w14:textId="77777777" w:rsidR="00313F96" w:rsidRPr="00313F96" w:rsidRDefault="00313F96" w:rsidP="00077FB2">
      <w:pPr>
        <w:tabs>
          <w:tab w:val="left" w:pos="9070"/>
        </w:tabs>
        <w:wordWrap w:val="0"/>
        <w:spacing w:line="425" w:lineRule="exact"/>
        <w:ind w:left="2712" w:right="-88" w:firstLine="210"/>
        <w:jc w:val="left"/>
        <w:rPr>
          <w:rFonts w:asciiTheme="minorEastAsia" w:eastAsiaTheme="minorEastAsia" w:hAnsiTheme="minorEastAsia"/>
          <w:color w:val="000000" w:themeColor="text1"/>
          <w:szCs w:val="21"/>
        </w:rPr>
      </w:pPr>
    </w:p>
    <w:p w14:paraId="4408E321" w14:textId="77777777" w:rsidR="00C704BD" w:rsidRDefault="00077FB2" w:rsidP="00077FB2">
      <w:pPr>
        <w:ind w:firstLine="210"/>
        <w:jc w:val="right"/>
        <w:rPr>
          <w:rFonts w:asciiTheme="minorEastAsia" w:eastAsiaTheme="minorEastAsia" w:hAnsiTheme="minorEastAsia"/>
          <w:color w:val="000000" w:themeColor="text1"/>
          <w:szCs w:val="21"/>
        </w:rPr>
      </w:pPr>
      <w:r w:rsidRPr="001C6D83">
        <w:rPr>
          <w:rFonts w:asciiTheme="minorEastAsia" w:eastAsiaTheme="minorEastAsia" w:hAnsiTheme="minorEastAsia"/>
          <w:color w:val="000000" w:themeColor="text1"/>
          <w:szCs w:val="21"/>
        </w:rPr>
        <w:br w:type="page"/>
      </w:r>
    </w:p>
    <w:p w14:paraId="7E46D0E3" w14:textId="77777777" w:rsidR="00C704BD" w:rsidRPr="00710315" w:rsidRDefault="00C704BD" w:rsidP="00C704BD">
      <w:pPr>
        <w:ind w:left="210" w:hangingChars="100" w:hanging="210"/>
        <w:jc w:val="center"/>
        <w:rPr>
          <w:u w:val="single"/>
        </w:rPr>
      </w:pPr>
      <w:r w:rsidRPr="00710315">
        <w:rPr>
          <w:rFonts w:hint="eastAsia"/>
          <w:u w:val="single"/>
        </w:rPr>
        <w:lastRenderedPageBreak/>
        <w:t>特記事項</w:t>
      </w:r>
    </w:p>
    <w:p w14:paraId="7DC88B4C" w14:textId="77777777" w:rsidR="00C704BD" w:rsidRPr="00710315" w:rsidRDefault="00C704BD" w:rsidP="00C704BD">
      <w:pPr>
        <w:ind w:left="210" w:hangingChars="100" w:hanging="210"/>
      </w:pPr>
    </w:p>
    <w:p w14:paraId="1194E61D" w14:textId="77777777" w:rsidR="00C704BD" w:rsidRPr="00710315" w:rsidRDefault="00C704BD" w:rsidP="00C704BD">
      <w:pPr>
        <w:ind w:firstLine="210"/>
      </w:pPr>
      <w:r w:rsidRPr="00710315">
        <w:rPr>
          <w:rFonts w:hint="eastAsia"/>
        </w:rPr>
        <w:t>【特記事項１】</w:t>
      </w:r>
    </w:p>
    <w:p w14:paraId="184C919F" w14:textId="77777777" w:rsidR="00C704BD" w:rsidRPr="00710315" w:rsidRDefault="00C704BD" w:rsidP="00C704BD">
      <w:pPr>
        <w:ind w:firstLine="210"/>
      </w:pPr>
      <w:r w:rsidRPr="00710315">
        <w:rPr>
          <w:rFonts w:hint="eastAsia"/>
        </w:rPr>
        <w:t>（談合等の不正行為による契約の解除）</w:t>
      </w:r>
    </w:p>
    <w:p w14:paraId="4C7B453F" w14:textId="77777777" w:rsidR="00C704BD" w:rsidRPr="00710315" w:rsidRDefault="00C704BD" w:rsidP="00C704BD">
      <w:pPr>
        <w:ind w:left="208" w:hangingChars="99" w:hanging="208"/>
      </w:pPr>
      <w:r w:rsidRPr="00710315">
        <w:rPr>
          <w:rFonts w:hint="eastAsia"/>
        </w:rPr>
        <w:t>第１条　甲は、次の各号のいずれかに該当したときは、契約を解除することができる。</w:t>
      </w:r>
    </w:p>
    <w:p w14:paraId="301C5C7A" w14:textId="77777777" w:rsidR="00C704BD" w:rsidRPr="00710315" w:rsidRDefault="00C704BD" w:rsidP="00C704BD">
      <w:pPr>
        <w:ind w:leftChars="100" w:left="624" w:hangingChars="197" w:hanging="414"/>
      </w:pPr>
      <w:r w:rsidRPr="00710315">
        <w:rPr>
          <w:rFonts w:hint="eastAsia"/>
        </w:rPr>
        <w:t>（１）本契約に関し、乙が私的独占の禁止及び公正取引の確保に関する法律（昭和２２年法律第５４号。以下「独占禁止法」という。）第３条又は第８条第１号の規定に違反する行為を行ったことにより、次のイからハまでのいずれかに該当することとなったとき</w:t>
      </w:r>
    </w:p>
    <w:p w14:paraId="4B147EF3" w14:textId="77777777" w:rsidR="00C704BD" w:rsidRPr="00710315" w:rsidRDefault="00C704BD" w:rsidP="00C704BD">
      <w:pPr>
        <w:ind w:firstLine="210"/>
        <w:rPr>
          <w:szCs w:val="22"/>
        </w:rPr>
      </w:pPr>
      <w:r w:rsidRPr="00710315">
        <w:rPr>
          <w:rFonts w:hint="eastAsia"/>
        </w:rPr>
        <w:t xml:space="preserve">　　</w:t>
      </w:r>
      <w:r w:rsidRPr="00710315">
        <w:rPr>
          <w:rFonts w:hint="eastAsia"/>
          <w:szCs w:val="22"/>
        </w:rPr>
        <w:t>イ　独占禁止法第６１条第１項に規定する排除措置命令が確定したとき。</w:t>
      </w:r>
    </w:p>
    <w:p w14:paraId="6C5706D1" w14:textId="77777777" w:rsidR="00C704BD" w:rsidRPr="00710315" w:rsidRDefault="00C704BD" w:rsidP="00C704BD">
      <w:pPr>
        <w:ind w:firstLineChars="300" w:firstLine="630"/>
        <w:rPr>
          <w:szCs w:val="22"/>
        </w:rPr>
      </w:pPr>
      <w:r w:rsidRPr="00710315">
        <w:rPr>
          <w:rFonts w:hint="eastAsia"/>
          <w:szCs w:val="22"/>
        </w:rPr>
        <w:t>ロ　独占禁止法第６２条第１項に規定する課徴金納付命令が確定したとき。</w:t>
      </w:r>
    </w:p>
    <w:p w14:paraId="61AD7842" w14:textId="77777777" w:rsidR="00C704BD" w:rsidRPr="00710315" w:rsidRDefault="00C704BD" w:rsidP="00C704BD">
      <w:pPr>
        <w:ind w:left="834" w:hangingChars="397" w:hanging="834"/>
      </w:pPr>
      <w:r w:rsidRPr="00710315">
        <w:rPr>
          <w:rFonts w:hint="eastAsia"/>
        </w:rPr>
        <w:t xml:space="preserve">　　　ハ　独占禁止法第７条の４第７項又は第７条の７第３項の課徴金納付命令を命じない旨の通知があったとき。</w:t>
      </w:r>
    </w:p>
    <w:p w14:paraId="56EB7163" w14:textId="77777777" w:rsidR="00C704BD" w:rsidRPr="00710315" w:rsidRDefault="00C704BD" w:rsidP="00C704BD">
      <w:pPr>
        <w:ind w:leftChars="100" w:left="630" w:hangingChars="200" w:hanging="420"/>
      </w:pPr>
      <w:r w:rsidRPr="00710315">
        <w:rPr>
          <w:rFonts w:hint="eastAsia"/>
        </w:rPr>
        <w:t>（２）本契約に関し、乙の独占禁止法第８９条第１項又は第９５条第１項第１号に規定する刑が確定したとき。</w:t>
      </w:r>
    </w:p>
    <w:p w14:paraId="2169D502" w14:textId="77777777" w:rsidR="00C704BD" w:rsidRPr="00710315" w:rsidRDefault="00C704BD" w:rsidP="00C704BD">
      <w:pPr>
        <w:ind w:leftChars="100" w:left="624" w:hangingChars="197" w:hanging="414"/>
      </w:pPr>
      <w:r w:rsidRPr="00710315">
        <w:rPr>
          <w:rFonts w:hint="eastAsia"/>
        </w:rPr>
        <w:t>（３）本契約に関し、乙（法人の場合にあっては、その役員又は使用人を含む。）の刑法（明治４０年法律第４５号）第９６条の６又は第１９８条に規定する刑が確定したとき。</w:t>
      </w:r>
    </w:p>
    <w:p w14:paraId="741D72BC" w14:textId="77777777" w:rsidR="00C704BD" w:rsidRPr="00710315" w:rsidRDefault="00C704BD" w:rsidP="00C704BD">
      <w:pPr>
        <w:ind w:firstLine="210"/>
      </w:pPr>
    </w:p>
    <w:p w14:paraId="28C77B4D" w14:textId="77777777" w:rsidR="00C704BD" w:rsidRPr="00710315" w:rsidRDefault="00C704BD" w:rsidP="00C704BD">
      <w:pPr>
        <w:ind w:firstLine="210"/>
      </w:pPr>
      <w:r w:rsidRPr="00710315">
        <w:rPr>
          <w:rFonts w:hint="eastAsia"/>
        </w:rPr>
        <w:t>（談合等の不正行為に係る通知文書等の写しの提出）</w:t>
      </w:r>
    </w:p>
    <w:p w14:paraId="07D20D1F" w14:textId="77777777" w:rsidR="00C704BD" w:rsidRPr="00710315" w:rsidRDefault="00C704BD" w:rsidP="00C704BD">
      <w:pPr>
        <w:ind w:left="208" w:hangingChars="99" w:hanging="208"/>
      </w:pPr>
      <w:r w:rsidRPr="00710315">
        <w:rPr>
          <w:rFonts w:hint="eastAsia"/>
        </w:rPr>
        <w:t>第２条　乙は、前条第１号イからハまでのいずれかに該当することとなったときは、速やかに、次の各号の文書のいずれかの写しを甲に提出しなければならない。</w:t>
      </w:r>
    </w:p>
    <w:p w14:paraId="204E1111" w14:textId="77777777" w:rsidR="00C704BD" w:rsidRPr="00710315" w:rsidRDefault="00C704BD" w:rsidP="00C704BD">
      <w:pPr>
        <w:ind w:firstLine="210"/>
      </w:pPr>
      <w:r w:rsidRPr="00710315">
        <w:rPr>
          <w:rFonts w:hint="eastAsia"/>
        </w:rPr>
        <w:t>（１）独占禁止法第</w:t>
      </w:r>
      <w:r w:rsidRPr="00710315">
        <w:rPr>
          <w:rFonts w:hint="eastAsia"/>
          <w:szCs w:val="22"/>
        </w:rPr>
        <w:t>６１条第１項</w:t>
      </w:r>
      <w:r w:rsidRPr="00710315">
        <w:rPr>
          <w:rFonts w:hint="eastAsia"/>
        </w:rPr>
        <w:t>の排除措置命令書</w:t>
      </w:r>
    </w:p>
    <w:p w14:paraId="6DF1727E" w14:textId="77777777" w:rsidR="00C704BD" w:rsidRPr="00710315" w:rsidRDefault="00C704BD" w:rsidP="00C704BD">
      <w:pPr>
        <w:ind w:firstLine="210"/>
      </w:pPr>
      <w:r w:rsidRPr="00710315">
        <w:rPr>
          <w:rFonts w:hint="eastAsia"/>
        </w:rPr>
        <w:t>（２）独占禁止法第</w:t>
      </w:r>
      <w:r w:rsidRPr="00710315">
        <w:rPr>
          <w:rFonts w:hint="eastAsia"/>
          <w:szCs w:val="22"/>
        </w:rPr>
        <w:t>６２条第１項</w:t>
      </w:r>
      <w:r w:rsidRPr="00710315">
        <w:rPr>
          <w:rFonts w:hint="eastAsia"/>
        </w:rPr>
        <w:t>の課徴金納付命令書</w:t>
      </w:r>
    </w:p>
    <w:p w14:paraId="62C24A40" w14:textId="77777777" w:rsidR="00C704BD" w:rsidRPr="00710315" w:rsidRDefault="00C704BD" w:rsidP="00C704BD">
      <w:pPr>
        <w:ind w:leftChars="100" w:left="626" w:hangingChars="198" w:hanging="416"/>
      </w:pPr>
      <w:r w:rsidRPr="00710315">
        <w:rPr>
          <w:rFonts w:hint="eastAsia"/>
        </w:rPr>
        <w:t>（３）独占禁止法第７条の４第７項又は第７条の７第３項の課徴金納付命令を命じない旨の通知文書</w:t>
      </w:r>
    </w:p>
    <w:p w14:paraId="52A76A77" w14:textId="77777777" w:rsidR="00C704BD" w:rsidRPr="00710315" w:rsidRDefault="00C704BD" w:rsidP="00C704BD">
      <w:pPr>
        <w:ind w:left="210" w:hangingChars="100" w:hanging="210"/>
      </w:pPr>
      <w:r w:rsidRPr="00710315">
        <w:rPr>
          <w:rFonts w:hint="eastAsia"/>
        </w:rPr>
        <w:t>２　乙は、前項第２号又は３号のいずれかに該当することとなったときは、速やかに、当該処分等に係る関係書類を甲に提出しなければならない。</w:t>
      </w:r>
    </w:p>
    <w:p w14:paraId="7BAC42AD" w14:textId="77777777" w:rsidR="00C704BD" w:rsidRPr="00710315" w:rsidRDefault="00C704BD" w:rsidP="00C704BD">
      <w:pPr>
        <w:ind w:firstLine="210"/>
      </w:pPr>
    </w:p>
    <w:p w14:paraId="1A86D2D2" w14:textId="77777777" w:rsidR="00C704BD" w:rsidRPr="00710315" w:rsidRDefault="00C704BD" w:rsidP="00C704BD">
      <w:pPr>
        <w:ind w:firstLine="210"/>
      </w:pPr>
      <w:r w:rsidRPr="00710315">
        <w:rPr>
          <w:rFonts w:hint="eastAsia"/>
        </w:rPr>
        <w:t>（談合等の不正行為による損害の賠償）</w:t>
      </w:r>
    </w:p>
    <w:p w14:paraId="41529263" w14:textId="77777777" w:rsidR="00C704BD" w:rsidRPr="00710315" w:rsidRDefault="00C704BD" w:rsidP="00C704BD">
      <w:pPr>
        <w:ind w:left="208" w:hangingChars="99" w:hanging="208"/>
      </w:pPr>
      <w:r w:rsidRPr="00710315">
        <w:rPr>
          <w:rFonts w:hint="eastAsia"/>
        </w:rPr>
        <w:t>第３条　乙が、本契約に関し、第１条の各号のいずれかに該当したときは、甲が本契約を解除するか否かにかかわらず、かつ、甲が損害の発生及び損害額を立証することを要することなく、乙は、約定の委託金額（本契約締結後、委託金額の変更があった場合には、変更後の委託金額）の１００分の１０に相当する金額（その金額に１００円未満の端数があるときは、その端数を切り捨てた金額）を違約金として甲の指定する期間内に支払わなければならない。</w:t>
      </w:r>
    </w:p>
    <w:p w14:paraId="17C6C07A" w14:textId="77777777" w:rsidR="00C704BD" w:rsidRPr="00710315" w:rsidRDefault="00C704BD" w:rsidP="00C704BD">
      <w:pPr>
        <w:ind w:left="208" w:hangingChars="99" w:hanging="208"/>
      </w:pPr>
      <w:r w:rsidRPr="00710315">
        <w:rPr>
          <w:rFonts w:hint="eastAsia"/>
        </w:rPr>
        <w:t>２　前項の規定は、本契約による履行が完了した後も適用するものとする。</w:t>
      </w:r>
    </w:p>
    <w:p w14:paraId="3ED2BA00" w14:textId="77777777" w:rsidR="00C704BD" w:rsidRPr="00710315" w:rsidRDefault="00C704BD" w:rsidP="00C704BD">
      <w:pPr>
        <w:ind w:left="208" w:hangingChars="99" w:hanging="208"/>
      </w:pPr>
      <w:r w:rsidRPr="00710315">
        <w:rPr>
          <w:rFonts w:hint="eastAsia"/>
        </w:rPr>
        <w:t>３　第１項に規定する場合において、乙が既に解散している事業者団体であるときは、甲は、乙の代表者であった者又は構成員であった者に違約金の支払を請求することができる。この場合において、乙の代表者であった者及び構成員であった者は、連帯して支払わなければならない。</w:t>
      </w:r>
    </w:p>
    <w:p w14:paraId="353655E3" w14:textId="77777777" w:rsidR="00C704BD" w:rsidRPr="00710315" w:rsidRDefault="00C704BD" w:rsidP="00C704BD">
      <w:pPr>
        <w:ind w:left="208" w:hangingChars="99" w:hanging="208"/>
      </w:pPr>
      <w:r w:rsidRPr="00710315">
        <w:rPr>
          <w:rFonts w:hint="eastAsia"/>
        </w:rPr>
        <w:t>４　第１項の規定は、甲に生じた実際の損害額が同項に規定する違約金の金額を超える場合において、甲がその超える分について乙に対し損害賠償金を請求することを妨げるものではない。</w:t>
      </w:r>
    </w:p>
    <w:p w14:paraId="0089AEAD" w14:textId="77777777" w:rsidR="00C704BD" w:rsidRPr="00710315" w:rsidRDefault="00C704BD" w:rsidP="00C704BD">
      <w:pPr>
        <w:ind w:left="208" w:hangingChars="99" w:hanging="208"/>
      </w:pPr>
      <w:r w:rsidRPr="00710315">
        <w:rPr>
          <w:rFonts w:hint="eastAsia"/>
        </w:rPr>
        <w:t>５　乙が、第１項の違約金及び前項の損害賠償金を甲が指定する期間内に支払わないときは、乙は、当該期間を経過した日から支払をする日までの日数に応じ、年３パーセントの割合で計算した金額の遅延利息を甲に支払わなければならない。</w:t>
      </w:r>
    </w:p>
    <w:p w14:paraId="3CFEC1B8" w14:textId="77777777" w:rsidR="00C704BD" w:rsidRPr="00710315" w:rsidRDefault="00C704BD" w:rsidP="00C704BD">
      <w:pPr>
        <w:ind w:firstLine="210"/>
        <w:rPr>
          <w:rFonts w:hAnsi="ＭＳ 明朝" w:cs="ＭＳ 明朝"/>
          <w:color w:val="000000"/>
          <w:szCs w:val="22"/>
        </w:rPr>
      </w:pPr>
    </w:p>
    <w:p w14:paraId="145A8365" w14:textId="77777777" w:rsidR="00C704BD" w:rsidRPr="00710315" w:rsidRDefault="00C704BD" w:rsidP="00C704BD">
      <w:pPr>
        <w:ind w:firstLine="210"/>
        <w:rPr>
          <w:rFonts w:hAnsi="ＭＳ 明朝" w:cs="ＭＳ 明朝"/>
          <w:szCs w:val="22"/>
        </w:rPr>
      </w:pPr>
      <w:r w:rsidRPr="00710315">
        <w:rPr>
          <w:rFonts w:hAnsi="ＭＳ 明朝" w:cs="ＭＳ 明朝" w:hint="eastAsia"/>
          <w:color w:val="000000"/>
          <w:szCs w:val="22"/>
        </w:rPr>
        <w:t>【特記事項２】</w:t>
      </w:r>
    </w:p>
    <w:p w14:paraId="6F6F6692" w14:textId="77777777" w:rsidR="00C704BD" w:rsidRPr="00710315" w:rsidRDefault="00C704BD" w:rsidP="00C704BD">
      <w:pPr>
        <w:ind w:firstLine="210"/>
        <w:rPr>
          <w:szCs w:val="22"/>
        </w:rPr>
      </w:pPr>
      <w:r w:rsidRPr="00710315">
        <w:rPr>
          <w:rFonts w:hAnsi="ＭＳ 明朝" w:cs="ＭＳ 明朝" w:hint="eastAsia"/>
          <w:szCs w:val="22"/>
        </w:rPr>
        <w:t xml:space="preserve">　（暴力団関与の属性要件に基づく契約解除）</w:t>
      </w:r>
    </w:p>
    <w:p w14:paraId="1FBEE7AD" w14:textId="77777777" w:rsidR="00C704BD" w:rsidRPr="00710315" w:rsidRDefault="00C704BD" w:rsidP="00C704BD">
      <w:pPr>
        <w:overflowPunct w:val="0"/>
        <w:ind w:left="240" w:firstLine="210"/>
        <w:rPr>
          <w:szCs w:val="22"/>
        </w:rPr>
      </w:pPr>
      <w:r w:rsidRPr="00710315">
        <w:rPr>
          <w:rFonts w:hAnsi="ＭＳ 明朝" w:cs="ＭＳ 明朝" w:hint="eastAsia"/>
          <w:szCs w:val="22"/>
        </w:rPr>
        <w:t>第４条　甲は、乙が次の各号の一に該当すると認められるときは、何らの催告を要せず、本契約を解除することができる。</w:t>
      </w:r>
    </w:p>
    <w:p w14:paraId="79CA9C67" w14:textId="77777777" w:rsidR="00C704BD" w:rsidRPr="00710315" w:rsidRDefault="00C704BD" w:rsidP="00C704BD">
      <w:pPr>
        <w:overflowPunct w:val="0"/>
        <w:ind w:leftChars="100" w:left="630" w:hangingChars="200" w:hanging="420"/>
        <w:rPr>
          <w:szCs w:val="22"/>
        </w:rPr>
      </w:pPr>
      <w:r w:rsidRPr="00710315">
        <w:rPr>
          <w:rFonts w:hint="eastAsia"/>
        </w:rPr>
        <w:t>（１）</w:t>
      </w:r>
      <w:r w:rsidRPr="00710315">
        <w:rPr>
          <w:rFonts w:hAnsi="ＭＳ 明朝" w:cs="ＭＳ 明朝" w:hint="eastAsia"/>
          <w:szCs w:val="22"/>
        </w:rPr>
        <w:t>法人等（個人、法人又は団体をいう。）が、暴力団（暴力団員による不当な行為の防止等に関する法律（平成３年法律第７７号）第２条第２号に規定する暴力団をいう。以下同じ。）であるとき、又は法人等の役員等（個人である場合はその者、法人である場合は役員又は支店若しくは営業所（常時契約を締結する事務所をいう。）の代表者、団体である場合は代表者、理事等、その他経営に実質的に関与している者をいう。以下同じ。）が、暴力団員（同法第２条第６号に規定する暴力団員をいう。以下同じ。）であるとき。</w:t>
      </w:r>
    </w:p>
    <w:p w14:paraId="6CDF2356" w14:textId="77777777" w:rsidR="00C704BD" w:rsidRPr="00710315" w:rsidRDefault="00C704BD" w:rsidP="00C704BD">
      <w:pPr>
        <w:overflowPunct w:val="0"/>
        <w:ind w:left="630" w:hangingChars="300" w:hanging="630"/>
        <w:rPr>
          <w:szCs w:val="22"/>
        </w:rPr>
      </w:pPr>
      <w:r w:rsidRPr="00710315">
        <w:rPr>
          <w:rFonts w:hAnsi="ＭＳ 明朝" w:cs="ＭＳ 明朝"/>
          <w:szCs w:val="22"/>
        </w:rPr>
        <w:t xml:space="preserve"> </w:t>
      </w:r>
      <w:r w:rsidRPr="00710315">
        <w:rPr>
          <w:rFonts w:hAnsi="ＭＳ 明朝" w:cs="ＭＳ 明朝" w:hint="eastAsia"/>
          <w:szCs w:val="22"/>
        </w:rPr>
        <w:t xml:space="preserve"> </w:t>
      </w:r>
      <w:r w:rsidRPr="00710315">
        <w:rPr>
          <w:rFonts w:hint="eastAsia"/>
        </w:rPr>
        <w:t>（２）</w:t>
      </w:r>
      <w:r w:rsidRPr="00710315">
        <w:rPr>
          <w:rFonts w:hAnsi="ＭＳ 明朝" w:cs="ＭＳ 明朝" w:hint="eastAsia"/>
          <w:szCs w:val="22"/>
        </w:rPr>
        <w:t>役員等が、自己、自社若しくは第三者の不正の利益を図る目的又は第三者に損害を加える目的をも</w:t>
      </w:r>
      <w:r w:rsidRPr="00710315">
        <w:rPr>
          <w:rFonts w:hAnsi="ＭＳ 明朝" w:cs="ＭＳ 明朝" w:hint="eastAsia"/>
          <w:szCs w:val="22"/>
        </w:rPr>
        <w:lastRenderedPageBreak/>
        <w:t>って、暴力団又は暴力団員を利用するなどしているとき。</w:t>
      </w:r>
    </w:p>
    <w:p w14:paraId="475B8743" w14:textId="77777777" w:rsidR="00C704BD" w:rsidRPr="00710315" w:rsidRDefault="00C704BD" w:rsidP="00C704BD">
      <w:pPr>
        <w:overflowPunct w:val="0"/>
        <w:ind w:left="630" w:hangingChars="300" w:hanging="630"/>
        <w:rPr>
          <w:szCs w:val="22"/>
        </w:rPr>
      </w:pPr>
      <w:r w:rsidRPr="00710315">
        <w:rPr>
          <w:rFonts w:hAnsi="ＭＳ 明朝" w:cs="ＭＳ 明朝"/>
          <w:szCs w:val="22"/>
        </w:rPr>
        <w:t xml:space="preserve"> </w:t>
      </w:r>
      <w:r w:rsidRPr="00710315">
        <w:rPr>
          <w:rFonts w:hAnsi="ＭＳ 明朝" w:cs="ＭＳ 明朝" w:hint="eastAsia"/>
          <w:szCs w:val="22"/>
        </w:rPr>
        <w:t xml:space="preserve"> </w:t>
      </w:r>
      <w:r w:rsidRPr="00710315">
        <w:rPr>
          <w:rFonts w:hint="eastAsia"/>
        </w:rPr>
        <w:t>（３）</w:t>
      </w:r>
      <w:r w:rsidRPr="00710315">
        <w:rPr>
          <w:rFonts w:hAnsi="ＭＳ 明朝" w:cs="ＭＳ 明朝" w:hint="eastAsia"/>
          <w:szCs w:val="22"/>
        </w:rPr>
        <w:t>役員等が、暴力団又は暴力団員に対して、資金等を供給し、又は便宜を供与する等、直接的若しくは積極的に暴力団の維持、運営に協力し、若しくは関与しているとき。</w:t>
      </w:r>
    </w:p>
    <w:p w14:paraId="1D60FA45" w14:textId="77777777" w:rsidR="00C704BD" w:rsidRPr="00710315" w:rsidRDefault="00C704BD" w:rsidP="00C704BD">
      <w:pPr>
        <w:overflowPunct w:val="0"/>
        <w:ind w:left="630" w:hangingChars="300" w:hanging="630"/>
        <w:rPr>
          <w:szCs w:val="22"/>
        </w:rPr>
      </w:pPr>
      <w:r w:rsidRPr="00710315">
        <w:rPr>
          <w:rFonts w:hAnsi="ＭＳ 明朝" w:cs="ＭＳ 明朝"/>
          <w:szCs w:val="22"/>
        </w:rPr>
        <w:t xml:space="preserve"> </w:t>
      </w:r>
      <w:r w:rsidRPr="00710315">
        <w:rPr>
          <w:rFonts w:hAnsi="ＭＳ 明朝" w:cs="ＭＳ 明朝" w:hint="eastAsia"/>
          <w:szCs w:val="22"/>
        </w:rPr>
        <w:t xml:space="preserve"> </w:t>
      </w:r>
      <w:r w:rsidRPr="00710315">
        <w:rPr>
          <w:rFonts w:hint="eastAsia"/>
        </w:rPr>
        <w:t>（４）</w:t>
      </w:r>
      <w:r w:rsidRPr="00710315">
        <w:rPr>
          <w:rFonts w:hAnsi="ＭＳ 明朝" w:cs="ＭＳ 明朝" w:hint="eastAsia"/>
          <w:szCs w:val="22"/>
        </w:rPr>
        <w:t>役員等が、暴力団又は暴力団員であることを知りながらこれと社会的に非難されるべき関係を有しているとき。</w:t>
      </w:r>
    </w:p>
    <w:p w14:paraId="2C6DF63E" w14:textId="77777777" w:rsidR="00C704BD" w:rsidRPr="00710315" w:rsidRDefault="00C704BD" w:rsidP="00C704BD">
      <w:pPr>
        <w:overflowPunct w:val="0"/>
        <w:ind w:firstLine="210"/>
        <w:rPr>
          <w:szCs w:val="22"/>
        </w:rPr>
      </w:pPr>
    </w:p>
    <w:p w14:paraId="118C85D0" w14:textId="77777777" w:rsidR="00C704BD" w:rsidRPr="00710315" w:rsidRDefault="00C704BD" w:rsidP="00C704BD">
      <w:pPr>
        <w:overflowPunct w:val="0"/>
        <w:ind w:firstLine="210"/>
        <w:rPr>
          <w:szCs w:val="22"/>
        </w:rPr>
      </w:pPr>
      <w:r w:rsidRPr="00710315">
        <w:rPr>
          <w:rFonts w:hAnsi="ＭＳ 明朝" w:cs="ＭＳ 明朝" w:hint="eastAsia"/>
          <w:szCs w:val="22"/>
        </w:rPr>
        <w:t xml:space="preserve">　（下請負契約等に関する契約解除）</w:t>
      </w:r>
    </w:p>
    <w:p w14:paraId="56F63582" w14:textId="77777777" w:rsidR="00C704BD" w:rsidRPr="00710315" w:rsidRDefault="00C704BD" w:rsidP="00C704BD">
      <w:pPr>
        <w:overflowPunct w:val="0"/>
        <w:ind w:left="240" w:firstLine="210"/>
        <w:rPr>
          <w:szCs w:val="22"/>
        </w:rPr>
      </w:pPr>
      <w:r w:rsidRPr="00710315">
        <w:rPr>
          <w:rFonts w:hAnsi="ＭＳ 明朝" w:cs="ＭＳ 明朝" w:hint="eastAsia"/>
          <w:szCs w:val="22"/>
        </w:rPr>
        <w:t>第５条　乙は、本契約に関する下請負人等（下請負人（下請が数次にわたるときは、全ての下請負人を含む。）及び再受任者（再委任以降の全ての受任者を含む。）並びに自己、下請負人又は再受任者が当該契約に関連して第三者と何らかの個別契約を締結する場合の当該第三者をいう。以下同じ。）が解除対象者（前条に規定する要件に該当する者をいう。以下同じ。）であることが判明したときは、直ちに当該下請負人等との契約を解除し、又は下請負人等に対し解除対象者との契約を解除させるようにしなければならない。</w:t>
      </w:r>
    </w:p>
    <w:p w14:paraId="3E6F97DD" w14:textId="77777777" w:rsidR="00C704BD" w:rsidRPr="00710315" w:rsidRDefault="00C704BD" w:rsidP="00C704BD">
      <w:pPr>
        <w:overflowPunct w:val="0"/>
        <w:ind w:left="240" w:firstLine="210"/>
        <w:rPr>
          <w:szCs w:val="22"/>
        </w:rPr>
      </w:pPr>
      <w:r w:rsidRPr="00710315">
        <w:rPr>
          <w:rFonts w:hAnsi="ＭＳ 明朝" w:cs="ＭＳ 明朝" w:hint="eastAsia"/>
          <w:szCs w:val="22"/>
        </w:rPr>
        <w:t>２　甲は、乙</w:t>
      </w:r>
      <w:proofErr w:type="gramStart"/>
      <w:r w:rsidRPr="00710315">
        <w:rPr>
          <w:rFonts w:hAnsi="ＭＳ 明朝" w:cs="ＭＳ 明朝" w:hint="eastAsia"/>
          <w:szCs w:val="22"/>
        </w:rPr>
        <w:t>が</w:t>
      </w:r>
      <w:proofErr w:type="gramEnd"/>
      <w:r w:rsidRPr="00710315">
        <w:rPr>
          <w:rFonts w:hAnsi="ＭＳ 明朝" w:cs="ＭＳ 明朝" w:hint="eastAsia"/>
          <w:szCs w:val="22"/>
        </w:rPr>
        <w:t>下請負人等</w:t>
      </w:r>
      <w:proofErr w:type="gramStart"/>
      <w:r w:rsidRPr="00710315">
        <w:rPr>
          <w:rFonts w:hAnsi="ＭＳ 明朝" w:cs="ＭＳ 明朝" w:hint="eastAsia"/>
          <w:szCs w:val="22"/>
        </w:rPr>
        <w:t>が</w:t>
      </w:r>
      <w:proofErr w:type="gramEnd"/>
      <w:r w:rsidRPr="00710315">
        <w:rPr>
          <w:rFonts w:hAnsi="ＭＳ 明朝" w:cs="ＭＳ 明朝" w:hint="eastAsia"/>
          <w:szCs w:val="22"/>
        </w:rPr>
        <w:t>解除対象者であることを知りながら契約し、若しくは下請負人等の契約を承認したとき、又は正当な理由がないのに前項の規定に反して当該下請負人等との契約を解除せず、若しくは下請負人等に対し契約を解除させるための措置を講じないときは、本契約を解除することができる。</w:t>
      </w:r>
    </w:p>
    <w:p w14:paraId="5A21D8BE" w14:textId="77777777" w:rsidR="00C704BD" w:rsidRPr="00710315" w:rsidRDefault="00C704BD" w:rsidP="00C704BD">
      <w:pPr>
        <w:overflowPunct w:val="0"/>
        <w:ind w:firstLine="210"/>
        <w:rPr>
          <w:szCs w:val="22"/>
        </w:rPr>
      </w:pPr>
    </w:p>
    <w:p w14:paraId="5F84DA99" w14:textId="77777777" w:rsidR="00C704BD" w:rsidRPr="00710315" w:rsidRDefault="00C704BD" w:rsidP="00C704BD">
      <w:pPr>
        <w:overflowPunct w:val="0"/>
        <w:ind w:firstLine="210"/>
        <w:rPr>
          <w:szCs w:val="22"/>
        </w:rPr>
      </w:pPr>
      <w:r w:rsidRPr="00710315">
        <w:rPr>
          <w:rFonts w:hAnsi="ＭＳ 明朝" w:cs="ＭＳ 明朝" w:hint="eastAsia"/>
          <w:szCs w:val="22"/>
        </w:rPr>
        <w:t xml:space="preserve">　（損害賠償）</w:t>
      </w:r>
    </w:p>
    <w:p w14:paraId="06C2F6CD" w14:textId="77777777" w:rsidR="00C704BD" w:rsidRPr="00710315" w:rsidRDefault="00C704BD" w:rsidP="00C704BD">
      <w:pPr>
        <w:overflowPunct w:val="0"/>
        <w:ind w:left="240" w:firstLine="210"/>
        <w:rPr>
          <w:szCs w:val="22"/>
        </w:rPr>
      </w:pPr>
      <w:r w:rsidRPr="00710315">
        <w:rPr>
          <w:rFonts w:hAnsi="ＭＳ 明朝" w:cs="ＭＳ 明朝" w:hint="eastAsia"/>
          <w:szCs w:val="22"/>
        </w:rPr>
        <w:t>第６条　甲は、第４条又は前条第２項の規定により本契約を解除した場合は、これにより乙に生じた損害について、何ら賠償ないし補償することは要しない。</w:t>
      </w:r>
    </w:p>
    <w:p w14:paraId="0082DA70" w14:textId="77777777" w:rsidR="00C704BD" w:rsidRPr="00710315" w:rsidRDefault="00C704BD" w:rsidP="00C704BD">
      <w:pPr>
        <w:overflowPunct w:val="0"/>
        <w:ind w:left="240" w:firstLine="210"/>
        <w:rPr>
          <w:szCs w:val="22"/>
        </w:rPr>
      </w:pPr>
      <w:r w:rsidRPr="00710315">
        <w:rPr>
          <w:rFonts w:hAnsi="ＭＳ 明朝" w:cs="ＭＳ 明朝" w:hint="eastAsia"/>
          <w:szCs w:val="22"/>
        </w:rPr>
        <w:t>２　乙は、甲が第４条又は前条第２項の規定により本契約を解除した場合において、甲に損害が生じたときは、その損害を賠償するものとする。</w:t>
      </w:r>
    </w:p>
    <w:p w14:paraId="3702A480" w14:textId="77777777" w:rsidR="00C704BD" w:rsidRPr="00710315" w:rsidRDefault="00C704BD" w:rsidP="00C704BD">
      <w:pPr>
        <w:overflowPunct w:val="0"/>
        <w:ind w:left="210" w:hangingChars="100" w:hanging="210"/>
      </w:pPr>
      <w:r w:rsidRPr="00710315">
        <w:rPr>
          <w:rFonts w:hint="eastAsia"/>
        </w:rPr>
        <w:t>３　乙が、本契約に関し、</w:t>
      </w:r>
      <w:r w:rsidRPr="00710315">
        <w:rPr>
          <w:rFonts w:hAnsi="ＭＳ 明朝" w:cs="ＭＳ 明朝" w:hint="eastAsia"/>
          <w:szCs w:val="22"/>
        </w:rPr>
        <w:t>第４条又は前条第２項</w:t>
      </w:r>
      <w:r w:rsidRPr="00710315">
        <w:rPr>
          <w:rFonts w:hint="eastAsia"/>
        </w:rPr>
        <w:t>の規定に該当したときは、甲が本契約を解除するか否かにかかわらず、かつ、甲が損害の発生及び損害額を立証することを要することなく、乙は、約定の委託金額（本契約締結後、委託金額の変更があった場合には、変更後の委託金額）の１００分の１０に相当する金額（その金額に１００円未満の端数があるときは、その端数を切り捨てた金額）を違約金として甲の指定する期間内に支払わなければならない。</w:t>
      </w:r>
    </w:p>
    <w:p w14:paraId="7B6D839C" w14:textId="77777777" w:rsidR="00C704BD" w:rsidRPr="00710315" w:rsidRDefault="00C704BD" w:rsidP="00C704BD">
      <w:pPr>
        <w:ind w:left="208" w:hangingChars="99" w:hanging="208"/>
      </w:pPr>
      <w:r w:rsidRPr="00710315">
        <w:rPr>
          <w:rFonts w:hint="eastAsia"/>
        </w:rPr>
        <w:t>４　前項の規定は、本契約による履行が完了した後も適用するものとする。</w:t>
      </w:r>
    </w:p>
    <w:p w14:paraId="335EFD6C" w14:textId="77777777" w:rsidR="00C704BD" w:rsidRPr="00710315" w:rsidRDefault="00C704BD" w:rsidP="00C704BD">
      <w:pPr>
        <w:ind w:left="208" w:hangingChars="99" w:hanging="208"/>
      </w:pPr>
      <w:r w:rsidRPr="00710315">
        <w:rPr>
          <w:rFonts w:hint="eastAsia"/>
        </w:rPr>
        <w:t>５　第２項に規定する場合において、乙が既に解散している事業者団体であるときは、甲は、乙の代表者であった者又は構成員であった者に違約金の支払を請求することができる。この場合において、乙の代表者であった者及び構成員であった者は、連帯して支払わなければならない。</w:t>
      </w:r>
    </w:p>
    <w:p w14:paraId="5E2CD48D" w14:textId="77777777" w:rsidR="00C704BD" w:rsidRPr="00710315" w:rsidRDefault="00C704BD" w:rsidP="00C704BD">
      <w:pPr>
        <w:ind w:left="208" w:hangingChars="99" w:hanging="208"/>
      </w:pPr>
      <w:r w:rsidRPr="00710315">
        <w:rPr>
          <w:rFonts w:hint="eastAsia"/>
        </w:rPr>
        <w:t>６　第３項の規定は、甲に生じた実際の損害額が同項に規定する違約金の金額を超える場合において、甲がその超える分について乙に対し損害賠償金を請求することを妨げるものではない。</w:t>
      </w:r>
    </w:p>
    <w:p w14:paraId="78E30787" w14:textId="77777777" w:rsidR="00C704BD" w:rsidRPr="00710315" w:rsidRDefault="00C704BD" w:rsidP="00C704BD">
      <w:pPr>
        <w:ind w:left="208" w:hangingChars="99" w:hanging="208"/>
      </w:pPr>
      <w:r w:rsidRPr="00710315">
        <w:rPr>
          <w:rFonts w:hint="eastAsia"/>
        </w:rPr>
        <w:t>７　乙が、第３項の違約金及び前項の損害賠償金を甲が指定する期間内に支払わないときは、乙は、当該期間を経過した日から支払をする日までの日数に応じ、年３パーセントの割合で計算した金額の遅延利息を甲に支払わなければならない。</w:t>
      </w:r>
    </w:p>
    <w:p w14:paraId="38A4ABDF" w14:textId="77777777" w:rsidR="00C704BD" w:rsidRPr="00710315" w:rsidRDefault="00C704BD" w:rsidP="00C704BD">
      <w:pPr>
        <w:overflowPunct w:val="0"/>
        <w:ind w:firstLine="210"/>
        <w:rPr>
          <w:szCs w:val="22"/>
        </w:rPr>
      </w:pPr>
    </w:p>
    <w:p w14:paraId="20625E29" w14:textId="77777777" w:rsidR="00C704BD" w:rsidRPr="00710315" w:rsidRDefault="00C704BD" w:rsidP="00C704BD">
      <w:pPr>
        <w:overflowPunct w:val="0"/>
        <w:ind w:firstLine="210"/>
        <w:rPr>
          <w:szCs w:val="22"/>
        </w:rPr>
      </w:pPr>
      <w:r w:rsidRPr="00710315">
        <w:rPr>
          <w:rFonts w:hAnsi="ＭＳ 明朝" w:cs="ＭＳ 明朝" w:hint="eastAsia"/>
          <w:szCs w:val="22"/>
        </w:rPr>
        <w:t>（不当介入に関する通報・報告）</w:t>
      </w:r>
    </w:p>
    <w:p w14:paraId="78C2FDB1" w14:textId="77777777" w:rsidR="00C704BD" w:rsidRPr="00710315" w:rsidRDefault="00C704BD" w:rsidP="00C704BD">
      <w:pPr>
        <w:ind w:left="210" w:hangingChars="100" w:hanging="210"/>
        <w:rPr>
          <w:rFonts w:hAnsi="ＭＳ 明朝" w:cs="ＭＳ 明朝"/>
          <w:szCs w:val="22"/>
        </w:rPr>
      </w:pPr>
      <w:r w:rsidRPr="00710315">
        <w:rPr>
          <w:rFonts w:hAnsi="ＭＳ 明朝" w:cs="ＭＳ 明朝" w:hint="eastAsia"/>
          <w:szCs w:val="22"/>
        </w:rPr>
        <w:t>第７条　乙は、本契約に関して、自ら又は下請負人等が、暴力団、暴力団員、暴力団関係者等の反社会的勢力から不当要求又は業務妨害等の不当介入（以下「不当介入」という。）を受けた場合は、これを拒否し、又は下請負人等をして、これを拒否させるとともに、速やかに不当介入の事実を甲に報告するとともに警察への通報及び捜査上必要な協力を行うものとする。</w:t>
      </w:r>
    </w:p>
    <w:p w14:paraId="6B8B7558" w14:textId="77777777" w:rsidR="00C704BD" w:rsidRPr="00710315" w:rsidRDefault="00C704BD" w:rsidP="00C704BD">
      <w:pPr>
        <w:widowControl/>
        <w:ind w:firstLine="210"/>
        <w:jc w:val="left"/>
        <w:rPr>
          <w:rFonts w:hAnsi="ＭＳ 明朝" w:cs="ＭＳ 明朝"/>
          <w:szCs w:val="22"/>
        </w:rPr>
      </w:pPr>
      <w:r w:rsidRPr="00710315">
        <w:rPr>
          <w:rFonts w:hAnsi="ＭＳ 明朝" w:cs="ＭＳ 明朝"/>
          <w:szCs w:val="22"/>
        </w:rPr>
        <w:br w:type="page"/>
      </w:r>
    </w:p>
    <w:p w14:paraId="6021AF85" w14:textId="77777777" w:rsidR="00C704BD" w:rsidRPr="00710315" w:rsidRDefault="00C704BD" w:rsidP="00C704BD">
      <w:pPr>
        <w:ind w:firstLine="210"/>
        <w:jc w:val="right"/>
        <w:rPr>
          <w:rFonts w:asciiTheme="minorEastAsia" w:eastAsiaTheme="minorEastAsia" w:hAnsiTheme="minorEastAsia"/>
          <w:szCs w:val="21"/>
        </w:rPr>
      </w:pPr>
      <w:r w:rsidRPr="00710315">
        <w:rPr>
          <w:rFonts w:asciiTheme="minorEastAsia" w:eastAsiaTheme="minorEastAsia" w:hAnsiTheme="minorEastAsia" w:hint="eastAsia"/>
          <w:szCs w:val="21"/>
        </w:rPr>
        <w:lastRenderedPageBreak/>
        <w:t>（別添）</w:t>
      </w:r>
    </w:p>
    <w:p w14:paraId="07577995" w14:textId="77777777" w:rsidR="00C704BD" w:rsidRPr="00710315" w:rsidRDefault="00C704BD" w:rsidP="00C704BD">
      <w:pPr>
        <w:ind w:firstLine="210"/>
        <w:jc w:val="center"/>
        <w:rPr>
          <w:rFonts w:asciiTheme="minorEastAsia" w:eastAsiaTheme="minorEastAsia" w:hAnsiTheme="minorEastAsia"/>
          <w:szCs w:val="21"/>
        </w:rPr>
      </w:pPr>
      <w:r w:rsidRPr="00710315">
        <w:rPr>
          <w:rFonts w:asciiTheme="minorEastAsia" w:eastAsiaTheme="minorEastAsia" w:hAnsiTheme="minorEastAsia" w:hint="eastAsia"/>
          <w:szCs w:val="21"/>
        </w:rPr>
        <w:t>個人情報の取扱いに関する特則</w:t>
      </w:r>
    </w:p>
    <w:p w14:paraId="41DFEAB2" w14:textId="77777777" w:rsidR="00C704BD" w:rsidRPr="00710315" w:rsidRDefault="00C704BD" w:rsidP="00C704BD">
      <w:pPr>
        <w:ind w:firstLine="210"/>
        <w:rPr>
          <w:rFonts w:asciiTheme="minorEastAsia" w:eastAsiaTheme="minorEastAsia" w:hAnsiTheme="minorEastAsia"/>
          <w:szCs w:val="21"/>
        </w:rPr>
      </w:pPr>
    </w:p>
    <w:p w14:paraId="463B96E4" w14:textId="77777777" w:rsidR="00C704BD" w:rsidRPr="00710315" w:rsidRDefault="00C704BD" w:rsidP="00C704BD">
      <w:pPr>
        <w:ind w:firstLine="210"/>
        <w:rPr>
          <w:rFonts w:asciiTheme="minorEastAsia" w:eastAsiaTheme="minorEastAsia" w:hAnsiTheme="minorEastAsia"/>
          <w:szCs w:val="21"/>
        </w:rPr>
      </w:pPr>
      <w:r w:rsidRPr="00710315">
        <w:rPr>
          <w:rFonts w:asciiTheme="minorEastAsia" w:eastAsiaTheme="minorEastAsia" w:hAnsiTheme="minorEastAsia" w:hint="eastAsia"/>
          <w:szCs w:val="21"/>
        </w:rPr>
        <w:t>（定義）</w:t>
      </w:r>
    </w:p>
    <w:p w14:paraId="771875B4" w14:textId="77777777" w:rsidR="00C704BD" w:rsidRPr="00710315" w:rsidRDefault="00C704BD" w:rsidP="00C704BD">
      <w:pPr>
        <w:ind w:left="210" w:hangingChars="100" w:hanging="210"/>
        <w:rPr>
          <w:rFonts w:asciiTheme="minorEastAsia" w:eastAsiaTheme="minorEastAsia" w:hAnsiTheme="minorEastAsia"/>
          <w:szCs w:val="21"/>
        </w:rPr>
      </w:pPr>
      <w:r w:rsidRPr="00710315">
        <w:rPr>
          <w:rFonts w:asciiTheme="minorEastAsia" w:eastAsiaTheme="minorEastAsia" w:hAnsiTheme="minorEastAsia" w:hint="eastAsia"/>
          <w:szCs w:val="21"/>
        </w:rPr>
        <w:t>第1条　本特則において、「個人情報」とは、業務に関する情報のうち、個人に関する情報であって、当該情報に含まれる記述、個人別に付された番号、記号その他の符号又は画像もしくは音声により当該個人を識別することのできるもの（当該情報のみでは識別できないが、他の情報と容易に照合することができ、それにより当該個人を識別できるものを含む。）をいい、秘密であるか否かを問わない。以下各条において、「当該個人」を「情報主体」という。</w:t>
      </w:r>
    </w:p>
    <w:p w14:paraId="0068622C" w14:textId="77777777" w:rsidR="00C704BD" w:rsidRPr="00710315" w:rsidRDefault="00C704BD" w:rsidP="00C704BD">
      <w:pPr>
        <w:ind w:firstLine="210"/>
        <w:rPr>
          <w:rFonts w:asciiTheme="minorEastAsia" w:eastAsiaTheme="minorEastAsia" w:hAnsiTheme="minorEastAsia"/>
          <w:szCs w:val="21"/>
        </w:rPr>
      </w:pPr>
    </w:p>
    <w:p w14:paraId="3F8AD520" w14:textId="77777777" w:rsidR="00C704BD" w:rsidRPr="00710315" w:rsidRDefault="00C704BD" w:rsidP="00C704BD">
      <w:pPr>
        <w:ind w:firstLine="210"/>
        <w:rPr>
          <w:rFonts w:asciiTheme="minorEastAsia" w:eastAsiaTheme="minorEastAsia" w:hAnsiTheme="minorEastAsia"/>
          <w:szCs w:val="21"/>
        </w:rPr>
      </w:pPr>
      <w:r w:rsidRPr="00710315">
        <w:rPr>
          <w:rFonts w:asciiTheme="minorEastAsia" w:eastAsiaTheme="minorEastAsia" w:hAnsiTheme="minorEastAsia" w:hint="eastAsia"/>
          <w:szCs w:val="21"/>
        </w:rPr>
        <w:t>（責任者の選任）</w:t>
      </w:r>
    </w:p>
    <w:p w14:paraId="4C1F0DBC" w14:textId="77777777" w:rsidR="00C704BD" w:rsidRPr="00710315" w:rsidRDefault="00C704BD" w:rsidP="00C704BD">
      <w:pPr>
        <w:ind w:left="210" w:hangingChars="100" w:hanging="210"/>
        <w:rPr>
          <w:rFonts w:asciiTheme="minorEastAsia" w:eastAsiaTheme="minorEastAsia" w:hAnsiTheme="minorEastAsia"/>
          <w:szCs w:val="21"/>
        </w:rPr>
      </w:pPr>
      <w:r w:rsidRPr="00710315">
        <w:rPr>
          <w:rFonts w:asciiTheme="minorEastAsia" w:eastAsiaTheme="minorEastAsia" w:hAnsiTheme="minorEastAsia" w:hint="eastAsia"/>
          <w:szCs w:val="21"/>
        </w:rPr>
        <w:t>第2条　乙は、個人情報を取扱う場合において、個人情報の責任者を選任して甲に届け出る。</w:t>
      </w:r>
    </w:p>
    <w:p w14:paraId="5E5EB6BE" w14:textId="77777777" w:rsidR="00C704BD" w:rsidRPr="00710315" w:rsidRDefault="00C704BD" w:rsidP="00C704BD">
      <w:pPr>
        <w:ind w:left="210" w:hangingChars="100" w:hanging="210"/>
        <w:rPr>
          <w:rFonts w:asciiTheme="minorEastAsia" w:eastAsiaTheme="minorEastAsia" w:hAnsiTheme="minorEastAsia"/>
          <w:szCs w:val="21"/>
        </w:rPr>
      </w:pPr>
      <w:r w:rsidRPr="00710315">
        <w:rPr>
          <w:rFonts w:asciiTheme="minorEastAsia" w:eastAsiaTheme="minorEastAsia" w:hAnsiTheme="minorEastAsia" w:hint="eastAsia"/>
          <w:szCs w:val="21"/>
        </w:rPr>
        <w:t>2　乙は、第1項により選任された責任者に変更がある場合は、直ちに甲に届け出る。</w:t>
      </w:r>
    </w:p>
    <w:p w14:paraId="729581DE" w14:textId="77777777" w:rsidR="00C704BD" w:rsidRPr="00710315" w:rsidRDefault="00C704BD" w:rsidP="00C704BD">
      <w:pPr>
        <w:ind w:firstLine="210"/>
        <w:rPr>
          <w:rFonts w:asciiTheme="minorEastAsia" w:eastAsiaTheme="minorEastAsia" w:hAnsiTheme="minorEastAsia"/>
          <w:szCs w:val="21"/>
        </w:rPr>
      </w:pPr>
    </w:p>
    <w:p w14:paraId="6CA42299" w14:textId="77777777" w:rsidR="00C704BD" w:rsidRPr="00710315" w:rsidRDefault="00C704BD" w:rsidP="00C704BD">
      <w:pPr>
        <w:ind w:firstLine="210"/>
        <w:rPr>
          <w:rFonts w:asciiTheme="minorEastAsia" w:eastAsiaTheme="minorEastAsia" w:hAnsiTheme="minorEastAsia"/>
          <w:szCs w:val="21"/>
        </w:rPr>
      </w:pPr>
      <w:r w:rsidRPr="00710315">
        <w:rPr>
          <w:rFonts w:asciiTheme="minorEastAsia" w:eastAsiaTheme="minorEastAsia" w:hAnsiTheme="minorEastAsia" w:hint="eastAsia"/>
          <w:szCs w:val="21"/>
        </w:rPr>
        <w:t>（個人情報の収集）</w:t>
      </w:r>
    </w:p>
    <w:p w14:paraId="6FD038A5" w14:textId="77777777" w:rsidR="00C704BD" w:rsidRPr="00710315" w:rsidRDefault="00C704BD" w:rsidP="00C704BD">
      <w:pPr>
        <w:ind w:left="210" w:hangingChars="100" w:hanging="210"/>
        <w:rPr>
          <w:rFonts w:asciiTheme="minorEastAsia" w:eastAsiaTheme="minorEastAsia" w:hAnsiTheme="minorEastAsia"/>
          <w:szCs w:val="21"/>
        </w:rPr>
      </w:pPr>
      <w:r w:rsidRPr="00710315">
        <w:rPr>
          <w:rFonts w:asciiTheme="minorEastAsia" w:eastAsiaTheme="minorEastAsia" w:hAnsiTheme="minorEastAsia" w:hint="eastAsia"/>
          <w:szCs w:val="21"/>
        </w:rPr>
        <w:t>第3条　乙は、業務遂行のため自ら個人情報を収集するときは、「個人情報の保護に関する法律」その他の法令に従い、適切且つ公正な手段により収集するものとする。</w:t>
      </w:r>
    </w:p>
    <w:p w14:paraId="221A15E4" w14:textId="77777777" w:rsidR="00C704BD" w:rsidRPr="00710315" w:rsidRDefault="00C704BD" w:rsidP="00C704BD">
      <w:pPr>
        <w:ind w:firstLine="210"/>
        <w:rPr>
          <w:rFonts w:asciiTheme="minorEastAsia" w:eastAsiaTheme="minorEastAsia" w:hAnsiTheme="minorEastAsia"/>
          <w:szCs w:val="21"/>
        </w:rPr>
      </w:pPr>
    </w:p>
    <w:p w14:paraId="5DC6A0B8" w14:textId="77777777" w:rsidR="00C704BD" w:rsidRPr="00710315" w:rsidRDefault="00C704BD" w:rsidP="00C704BD">
      <w:pPr>
        <w:ind w:firstLine="210"/>
        <w:rPr>
          <w:rFonts w:asciiTheme="minorEastAsia" w:eastAsiaTheme="minorEastAsia" w:hAnsiTheme="minorEastAsia"/>
          <w:szCs w:val="21"/>
        </w:rPr>
      </w:pPr>
      <w:r w:rsidRPr="00710315">
        <w:rPr>
          <w:rFonts w:asciiTheme="minorEastAsia" w:eastAsiaTheme="minorEastAsia" w:hAnsiTheme="minorEastAsia" w:hint="eastAsia"/>
          <w:szCs w:val="21"/>
        </w:rPr>
        <w:t>（開示・提供の禁止）</w:t>
      </w:r>
    </w:p>
    <w:p w14:paraId="2810AB55" w14:textId="77777777" w:rsidR="00C704BD" w:rsidRPr="00710315" w:rsidRDefault="00C704BD" w:rsidP="00C704BD">
      <w:pPr>
        <w:ind w:left="210" w:hangingChars="100" w:hanging="210"/>
        <w:rPr>
          <w:rFonts w:asciiTheme="minorEastAsia" w:eastAsiaTheme="minorEastAsia" w:hAnsiTheme="minorEastAsia"/>
          <w:szCs w:val="21"/>
        </w:rPr>
      </w:pPr>
      <w:r w:rsidRPr="00710315">
        <w:rPr>
          <w:rFonts w:asciiTheme="minorEastAsia" w:eastAsiaTheme="minorEastAsia" w:hAnsiTheme="minorEastAsia" w:hint="eastAsia"/>
          <w:szCs w:val="21"/>
        </w:rPr>
        <w:t>第4条　乙は､個人情報の開示・提供の防止に必要な措置を講じるとともに、甲の事前の書面による承諾なしに、第三者（情報主体を含む）に開示又は提供してはならない。ただし、法令又は強制力ある官署の命令に従う場合を除く。</w:t>
      </w:r>
    </w:p>
    <w:p w14:paraId="2289925B" w14:textId="77777777" w:rsidR="00C704BD" w:rsidRPr="00710315" w:rsidRDefault="00C704BD" w:rsidP="00C704BD">
      <w:pPr>
        <w:ind w:firstLine="210"/>
        <w:rPr>
          <w:rFonts w:asciiTheme="minorEastAsia" w:eastAsiaTheme="minorEastAsia" w:hAnsiTheme="minorEastAsia"/>
          <w:szCs w:val="21"/>
        </w:rPr>
      </w:pPr>
      <w:r w:rsidRPr="00710315">
        <w:rPr>
          <w:rFonts w:asciiTheme="minorEastAsia" w:eastAsiaTheme="minorEastAsia" w:hAnsiTheme="minorEastAsia" w:hint="eastAsia"/>
          <w:szCs w:val="21"/>
        </w:rPr>
        <w:t>2　乙は、業務に従事する従業員以外の者に、個人情報を取り扱わせてはならない。</w:t>
      </w:r>
    </w:p>
    <w:p w14:paraId="12C0628F" w14:textId="77777777" w:rsidR="00C704BD" w:rsidRPr="00710315" w:rsidRDefault="00C704BD" w:rsidP="00C704BD">
      <w:pPr>
        <w:ind w:left="210" w:hangingChars="100" w:hanging="210"/>
        <w:rPr>
          <w:rFonts w:asciiTheme="minorEastAsia" w:eastAsiaTheme="minorEastAsia" w:hAnsiTheme="minorEastAsia"/>
          <w:szCs w:val="21"/>
        </w:rPr>
      </w:pPr>
      <w:r w:rsidRPr="00710315">
        <w:rPr>
          <w:rFonts w:asciiTheme="minorEastAsia" w:eastAsiaTheme="minorEastAsia" w:hAnsiTheme="minorEastAsia" w:hint="eastAsia"/>
          <w:szCs w:val="21"/>
        </w:rPr>
        <w:t xml:space="preserve">3　乙は、業務に従事する従業員のうち個人情報を取り扱う従業員に対し、その在職中及びその退職後においても個人情報を他人に開示・提供しない旨の誓約書を提出させるとともに、随時の研修・注意喚起等を実施してこれを厳正に遵守させるものとする。 </w:t>
      </w:r>
    </w:p>
    <w:p w14:paraId="7991D5F2" w14:textId="77777777" w:rsidR="00C704BD" w:rsidRPr="00710315" w:rsidRDefault="00C704BD" w:rsidP="00C704BD">
      <w:pPr>
        <w:ind w:firstLine="210"/>
        <w:rPr>
          <w:rFonts w:asciiTheme="minorEastAsia" w:eastAsiaTheme="minorEastAsia" w:hAnsiTheme="minorEastAsia"/>
          <w:szCs w:val="21"/>
        </w:rPr>
      </w:pPr>
    </w:p>
    <w:p w14:paraId="6AC9A87C" w14:textId="77777777" w:rsidR="00C704BD" w:rsidRPr="00710315" w:rsidRDefault="00C704BD" w:rsidP="00C704BD">
      <w:pPr>
        <w:ind w:firstLine="210"/>
        <w:rPr>
          <w:rFonts w:asciiTheme="minorEastAsia" w:eastAsiaTheme="minorEastAsia" w:hAnsiTheme="minorEastAsia"/>
          <w:szCs w:val="21"/>
        </w:rPr>
      </w:pPr>
      <w:r w:rsidRPr="00710315">
        <w:rPr>
          <w:rFonts w:asciiTheme="minorEastAsia" w:eastAsiaTheme="minorEastAsia" w:hAnsiTheme="minorEastAsia" w:hint="eastAsia"/>
          <w:szCs w:val="21"/>
        </w:rPr>
        <w:t>（目的外使用の禁止）</w:t>
      </w:r>
    </w:p>
    <w:p w14:paraId="55519BC0" w14:textId="77777777" w:rsidR="00C704BD" w:rsidRPr="00710315" w:rsidRDefault="00C704BD" w:rsidP="00C704BD">
      <w:pPr>
        <w:ind w:firstLine="210"/>
        <w:rPr>
          <w:rFonts w:asciiTheme="minorEastAsia" w:eastAsiaTheme="minorEastAsia" w:hAnsiTheme="minorEastAsia"/>
          <w:szCs w:val="21"/>
        </w:rPr>
      </w:pPr>
      <w:r w:rsidRPr="00710315">
        <w:rPr>
          <w:rFonts w:asciiTheme="minorEastAsia" w:eastAsiaTheme="minorEastAsia" w:hAnsiTheme="minorEastAsia" w:hint="eastAsia"/>
          <w:szCs w:val="21"/>
        </w:rPr>
        <w:t>第5条　乙は､個人情報を業務遂行以外のいかなる目的にも使用してはならない。</w:t>
      </w:r>
    </w:p>
    <w:p w14:paraId="36D0F496" w14:textId="77777777" w:rsidR="00C704BD" w:rsidRPr="00710315" w:rsidRDefault="00C704BD" w:rsidP="00C704BD">
      <w:pPr>
        <w:ind w:firstLine="210"/>
        <w:rPr>
          <w:rFonts w:asciiTheme="minorEastAsia" w:eastAsiaTheme="minorEastAsia" w:hAnsiTheme="minorEastAsia"/>
          <w:szCs w:val="21"/>
        </w:rPr>
      </w:pPr>
    </w:p>
    <w:p w14:paraId="0943DE2F" w14:textId="77777777" w:rsidR="00C704BD" w:rsidRPr="00710315" w:rsidRDefault="00C704BD" w:rsidP="00C704BD">
      <w:pPr>
        <w:ind w:firstLine="210"/>
        <w:rPr>
          <w:rFonts w:asciiTheme="minorEastAsia" w:eastAsiaTheme="minorEastAsia" w:hAnsiTheme="minorEastAsia"/>
          <w:szCs w:val="21"/>
        </w:rPr>
      </w:pPr>
      <w:r w:rsidRPr="00710315">
        <w:rPr>
          <w:rFonts w:asciiTheme="minorEastAsia" w:eastAsiaTheme="minorEastAsia" w:hAnsiTheme="minorEastAsia" w:hint="eastAsia"/>
          <w:szCs w:val="21"/>
        </w:rPr>
        <w:t>（複写等の制限）</w:t>
      </w:r>
    </w:p>
    <w:p w14:paraId="0BAF73B0" w14:textId="77777777" w:rsidR="00C704BD" w:rsidRPr="00710315" w:rsidRDefault="00C704BD" w:rsidP="00C704BD">
      <w:pPr>
        <w:ind w:left="210" w:hangingChars="100" w:hanging="210"/>
        <w:rPr>
          <w:rFonts w:asciiTheme="minorEastAsia" w:eastAsiaTheme="minorEastAsia" w:hAnsiTheme="minorEastAsia"/>
          <w:szCs w:val="21"/>
        </w:rPr>
      </w:pPr>
      <w:r w:rsidRPr="00710315">
        <w:rPr>
          <w:rFonts w:asciiTheme="minorEastAsia" w:eastAsiaTheme="minorEastAsia" w:hAnsiTheme="minorEastAsia" w:hint="eastAsia"/>
          <w:szCs w:val="21"/>
        </w:rPr>
        <w:t>第6条　乙は､甲の事前の書面による承諾を得ることなしに、個人情報を複写又は複製してはならない。ただし、業務遂行上必要最小限の範囲で行う複写又は複製については、この限りではない。</w:t>
      </w:r>
    </w:p>
    <w:p w14:paraId="64F5ECC5" w14:textId="77777777" w:rsidR="00C704BD" w:rsidRPr="00710315" w:rsidRDefault="00C704BD" w:rsidP="00C704BD">
      <w:pPr>
        <w:ind w:firstLine="210"/>
        <w:rPr>
          <w:rFonts w:asciiTheme="minorEastAsia" w:eastAsiaTheme="minorEastAsia" w:hAnsiTheme="minorEastAsia"/>
          <w:szCs w:val="21"/>
        </w:rPr>
      </w:pPr>
    </w:p>
    <w:p w14:paraId="4989267F" w14:textId="77777777" w:rsidR="00C704BD" w:rsidRPr="00710315" w:rsidRDefault="00C704BD" w:rsidP="00C704BD">
      <w:pPr>
        <w:ind w:firstLine="210"/>
        <w:rPr>
          <w:rFonts w:asciiTheme="minorEastAsia" w:eastAsiaTheme="minorEastAsia" w:hAnsiTheme="minorEastAsia"/>
          <w:szCs w:val="21"/>
        </w:rPr>
      </w:pPr>
      <w:r w:rsidRPr="00710315">
        <w:rPr>
          <w:rFonts w:asciiTheme="minorEastAsia" w:eastAsiaTheme="minorEastAsia" w:hAnsiTheme="minorEastAsia" w:hint="eastAsia"/>
          <w:szCs w:val="21"/>
        </w:rPr>
        <w:t>（個人情報の管理）</w:t>
      </w:r>
    </w:p>
    <w:p w14:paraId="2D96A350" w14:textId="77777777" w:rsidR="00C704BD" w:rsidRPr="00710315" w:rsidRDefault="00C704BD" w:rsidP="00C704BD">
      <w:pPr>
        <w:ind w:left="210" w:hangingChars="100" w:hanging="210"/>
        <w:rPr>
          <w:rFonts w:asciiTheme="minorEastAsia" w:eastAsiaTheme="minorEastAsia" w:hAnsiTheme="minorEastAsia"/>
          <w:szCs w:val="21"/>
        </w:rPr>
      </w:pPr>
      <w:r w:rsidRPr="00710315">
        <w:rPr>
          <w:rFonts w:asciiTheme="minorEastAsia" w:eastAsiaTheme="minorEastAsia" w:hAnsiTheme="minorEastAsia" w:hint="eastAsia"/>
          <w:szCs w:val="21"/>
        </w:rPr>
        <w:t>第7条　乙は､個人情報を取り扱うにあたり、本特則第4条所定の防止措置に加えて、個人情報に対する不正アクセスまたは個人情報の紛失、破壊、改ざん、漏えい等のリスクに対し、合理的な安全対策を講じなければならない。</w:t>
      </w:r>
    </w:p>
    <w:p w14:paraId="0704115A" w14:textId="77777777" w:rsidR="00C704BD" w:rsidRPr="00710315" w:rsidRDefault="00C704BD" w:rsidP="00C704BD">
      <w:pPr>
        <w:ind w:left="210" w:hangingChars="100" w:hanging="210"/>
        <w:rPr>
          <w:rFonts w:asciiTheme="minorEastAsia" w:eastAsiaTheme="minorEastAsia" w:hAnsiTheme="minorEastAsia"/>
          <w:szCs w:val="21"/>
        </w:rPr>
      </w:pPr>
      <w:r w:rsidRPr="00710315">
        <w:rPr>
          <w:rFonts w:asciiTheme="minorEastAsia" w:eastAsiaTheme="minorEastAsia" w:hAnsiTheme="minorEastAsia" w:hint="eastAsia"/>
          <w:szCs w:val="21"/>
        </w:rPr>
        <w:t>2　乙は、前項に従って講じた措置を、遅滞なく甲に書面で報告するものとする。これを変更した場合も同様とする。</w:t>
      </w:r>
    </w:p>
    <w:p w14:paraId="421A62A4" w14:textId="77777777" w:rsidR="00C704BD" w:rsidRPr="00710315" w:rsidRDefault="00C704BD" w:rsidP="00C704BD">
      <w:pPr>
        <w:ind w:left="210" w:hangingChars="100" w:hanging="210"/>
        <w:rPr>
          <w:rFonts w:asciiTheme="minorEastAsia" w:eastAsiaTheme="minorEastAsia" w:hAnsiTheme="minorEastAsia"/>
          <w:szCs w:val="21"/>
        </w:rPr>
      </w:pPr>
      <w:r w:rsidRPr="00710315">
        <w:rPr>
          <w:rFonts w:asciiTheme="minorEastAsia" w:eastAsiaTheme="minorEastAsia" w:hAnsiTheme="minorEastAsia" w:hint="eastAsia"/>
          <w:szCs w:val="21"/>
        </w:rPr>
        <w:t>3　甲は、乙に事前に通知の上乙の事業所に立入り、乙における個人情報の管理状況を調査することができる。</w:t>
      </w:r>
    </w:p>
    <w:p w14:paraId="09470938" w14:textId="77777777" w:rsidR="00C704BD" w:rsidRPr="00710315" w:rsidRDefault="00C704BD" w:rsidP="00C704BD">
      <w:pPr>
        <w:ind w:firstLine="210"/>
        <w:rPr>
          <w:rFonts w:asciiTheme="minorEastAsia" w:eastAsiaTheme="minorEastAsia" w:hAnsiTheme="minorEastAsia"/>
          <w:szCs w:val="21"/>
        </w:rPr>
      </w:pPr>
      <w:r w:rsidRPr="00710315">
        <w:rPr>
          <w:rFonts w:asciiTheme="minorEastAsia" w:eastAsiaTheme="minorEastAsia" w:hAnsiTheme="minorEastAsia" w:hint="eastAsia"/>
          <w:szCs w:val="21"/>
        </w:rPr>
        <w:t>4　前三項に関して甲が別途に管理方法を指示するときは、乙は、これに従わなければならない。</w:t>
      </w:r>
    </w:p>
    <w:p w14:paraId="05396271" w14:textId="77777777" w:rsidR="00C704BD" w:rsidRPr="00710315" w:rsidRDefault="00C704BD" w:rsidP="00C704BD">
      <w:pPr>
        <w:ind w:left="210" w:hangingChars="100" w:hanging="210"/>
        <w:rPr>
          <w:rFonts w:asciiTheme="minorEastAsia" w:eastAsiaTheme="minorEastAsia" w:hAnsiTheme="minorEastAsia"/>
          <w:szCs w:val="21"/>
        </w:rPr>
      </w:pPr>
      <w:r w:rsidRPr="00710315">
        <w:rPr>
          <w:rFonts w:asciiTheme="minorEastAsia" w:eastAsiaTheme="minorEastAsia" w:hAnsiTheme="minorEastAsia" w:hint="eastAsia"/>
          <w:szCs w:val="21"/>
        </w:rPr>
        <w:t>5　乙は、業務に関して保管する個人情報（甲から預託を受け、或いは乙自ら収集したものを含む）について甲から開示・提供を求められ、訂正・追加・削除を求められ、或いは業務への利用の停止を求められた場合、直ちに且つ無償で、これに従わなければならない。</w:t>
      </w:r>
    </w:p>
    <w:p w14:paraId="05824C44" w14:textId="77777777" w:rsidR="00C704BD" w:rsidRPr="00710315" w:rsidRDefault="00C704BD" w:rsidP="00C704BD">
      <w:pPr>
        <w:ind w:firstLine="210"/>
        <w:rPr>
          <w:rFonts w:asciiTheme="minorEastAsia" w:eastAsiaTheme="minorEastAsia" w:hAnsiTheme="minorEastAsia"/>
          <w:szCs w:val="21"/>
        </w:rPr>
      </w:pPr>
    </w:p>
    <w:p w14:paraId="72B47D8E" w14:textId="77777777" w:rsidR="00C704BD" w:rsidRPr="00710315" w:rsidRDefault="00C704BD" w:rsidP="00C704BD">
      <w:pPr>
        <w:ind w:firstLine="210"/>
        <w:rPr>
          <w:rFonts w:asciiTheme="minorEastAsia" w:eastAsiaTheme="minorEastAsia" w:hAnsiTheme="minorEastAsia"/>
          <w:szCs w:val="21"/>
        </w:rPr>
      </w:pPr>
      <w:r w:rsidRPr="00710315">
        <w:rPr>
          <w:rFonts w:asciiTheme="minorEastAsia" w:eastAsiaTheme="minorEastAsia" w:hAnsiTheme="minorEastAsia" w:hint="eastAsia"/>
          <w:szCs w:val="21"/>
        </w:rPr>
        <w:t>（返還等）</w:t>
      </w:r>
    </w:p>
    <w:p w14:paraId="11419AEA" w14:textId="77777777" w:rsidR="00C704BD" w:rsidRPr="00710315" w:rsidRDefault="00C704BD" w:rsidP="00C704BD">
      <w:pPr>
        <w:ind w:left="210" w:hangingChars="100" w:hanging="210"/>
        <w:rPr>
          <w:rFonts w:asciiTheme="minorEastAsia" w:eastAsiaTheme="minorEastAsia" w:hAnsiTheme="minorEastAsia"/>
          <w:szCs w:val="21"/>
        </w:rPr>
      </w:pPr>
      <w:r w:rsidRPr="00710315">
        <w:rPr>
          <w:rFonts w:asciiTheme="minorEastAsia" w:eastAsiaTheme="minorEastAsia" w:hAnsiTheme="minorEastAsia" w:hint="eastAsia"/>
          <w:szCs w:val="21"/>
        </w:rPr>
        <w:t>第8条　乙は、甲から要請があったとき、又は業務が終了（本契約解除の場合を含む）したときは、個人情報が含まれるすべての物件（これを複写、複製したものを含む。）を直ちに甲に返還し、又は引き渡すとともに、乙のコンピュータ等に登録された個人情報のデータを消去して復元不可能な状態とし、その旨を甲に報告しなければならない。ただし、甲から別途に指示があるときは、これに従うものとする。</w:t>
      </w:r>
    </w:p>
    <w:p w14:paraId="1CE0ACE5" w14:textId="77777777" w:rsidR="00C704BD" w:rsidRPr="00710315" w:rsidRDefault="00C704BD" w:rsidP="00C704BD">
      <w:pPr>
        <w:ind w:left="210" w:hangingChars="100" w:hanging="210"/>
        <w:rPr>
          <w:rFonts w:asciiTheme="minorEastAsia" w:eastAsiaTheme="minorEastAsia" w:hAnsiTheme="minorEastAsia"/>
          <w:szCs w:val="21"/>
        </w:rPr>
      </w:pPr>
      <w:r w:rsidRPr="00710315">
        <w:rPr>
          <w:rFonts w:asciiTheme="minorEastAsia" w:eastAsiaTheme="minorEastAsia" w:hAnsiTheme="minorEastAsia" w:hint="eastAsia"/>
          <w:szCs w:val="21"/>
        </w:rPr>
        <w:t>2　乙は、甲の指示により個人情報が含まれる物件を廃棄するときは、個人情報が判別できないよう必要な</w:t>
      </w:r>
      <w:r w:rsidRPr="00710315">
        <w:rPr>
          <w:rFonts w:asciiTheme="minorEastAsia" w:eastAsiaTheme="minorEastAsia" w:hAnsiTheme="minorEastAsia" w:hint="eastAsia"/>
          <w:szCs w:val="21"/>
        </w:rPr>
        <w:lastRenderedPageBreak/>
        <w:t>処置を施した上で廃棄しなければならない。</w:t>
      </w:r>
    </w:p>
    <w:p w14:paraId="72559545" w14:textId="77777777" w:rsidR="00C704BD" w:rsidRPr="00710315" w:rsidRDefault="00C704BD" w:rsidP="00C704BD">
      <w:pPr>
        <w:ind w:firstLine="210"/>
        <w:rPr>
          <w:rFonts w:asciiTheme="minorEastAsia" w:eastAsiaTheme="minorEastAsia" w:hAnsiTheme="minorEastAsia"/>
          <w:szCs w:val="21"/>
        </w:rPr>
      </w:pPr>
    </w:p>
    <w:p w14:paraId="584C6E3A" w14:textId="77777777" w:rsidR="00C704BD" w:rsidRPr="00710315" w:rsidRDefault="00C704BD" w:rsidP="00C704BD">
      <w:pPr>
        <w:ind w:firstLine="210"/>
        <w:rPr>
          <w:rFonts w:asciiTheme="minorEastAsia" w:eastAsiaTheme="minorEastAsia" w:hAnsiTheme="minorEastAsia"/>
          <w:szCs w:val="21"/>
        </w:rPr>
      </w:pPr>
      <w:r w:rsidRPr="00710315">
        <w:rPr>
          <w:rFonts w:asciiTheme="minorEastAsia" w:eastAsiaTheme="minorEastAsia" w:hAnsiTheme="minorEastAsia" w:hint="eastAsia"/>
          <w:szCs w:val="21"/>
        </w:rPr>
        <w:t>（記録）</w:t>
      </w:r>
    </w:p>
    <w:p w14:paraId="072D9226" w14:textId="77777777" w:rsidR="00C704BD" w:rsidRPr="00710315" w:rsidRDefault="00C704BD" w:rsidP="00C704BD">
      <w:pPr>
        <w:ind w:left="210" w:hangingChars="100" w:hanging="210"/>
        <w:rPr>
          <w:rFonts w:asciiTheme="minorEastAsia" w:eastAsiaTheme="minorEastAsia" w:hAnsiTheme="minorEastAsia"/>
          <w:szCs w:val="21"/>
        </w:rPr>
      </w:pPr>
      <w:r w:rsidRPr="00710315">
        <w:rPr>
          <w:rFonts w:asciiTheme="minorEastAsia" w:eastAsiaTheme="minorEastAsia" w:hAnsiTheme="minorEastAsia" w:hint="eastAsia"/>
          <w:szCs w:val="21"/>
        </w:rPr>
        <w:t>第9条　乙は、個人情報の受領、管理、使用、訂正、追加、削除、開示、提供、複製、返還、消去及び廃棄についての記録を作成し、甲から要求があった場合は、当該記録を提出し、必要な報告を行うものとする。</w:t>
      </w:r>
    </w:p>
    <w:p w14:paraId="7A4C5E91" w14:textId="77777777" w:rsidR="00C704BD" w:rsidRPr="00710315" w:rsidRDefault="00C704BD" w:rsidP="00C704BD">
      <w:pPr>
        <w:ind w:firstLine="210"/>
        <w:rPr>
          <w:rFonts w:asciiTheme="minorEastAsia" w:eastAsiaTheme="minorEastAsia" w:hAnsiTheme="minorEastAsia"/>
          <w:szCs w:val="21"/>
        </w:rPr>
      </w:pPr>
      <w:r w:rsidRPr="00710315">
        <w:rPr>
          <w:rFonts w:asciiTheme="minorEastAsia" w:eastAsiaTheme="minorEastAsia" w:hAnsiTheme="minorEastAsia" w:hint="eastAsia"/>
          <w:szCs w:val="21"/>
        </w:rPr>
        <w:t>2　乙は、前項の記録を業務の終了後5年間保存しなければならない。</w:t>
      </w:r>
    </w:p>
    <w:p w14:paraId="5ED4EBAB" w14:textId="77777777" w:rsidR="00C704BD" w:rsidRPr="00710315" w:rsidRDefault="00C704BD" w:rsidP="00C704BD">
      <w:pPr>
        <w:ind w:firstLine="210"/>
        <w:rPr>
          <w:rFonts w:asciiTheme="minorEastAsia" w:eastAsiaTheme="minorEastAsia" w:hAnsiTheme="minorEastAsia"/>
          <w:szCs w:val="21"/>
        </w:rPr>
      </w:pPr>
    </w:p>
    <w:p w14:paraId="2961D6DD" w14:textId="77777777" w:rsidR="00C704BD" w:rsidRPr="00710315" w:rsidRDefault="00C704BD" w:rsidP="00C704BD">
      <w:pPr>
        <w:ind w:firstLine="210"/>
        <w:rPr>
          <w:rFonts w:asciiTheme="minorEastAsia" w:eastAsiaTheme="minorEastAsia" w:hAnsiTheme="minorEastAsia"/>
          <w:szCs w:val="21"/>
        </w:rPr>
      </w:pPr>
      <w:r w:rsidRPr="00710315">
        <w:rPr>
          <w:rFonts w:asciiTheme="minorEastAsia" w:eastAsiaTheme="minorEastAsia" w:hAnsiTheme="minorEastAsia" w:hint="eastAsia"/>
          <w:szCs w:val="21"/>
        </w:rPr>
        <w:t>（再委託）</w:t>
      </w:r>
    </w:p>
    <w:p w14:paraId="297CAAA9" w14:textId="77777777" w:rsidR="00C704BD" w:rsidRPr="00710315" w:rsidRDefault="00C704BD" w:rsidP="00C704BD">
      <w:pPr>
        <w:ind w:left="210" w:hangingChars="100" w:hanging="210"/>
        <w:rPr>
          <w:rFonts w:asciiTheme="minorEastAsia" w:eastAsiaTheme="minorEastAsia" w:hAnsiTheme="minorEastAsia"/>
          <w:szCs w:val="21"/>
        </w:rPr>
      </w:pPr>
      <w:r w:rsidRPr="00710315">
        <w:rPr>
          <w:rFonts w:asciiTheme="minorEastAsia" w:eastAsiaTheme="minorEastAsia" w:hAnsiTheme="minorEastAsia" w:hint="eastAsia"/>
          <w:szCs w:val="21"/>
        </w:rPr>
        <w:t>第10条　乙が甲の承諾を得て業務を第三者に再委託する場合は、十分な個人情報の保護水準を満たす再委託先を選定するとともに、当該再委託先との間で個人情報保護の観点から見て本特則と同等以上の内容の契約を締結しなければならない。この場合、乙は、甲から要求を受けたときは、当該契約書面の写しを甲に提出しなければならない。</w:t>
      </w:r>
    </w:p>
    <w:p w14:paraId="2EABEF16" w14:textId="77777777" w:rsidR="00C704BD" w:rsidRPr="00710315" w:rsidRDefault="00C704BD" w:rsidP="00C704BD">
      <w:pPr>
        <w:ind w:left="210" w:hangingChars="100" w:hanging="210"/>
        <w:rPr>
          <w:rFonts w:asciiTheme="minorEastAsia" w:eastAsiaTheme="minorEastAsia" w:hAnsiTheme="minorEastAsia"/>
          <w:szCs w:val="21"/>
        </w:rPr>
      </w:pPr>
      <w:r w:rsidRPr="00710315">
        <w:rPr>
          <w:rFonts w:asciiTheme="minorEastAsia" w:eastAsiaTheme="minorEastAsia" w:hAnsiTheme="minorEastAsia" w:hint="eastAsia"/>
          <w:szCs w:val="21"/>
        </w:rPr>
        <w:t>2　前項の場合といえども、再委託先の行為を乙の行為とみなし、乙は、本特則に基づき乙が負担する義務を免れない。</w:t>
      </w:r>
    </w:p>
    <w:p w14:paraId="14FFE2BB" w14:textId="77777777" w:rsidR="00C704BD" w:rsidRPr="00710315" w:rsidRDefault="00C704BD" w:rsidP="00C704BD">
      <w:pPr>
        <w:ind w:firstLine="210"/>
        <w:rPr>
          <w:rFonts w:asciiTheme="minorEastAsia" w:eastAsiaTheme="minorEastAsia" w:hAnsiTheme="minorEastAsia"/>
          <w:szCs w:val="21"/>
        </w:rPr>
      </w:pPr>
    </w:p>
    <w:p w14:paraId="37A9DB34" w14:textId="77777777" w:rsidR="00C704BD" w:rsidRPr="00710315" w:rsidRDefault="00C704BD" w:rsidP="00C704BD">
      <w:pPr>
        <w:ind w:firstLine="210"/>
        <w:rPr>
          <w:rFonts w:asciiTheme="minorEastAsia" w:eastAsiaTheme="minorEastAsia" w:hAnsiTheme="minorEastAsia"/>
          <w:szCs w:val="21"/>
        </w:rPr>
      </w:pPr>
      <w:r w:rsidRPr="00710315">
        <w:rPr>
          <w:rFonts w:asciiTheme="minorEastAsia" w:eastAsiaTheme="minorEastAsia" w:hAnsiTheme="minorEastAsia" w:hint="eastAsia"/>
          <w:szCs w:val="21"/>
        </w:rPr>
        <w:t>（事故）</w:t>
      </w:r>
    </w:p>
    <w:p w14:paraId="0A4B275F" w14:textId="77777777" w:rsidR="00C704BD" w:rsidRPr="00710315" w:rsidRDefault="00C704BD" w:rsidP="00C704BD">
      <w:pPr>
        <w:ind w:left="210" w:hangingChars="100" w:hanging="210"/>
        <w:rPr>
          <w:rFonts w:asciiTheme="minorEastAsia" w:eastAsiaTheme="minorEastAsia" w:hAnsiTheme="minorEastAsia"/>
          <w:szCs w:val="21"/>
        </w:rPr>
      </w:pPr>
      <w:r w:rsidRPr="00710315">
        <w:rPr>
          <w:rFonts w:asciiTheme="minorEastAsia" w:eastAsiaTheme="minorEastAsia" w:hAnsiTheme="minorEastAsia" w:hint="eastAsia"/>
          <w:szCs w:val="21"/>
        </w:rPr>
        <w:t>第11条　乙において個人情報に対する不正アクセスまたは個人情報の紛失、破壊、改ざん、漏えい等の事故が発生したときは、当該事故の発生原因の如何にかかわらず、乙は、ただちにその旨を甲に報告し、甲の指示に従って、当該事故の拡大防止や収拾・解決のために直ちに応急措置を講じるものとする。なお、当該措置を講じた後ただちに当該事故及び応急措置の報告並びに事故再発防止策を書面により甲に提示しなければならない。</w:t>
      </w:r>
    </w:p>
    <w:p w14:paraId="003213F3" w14:textId="77777777" w:rsidR="00C704BD" w:rsidRPr="00710315" w:rsidRDefault="00C704BD" w:rsidP="00C704BD">
      <w:pPr>
        <w:ind w:left="210" w:hangingChars="100" w:hanging="210"/>
        <w:rPr>
          <w:rFonts w:asciiTheme="minorEastAsia" w:eastAsiaTheme="minorEastAsia" w:hAnsiTheme="minorEastAsia"/>
          <w:szCs w:val="21"/>
        </w:rPr>
      </w:pPr>
      <w:r w:rsidRPr="00710315">
        <w:rPr>
          <w:rFonts w:asciiTheme="minorEastAsia" w:eastAsiaTheme="minorEastAsia" w:hAnsiTheme="minorEastAsia" w:hint="eastAsia"/>
          <w:szCs w:val="21"/>
        </w:rPr>
        <w:t>2　前項の事故が乙の本特則の違反に起因する場合において、甲が情報主体又は甲の顧客等から損害賠償請求その他の請求を受けたときは、甲は、乙に対し、その解決のために要した費用（弁護士費用を含むがこれに限定されない）を求償することができる。なお、当該求償権の行使は、甲の乙に対する損害賠償請求権の行使を妨げるものではない。</w:t>
      </w:r>
    </w:p>
    <w:p w14:paraId="1C33F9BE" w14:textId="77777777" w:rsidR="00C704BD" w:rsidRPr="00710315" w:rsidRDefault="00C704BD" w:rsidP="00C704BD">
      <w:pPr>
        <w:ind w:left="210" w:hangingChars="100" w:hanging="210"/>
        <w:rPr>
          <w:rFonts w:asciiTheme="minorEastAsia" w:eastAsiaTheme="minorEastAsia" w:hAnsiTheme="minorEastAsia"/>
          <w:szCs w:val="21"/>
        </w:rPr>
      </w:pPr>
      <w:r w:rsidRPr="00710315">
        <w:rPr>
          <w:rFonts w:asciiTheme="minorEastAsia" w:eastAsiaTheme="minorEastAsia" w:hAnsiTheme="minorEastAsia" w:hint="eastAsia"/>
          <w:szCs w:val="21"/>
        </w:rPr>
        <w:t>3　第1項の事故が乙の本特則の違反に起因する場合は、本契約が解除される場合を除き、乙は、前二項のほか、当該事故の善後策として必要な措置について、甲の別途の指示に従うものとする。</w:t>
      </w:r>
    </w:p>
    <w:p w14:paraId="1100A4CD" w14:textId="77777777" w:rsidR="00C704BD" w:rsidRPr="00710315" w:rsidRDefault="00C704BD" w:rsidP="00C704BD">
      <w:pPr>
        <w:ind w:left="210" w:hangingChars="100" w:hanging="210"/>
        <w:rPr>
          <w:rFonts w:asciiTheme="minorEastAsia" w:eastAsiaTheme="minorEastAsia" w:hAnsiTheme="minorEastAsia"/>
          <w:szCs w:val="21"/>
        </w:rPr>
      </w:pPr>
    </w:p>
    <w:p w14:paraId="60BF05DE" w14:textId="77777777" w:rsidR="00C704BD" w:rsidRPr="00710315" w:rsidRDefault="00C704BD" w:rsidP="00C704BD">
      <w:pPr>
        <w:ind w:firstLine="210"/>
        <w:jc w:val="right"/>
        <w:rPr>
          <w:rFonts w:asciiTheme="minorEastAsia" w:eastAsiaTheme="minorEastAsia" w:hAnsiTheme="minorEastAsia"/>
          <w:szCs w:val="21"/>
        </w:rPr>
      </w:pPr>
      <w:r w:rsidRPr="00710315">
        <w:rPr>
          <w:rFonts w:asciiTheme="minorEastAsia" w:eastAsiaTheme="minorEastAsia" w:hAnsiTheme="minorEastAsia" w:hint="eastAsia"/>
          <w:kern w:val="0"/>
          <w:szCs w:val="21"/>
        </w:rPr>
        <w:t>以上</w:t>
      </w:r>
    </w:p>
    <w:p w14:paraId="1B50F4BC" w14:textId="77777777" w:rsidR="00C704BD" w:rsidRPr="00710315" w:rsidRDefault="00C704BD" w:rsidP="00C704BD">
      <w:pPr>
        <w:widowControl/>
        <w:ind w:firstLine="210"/>
        <w:jc w:val="left"/>
        <w:rPr>
          <w:rFonts w:hAnsi="ＭＳ 明朝" w:cs="ＭＳ 明朝"/>
          <w:szCs w:val="22"/>
        </w:rPr>
      </w:pPr>
    </w:p>
    <w:p w14:paraId="0BC99708" w14:textId="77777777" w:rsidR="00C704BD" w:rsidRPr="00710315" w:rsidRDefault="00C704BD" w:rsidP="00C704BD">
      <w:pPr>
        <w:widowControl/>
        <w:ind w:firstLine="210"/>
        <w:jc w:val="left"/>
        <w:rPr>
          <w:rFonts w:hAnsi="ＭＳ 明朝" w:cs="ＭＳ 明朝"/>
          <w:szCs w:val="22"/>
        </w:rPr>
      </w:pPr>
      <w:r w:rsidRPr="00710315">
        <w:rPr>
          <w:rFonts w:hAnsi="ＭＳ 明朝" w:cs="ＭＳ 明朝"/>
          <w:szCs w:val="22"/>
        </w:rPr>
        <w:br w:type="page"/>
      </w:r>
    </w:p>
    <w:p w14:paraId="4FB3D35D" w14:textId="77777777" w:rsidR="00C704BD" w:rsidRPr="00710315" w:rsidRDefault="00C704BD" w:rsidP="00C704BD">
      <w:pPr>
        <w:ind w:firstLine="180"/>
        <w:rPr>
          <w:rFonts w:hAnsi="ＭＳ 明朝"/>
          <w:sz w:val="18"/>
        </w:rPr>
      </w:pPr>
      <w:r w:rsidRPr="00710315">
        <w:rPr>
          <w:rFonts w:hAnsi="ＭＳ 明朝" w:hint="eastAsia"/>
          <w:color w:val="000000"/>
          <w:sz w:val="18"/>
        </w:rPr>
        <w:lastRenderedPageBreak/>
        <w:t>（様式第１－１）</w:t>
      </w:r>
    </w:p>
    <w:p w14:paraId="40C07F3C" w14:textId="77777777" w:rsidR="00C704BD" w:rsidRPr="00710315" w:rsidRDefault="00C704BD" w:rsidP="00C704BD">
      <w:pPr>
        <w:ind w:firstLine="180"/>
        <w:jc w:val="right"/>
        <w:rPr>
          <w:rFonts w:hAnsi="ＭＳ 明朝"/>
          <w:sz w:val="18"/>
        </w:rPr>
      </w:pPr>
      <w:r w:rsidRPr="00710315">
        <w:rPr>
          <w:rFonts w:hAnsi="ＭＳ 明朝" w:hint="eastAsia"/>
          <w:sz w:val="18"/>
        </w:rPr>
        <w:t xml:space="preserve">記　　</w:t>
      </w:r>
      <w:r w:rsidRPr="00710315">
        <w:rPr>
          <w:rFonts w:hAnsi="ＭＳ 明朝" w:hint="eastAsia"/>
          <w:sz w:val="18"/>
        </w:rPr>
        <w:t xml:space="preserve"> </w:t>
      </w:r>
      <w:r w:rsidRPr="00710315">
        <w:rPr>
          <w:rFonts w:hAnsi="ＭＳ 明朝" w:hint="eastAsia"/>
          <w:sz w:val="18"/>
        </w:rPr>
        <w:t>号</w:t>
      </w:r>
      <w:r w:rsidRPr="00710315">
        <w:rPr>
          <w:rFonts w:hAnsi="ＭＳ 明朝" w:hint="eastAsia"/>
          <w:sz w:val="18"/>
        </w:rPr>
        <w:t xml:space="preserve"> </w:t>
      </w:r>
      <w:r w:rsidRPr="00710315">
        <w:rPr>
          <w:rFonts w:hAnsi="ＭＳ 明朝" w:hint="eastAsia"/>
          <w:sz w:val="18"/>
        </w:rPr>
        <w:t xml:space="preserve">　　番</w:t>
      </w:r>
      <w:r w:rsidRPr="00710315">
        <w:rPr>
          <w:rFonts w:hAnsi="ＭＳ 明朝" w:hint="eastAsia"/>
          <w:sz w:val="18"/>
        </w:rPr>
        <w:t xml:space="preserve"> </w:t>
      </w:r>
      <w:r w:rsidRPr="00710315">
        <w:rPr>
          <w:rFonts w:hAnsi="ＭＳ 明朝" w:hint="eastAsia"/>
          <w:sz w:val="18"/>
        </w:rPr>
        <w:t xml:space="preserve">　　号</w:t>
      </w:r>
    </w:p>
    <w:p w14:paraId="33DE0294" w14:textId="77777777" w:rsidR="00C704BD" w:rsidRPr="00710315" w:rsidRDefault="00C704BD" w:rsidP="00C704BD">
      <w:pPr>
        <w:ind w:firstLine="180"/>
        <w:jc w:val="right"/>
        <w:rPr>
          <w:rFonts w:hAnsi="ＭＳ 明朝"/>
          <w:sz w:val="18"/>
        </w:rPr>
      </w:pPr>
      <w:r w:rsidRPr="00710315">
        <w:rPr>
          <w:rFonts w:hAnsi="ＭＳ 明朝" w:hint="eastAsia"/>
          <w:color w:val="000000"/>
          <w:sz w:val="18"/>
        </w:rPr>
        <w:t>令和</w:t>
      </w:r>
      <w:r w:rsidRPr="00710315">
        <w:rPr>
          <w:rFonts w:hAnsi="ＭＳ 明朝"/>
          <w:color w:val="000000"/>
          <w:sz w:val="18"/>
        </w:rPr>
        <w:t xml:space="preserve">    </w:t>
      </w:r>
      <w:r w:rsidRPr="00710315">
        <w:rPr>
          <w:rFonts w:hAnsi="ＭＳ 明朝" w:hint="eastAsia"/>
          <w:color w:val="000000"/>
          <w:sz w:val="18"/>
        </w:rPr>
        <w:t>年</w:t>
      </w:r>
      <w:r w:rsidRPr="00710315">
        <w:rPr>
          <w:rFonts w:hAnsi="ＭＳ 明朝"/>
          <w:color w:val="000000"/>
          <w:sz w:val="18"/>
        </w:rPr>
        <w:t xml:space="preserve">    </w:t>
      </w:r>
      <w:r w:rsidRPr="00710315">
        <w:rPr>
          <w:rFonts w:hAnsi="ＭＳ 明朝" w:hint="eastAsia"/>
          <w:color w:val="000000"/>
          <w:sz w:val="18"/>
        </w:rPr>
        <w:t>月</w:t>
      </w:r>
      <w:r w:rsidRPr="00710315">
        <w:rPr>
          <w:rFonts w:hAnsi="ＭＳ 明朝"/>
          <w:color w:val="000000"/>
          <w:sz w:val="18"/>
        </w:rPr>
        <w:t xml:space="preserve">     </w:t>
      </w:r>
      <w:r w:rsidRPr="00710315">
        <w:rPr>
          <w:rFonts w:hAnsi="ＭＳ 明朝" w:hint="eastAsia"/>
          <w:color w:val="000000"/>
          <w:sz w:val="18"/>
        </w:rPr>
        <w:t>日</w:t>
      </w:r>
    </w:p>
    <w:p w14:paraId="6715C32D" w14:textId="77777777" w:rsidR="00C704BD" w:rsidRPr="00710315" w:rsidRDefault="00C704BD" w:rsidP="00C704BD">
      <w:pPr>
        <w:ind w:firstLine="180"/>
        <w:rPr>
          <w:rFonts w:hAnsi="ＭＳ 明朝"/>
          <w:sz w:val="18"/>
        </w:rPr>
      </w:pPr>
    </w:p>
    <w:p w14:paraId="48ED8644" w14:textId="77777777" w:rsidR="00C704BD" w:rsidRPr="00710315" w:rsidRDefault="00C704BD" w:rsidP="00C704BD">
      <w:pPr>
        <w:ind w:firstLine="180"/>
        <w:rPr>
          <w:rFonts w:hAnsi="ＭＳ 明朝"/>
          <w:sz w:val="18"/>
        </w:rPr>
      </w:pPr>
      <w:r w:rsidRPr="00710315">
        <w:rPr>
          <w:rFonts w:hAnsi="ＭＳ 明朝"/>
          <w:color w:val="000000"/>
          <w:sz w:val="18"/>
        </w:rPr>
        <w:t xml:space="preserve"> </w:t>
      </w:r>
      <w:r w:rsidRPr="00710315">
        <w:rPr>
          <w:rFonts w:hAnsi="ＭＳ 明朝" w:hint="eastAsia"/>
          <w:color w:val="000000"/>
          <w:sz w:val="18"/>
          <w:lang w:eastAsia="zh-CN"/>
        </w:rPr>
        <w:t>独立行政法人情報処理推進機構　理事長　殿</w:t>
      </w:r>
    </w:p>
    <w:p w14:paraId="5B44AE47" w14:textId="77777777" w:rsidR="00C704BD" w:rsidRPr="00710315" w:rsidRDefault="00C704BD" w:rsidP="00C704BD">
      <w:pPr>
        <w:ind w:firstLine="180"/>
        <w:rPr>
          <w:rFonts w:hAnsi="ＭＳ 明朝"/>
          <w:sz w:val="18"/>
        </w:rPr>
      </w:pPr>
    </w:p>
    <w:p w14:paraId="74DEAFE2" w14:textId="77777777" w:rsidR="00C704BD" w:rsidRPr="00710315" w:rsidRDefault="00C704BD" w:rsidP="00C704BD">
      <w:pPr>
        <w:ind w:firstLine="180"/>
        <w:rPr>
          <w:rFonts w:hAnsi="ＭＳ 明朝"/>
          <w:sz w:val="18"/>
        </w:rPr>
      </w:pPr>
      <w:r w:rsidRPr="00710315">
        <w:rPr>
          <w:rFonts w:hAnsi="ＭＳ 明朝"/>
          <w:color w:val="000000"/>
          <w:sz w:val="18"/>
        </w:rPr>
        <w:t xml:space="preserve">                                                </w:t>
      </w:r>
      <w:r w:rsidRPr="00710315">
        <w:rPr>
          <w:rFonts w:hAnsi="ＭＳ 明朝" w:hint="eastAsia"/>
          <w:color w:val="000000"/>
          <w:sz w:val="18"/>
        </w:rPr>
        <w:t>住</w:t>
      </w:r>
      <w:r w:rsidRPr="00710315">
        <w:rPr>
          <w:rFonts w:hAnsi="ＭＳ 明朝"/>
          <w:color w:val="000000"/>
          <w:sz w:val="18"/>
        </w:rPr>
        <w:t xml:space="preserve">          </w:t>
      </w:r>
      <w:r w:rsidRPr="00710315">
        <w:rPr>
          <w:rFonts w:hAnsi="ＭＳ 明朝" w:hint="eastAsia"/>
          <w:color w:val="000000"/>
          <w:sz w:val="18"/>
        </w:rPr>
        <w:t>所</w:t>
      </w:r>
    </w:p>
    <w:p w14:paraId="1E0E65FE" w14:textId="77777777" w:rsidR="00C704BD" w:rsidRPr="00710315" w:rsidRDefault="00C704BD" w:rsidP="00C704BD">
      <w:pPr>
        <w:ind w:firstLine="180"/>
        <w:rPr>
          <w:rFonts w:hAnsi="ＭＳ 明朝"/>
          <w:sz w:val="18"/>
        </w:rPr>
      </w:pPr>
      <w:r w:rsidRPr="00710315">
        <w:rPr>
          <w:rFonts w:hAnsi="ＭＳ 明朝"/>
          <w:color w:val="000000"/>
          <w:sz w:val="18"/>
        </w:rPr>
        <w:t xml:space="preserve">                                                </w:t>
      </w:r>
      <w:r w:rsidRPr="00710315">
        <w:rPr>
          <w:rFonts w:hAnsi="ＭＳ 明朝" w:hint="eastAsia"/>
          <w:color w:val="000000"/>
          <w:sz w:val="18"/>
        </w:rPr>
        <w:t>名　　　　　称</w:t>
      </w:r>
    </w:p>
    <w:p w14:paraId="296B828A" w14:textId="77777777" w:rsidR="00C704BD" w:rsidRPr="00710315" w:rsidRDefault="00C704BD" w:rsidP="00C704BD">
      <w:pPr>
        <w:ind w:firstLine="180"/>
        <w:rPr>
          <w:rFonts w:hAnsi="ＭＳ 明朝"/>
          <w:sz w:val="18"/>
        </w:rPr>
      </w:pPr>
      <w:r w:rsidRPr="00710315">
        <w:rPr>
          <w:rFonts w:hAnsi="ＭＳ 明朝" w:hint="eastAsia"/>
          <w:color w:val="000000"/>
          <w:sz w:val="18"/>
        </w:rPr>
        <w:t xml:space="preserve">　　　　　　　　　　　　　　　　　　　　　　　　代</w:t>
      </w:r>
      <w:r w:rsidRPr="00710315">
        <w:rPr>
          <w:rFonts w:hAnsi="ＭＳ 明朝"/>
          <w:color w:val="000000"/>
          <w:sz w:val="18"/>
        </w:rPr>
        <w:t xml:space="preserve"> </w:t>
      </w:r>
      <w:r w:rsidRPr="00710315">
        <w:rPr>
          <w:rFonts w:hAnsi="ＭＳ 明朝" w:hint="eastAsia"/>
          <w:color w:val="000000"/>
          <w:sz w:val="18"/>
        </w:rPr>
        <w:t>表</w:t>
      </w:r>
      <w:r w:rsidRPr="00710315">
        <w:rPr>
          <w:rFonts w:hAnsi="ＭＳ 明朝"/>
          <w:color w:val="000000"/>
          <w:sz w:val="18"/>
        </w:rPr>
        <w:t xml:space="preserve"> </w:t>
      </w:r>
      <w:r w:rsidRPr="00710315">
        <w:rPr>
          <w:rFonts w:hAnsi="ＭＳ 明朝" w:hint="eastAsia"/>
          <w:color w:val="000000"/>
          <w:sz w:val="18"/>
        </w:rPr>
        <w:t>者</w:t>
      </w:r>
      <w:r w:rsidRPr="00710315">
        <w:rPr>
          <w:rFonts w:hAnsi="ＭＳ 明朝"/>
          <w:color w:val="000000"/>
          <w:sz w:val="18"/>
        </w:rPr>
        <w:t xml:space="preserve"> </w:t>
      </w:r>
      <w:r w:rsidRPr="00710315">
        <w:rPr>
          <w:rFonts w:hAnsi="ＭＳ 明朝" w:hint="eastAsia"/>
          <w:color w:val="000000"/>
          <w:sz w:val="18"/>
        </w:rPr>
        <w:t>氏</w:t>
      </w:r>
      <w:r w:rsidRPr="00710315">
        <w:rPr>
          <w:rFonts w:hAnsi="ＭＳ 明朝"/>
          <w:color w:val="000000"/>
          <w:sz w:val="18"/>
        </w:rPr>
        <w:t xml:space="preserve"> </w:t>
      </w:r>
      <w:r w:rsidRPr="00710315">
        <w:rPr>
          <w:rFonts w:hAnsi="ＭＳ 明朝" w:hint="eastAsia"/>
          <w:color w:val="000000"/>
          <w:sz w:val="18"/>
        </w:rPr>
        <w:t>名</w:t>
      </w:r>
    </w:p>
    <w:p w14:paraId="1C7BA3A1" w14:textId="77777777" w:rsidR="00C704BD" w:rsidRPr="00710315" w:rsidRDefault="00C704BD" w:rsidP="00C704BD">
      <w:pPr>
        <w:ind w:firstLine="180"/>
        <w:rPr>
          <w:rFonts w:hAnsi="ＭＳ 明朝"/>
          <w:sz w:val="18"/>
        </w:rPr>
      </w:pPr>
    </w:p>
    <w:p w14:paraId="4E411381" w14:textId="77777777" w:rsidR="00C704BD" w:rsidRPr="00710315" w:rsidRDefault="00C704BD" w:rsidP="00C704BD">
      <w:pPr>
        <w:ind w:firstLine="180"/>
        <w:jc w:val="center"/>
        <w:rPr>
          <w:rFonts w:hAnsi="ＭＳ 明朝"/>
          <w:sz w:val="18"/>
        </w:rPr>
      </w:pPr>
      <w:r w:rsidRPr="00710315">
        <w:rPr>
          <w:rFonts w:hAnsi="ＭＳ 明朝" w:hint="eastAsia"/>
          <w:color w:val="000000"/>
          <w:sz w:val="18"/>
        </w:rPr>
        <w:t>印刷物基準実績報告書</w:t>
      </w:r>
    </w:p>
    <w:p w14:paraId="319628A9" w14:textId="77777777" w:rsidR="00C704BD" w:rsidRPr="00710315" w:rsidRDefault="00C704BD" w:rsidP="00C704BD">
      <w:pPr>
        <w:ind w:firstLine="180"/>
        <w:rPr>
          <w:rFonts w:hAnsi="ＭＳ 明朝"/>
          <w:sz w:val="18"/>
        </w:rPr>
      </w:pPr>
    </w:p>
    <w:p w14:paraId="68A2AB57" w14:textId="77777777" w:rsidR="00C704BD" w:rsidRPr="00710315" w:rsidRDefault="00C704BD" w:rsidP="00C704BD">
      <w:pPr>
        <w:ind w:firstLine="180"/>
        <w:rPr>
          <w:rFonts w:hAnsi="ＭＳ 明朝"/>
          <w:color w:val="000000"/>
          <w:sz w:val="18"/>
        </w:rPr>
      </w:pPr>
      <w:r w:rsidRPr="00710315">
        <w:rPr>
          <w:rFonts w:hAnsi="ＭＳ 明朝" w:hint="eastAsia"/>
          <w:color w:val="000000"/>
          <w:sz w:val="18"/>
        </w:rPr>
        <w:t xml:space="preserve">　契約件名等</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2551"/>
        <w:gridCol w:w="2694"/>
        <w:gridCol w:w="2781"/>
      </w:tblGrid>
      <w:tr w:rsidR="00C704BD" w:rsidRPr="00710315" w14:paraId="4F234DFA" w14:textId="77777777" w:rsidTr="001D33C4">
        <w:tc>
          <w:tcPr>
            <w:tcW w:w="1526" w:type="dxa"/>
          </w:tcPr>
          <w:p w14:paraId="4394218A" w14:textId="77777777" w:rsidR="00C704BD" w:rsidRPr="00710315" w:rsidRDefault="00C704BD" w:rsidP="001D33C4">
            <w:pPr>
              <w:ind w:firstLine="180"/>
              <w:rPr>
                <w:rFonts w:hAnsi="ＭＳ 明朝"/>
                <w:sz w:val="18"/>
              </w:rPr>
            </w:pPr>
            <w:r w:rsidRPr="00710315">
              <w:rPr>
                <w:rFonts w:hAnsi="ＭＳ 明朝" w:hint="eastAsia"/>
                <w:sz w:val="18"/>
              </w:rPr>
              <w:t>契約締結日</w:t>
            </w:r>
          </w:p>
        </w:tc>
        <w:tc>
          <w:tcPr>
            <w:tcW w:w="2551" w:type="dxa"/>
          </w:tcPr>
          <w:p w14:paraId="24D78B6B" w14:textId="77777777" w:rsidR="00C704BD" w:rsidRPr="00710315" w:rsidRDefault="00C704BD" w:rsidP="001D33C4">
            <w:pPr>
              <w:ind w:firstLine="180"/>
              <w:rPr>
                <w:rFonts w:hAnsi="ＭＳ 明朝"/>
                <w:sz w:val="18"/>
              </w:rPr>
            </w:pPr>
          </w:p>
        </w:tc>
        <w:tc>
          <w:tcPr>
            <w:tcW w:w="2694" w:type="dxa"/>
          </w:tcPr>
          <w:p w14:paraId="7C0C4B01" w14:textId="77777777" w:rsidR="00C704BD" w:rsidRPr="00710315" w:rsidRDefault="00C704BD" w:rsidP="001D33C4">
            <w:pPr>
              <w:ind w:firstLine="180"/>
              <w:rPr>
                <w:rFonts w:hAnsi="ＭＳ 明朝"/>
                <w:sz w:val="18"/>
              </w:rPr>
            </w:pPr>
            <w:r w:rsidRPr="00710315">
              <w:rPr>
                <w:rFonts w:hAnsi="ＭＳ 明朝" w:hint="eastAsia"/>
                <w:sz w:val="18"/>
              </w:rPr>
              <w:t>契約締結時の記号番号</w:t>
            </w:r>
          </w:p>
        </w:tc>
        <w:tc>
          <w:tcPr>
            <w:tcW w:w="2781" w:type="dxa"/>
          </w:tcPr>
          <w:p w14:paraId="7EA65BF9" w14:textId="77777777" w:rsidR="00C704BD" w:rsidRPr="00710315" w:rsidRDefault="00C704BD" w:rsidP="001D33C4">
            <w:pPr>
              <w:ind w:firstLine="180"/>
              <w:rPr>
                <w:rFonts w:hAnsi="ＭＳ 明朝"/>
                <w:sz w:val="18"/>
              </w:rPr>
            </w:pPr>
          </w:p>
        </w:tc>
      </w:tr>
      <w:tr w:rsidR="00C704BD" w:rsidRPr="00710315" w14:paraId="00582BCB" w14:textId="77777777" w:rsidTr="001D33C4">
        <w:tc>
          <w:tcPr>
            <w:tcW w:w="1526" w:type="dxa"/>
          </w:tcPr>
          <w:p w14:paraId="187346AA" w14:textId="77777777" w:rsidR="00C704BD" w:rsidRPr="00710315" w:rsidRDefault="00C704BD" w:rsidP="001D33C4">
            <w:pPr>
              <w:ind w:firstLine="180"/>
              <w:rPr>
                <w:rFonts w:hAnsi="ＭＳ 明朝"/>
                <w:sz w:val="18"/>
              </w:rPr>
            </w:pPr>
            <w:r w:rsidRPr="00710315">
              <w:rPr>
                <w:rFonts w:hAnsi="ＭＳ 明朝" w:hint="eastAsia"/>
                <w:sz w:val="18"/>
              </w:rPr>
              <w:t>契約件名</w:t>
            </w:r>
          </w:p>
        </w:tc>
        <w:tc>
          <w:tcPr>
            <w:tcW w:w="8026" w:type="dxa"/>
            <w:gridSpan w:val="3"/>
          </w:tcPr>
          <w:p w14:paraId="196AAF3E" w14:textId="77777777" w:rsidR="00C704BD" w:rsidRPr="00710315" w:rsidRDefault="00C704BD" w:rsidP="001D33C4">
            <w:pPr>
              <w:ind w:firstLine="180"/>
              <w:rPr>
                <w:rFonts w:hAnsi="ＭＳ 明朝"/>
                <w:sz w:val="18"/>
              </w:rPr>
            </w:pPr>
          </w:p>
          <w:p w14:paraId="2CD19BF1" w14:textId="77777777" w:rsidR="00C704BD" w:rsidRPr="00710315" w:rsidRDefault="00C704BD" w:rsidP="001D33C4">
            <w:pPr>
              <w:ind w:firstLine="180"/>
              <w:rPr>
                <w:rFonts w:hAnsi="ＭＳ 明朝"/>
                <w:sz w:val="18"/>
              </w:rPr>
            </w:pPr>
          </w:p>
        </w:tc>
      </w:tr>
    </w:tbl>
    <w:p w14:paraId="5194C9E9" w14:textId="77777777" w:rsidR="00C704BD" w:rsidRPr="00710315" w:rsidRDefault="00C704BD" w:rsidP="00C704BD">
      <w:pPr>
        <w:ind w:firstLine="180"/>
        <w:rPr>
          <w:rFonts w:hAnsi="ＭＳ 明朝"/>
          <w:sz w:val="18"/>
        </w:rPr>
      </w:pPr>
      <w:r w:rsidRPr="00710315">
        <w:rPr>
          <w:rFonts w:hAnsi="ＭＳ 明朝" w:hint="eastAsia"/>
          <w:color w:val="000000"/>
          <w:sz w:val="18"/>
        </w:rPr>
        <w:t xml:space="preserve">　</w:t>
      </w:r>
      <w:r w:rsidRPr="00710315">
        <w:rPr>
          <w:rFonts w:hAnsi="ＭＳ 明朝" w:hint="eastAsia"/>
          <w:sz w:val="18"/>
        </w:rPr>
        <w:t xml:space="preserve">　上記の件について別紙内訳書のとおり報告します。</w:t>
      </w:r>
    </w:p>
    <w:p w14:paraId="5412CE34" w14:textId="77777777" w:rsidR="00C704BD" w:rsidRPr="00710315" w:rsidRDefault="00C704BD" w:rsidP="00C704BD">
      <w:pPr>
        <w:ind w:firstLine="180"/>
        <w:rPr>
          <w:rFonts w:hAnsi="ＭＳ 明朝"/>
          <w:sz w:val="18"/>
        </w:rPr>
      </w:pPr>
    </w:p>
    <w:p w14:paraId="707D91F4" w14:textId="77777777" w:rsidR="00C704BD" w:rsidRPr="00710315" w:rsidRDefault="00C704BD" w:rsidP="00C704BD">
      <w:pPr>
        <w:ind w:rightChars="180" w:right="378" w:firstLine="180"/>
        <w:rPr>
          <w:rFonts w:ascii="?l?r ??fc"/>
          <w:color w:val="000000"/>
          <w:sz w:val="18"/>
        </w:rPr>
      </w:pPr>
      <w:r w:rsidRPr="00710315">
        <w:rPr>
          <w:rFonts w:ascii="?l?r ??fc" w:hint="eastAsia"/>
          <w:color w:val="000000"/>
          <w:sz w:val="18"/>
        </w:rPr>
        <w:t>（注）：</w:t>
      </w:r>
      <w:r w:rsidRPr="00710315">
        <w:rPr>
          <w:rFonts w:hAnsi="ＭＳ 明朝" w:hint="eastAsia"/>
          <w:sz w:val="18"/>
        </w:rPr>
        <w:t>内訳書</w:t>
      </w:r>
      <w:r w:rsidRPr="00710315">
        <w:rPr>
          <w:rFonts w:ascii="?l?r ??fc" w:hint="eastAsia"/>
          <w:color w:val="000000"/>
          <w:sz w:val="18"/>
        </w:rPr>
        <w:t>の様式については以下</w:t>
      </w:r>
      <w:r w:rsidRPr="00710315">
        <w:rPr>
          <w:rFonts w:ascii="?l?r ??fc" w:hint="eastAsia"/>
          <w:color w:val="000000"/>
          <w:sz w:val="18"/>
        </w:rPr>
        <w:t>URL</w:t>
      </w:r>
      <w:r w:rsidRPr="00710315">
        <w:rPr>
          <w:rFonts w:ascii="?l?r ??fc" w:hint="eastAsia"/>
          <w:color w:val="000000"/>
          <w:sz w:val="18"/>
        </w:rPr>
        <w:t>を参照のこと。</w:t>
      </w:r>
    </w:p>
    <w:p w14:paraId="1C554184" w14:textId="77777777" w:rsidR="00C704BD" w:rsidRPr="00710315" w:rsidRDefault="00C704BD" w:rsidP="00C704BD">
      <w:pPr>
        <w:ind w:rightChars="180" w:right="378" w:firstLine="180"/>
        <w:rPr>
          <w:rFonts w:ascii="?l?r ??fc"/>
          <w:color w:val="000000"/>
          <w:sz w:val="18"/>
        </w:rPr>
      </w:pPr>
      <w:r w:rsidRPr="00710315">
        <w:rPr>
          <w:rFonts w:ascii="?l?r ??fc" w:hint="eastAsia"/>
          <w:color w:val="000000"/>
          <w:sz w:val="18"/>
        </w:rPr>
        <w:t xml:space="preserve">　　　＜</w:t>
      </w:r>
      <w:r w:rsidRPr="00710315">
        <w:rPr>
          <w:rFonts w:ascii="?l?r ??fc" w:hint="eastAsia"/>
          <w:color w:val="000000"/>
          <w:sz w:val="18"/>
        </w:rPr>
        <w:t>URL</w:t>
      </w:r>
      <w:r w:rsidRPr="00710315">
        <w:rPr>
          <w:rFonts w:ascii="?l?r ??fc" w:hint="eastAsia"/>
          <w:color w:val="000000"/>
          <w:sz w:val="18"/>
        </w:rPr>
        <w:t>＞</w:t>
      </w:r>
      <w:bookmarkStart w:id="5" w:name="_Hlk189162308"/>
      <w:r w:rsidRPr="00710315">
        <w:rPr>
          <w:rFonts w:ascii="?l?r ??fc"/>
          <w:sz w:val="18"/>
        </w:rPr>
        <w:fldChar w:fldCharType="begin"/>
      </w:r>
      <w:r w:rsidRPr="00710315">
        <w:rPr>
          <w:rFonts w:ascii="?l?r ??fc"/>
          <w:sz w:val="18"/>
        </w:rPr>
        <w:instrText>HYPERLINK "</w:instrText>
      </w:r>
      <w:r w:rsidRPr="00710315">
        <w:instrText>https://www.meti.go.jp/information_2/downloadfiles/2026insatsu-youshiki.docx</w:instrText>
      </w:r>
      <w:r w:rsidRPr="00710315">
        <w:rPr>
          <w:rFonts w:ascii="?l?r ??fc"/>
          <w:sz w:val="18"/>
        </w:rPr>
        <w:instrText>"</w:instrText>
      </w:r>
      <w:r w:rsidRPr="00710315">
        <w:rPr>
          <w:rFonts w:ascii="?l?r ??fc"/>
          <w:sz w:val="18"/>
        </w:rPr>
      </w:r>
      <w:r w:rsidRPr="00710315">
        <w:rPr>
          <w:rFonts w:ascii="?l?r ??fc"/>
          <w:sz w:val="18"/>
        </w:rPr>
        <w:fldChar w:fldCharType="separate"/>
      </w:r>
      <w:r w:rsidRPr="00710315">
        <w:rPr>
          <w:rStyle w:val="a7"/>
          <w:rFonts w:ascii="?l?r ??fc"/>
          <w:sz w:val="18"/>
        </w:rPr>
        <w:t>https://www.meti.go.jp/information_2/downloadfiles/202</w:t>
      </w:r>
      <w:r w:rsidRPr="00710315">
        <w:rPr>
          <w:rStyle w:val="a7"/>
          <w:rFonts w:ascii="?l?r ??fc" w:hint="eastAsia"/>
          <w:sz w:val="18"/>
        </w:rPr>
        <w:t>6</w:t>
      </w:r>
      <w:r w:rsidRPr="00710315">
        <w:rPr>
          <w:rStyle w:val="a7"/>
          <w:rFonts w:ascii="?l?r ??fc"/>
          <w:sz w:val="18"/>
        </w:rPr>
        <w:t>insatsu-youshiki.docx</w:t>
      </w:r>
      <w:bookmarkEnd w:id="5"/>
      <w:r w:rsidRPr="00710315">
        <w:rPr>
          <w:rFonts w:ascii="?l?r ??fc"/>
          <w:sz w:val="18"/>
        </w:rPr>
        <w:fldChar w:fldCharType="end"/>
      </w:r>
      <w:r w:rsidRPr="00710315">
        <w:rPr>
          <w:rFonts w:ascii="?l?r ??fc"/>
          <w:color w:val="000000"/>
          <w:sz w:val="18"/>
        </w:rPr>
        <w:t xml:space="preserve"> </w:t>
      </w:r>
    </w:p>
    <w:p w14:paraId="0DBF32CF" w14:textId="77777777" w:rsidR="00C704BD" w:rsidRPr="00710315" w:rsidRDefault="00C704BD" w:rsidP="00C704BD">
      <w:pPr>
        <w:ind w:rightChars="180" w:right="378" w:firstLine="180"/>
        <w:rPr>
          <w:rFonts w:ascii="?l?r ??fc"/>
          <w:color w:val="000000"/>
          <w:sz w:val="18"/>
        </w:rPr>
      </w:pPr>
    </w:p>
    <w:p w14:paraId="7B0CD81B" w14:textId="77777777" w:rsidR="00C704BD" w:rsidRPr="00710315" w:rsidRDefault="00C704BD" w:rsidP="00C704BD">
      <w:pPr>
        <w:ind w:rightChars="180" w:right="378" w:firstLine="180"/>
        <w:rPr>
          <w:rFonts w:ascii="?l?r ??fc"/>
          <w:color w:val="000000"/>
          <w:sz w:val="18"/>
        </w:rPr>
      </w:pPr>
    </w:p>
    <w:p w14:paraId="36CB8AC1" w14:textId="77777777" w:rsidR="00C704BD" w:rsidRPr="00710315" w:rsidRDefault="00C704BD" w:rsidP="00C704BD">
      <w:pPr>
        <w:ind w:rightChars="180" w:right="378" w:firstLine="180"/>
        <w:rPr>
          <w:rFonts w:ascii="?l?r ??fc"/>
          <w:color w:val="000000"/>
          <w:sz w:val="18"/>
        </w:rPr>
      </w:pPr>
    </w:p>
    <w:p w14:paraId="3996ED33" w14:textId="77777777" w:rsidR="00C704BD" w:rsidRPr="00710315" w:rsidRDefault="00C704BD" w:rsidP="00C704BD">
      <w:pPr>
        <w:ind w:rightChars="180" w:right="378" w:firstLine="180"/>
        <w:rPr>
          <w:rFonts w:ascii="?l?r ??fc"/>
          <w:color w:val="000000"/>
          <w:sz w:val="18"/>
        </w:rPr>
      </w:pPr>
    </w:p>
    <w:p w14:paraId="6E168442" w14:textId="77777777" w:rsidR="00C704BD" w:rsidRPr="00710315" w:rsidRDefault="00C704BD" w:rsidP="00C704BD">
      <w:pPr>
        <w:ind w:rightChars="180" w:right="378" w:firstLine="180"/>
        <w:rPr>
          <w:rFonts w:ascii="?l?r ??fc"/>
          <w:color w:val="000000"/>
          <w:sz w:val="18"/>
        </w:rPr>
      </w:pPr>
    </w:p>
    <w:p w14:paraId="70DCC3CC" w14:textId="77777777" w:rsidR="00C704BD" w:rsidRPr="00710315" w:rsidRDefault="00C704BD" w:rsidP="00C704BD">
      <w:pPr>
        <w:ind w:rightChars="180" w:right="378" w:firstLine="180"/>
        <w:rPr>
          <w:rFonts w:ascii="?l?r ??fc"/>
          <w:color w:val="000000"/>
          <w:sz w:val="18"/>
        </w:rPr>
      </w:pPr>
    </w:p>
    <w:p w14:paraId="605051A2" w14:textId="77777777" w:rsidR="00C704BD" w:rsidRPr="00710315" w:rsidRDefault="00C704BD" w:rsidP="00C704BD">
      <w:pPr>
        <w:ind w:rightChars="180" w:right="378" w:firstLine="180"/>
        <w:rPr>
          <w:rFonts w:ascii="?l?r ??fc"/>
          <w:color w:val="000000"/>
          <w:sz w:val="18"/>
        </w:rPr>
      </w:pPr>
    </w:p>
    <w:p w14:paraId="04589CAE" w14:textId="77777777" w:rsidR="00C704BD" w:rsidRPr="00710315" w:rsidRDefault="00C704BD" w:rsidP="00C704BD">
      <w:pPr>
        <w:ind w:rightChars="180" w:right="378" w:firstLine="180"/>
        <w:rPr>
          <w:rFonts w:ascii="?l?r ??fc"/>
          <w:color w:val="000000"/>
          <w:sz w:val="18"/>
        </w:rPr>
      </w:pPr>
    </w:p>
    <w:p w14:paraId="567F771B" w14:textId="77777777" w:rsidR="00C704BD" w:rsidRPr="00710315" w:rsidRDefault="00C704BD" w:rsidP="00C704BD">
      <w:pPr>
        <w:ind w:rightChars="180" w:right="378" w:firstLine="180"/>
        <w:rPr>
          <w:rFonts w:ascii="?l?r ??fc"/>
          <w:color w:val="000000"/>
          <w:sz w:val="18"/>
        </w:rPr>
      </w:pPr>
    </w:p>
    <w:p w14:paraId="730933FA" w14:textId="77777777" w:rsidR="00C704BD" w:rsidRPr="00710315" w:rsidRDefault="00C704BD" w:rsidP="00C704BD">
      <w:pPr>
        <w:ind w:rightChars="180" w:right="378" w:firstLine="180"/>
        <w:rPr>
          <w:rFonts w:ascii="?l?r ??fc"/>
          <w:color w:val="000000"/>
          <w:sz w:val="18"/>
        </w:rPr>
      </w:pPr>
    </w:p>
    <w:p w14:paraId="431BF09C" w14:textId="77777777" w:rsidR="00C704BD" w:rsidRPr="00710315" w:rsidRDefault="00C704BD" w:rsidP="00C704BD">
      <w:pPr>
        <w:ind w:rightChars="180" w:right="378" w:firstLine="180"/>
        <w:rPr>
          <w:rFonts w:ascii="?l?r ??fc"/>
          <w:color w:val="000000"/>
          <w:sz w:val="18"/>
        </w:rPr>
      </w:pPr>
    </w:p>
    <w:p w14:paraId="21EA7501" w14:textId="77777777" w:rsidR="00C704BD" w:rsidRPr="00710315" w:rsidRDefault="00C704BD" w:rsidP="00C704BD">
      <w:pPr>
        <w:ind w:rightChars="180" w:right="378" w:firstLine="180"/>
        <w:rPr>
          <w:rFonts w:ascii="?l?r ??fc"/>
          <w:color w:val="000000"/>
          <w:sz w:val="18"/>
        </w:rPr>
      </w:pPr>
    </w:p>
    <w:p w14:paraId="3A976328" w14:textId="77777777" w:rsidR="00C704BD" w:rsidRPr="00710315" w:rsidRDefault="00C704BD" w:rsidP="00C704BD">
      <w:pPr>
        <w:ind w:rightChars="180" w:right="378" w:firstLine="180"/>
        <w:rPr>
          <w:rFonts w:ascii="?l?r ??fc"/>
          <w:color w:val="000000"/>
          <w:sz w:val="18"/>
        </w:rPr>
      </w:pPr>
    </w:p>
    <w:p w14:paraId="5CC3CD6C" w14:textId="77777777" w:rsidR="00C704BD" w:rsidRPr="00710315" w:rsidRDefault="00C704BD" w:rsidP="00C704BD">
      <w:pPr>
        <w:ind w:rightChars="180" w:right="378" w:firstLine="180"/>
        <w:rPr>
          <w:rFonts w:ascii="?l?r ??fc"/>
          <w:color w:val="000000"/>
          <w:sz w:val="18"/>
        </w:rPr>
      </w:pPr>
    </w:p>
    <w:p w14:paraId="5EAC848B" w14:textId="77777777" w:rsidR="00C704BD" w:rsidRPr="00710315" w:rsidRDefault="00C704BD" w:rsidP="00C704BD">
      <w:pPr>
        <w:ind w:rightChars="180" w:right="378" w:firstLine="180"/>
        <w:rPr>
          <w:rFonts w:ascii="?l?r ??fc"/>
          <w:color w:val="000000"/>
          <w:sz w:val="18"/>
        </w:rPr>
      </w:pPr>
    </w:p>
    <w:p w14:paraId="1B65C04F" w14:textId="77777777" w:rsidR="00C704BD" w:rsidRPr="00710315" w:rsidRDefault="00C704BD" w:rsidP="00C704BD">
      <w:pPr>
        <w:ind w:rightChars="180" w:right="378" w:firstLine="180"/>
        <w:rPr>
          <w:rFonts w:ascii="?l?r ??fc"/>
          <w:color w:val="000000"/>
          <w:sz w:val="18"/>
        </w:rPr>
      </w:pPr>
    </w:p>
    <w:p w14:paraId="298F5B2F" w14:textId="77777777" w:rsidR="00C704BD" w:rsidRPr="00710315" w:rsidRDefault="00C704BD" w:rsidP="00C704BD">
      <w:pPr>
        <w:ind w:rightChars="180" w:right="378" w:firstLine="180"/>
        <w:rPr>
          <w:rFonts w:ascii="?l?r ??fc"/>
          <w:color w:val="000000"/>
          <w:sz w:val="18"/>
        </w:rPr>
      </w:pPr>
    </w:p>
    <w:p w14:paraId="7BA9F4A9" w14:textId="77777777" w:rsidR="00C704BD" w:rsidRPr="00710315" w:rsidRDefault="00C704BD" w:rsidP="00C704BD">
      <w:pPr>
        <w:ind w:rightChars="180" w:right="378" w:firstLine="180"/>
        <w:rPr>
          <w:rFonts w:ascii="?l?r ??fc"/>
          <w:color w:val="000000"/>
          <w:sz w:val="18"/>
        </w:rPr>
      </w:pPr>
    </w:p>
    <w:p w14:paraId="421BE863" w14:textId="77777777" w:rsidR="00C704BD" w:rsidRPr="00710315" w:rsidRDefault="00C704BD" w:rsidP="00C704BD">
      <w:pPr>
        <w:ind w:rightChars="180" w:right="378" w:firstLine="180"/>
        <w:rPr>
          <w:rFonts w:ascii="?l?r ??fc"/>
          <w:color w:val="000000"/>
          <w:sz w:val="18"/>
        </w:rPr>
      </w:pPr>
    </w:p>
    <w:p w14:paraId="43AEF482" w14:textId="77777777" w:rsidR="00C704BD" w:rsidRPr="00710315" w:rsidRDefault="00C704BD" w:rsidP="00C704BD">
      <w:pPr>
        <w:ind w:rightChars="180" w:right="378" w:firstLine="180"/>
        <w:rPr>
          <w:rFonts w:ascii="?l?r ??fc"/>
          <w:color w:val="000000"/>
          <w:sz w:val="18"/>
        </w:rPr>
      </w:pPr>
    </w:p>
    <w:p w14:paraId="29E6F133" w14:textId="77777777" w:rsidR="00C704BD" w:rsidRPr="00710315" w:rsidRDefault="00C704BD" w:rsidP="00C704BD">
      <w:pPr>
        <w:ind w:rightChars="180" w:right="378" w:firstLine="180"/>
        <w:rPr>
          <w:rFonts w:ascii="?l?r ??fc"/>
          <w:color w:val="000000"/>
          <w:sz w:val="18"/>
        </w:rPr>
      </w:pPr>
    </w:p>
    <w:p w14:paraId="1BC0006E" w14:textId="77777777" w:rsidR="00C704BD" w:rsidRPr="00710315" w:rsidRDefault="00C704BD" w:rsidP="00C704BD">
      <w:pPr>
        <w:ind w:rightChars="180" w:right="378" w:firstLine="180"/>
        <w:rPr>
          <w:rFonts w:ascii="?l?r ??fc"/>
          <w:color w:val="000000"/>
          <w:sz w:val="18"/>
        </w:rPr>
      </w:pPr>
    </w:p>
    <w:p w14:paraId="2FDD39B4" w14:textId="77777777" w:rsidR="00C704BD" w:rsidRPr="00710315" w:rsidRDefault="00C704BD" w:rsidP="00C704BD">
      <w:pPr>
        <w:ind w:left="360" w:hangingChars="200" w:hanging="360"/>
        <w:rPr>
          <w:rFonts w:hAnsi="ＭＳ 明朝"/>
          <w:sz w:val="18"/>
        </w:rPr>
      </w:pPr>
      <w:r w:rsidRPr="00710315">
        <w:rPr>
          <w:rFonts w:hAnsi="ＭＳ 明朝" w:cs="ＭＳ Ｐゴシック" w:hint="eastAsia"/>
          <w:sz w:val="18"/>
          <w:szCs w:val="18"/>
        </w:rPr>
        <w:t>（納入物とともに提出すること。）</w:t>
      </w:r>
      <w:r w:rsidRPr="00710315">
        <w:rPr>
          <w:rFonts w:hAnsi="ＭＳ 明朝"/>
          <w:sz w:val="18"/>
        </w:rPr>
        <w:br w:type="page"/>
      </w:r>
    </w:p>
    <w:p w14:paraId="54FB7BA4" w14:textId="77777777" w:rsidR="00C704BD" w:rsidRPr="00710315" w:rsidRDefault="00C704BD" w:rsidP="00C704BD">
      <w:pPr>
        <w:ind w:firstLine="180"/>
        <w:rPr>
          <w:rFonts w:hAnsi="ＭＳ 明朝"/>
          <w:sz w:val="18"/>
        </w:rPr>
      </w:pPr>
      <w:r w:rsidRPr="00710315">
        <w:rPr>
          <w:rFonts w:hAnsi="ＭＳ 明朝" w:hint="eastAsia"/>
          <w:color w:val="000000"/>
          <w:sz w:val="18"/>
        </w:rPr>
        <w:lastRenderedPageBreak/>
        <w:t>（様式第１－２）</w:t>
      </w:r>
    </w:p>
    <w:p w14:paraId="4EC326D5" w14:textId="77777777" w:rsidR="00C704BD" w:rsidRPr="00710315" w:rsidRDefault="00C704BD" w:rsidP="00C704BD">
      <w:pPr>
        <w:ind w:firstLine="180"/>
        <w:jc w:val="right"/>
        <w:rPr>
          <w:rFonts w:hAnsi="ＭＳ 明朝"/>
          <w:sz w:val="18"/>
        </w:rPr>
      </w:pPr>
      <w:r w:rsidRPr="00710315">
        <w:rPr>
          <w:rFonts w:hAnsi="ＭＳ 明朝" w:hint="eastAsia"/>
          <w:sz w:val="18"/>
        </w:rPr>
        <w:t xml:space="preserve">記　　</w:t>
      </w:r>
      <w:r w:rsidRPr="00710315">
        <w:rPr>
          <w:rFonts w:hAnsi="ＭＳ 明朝" w:hint="eastAsia"/>
          <w:sz w:val="18"/>
        </w:rPr>
        <w:t xml:space="preserve"> </w:t>
      </w:r>
      <w:r w:rsidRPr="00710315">
        <w:rPr>
          <w:rFonts w:hAnsi="ＭＳ 明朝" w:hint="eastAsia"/>
          <w:sz w:val="18"/>
        </w:rPr>
        <w:t>号</w:t>
      </w:r>
      <w:r w:rsidRPr="00710315">
        <w:rPr>
          <w:rFonts w:hAnsi="ＭＳ 明朝" w:hint="eastAsia"/>
          <w:sz w:val="18"/>
        </w:rPr>
        <w:t xml:space="preserve"> </w:t>
      </w:r>
      <w:r w:rsidRPr="00710315">
        <w:rPr>
          <w:rFonts w:hAnsi="ＭＳ 明朝" w:hint="eastAsia"/>
          <w:sz w:val="18"/>
        </w:rPr>
        <w:t xml:space="preserve">　　番</w:t>
      </w:r>
      <w:r w:rsidRPr="00710315">
        <w:rPr>
          <w:rFonts w:hAnsi="ＭＳ 明朝" w:hint="eastAsia"/>
          <w:sz w:val="18"/>
        </w:rPr>
        <w:t xml:space="preserve"> </w:t>
      </w:r>
      <w:r w:rsidRPr="00710315">
        <w:rPr>
          <w:rFonts w:hAnsi="ＭＳ 明朝" w:hint="eastAsia"/>
          <w:sz w:val="18"/>
        </w:rPr>
        <w:t xml:space="preserve">　　号</w:t>
      </w:r>
    </w:p>
    <w:p w14:paraId="2FB59491" w14:textId="77777777" w:rsidR="00C704BD" w:rsidRPr="00710315" w:rsidRDefault="00C704BD" w:rsidP="00C704BD">
      <w:pPr>
        <w:ind w:firstLine="180"/>
        <w:jc w:val="right"/>
        <w:rPr>
          <w:rFonts w:hAnsi="ＭＳ 明朝"/>
          <w:sz w:val="18"/>
        </w:rPr>
      </w:pPr>
      <w:r w:rsidRPr="00710315">
        <w:rPr>
          <w:rFonts w:hAnsi="ＭＳ 明朝" w:hint="eastAsia"/>
          <w:color w:val="000000"/>
          <w:sz w:val="18"/>
        </w:rPr>
        <w:t>令和</w:t>
      </w:r>
      <w:r w:rsidRPr="00710315">
        <w:rPr>
          <w:rFonts w:hAnsi="ＭＳ 明朝"/>
          <w:color w:val="000000"/>
          <w:sz w:val="18"/>
        </w:rPr>
        <w:t xml:space="preserve">    </w:t>
      </w:r>
      <w:r w:rsidRPr="00710315">
        <w:rPr>
          <w:rFonts w:hAnsi="ＭＳ 明朝" w:hint="eastAsia"/>
          <w:color w:val="000000"/>
          <w:sz w:val="18"/>
        </w:rPr>
        <w:t>年</w:t>
      </w:r>
      <w:r w:rsidRPr="00710315">
        <w:rPr>
          <w:rFonts w:hAnsi="ＭＳ 明朝"/>
          <w:color w:val="000000"/>
          <w:sz w:val="18"/>
        </w:rPr>
        <w:t xml:space="preserve">    </w:t>
      </w:r>
      <w:r w:rsidRPr="00710315">
        <w:rPr>
          <w:rFonts w:hAnsi="ＭＳ 明朝" w:hint="eastAsia"/>
          <w:color w:val="000000"/>
          <w:sz w:val="18"/>
        </w:rPr>
        <w:t>月</w:t>
      </w:r>
      <w:r w:rsidRPr="00710315">
        <w:rPr>
          <w:rFonts w:hAnsi="ＭＳ 明朝"/>
          <w:color w:val="000000"/>
          <w:sz w:val="18"/>
        </w:rPr>
        <w:t xml:space="preserve">     </w:t>
      </w:r>
      <w:r w:rsidRPr="00710315">
        <w:rPr>
          <w:rFonts w:hAnsi="ＭＳ 明朝" w:hint="eastAsia"/>
          <w:color w:val="000000"/>
          <w:sz w:val="18"/>
        </w:rPr>
        <w:t>日</w:t>
      </w:r>
    </w:p>
    <w:p w14:paraId="64115AB0" w14:textId="77777777" w:rsidR="00C704BD" w:rsidRPr="00710315" w:rsidRDefault="00C704BD" w:rsidP="00C704BD">
      <w:pPr>
        <w:ind w:firstLine="180"/>
        <w:rPr>
          <w:rFonts w:hAnsi="ＭＳ 明朝"/>
          <w:sz w:val="18"/>
        </w:rPr>
      </w:pPr>
    </w:p>
    <w:p w14:paraId="08D0EDE1" w14:textId="77777777" w:rsidR="00C704BD" w:rsidRPr="00710315" w:rsidRDefault="00C704BD" w:rsidP="00C704BD">
      <w:pPr>
        <w:ind w:firstLine="180"/>
        <w:rPr>
          <w:rFonts w:hAnsi="ＭＳ 明朝"/>
          <w:sz w:val="18"/>
        </w:rPr>
      </w:pPr>
      <w:r w:rsidRPr="00710315">
        <w:rPr>
          <w:rFonts w:hAnsi="ＭＳ 明朝" w:hint="eastAsia"/>
          <w:color w:val="000000"/>
          <w:sz w:val="18"/>
          <w:lang w:eastAsia="zh-CN"/>
        </w:rPr>
        <w:t>独立行政法人情報処理推進機構　理事長　殿</w:t>
      </w:r>
    </w:p>
    <w:p w14:paraId="52427F58" w14:textId="77777777" w:rsidR="00C704BD" w:rsidRPr="00710315" w:rsidRDefault="00C704BD" w:rsidP="00C704BD">
      <w:pPr>
        <w:ind w:firstLine="180"/>
        <w:rPr>
          <w:rFonts w:hAnsi="ＭＳ 明朝"/>
          <w:sz w:val="18"/>
        </w:rPr>
      </w:pPr>
      <w:r w:rsidRPr="00710315">
        <w:rPr>
          <w:rFonts w:hAnsi="ＭＳ 明朝"/>
          <w:color w:val="000000"/>
          <w:sz w:val="18"/>
        </w:rPr>
        <w:t xml:space="preserve">                                                </w:t>
      </w:r>
      <w:r w:rsidRPr="00710315">
        <w:rPr>
          <w:rFonts w:hAnsi="ＭＳ 明朝" w:hint="eastAsia"/>
          <w:color w:val="000000"/>
          <w:sz w:val="18"/>
        </w:rPr>
        <w:t>住</w:t>
      </w:r>
      <w:r w:rsidRPr="00710315">
        <w:rPr>
          <w:rFonts w:hAnsi="ＭＳ 明朝"/>
          <w:color w:val="000000"/>
          <w:sz w:val="18"/>
        </w:rPr>
        <w:t xml:space="preserve">          </w:t>
      </w:r>
      <w:r w:rsidRPr="00710315">
        <w:rPr>
          <w:rFonts w:hAnsi="ＭＳ 明朝" w:hint="eastAsia"/>
          <w:color w:val="000000"/>
          <w:sz w:val="18"/>
        </w:rPr>
        <w:t>所</w:t>
      </w:r>
    </w:p>
    <w:p w14:paraId="5C1C2C0F" w14:textId="77777777" w:rsidR="00C704BD" w:rsidRPr="00710315" w:rsidRDefault="00C704BD" w:rsidP="00C704BD">
      <w:pPr>
        <w:ind w:firstLine="180"/>
        <w:rPr>
          <w:rFonts w:hAnsi="ＭＳ 明朝"/>
          <w:sz w:val="18"/>
        </w:rPr>
      </w:pPr>
      <w:r w:rsidRPr="00710315">
        <w:rPr>
          <w:rFonts w:hAnsi="ＭＳ 明朝"/>
          <w:color w:val="000000"/>
          <w:sz w:val="18"/>
        </w:rPr>
        <w:t xml:space="preserve">                                                </w:t>
      </w:r>
      <w:r w:rsidRPr="00710315">
        <w:rPr>
          <w:rFonts w:hAnsi="ＭＳ 明朝" w:hint="eastAsia"/>
          <w:color w:val="000000"/>
          <w:sz w:val="18"/>
        </w:rPr>
        <w:t>名　　　　　称</w:t>
      </w:r>
    </w:p>
    <w:p w14:paraId="3FD3142A" w14:textId="77777777" w:rsidR="00C704BD" w:rsidRPr="00710315" w:rsidRDefault="00C704BD" w:rsidP="00C704BD">
      <w:pPr>
        <w:ind w:firstLine="180"/>
        <w:rPr>
          <w:rFonts w:hAnsi="ＭＳ 明朝"/>
          <w:sz w:val="18"/>
        </w:rPr>
      </w:pPr>
      <w:r w:rsidRPr="00710315">
        <w:rPr>
          <w:rFonts w:hAnsi="ＭＳ 明朝" w:hint="eastAsia"/>
          <w:color w:val="000000"/>
          <w:sz w:val="18"/>
        </w:rPr>
        <w:t xml:space="preserve">　　　　　　　　　　　　　　　　　　　　　　　　代</w:t>
      </w:r>
      <w:r w:rsidRPr="00710315">
        <w:rPr>
          <w:rFonts w:hAnsi="ＭＳ 明朝"/>
          <w:color w:val="000000"/>
          <w:sz w:val="18"/>
        </w:rPr>
        <w:t xml:space="preserve"> </w:t>
      </w:r>
      <w:r w:rsidRPr="00710315">
        <w:rPr>
          <w:rFonts w:hAnsi="ＭＳ 明朝" w:hint="eastAsia"/>
          <w:color w:val="000000"/>
          <w:sz w:val="18"/>
        </w:rPr>
        <w:t>表</w:t>
      </w:r>
      <w:r w:rsidRPr="00710315">
        <w:rPr>
          <w:rFonts w:hAnsi="ＭＳ 明朝"/>
          <w:color w:val="000000"/>
          <w:sz w:val="18"/>
        </w:rPr>
        <w:t xml:space="preserve"> </w:t>
      </w:r>
      <w:r w:rsidRPr="00710315">
        <w:rPr>
          <w:rFonts w:hAnsi="ＭＳ 明朝" w:hint="eastAsia"/>
          <w:color w:val="000000"/>
          <w:sz w:val="18"/>
        </w:rPr>
        <w:t>者</w:t>
      </w:r>
      <w:r w:rsidRPr="00710315">
        <w:rPr>
          <w:rFonts w:hAnsi="ＭＳ 明朝"/>
          <w:color w:val="000000"/>
          <w:sz w:val="18"/>
        </w:rPr>
        <w:t xml:space="preserve"> </w:t>
      </w:r>
      <w:r w:rsidRPr="00710315">
        <w:rPr>
          <w:rFonts w:hAnsi="ＭＳ 明朝" w:hint="eastAsia"/>
          <w:color w:val="000000"/>
          <w:sz w:val="18"/>
        </w:rPr>
        <w:t>氏</w:t>
      </w:r>
      <w:r w:rsidRPr="00710315">
        <w:rPr>
          <w:rFonts w:hAnsi="ＭＳ 明朝"/>
          <w:color w:val="000000"/>
          <w:sz w:val="18"/>
        </w:rPr>
        <w:t xml:space="preserve"> </w:t>
      </w:r>
      <w:r w:rsidRPr="00710315">
        <w:rPr>
          <w:rFonts w:hAnsi="ＭＳ 明朝" w:hint="eastAsia"/>
          <w:color w:val="000000"/>
          <w:sz w:val="18"/>
        </w:rPr>
        <w:t>名</w:t>
      </w:r>
    </w:p>
    <w:p w14:paraId="1FB96B7F" w14:textId="77777777" w:rsidR="00C704BD" w:rsidRPr="00710315" w:rsidRDefault="00C704BD" w:rsidP="00C704BD">
      <w:pPr>
        <w:ind w:firstLine="180"/>
        <w:rPr>
          <w:rFonts w:hAnsi="ＭＳ 明朝"/>
          <w:sz w:val="18"/>
        </w:rPr>
      </w:pPr>
    </w:p>
    <w:p w14:paraId="275DB19E" w14:textId="77777777" w:rsidR="00C704BD" w:rsidRPr="00710315" w:rsidRDefault="00C704BD" w:rsidP="00C704BD">
      <w:pPr>
        <w:ind w:firstLine="180"/>
        <w:jc w:val="center"/>
        <w:rPr>
          <w:rFonts w:hAnsi="ＭＳ 明朝"/>
          <w:sz w:val="18"/>
        </w:rPr>
      </w:pPr>
      <w:r w:rsidRPr="00710315">
        <w:rPr>
          <w:rFonts w:hAnsi="ＭＳ 明朝" w:hint="eastAsia"/>
          <w:color w:val="000000"/>
          <w:sz w:val="18"/>
        </w:rPr>
        <w:t>会議運営実績報告書</w:t>
      </w:r>
    </w:p>
    <w:p w14:paraId="5073C301" w14:textId="77777777" w:rsidR="00C704BD" w:rsidRPr="00710315" w:rsidRDefault="00C704BD" w:rsidP="00C704BD">
      <w:pPr>
        <w:ind w:firstLine="180"/>
        <w:rPr>
          <w:rFonts w:hAnsi="ＭＳ 明朝"/>
          <w:sz w:val="18"/>
        </w:rPr>
      </w:pPr>
    </w:p>
    <w:p w14:paraId="040CD795" w14:textId="77777777" w:rsidR="00C704BD" w:rsidRPr="00710315" w:rsidRDefault="00C704BD" w:rsidP="00C704BD">
      <w:pPr>
        <w:ind w:firstLine="180"/>
        <w:rPr>
          <w:rFonts w:hAnsi="ＭＳ 明朝"/>
          <w:color w:val="000000"/>
          <w:sz w:val="18"/>
        </w:rPr>
      </w:pPr>
      <w:r w:rsidRPr="00710315">
        <w:rPr>
          <w:rFonts w:hAnsi="ＭＳ 明朝" w:hint="eastAsia"/>
          <w:color w:val="000000"/>
          <w:sz w:val="18"/>
        </w:rPr>
        <w:t xml:space="preserve">　契約件名等</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2551"/>
        <w:gridCol w:w="2694"/>
        <w:gridCol w:w="2781"/>
      </w:tblGrid>
      <w:tr w:rsidR="00C704BD" w:rsidRPr="00710315" w14:paraId="4B2D8275" w14:textId="77777777" w:rsidTr="001D33C4">
        <w:tc>
          <w:tcPr>
            <w:tcW w:w="1526" w:type="dxa"/>
          </w:tcPr>
          <w:p w14:paraId="7BB716EA" w14:textId="77777777" w:rsidR="00C704BD" w:rsidRPr="00710315" w:rsidRDefault="00C704BD" w:rsidP="001D33C4">
            <w:pPr>
              <w:ind w:firstLine="180"/>
              <w:rPr>
                <w:rFonts w:hAnsi="ＭＳ 明朝"/>
                <w:sz w:val="18"/>
              </w:rPr>
            </w:pPr>
            <w:r w:rsidRPr="00710315">
              <w:rPr>
                <w:rFonts w:hAnsi="ＭＳ 明朝" w:hint="eastAsia"/>
                <w:sz w:val="18"/>
              </w:rPr>
              <w:t>契約締結日</w:t>
            </w:r>
          </w:p>
        </w:tc>
        <w:tc>
          <w:tcPr>
            <w:tcW w:w="2551" w:type="dxa"/>
          </w:tcPr>
          <w:p w14:paraId="39F6FA28" w14:textId="77777777" w:rsidR="00C704BD" w:rsidRPr="00710315" w:rsidRDefault="00C704BD" w:rsidP="001D33C4">
            <w:pPr>
              <w:ind w:firstLine="180"/>
              <w:rPr>
                <w:rFonts w:hAnsi="ＭＳ 明朝"/>
                <w:sz w:val="18"/>
              </w:rPr>
            </w:pPr>
          </w:p>
        </w:tc>
        <w:tc>
          <w:tcPr>
            <w:tcW w:w="2694" w:type="dxa"/>
          </w:tcPr>
          <w:p w14:paraId="52E7A0C7" w14:textId="77777777" w:rsidR="00C704BD" w:rsidRPr="00710315" w:rsidRDefault="00C704BD" w:rsidP="001D33C4">
            <w:pPr>
              <w:ind w:firstLine="180"/>
              <w:rPr>
                <w:rFonts w:hAnsi="ＭＳ 明朝"/>
                <w:sz w:val="18"/>
              </w:rPr>
            </w:pPr>
            <w:r w:rsidRPr="00710315">
              <w:rPr>
                <w:rFonts w:hAnsi="ＭＳ 明朝" w:hint="eastAsia"/>
                <w:sz w:val="18"/>
              </w:rPr>
              <w:t>契約締結時の記号番号</w:t>
            </w:r>
          </w:p>
        </w:tc>
        <w:tc>
          <w:tcPr>
            <w:tcW w:w="2781" w:type="dxa"/>
          </w:tcPr>
          <w:p w14:paraId="1B0FE0BD" w14:textId="77777777" w:rsidR="00C704BD" w:rsidRPr="00710315" w:rsidRDefault="00C704BD" w:rsidP="001D33C4">
            <w:pPr>
              <w:ind w:firstLine="180"/>
              <w:rPr>
                <w:rFonts w:hAnsi="ＭＳ 明朝"/>
                <w:sz w:val="18"/>
              </w:rPr>
            </w:pPr>
          </w:p>
        </w:tc>
      </w:tr>
      <w:tr w:rsidR="00C704BD" w:rsidRPr="00710315" w14:paraId="2BDAC7C1" w14:textId="77777777" w:rsidTr="001D33C4">
        <w:tc>
          <w:tcPr>
            <w:tcW w:w="1526" w:type="dxa"/>
          </w:tcPr>
          <w:p w14:paraId="2BF2AD81" w14:textId="77777777" w:rsidR="00C704BD" w:rsidRPr="00710315" w:rsidRDefault="00C704BD" w:rsidP="001D33C4">
            <w:pPr>
              <w:ind w:firstLine="180"/>
              <w:rPr>
                <w:rFonts w:hAnsi="ＭＳ 明朝"/>
                <w:sz w:val="18"/>
              </w:rPr>
            </w:pPr>
            <w:r w:rsidRPr="00710315">
              <w:rPr>
                <w:rFonts w:hAnsi="ＭＳ 明朝" w:hint="eastAsia"/>
                <w:sz w:val="18"/>
              </w:rPr>
              <w:t>契約件名</w:t>
            </w:r>
          </w:p>
        </w:tc>
        <w:tc>
          <w:tcPr>
            <w:tcW w:w="8026" w:type="dxa"/>
            <w:gridSpan w:val="3"/>
          </w:tcPr>
          <w:p w14:paraId="17F6F007" w14:textId="77777777" w:rsidR="00C704BD" w:rsidRPr="00710315" w:rsidRDefault="00C704BD" w:rsidP="001D33C4">
            <w:pPr>
              <w:ind w:firstLine="180"/>
              <w:rPr>
                <w:rFonts w:hAnsi="ＭＳ 明朝"/>
                <w:sz w:val="18"/>
              </w:rPr>
            </w:pPr>
          </w:p>
          <w:p w14:paraId="7762FEED" w14:textId="77777777" w:rsidR="00C704BD" w:rsidRPr="00710315" w:rsidRDefault="00C704BD" w:rsidP="001D33C4">
            <w:pPr>
              <w:ind w:firstLine="180"/>
              <w:rPr>
                <w:rFonts w:hAnsi="ＭＳ 明朝"/>
                <w:sz w:val="18"/>
              </w:rPr>
            </w:pPr>
          </w:p>
        </w:tc>
      </w:tr>
    </w:tbl>
    <w:p w14:paraId="032E021F" w14:textId="77777777" w:rsidR="00C704BD" w:rsidRPr="00710315" w:rsidRDefault="00C704BD" w:rsidP="00C704BD">
      <w:pPr>
        <w:ind w:firstLine="180"/>
        <w:rPr>
          <w:rFonts w:hAnsi="ＭＳ 明朝"/>
          <w:sz w:val="18"/>
        </w:rPr>
      </w:pPr>
    </w:p>
    <w:p w14:paraId="17140BEC" w14:textId="77777777" w:rsidR="00C704BD" w:rsidRPr="00710315" w:rsidRDefault="00C704BD" w:rsidP="00C704BD">
      <w:pPr>
        <w:ind w:firstLine="180"/>
        <w:rPr>
          <w:rFonts w:hAnsi="ＭＳ 明朝"/>
          <w:sz w:val="18"/>
        </w:rPr>
      </w:pPr>
      <w:r w:rsidRPr="00710315">
        <w:rPr>
          <w:rFonts w:hAnsi="ＭＳ 明朝" w:hint="eastAsia"/>
          <w:sz w:val="18"/>
        </w:rPr>
        <w:t xml:space="preserve">　上記の件について別紙内訳書のとおり報告します。</w:t>
      </w:r>
    </w:p>
    <w:p w14:paraId="771A1A1A" w14:textId="77777777" w:rsidR="00C704BD" w:rsidRPr="00710315" w:rsidRDefault="00C704BD" w:rsidP="00C704BD">
      <w:pPr>
        <w:ind w:firstLine="180"/>
        <w:rPr>
          <w:rFonts w:hAnsi="ＭＳ 明朝"/>
          <w:sz w:val="18"/>
        </w:rPr>
      </w:pPr>
    </w:p>
    <w:p w14:paraId="3F683F39" w14:textId="77777777" w:rsidR="00C704BD" w:rsidRPr="00710315" w:rsidRDefault="00C704BD" w:rsidP="00C704BD">
      <w:pPr>
        <w:ind w:rightChars="180" w:right="378" w:firstLine="180"/>
        <w:rPr>
          <w:rFonts w:ascii="?l?r ??fc"/>
          <w:color w:val="000000"/>
          <w:sz w:val="18"/>
        </w:rPr>
      </w:pPr>
      <w:r w:rsidRPr="00710315">
        <w:rPr>
          <w:rFonts w:ascii="?l?r ??fc" w:hint="eastAsia"/>
          <w:color w:val="000000"/>
          <w:sz w:val="18"/>
        </w:rPr>
        <w:t>（注）：</w:t>
      </w:r>
      <w:r w:rsidRPr="00710315">
        <w:rPr>
          <w:rFonts w:hAnsi="ＭＳ 明朝" w:hint="eastAsia"/>
          <w:sz w:val="18"/>
        </w:rPr>
        <w:t>内訳書</w:t>
      </w:r>
      <w:r w:rsidRPr="00710315">
        <w:rPr>
          <w:rFonts w:ascii="?l?r ??fc" w:hint="eastAsia"/>
          <w:color w:val="000000"/>
          <w:sz w:val="18"/>
        </w:rPr>
        <w:t>の様式については以下</w:t>
      </w:r>
      <w:r w:rsidRPr="00710315">
        <w:rPr>
          <w:rFonts w:ascii="?l?r ??fc" w:hint="eastAsia"/>
          <w:color w:val="000000"/>
          <w:sz w:val="18"/>
        </w:rPr>
        <w:t>URL</w:t>
      </w:r>
      <w:r w:rsidRPr="00710315">
        <w:rPr>
          <w:rFonts w:ascii="?l?r ??fc" w:hint="eastAsia"/>
          <w:color w:val="000000"/>
          <w:sz w:val="18"/>
        </w:rPr>
        <w:t>を参照のこと。</w:t>
      </w:r>
    </w:p>
    <w:p w14:paraId="1D4E3737" w14:textId="77777777" w:rsidR="00C704BD" w:rsidRPr="00710315" w:rsidRDefault="00C704BD" w:rsidP="00C704BD">
      <w:pPr>
        <w:ind w:rightChars="180" w:right="378" w:firstLine="180"/>
        <w:rPr>
          <w:rFonts w:ascii="?l?r ??fc"/>
          <w:color w:val="000000"/>
          <w:sz w:val="18"/>
        </w:rPr>
      </w:pPr>
      <w:r w:rsidRPr="00710315">
        <w:rPr>
          <w:rFonts w:ascii="?l?r ??fc" w:hint="eastAsia"/>
          <w:color w:val="000000"/>
          <w:sz w:val="18"/>
        </w:rPr>
        <w:t xml:space="preserve">　　　＜</w:t>
      </w:r>
      <w:r w:rsidRPr="00710315">
        <w:rPr>
          <w:rFonts w:ascii="?l?r ??fc" w:hint="eastAsia"/>
          <w:color w:val="000000"/>
          <w:sz w:val="18"/>
        </w:rPr>
        <w:t>URL</w:t>
      </w:r>
      <w:r w:rsidRPr="00710315">
        <w:rPr>
          <w:rFonts w:ascii="?l?r ??fc" w:hint="eastAsia"/>
          <w:color w:val="000000"/>
          <w:sz w:val="18"/>
        </w:rPr>
        <w:t>＞</w:t>
      </w:r>
      <w:r>
        <w:fldChar w:fldCharType="begin"/>
      </w:r>
      <w:r>
        <w:instrText>HYPERLINK "https://www.meti.go.jp/information_2/downloadfiles/2026kaigi-youshiki.docx"</w:instrText>
      </w:r>
      <w:r>
        <w:fldChar w:fldCharType="separate"/>
      </w:r>
      <w:r w:rsidRPr="00710315">
        <w:rPr>
          <w:rStyle w:val="a7"/>
          <w:rFonts w:ascii="?l?r ??fc"/>
          <w:sz w:val="18"/>
        </w:rPr>
        <w:t>https://www.meti.go.jp/information_2/downloadfiles/202</w:t>
      </w:r>
      <w:r w:rsidRPr="00710315">
        <w:rPr>
          <w:rStyle w:val="a7"/>
          <w:rFonts w:ascii="?l?r ??fc" w:hint="eastAsia"/>
          <w:sz w:val="18"/>
        </w:rPr>
        <w:t>6</w:t>
      </w:r>
      <w:r w:rsidRPr="00710315">
        <w:rPr>
          <w:rStyle w:val="a7"/>
          <w:rFonts w:ascii="?l?r ??fc"/>
          <w:sz w:val="18"/>
        </w:rPr>
        <w:t>kaigi-youshiki.docx</w:t>
      </w:r>
      <w:r>
        <w:fldChar w:fldCharType="end"/>
      </w:r>
      <w:r w:rsidRPr="00710315">
        <w:rPr>
          <w:rFonts w:ascii="?l?r ??fc" w:hint="eastAsia"/>
          <w:sz w:val="18"/>
        </w:rPr>
        <w:t xml:space="preserve"> </w:t>
      </w:r>
    </w:p>
    <w:p w14:paraId="5CA8F3B9" w14:textId="77777777" w:rsidR="00C704BD" w:rsidRPr="00710315" w:rsidRDefault="00C704BD" w:rsidP="00C704BD">
      <w:pPr>
        <w:ind w:rightChars="180" w:right="378" w:firstLine="180"/>
        <w:rPr>
          <w:rFonts w:ascii="?l?r ??fc"/>
          <w:color w:val="000000"/>
          <w:sz w:val="18"/>
        </w:rPr>
      </w:pPr>
    </w:p>
    <w:p w14:paraId="589AE9A1" w14:textId="77777777" w:rsidR="00C704BD" w:rsidRPr="00710315" w:rsidRDefault="00C704BD" w:rsidP="00C704BD">
      <w:pPr>
        <w:ind w:rightChars="180" w:right="378" w:firstLine="180"/>
        <w:rPr>
          <w:rFonts w:ascii="?l?r ??fc"/>
          <w:color w:val="000000"/>
          <w:sz w:val="18"/>
        </w:rPr>
      </w:pPr>
    </w:p>
    <w:p w14:paraId="4A01B522" w14:textId="77777777" w:rsidR="00C704BD" w:rsidRPr="00710315" w:rsidRDefault="00C704BD" w:rsidP="00C704BD">
      <w:pPr>
        <w:ind w:rightChars="180" w:right="378" w:firstLine="180"/>
        <w:rPr>
          <w:rFonts w:ascii="?l?r ??fc"/>
          <w:color w:val="000000"/>
          <w:sz w:val="18"/>
        </w:rPr>
      </w:pPr>
    </w:p>
    <w:p w14:paraId="3E8EA58E" w14:textId="77777777" w:rsidR="00C704BD" w:rsidRPr="00710315" w:rsidRDefault="00C704BD" w:rsidP="00C704BD">
      <w:pPr>
        <w:ind w:rightChars="180" w:right="378" w:firstLine="180"/>
        <w:rPr>
          <w:rFonts w:ascii="?l?r ??fc"/>
          <w:color w:val="000000"/>
          <w:sz w:val="18"/>
        </w:rPr>
      </w:pPr>
    </w:p>
    <w:p w14:paraId="01720804" w14:textId="77777777" w:rsidR="00C704BD" w:rsidRPr="00710315" w:rsidRDefault="00C704BD" w:rsidP="00C704BD">
      <w:pPr>
        <w:ind w:rightChars="180" w:right="378" w:firstLine="180"/>
        <w:rPr>
          <w:rFonts w:ascii="?l?r ??fc"/>
          <w:color w:val="000000"/>
          <w:sz w:val="18"/>
        </w:rPr>
      </w:pPr>
    </w:p>
    <w:p w14:paraId="0EAA2340" w14:textId="77777777" w:rsidR="00C704BD" w:rsidRPr="00710315" w:rsidRDefault="00C704BD" w:rsidP="00C704BD">
      <w:pPr>
        <w:ind w:rightChars="180" w:right="378" w:firstLine="180"/>
        <w:rPr>
          <w:rFonts w:ascii="?l?r ??fc"/>
          <w:color w:val="000000"/>
          <w:sz w:val="18"/>
        </w:rPr>
      </w:pPr>
    </w:p>
    <w:p w14:paraId="3016FEA8" w14:textId="77777777" w:rsidR="00C704BD" w:rsidRPr="00710315" w:rsidRDefault="00C704BD" w:rsidP="00C704BD">
      <w:pPr>
        <w:ind w:rightChars="180" w:right="378" w:firstLine="180"/>
        <w:rPr>
          <w:rFonts w:ascii="?l?r ??fc"/>
          <w:color w:val="000000"/>
          <w:sz w:val="18"/>
        </w:rPr>
      </w:pPr>
    </w:p>
    <w:p w14:paraId="7D343F0B" w14:textId="77777777" w:rsidR="00C704BD" w:rsidRPr="00710315" w:rsidRDefault="00C704BD" w:rsidP="00C704BD">
      <w:pPr>
        <w:ind w:rightChars="180" w:right="378" w:firstLine="180"/>
        <w:rPr>
          <w:rFonts w:ascii="?l?r ??fc"/>
          <w:color w:val="000000"/>
          <w:sz w:val="18"/>
        </w:rPr>
      </w:pPr>
    </w:p>
    <w:p w14:paraId="5863808B" w14:textId="77777777" w:rsidR="00C704BD" w:rsidRPr="00710315" w:rsidRDefault="00C704BD" w:rsidP="00C704BD">
      <w:pPr>
        <w:ind w:rightChars="180" w:right="378" w:firstLine="180"/>
        <w:rPr>
          <w:rFonts w:ascii="?l?r ??fc"/>
          <w:color w:val="000000"/>
          <w:sz w:val="18"/>
        </w:rPr>
      </w:pPr>
    </w:p>
    <w:p w14:paraId="7C473A2C" w14:textId="77777777" w:rsidR="00C704BD" w:rsidRPr="00710315" w:rsidRDefault="00C704BD" w:rsidP="00C704BD">
      <w:pPr>
        <w:ind w:rightChars="180" w:right="378" w:firstLine="180"/>
        <w:rPr>
          <w:rFonts w:ascii="?l?r ??fc"/>
          <w:color w:val="000000"/>
          <w:sz w:val="18"/>
        </w:rPr>
      </w:pPr>
    </w:p>
    <w:p w14:paraId="538F967B" w14:textId="77777777" w:rsidR="00C704BD" w:rsidRPr="00710315" w:rsidRDefault="00C704BD" w:rsidP="00C704BD">
      <w:pPr>
        <w:ind w:rightChars="180" w:right="378" w:firstLine="180"/>
        <w:rPr>
          <w:rFonts w:ascii="?l?r ??fc"/>
          <w:color w:val="000000"/>
          <w:sz w:val="18"/>
        </w:rPr>
      </w:pPr>
    </w:p>
    <w:p w14:paraId="468CC71F" w14:textId="77777777" w:rsidR="00C704BD" w:rsidRPr="00710315" w:rsidRDefault="00C704BD" w:rsidP="00C704BD">
      <w:pPr>
        <w:ind w:rightChars="180" w:right="378" w:firstLine="180"/>
        <w:rPr>
          <w:rFonts w:ascii="?l?r ??fc"/>
          <w:color w:val="000000"/>
          <w:sz w:val="18"/>
        </w:rPr>
      </w:pPr>
    </w:p>
    <w:p w14:paraId="21BFD352" w14:textId="77777777" w:rsidR="00C704BD" w:rsidRPr="00710315" w:rsidRDefault="00C704BD" w:rsidP="00C704BD">
      <w:pPr>
        <w:ind w:rightChars="180" w:right="378" w:firstLine="180"/>
        <w:rPr>
          <w:rFonts w:ascii="?l?r ??fc"/>
          <w:color w:val="000000"/>
          <w:sz w:val="18"/>
        </w:rPr>
      </w:pPr>
    </w:p>
    <w:p w14:paraId="571AA936" w14:textId="77777777" w:rsidR="00C704BD" w:rsidRPr="00710315" w:rsidRDefault="00C704BD" w:rsidP="00C704BD">
      <w:pPr>
        <w:ind w:rightChars="180" w:right="378" w:firstLine="180"/>
        <w:rPr>
          <w:rFonts w:ascii="?l?r ??fc"/>
          <w:color w:val="000000"/>
          <w:sz w:val="18"/>
        </w:rPr>
      </w:pPr>
    </w:p>
    <w:p w14:paraId="34DA4DD7" w14:textId="77777777" w:rsidR="00C704BD" w:rsidRPr="00710315" w:rsidRDefault="00C704BD" w:rsidP="00C704BD">
      <w:pPr>
        <w:ind w:rightChars="180" w:right="378" w:firstLine="180"/>
        <w:rPr>
          <w:rFonts w:ascii="?l?r ??fc"/>
          <w:color w:val="000000"/>
          <w:sz w:val="18"/>
        </w:rPr>
      </w:pPr>
    </w:p>
    <w:p w14:paraId="35E9070D" w14:textId="77777777" w:rsidR="00C704BD" w:rsidRPr="00710315" w:rsidRDefault="00C704BD" w:rsidP="00C704BD">
      <w:pPr>
        <w:ind w:rightChars="180" w:right="378" w:firstLine="180"/>
        <w:rPr>
          <w:rFonts w:ascii="?l?r ??fc"/>
          <w:color w:val="000000"/>
          <w:sz w:val="18"/>
        </w:rPr>
      </w:pPr>
    </w:p>
    <w:p w14:paraId="47C03E50" w14:textId="77777777" w:rsidR="00C704BD" w:rsidRPr="00710315" w:rsidRDefault="00C704BD" w:rsidP="00C704BD">
      <w:pPr>
        <w:ind w:rightChars="180" w:right="378" w:firstLine="180"/>
        <w:rPr>
          <w:rFonts w:ascii="?l?r ??fc"/>
          <w:color w:val="000000"/>
          <w:sz w:val="18"/>
        </w:rPr>
      </w:pPr>
    </w:p>
    <w:p w14:paraId="35234C91" w14:textId="77777777" w:rsidR="00C704BD" w:rsidRPr="00710315" w:rsidRDefault="00C704BD" w:rsidP="00C704BD">
      <w:pPr>
        <w:ind w:rightChars="180" w:right="378" w:firstLine="180"/>
        <w:rPr>
          <w:rFonts w:ascii="?l?r ??fc"/>
          <w:color w:val="000000"/>
          <w:sz w:val="18"/>
        </w:rPr>
      </w:pPr>
    </w:p>
    <w:p w14:paraId="263D37C9" w14:textId="77777777" w:rsidR="00C704BD" w:rsidRPr="00710315" w:rsidRDefault="00C704BD" w:rsidP="00C704BD">
      <w:pPr>
        <w:ind w:rightChars="180" w:right="378" w:firstLine="180"/>
        <w:rPr>
          <w:rFonts w:ascii="?l?r ??fc"/>
          <w:color w:val="000000"/>
          <w:sz w:val="18"/>
        </w:rPr>
      </w:pPr>
    </w:p>
    <w:p w14:paraId="1591DD15" w14:textId="77777777" w:rsidR="00C704BD" w:rsidRPr="00710315" w:rsidRDefault="00C704BD" w:rsidP="00C704BD">
      <w:pPr>
        <w:ind w:rightChars="180" w:right="378" w:firstLine="180"/>
        <w:rPr>
          <w:rFonts w:ascii="?l?r ??fc"/>
          <w:color w:val="000000"/>
          <w:sz w:val="18"/>
        </w:rPr>
      </w:pPr>
    </w:p>
    <w:p w14:paraId="17DB37E9" w14:textId="77777777" w:rsidR="00C704BD" w:rsidRPr="00710315" w:rsidRDefault="00C704BD" w:rsidP="00C704BD">
      <w:pPr>
        <w:ind w:rightChars="180" w:right="378" w:firstLine="180"/>
        <w:rPr>
          <w:rFonts w:ascii="?l?r ??fc"/>
          <w:color w:val="000000"/>
          <w:sz w:val="18"/>
        </w:rPr>
      </w:pPr>
    </w:p>
    <w:p w14:paraId="4FFCB1D9" w14:textId="77777777" w:rsidR="00C704BD" w:rsidRPr="00710315" w:rsidRDefault="00C704BD" w:rsidP="00C704BD">
      <w:pPr>
        <w:ind w:rightChars="180" w:right="378" w:firstLine="180"/>
        <w:rPr>
          <w:rFonts w:ascii="?l?r ??fc"/>
          <w:color w:val="000000"/>
          <w:sz w:val="18"/>
        </w:rPr>
      </w:pPr>
    </w:p>
    <w:p w14:paraId="2C3FA142" w14:textId="77777777" w:rsidR="00C704BD" w:rsidRPr="00710315" w:rsidRDefault="00C704BD" w:rsidP="00C704BD">
      <w:pPr>
        <w:spacing w:line="216" w:lineRule="exact"/>
        <w:ind w:firstLine="180"/>
        <w:rPr>
          <w:rFonts w:hAnsi="ＭＳ 明朝" w:cs="ＭＳ Ｐゴシック"/>
          <w:sz w:val="18"/>
          <w:szCs w:val="18"/>
        </w:rPr>
      </w:pPr>
      <w:r w:rsidRPr="00710315">
        <w:rPr>
          <w:rFonts w:hAnsi="ＭＳ 明朝" w:cs="ＭＳ Ｐゴシック" w:hint="eastAsia"/>
          <w:sz w:val="18"/>
          <w:szCs w:val="18"/>
        </w:rPr>
        <w:t>（納入物とともに提出すること。）</w:t>
      </w:r>
    </w:p>
    <w:p w14:paraId="201A2923" w14:textId="77777777" w:rsidR="00C704BD" w:rsidRPr="00710315" w:rsidRDefault="00C704BD" w:rsidP="00C704BD">
      <w:pPr>
        <w:ind w:firstLine="180"/>
        <w:rPr>
          <w:rFonts w:ascii="?l?r ??fc"/>
          <w:color w:val="000000"/>
          <w:sz w:val="18"/>
        </w:rPr>
      </w:pPr>
      <w:r w:rsidRPr="00710315">
        <w:rPr>
          <w:rFonts w:hAnsi="ＭＳ 明朝" w:cs="ＭＳ Ｐゴシック"/>
          <w:sz w:val="18"/>
          <w:szCs w:val="18"/>
        </w:rPr>
        <w:br w:type="page"/>
      </w:r>
      <w:r w:rsidRPr="00710315">
        <w:rPr>
          <w:rFonts w:hint="eastAsia"/>
          <w:color w:val="000000"/>
          <w:sz w:val="18"/>
        </w:rPr>
        <w:lastRenderedPageBreak/>
        <w:t>（様式第２）</w:t>
      </w:r>
    </w:p>
    <w:p w14:paraId="26A8D41F" w14:textId="77777777" w:rsidR="00C704BD" w:rsidRPr="00710315" w:rsidRDefault="00C704BD" w:rsidP="00C704BD">
      <w:pPr>
        <w:ind w:firstLine="180"/>
        <w:jc w:val="right"/>
        <w:rPr>
          <w:rFonts w:ascii="?l?r ??fc"/>
          <w:color w:val="000000"/>
          <w:sz w:val="18"/>
        </w:rPr>
      </w:pPr>
      <w:r w:rsidRPr="00710315">
        <w:rPr>
          <w:rFonts w:ascii="?l?r ??fc"/>
          <w:color w:val="000000"/>
          <w:sz w:val="18"/>
        </w:rPr>
        <w:t xml:space="preserve">                                                     </w:t>
      </w:r>
      <w:r w:rsidRPr="00710315">
        <w:rPr>
          <w:rFonts w:ascii="?l?r ??fc" w:hint="eastAsia"/>
          <w:color w:val="000000"/>
          <w:sz w:val="18"/>
        </w:rPr>
        <w:t>記</w:t>
      </w:r>
      <w:r w:rsidRPr="00710315">
        <w:rPr>
          <w:rFonts w:ascii="?l?r ??fc" w:hint="eastAsia"/>
          <w:color w:val="000000"/>
          <w:sz w:val="18"/>
        </w:rPr>
        <w:t xml:space="preserve">     </w:t>
      </w:r>
      <w:r w:rsidRPr="00710315">
        <w:rPr>
          <w:rFonts w:ascii="?l?r ??fc" w:hint="eastAsia"/>
          <w:color w:val="000000"/>
          <w:sz w:val="18"/>
        </w:rPr>
        <w:t>号</w:t>
      </w:r>
      <w:r w:rsidRPr="00710315">
        <w:rPr>
          <w:rFonts w:ascii="?l?r ??fc" w:hint="eastAsia"/>
          <w:color w:val="000000"/>
          <w:sz w:val="18"/>
        </w:rPr>
        <w:t xml:space="preserve">     </w:t>
      </w:r>
      <w:r w:rsidRPr="00710315">
        <w:rPr>
          <w:rFonts w:ascii="?l?r ??fc" w:hint="eastAsia"/>
          <w:color w:val="000000"/>
          <w:sz w:val="18"/>
        </w:rPr>
        <w:t>番</w:t>
      </w:r>
      <w:r w:rsidRPr="00710315">
        <w:rPr>
          <w:rFonts w:ascii="?l?r ??fc" w:hint="eastAsia"/>
          <w:color w:val="000000"/>
          <w:sz w:val="18"/>
        </w:rPr>
        <w:t xml:space="preserve">     </w:t>
      </w:r>
      <w:r w:rsidRPr="00710315">
        <w:rPr>
          <w:rFonts w:ascii="?l?r ??fc" w:hint="eastAsia"/>
          <w:color w:val="000000"/>
          <w:sz w:val="18"/>
        </w:rPr>
        <w:t>号</w:t>
      </w:r>
    </w:p>
    <w:p w14:paraId="35DE69C7" w14:textId="77777777" w:rsidR="00C704BD" w:rsidRPr="00710315" w:rsidRDefault="00C704BD" w:rsidP="00C704BD">
      <w:pPr>
        <w:ind w:firstLine="180"/>
        <w:jc w:val="right"/>
        <w:rPr>
          <w:rFonts w:ascii="?l?r ??fc"/>
          <w:color w:val="000000"/>
          <w:sz w:val="18"/>
        </w:rPr>
      </w:pPr>
      <w:r w:rsidRPr="00710315">
        <w:rPr>
          <w:rFonts w:hint="eastAsia"/>
          <w:color w:val="000000"/>
          <w:sz w:val="18"/>
        </w:rPr>
        <w:t>令和</w:t>
      </w:r>
      <w:r w:rsidRPr="00710315">
        <w:rPr>
          <w:rFonts w:ascii="?l?r ??fc"/>
          <w:color w:val="000000"/>
          <w:sz w:val="18"/>
        </w:rPr>
        <w:t xml:space="preserve">    </w:t>
      </w:r>
      <w:r w:rsidRPr="00710315">
        <w:rPr>
          <w:rFonts w:hint="eastAsia"/>
          <w:color w:val="000000"/>
          <w:sz w:val="18"/>
        </w:rPr>
        <w:t>年</w:t>
      </w:r>
      <w:r w:rsidRPr="00710315">
        <w:rPr>
          <w:rFonts w:ascii="?l?r ??fc"/>
          <w:color w:val="000000"/>
          <w:sz w:val="18"/>
        </w:rPr>
        <w:t xml:space="preserve">    </w:t>
      </w:r>
      <w:r w:rsidRPr="00710315">
        <w:rPr>
          <w:rFonts w:hint="eastAsia"/>
          <w:color w:val="000000"/>
          <w:sz w:val="18"/>
        </w:rPr>
        <w:t>月</w:t>
      </w:r>
      <w:r w:rsidRPr="00710315">
        <w:rPr>
          <w:rFonts w:ascii="?l?r ??fc"/>
          <w:color w:val="000000"/>
          <w:sz w:val="18"/>
        </w:rPr>
        <w:t xml:space="preserve">     </w:t>
      </w:r>
      <w:r w:rsidRPr="00710315">
        <w:rPr>
          <w:rFonts w:hint="eastAsia"/>
          <w:color w:val="000000"/>
          <w:sz w:val="18"/>
        </w:rPr>
        <w:t>日</w:t>
      </w:r>
      <w:r w:rsidRPr="00710315">
        <w:rPr>
          <w:rFonts w:ascii="?l?r ??fc"/>
          <w:color w:val="000000"/>
          <w:sz w:val="18"/>
        </w:rPr>
        <w:t xml:space="preserve">  </w:t>
      </w:r>
    </w:p>
    <w:p w14:paraId="308CB9D5" w14:textId="77777777" w:rsidR="00C704BD" w:rsidRPr="00710315" w:rsidRDefault="00C704BD" w:rsidP="00C704BD">
      <w:pPr>
        <w:ind w:firstLine="180"/>
        <w:rPr>
          <w:rFonts w:ascii="?l?r ??fc"/>
          <w:color w:val="000000"/>
          <w:sz w:val="18"/>
        </w:rPr>
      </w:pPr>
    </w:p>
    <w:p w14:paraId="21C1DF3F" w14:textId="77777777" w:rsidR="00C704BD" w:rsidRPr="00710315" w:rsidRDefault="00C704BD" w:rsidP="00C704BD">
      <w:pPr>
        <w:ind w:firstLine="180"/>
        <w:rPr>
          <w:rFonts w:ascii="?l?r ??fc"/>
          <w:color w:val="000000"/>
          <w:sz w:val="18"/>
        </w:rPr>
      </w:pPr>
      <w:r w:rsidRPr="00710315">
        <w:rPr>
          <w:rFonts w:hAnsi="ＭＳ 明朝" w:hint="eastAsia"/>
          <w:color w:val="000000"/>
          <w:sz w:val="18"/>
          <w:lang w:eastAsia="zh-CN"/>
        </w:rPr>
        <w:t>独立行政法人情報処理推進機構　理事長　殿</w:t>
      </w:r>
    </w:p>
    <w:p w14:paraId="259E3693" w14:textId="77777777" w:rsidR="00C704BD" w:rsidRPr="00710315" w:rsidRDefault="00C704BD" w:rsidP="00C704BD">
      <w:pPr>
        <w:ind w:firstLine="180"/>
        <w:rPr>
          <w:rFonts w:ascii="?l?r ??fc"/>
          <w:color w:val="000000"/>
          <w:sz w:val="18"/>
        </w:rPr>
      </w:pPr>
      <w:r w:rsidRPr="00710315">
        <w:rPr>
          <w:rFonts w:ascii="?l?r ??fc"/>
          <w:color w:val="000000"/>
          <w:sz w:val="18"/>
        </w:rPr>
        <w:t xml:space="preserve">                                                </w:t>
      </w:r>
      <w:r w:rsidRPr="00710315">
        <w:rPr>
          <w:rFonts w:hint="eastAsia"/>
          <w:color w:val="000000"/>
          <w:sz w:val="18"/>
        </w:rPr>
        <w:t>住</w:t>
      </w:r>
      <w:r w:rsidRPr="00710315">
        <w:rPr>
          <w:rFonts w:ascii="?l?r ??fc"/>
          <w:color w:val="000000"/>
          <w:sz w:val="18"/>
        </w:rPr>
        <w:t xml:space="preserve">          </w:t>
      </w:r>
      <w:r w:rsidRPr="00710315">
        <w:rPr>
          <w:rFonts w:hint="eastAsia"/>
          <w:color w:val="000000"/>
          <w:sz w:val="18"/>
        </w:rPr>
        <w:t>所</w:t>
      </w:r>
    </w:p>
    <w:p w14:paraId="41A07234" w14:textId="77777777" w:rsidR="00C704BD" w:rsidRPr="00710315" w:rsidRDefault="00C704BD" w:rsidP="00C704BD">
      <w:pPr>
        <w:ind w:firstLine="180"/>
        <w:rPr>
          <w:rFonts w:ascii="?l?r ??fc"/>
          <w:color w:val="000000"/>
          <w:sz w:val="18"/>
        </w:rPr>
      </w:pPr>
      <w:r w:rsidRPr="00710315">
        <w:rPr>
          <w:rFonts w:ascii="?l?r ??fc"/>
          <w:color w:val="000000"/>
          <w:sz w:val="18"/>
        </w:rPr>
        <w:t xml:space="preserve">                                                </w:t>
      </w:r>
      <w:r w:rsidRPr="00710315">
        <w:rPr>
          <w:rFonts w:hint="eastAsia"/>
          <w:color w:val="000000"/>
          <w:sz w:val="18"/>
        </w:rPr>
        <w:t>名　　　　　称</w:t>
      </w:r>
    </w:p>
    <w:p w14:paraId="434A15B3" w14:textId="77777777" w:rsidR="00C704BD" w:rsidRPr="00710315" w:rsidRDefault="00C704BD" w:rsidP="00C704BD">
      <w:pPr>
        <w:ind w:firstLine="180"/>
        <w:rPr>
          <w:rFonts w:ascii="?l?r ??fc"/>
          <w:color w:val="000000"/>
          <w:sz w:val="18"/>
        </w:rPr>
      </w:pPr>
      <w:r w:rsidRPr="00710315">
        <w:rPr>
          <w:rFonts w:hint="eastAsia"/>
          <w:color w:val="000000"/>
          <w:sz w:val="18"/>
        </w:rPr>
        <w:t xml:space="preserve">　　　　　　　　　　　　　　　　　　　　　　　　代</w:t>
      </w:r>
      <w:r w:rsidRPr="00710315">
        <w:rPr>
          <w:rFonts w:ascii="?l?r ??fc"/>
          <w:color w:val="000000"/>
          <w:sz w:val="18"/>
        </w:rPr>
        <w:t xml:space="preserve"> </w:t>
      </w:r>
      <w:r w:rsidRPr="00710315">
        <w:rPr>
          <w:rFonts w:hint="eastAsia"/>
          <w:color w:val="000000"/>
          <w:sz w:val="18"/>
        </w:rPr>
        <w:t>表</w:t>
      </w:r>
      <w:r w:rsidRPr="00710315">
        <w:rPr>
          <w:rFonts w:ascii="?l?r ??fc"/>
          <w:color w:val="000000"/>
          <w:sz w:val="18"/>
        </w:rPr>
        <w:t xml:space="preserve"> </w:t>
      </w:r>
      <w:r w:rsidRPr="00710315">
        <w:rPr>
          <w:rFonts w:hint="eastAsia"/>
          <w:color w:val="000000"/>
          <w:sz w:val="18"/>
        </w:rPr>
        <w:t>者</w:t>
      </w:r>
      <w:r w:rsidRPr="00710315">
        <w:rPr>
          <w:rFonts w:ascii="?l?r ??fc"/>
          <w:color w:val="000000"/>
          <w:sz w:val="18"/>
        </w:rPr>
        <w:t xml:space="preserve"> </w:t>
      </w:r>
      <w:r w:rsidRPr="00710315">
        <w:rPr>
          <w:rFonts w:hint="eastAsia"/>
          <w:color w:val="000000"/>
          <w:sz w:val="18"/>
        </w:rPr>
        <w:t>氏</w:t>
      </w:r>
      <w:r w:rsidRPr="00710315">
        <w:rPr>
          <w:rFonts w:ascii="?l?r ??fc"/>
          <w:color w:val="000000"/>
          <w:sz w:val="18"/>
        </w:rPr>
        <w:t xml:space="preserve"> </w:t>
      </w:r>
      <w:r w:rsidRPr="00710315">
        <w:rPr>
          <w:rFonts w:hint="eastAsia"/>
          <w:color w:val="000000"/>
          <w:sz w:val="18"/>
        </w:rPr>
        <w:t>名</w:t>
      </w:r>
    </w:p>
    <w:p w14:paraId="0C2F4195" w14:textId="77777777" w:rsidR="00C704BD" w:rsidRPr="00710315" w:rsidRDefault="00C704BD" w:rsidP="00C704BD">
      <w:pPr>
        <w:ind w:firstLine="180"/>
        <w:rPr>
          <w:rFonts w:ascii="?l?r ??fc"/>
          <w:color w:val="000000"/>
          <w:sz w:val="18"/>
        </w:rPr>
      </w:pPr>
    </w:p>
    <w:p w14:paraId="0BF3A489" w14:textId="77777777" w:rsidR="00C704BD" w:rsidRPr="00710315" w:rsidRDefault="00C704BD" w:rsidP="00C704BD">
      <w:pPr>
        <w:ind w:firstLine="180"/>
        <w:jc w:val="center"/>
        <w:rPr>
          <w:rFonts w:ascii="?l?r ??fc"/>
          <w:color w:val="000000"/>
          <w:sz w:val="18"/>
        </w:rPr>
      </w:pPr>
      <w:r w:rsidRPr="00710315">
        <w:rPr>
          <w:rFonts w:hint="eastAsia"/>
          <w:color w:val="000000"/>
          <w:sz w:val="18"/>
        </w:rPr>
        <w:t>計画変更承認申請書</w:t>
      </w:r>
    </w:p>
    <w:p w14:paraId="1CFBC01D" w14:textId="77777777" w:rsidR="00C704BD" w:rsidRPr="00710315" w:rsidRDefault="00C704BD" w:rsidP="00C704BD">
      <w:pPr>
        <w:ind w:firstLine="180"/>
        <w:rPr>
          <w:rFonts w:ascii="?l?r ??fc"/>
          <w:color w:val="000000"/>
          <w:sz w:val="18"/>
        </w:rPr>
      </w:pPr>
    </w:p>
    <w:p w14:paraId="0105CFB0" w14:textId="77777777" w:rsidR="00C704BD" w:rsidRPr="00710315" w:rsidRDefault="00C704BD" w:rsidP="00C704BD">
      <w:pPr>
        <w:ind w:firstLine="180"/>
        <w:rPr>
          <w:rFonts w:ascii="?l?r ??fc"/>
          <w:color w:val="000000"/>
          <w:sz w:val="18"/>
        </w:rPr>
      </w:pPr>
      <w:r w:rsidRPr="00710315">
        <w:rPr>
          <w:rFonts w:ascii="?l?r ??fc"/>
          <w:color w:val="000000"/>
          <w:sz w:val="18"/>
        </w:rPr>
        <w:t xml:space="preserve">  </w:t>
      </w:r>
      <w:r w:rsidRPr="00710315">
        <w:rPr>
          <w:rFonts w:hint="eastAsia"/>
          <w:color w:val="000000"/>
          <w:sz w:val="18"/>
        </w:rPr>
        <w:t>契約書第５条第１項の規定に基づき、下記のとおり申請します。</w:t>
      </w:r>
    </w:p>
    <w:p w14:paraId="56FD3A6C" w14:textId="77777777" w:rsidR="00C704BD" w:rsidRPr="00710315" w:rsidRDefault="00C704BD" w:rsidP="00C704BD">
      <w:pPr>
        <w:ind w:firstLine="180"/>
        <w:rPr>
          <w:rFonts w:ascii="?l?r ??fc"/>
          <w:color w:val="000000"/>
          <w:sz w:val="18"/>
        </w:rPr>
      </w:pPr>
    </w:p>
    <w:p w14:paraId="4BB736DF" w14:textId="77777777" w:rsidR="00C704BD" w:rsidRPr="00710315" w:rsidRDefault="00C704BD" w:rsidP="00C704BD">
      <w:pPr>
        <w:ind w:firstLine="180"/>
        <w:jc w:val="center"/>
        <w:rPr>
          <w:rFonts w:ascii="?l?r ??fc"/>
          <w:color w:val="000000"/>
          <w:sz w:val="18"/>
        </w:rPr>
      </w:pPr>
      <w:r w:rsidRPr="00710315">
        <w:rPr>
          <w:rFonts w:hint="eastAsia"/>
          <w:color w:val="000000"/>
          <w:sz w:val="18"/>
        </w:rPr>
        <w:t>記</w:t>
      </w:r>
    </w:p>
    <w:p w14:paraId="4EC0F50F" w14:textId="77777777" w:rsidR="00C704BD" w:rsidRPr="00710315" w:rsidRDefault="00C704BD" w:rsidP="00C704BD">
      <w:pPr>
        <w:ind w:firstLine="180"/>
        <w:rPr>
          <w:rFonts w:ascii="?l?r ??fc"/>
          <w:color w:val="000000"/>
          <w:sz w:val="18"/>
        </w:rPr>
      </w:pPr>
    </w:p>
    <w:p w14:paraId="5B861771" w14:textId="77777777" w:rsidR="00C704BD" w:rsidRPr="00710315" w:rsidRDefault="00C704BD" w:rsidP="00C704BD">
      <w:pPr>
        <w:ind w:firstLine="180"/>
        <w:rPr>
          <w:rFonts w:ascii="?l?r ??fc"/>
          <w:color w:val="000000"/>
          <w:sz w:val="18"/>
        </w:rPr>
      </w:pPr>
      <w:r w:rsidRPr="00710315">
        <w:rPr>
          <w:rFonts w:hint="eastAsia"/>
          <w:color w:val="000000"/>
          <w:sz w:val="18"/>
        </w:rPr>
        <w:t>１．契約件名</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2551"/>
        <w:gridCol w:w="2694"/>
        <w:gridCol w:w="2781"/>
      </w:tblGrid>
      <w:tr w:rsidR="00C704BD" w:rsidRPr="00710315" w14:paraId="7CEEB510" w14:textId="77777777" w:rsidTr="001D33C4">
        <w:tc>
          <w:tcPr>
            <w:tcW w:w="1526" w:type="dxa"/>
          </w:tcPr>
          <w:p w14:paraId="423E1F78" w14:textId="77777777" w:rsidR="00C704BD" w:rsidRPr="00710315" w:rsidRDefault="00C704BD" w:rsidP="001D33C4">
            <w:pPr>
              <w:ind w:firstLine="180"/>
              <w:rPr>
                <w:rFonts w:ascii="?l?r ??fc"/>
                <w:sz w:val="18"/>
              </w:rPr>
            </w:pPr>
            <w:r w:rsidRPr="00710315">
              <w:rPr>
                <w:rFonts w:ascii="?l?r ??fc" w:hint="eastAsia"/>
                <w:sz w:val="18"/>
              </w:rPr>
              <w:t>契約締結日</w:t>
            </w:r>
          </w:p>
        </w:tc>
        <w:tc>
          <w:tcPr>
            <w:tcW w:w="2551" w:type="dxa"/>
          </w:tcPr>
          <w:p w14:paraId="644A1B21" w14:textId="77777777" w:rsidR="00C704BD" w:rsidRPr="00710315" w:rsidRDefault="00C704BD" w:rsidP="001D33C4">
            <w:pPr>
              <w:ind w:firstLine="180"/>
              <w:rPr>
                <w:rFonts w:ascii="?l?r ??fc"/>
                <w:sz w:val="18"/>
              </w:rPr>
            </w:pPr>
          </w:p>
        </w:tc>
        <w:tc>
          <w:tcPr>
            <w:tcW w:w="2694" w:type="dxa"/>
          </w:tcPr>
          <w:p w14:paraId="09FFA758" w14:textId="77777777" w:rsidR="00C704BD" w:rsidRPr="00710315" w:rsidRDefault="00C704BD" w:rsidP="001D33C4">
            <w:pPr>
              <w:ind w:firstLine="180"/>
              <w:rPr>
                <w:rFonts w:ascii="?l?r ??fc"/>
                <w:sz w:val="18"/>
              </w:rPr>
            </w:pPr>
            <w:r w:rsidRPr="00710315">
              <w:rPr>
                <w:rFonts w:ascii="?l?r ??fc" w:hint="eastAsia"/>
                <w:sz w:val="18"/>
              </w:rPr>
              <w:t>契約締結時の記号番号</w:t>
            </w:r>
          </w:p>
        </w:tc>
        <w:tc>
          <w:tcPr>
            <w:tcW w:w="2781" w:type="dxa"/>
          </w:tcPr>
          <w:p w14:paraId="2FC39317" w14:textId="77777777" w:rsidR="00C704BD" w:rsidRPr="00710315" w:rsidRDefault="00C704BD" w:rsidP="001D33C4">
            <w:pPr>
              <w:ind w:firstLine="180"/>
              <w:rPr>
                <w:rFonts w:ascii="?l?r ??fc"/>
                <w:sz w:val="18"/>
              </w:rPr>
            </w:pPr>
          </w:p>
        </w:tc>
      </w:tr>
      <w:tr w:rsidR="00C704BD" w:rsidRPr="00710315" w14:paraId="6C8C0A81" w14:textId="77777777" w:rsidTr="001D33C4">
        <w:tc>
          <w:tcPr>
            <w:tcW w:w="1526" w:type="dxa"/>
          </w:tcPr>
          <w:p w14:paraId="6CA5339A" w14:textId="77777777" w:rsidR="00C704BD" w:rsidRPr="00710315" w:rsidRDefault="00C704BD" w:rsidP="001D33C4">
            <w:pPr>
              <w:ind w:firstLine="180"/>
              <w:rPr>
                <w:rFonts w:ascii="?l?r ??fc"/>
                <w:sz w:val="18"/>
              </w:rPr>
            </w:pPr>
            <w:r w:rsidRPr="00710315">
              <w:rPr>
                <w:rFonts w:ascii="?l?r ??fc" w:hint="eastAsia"/>
                <w:sz w:val="18"/>
              </w:rPr>
              <w:t>契約件名</w:t>
            </w:r>
          </w:p>
        </w:tc>
        <w:tc>
          <w:tcPr>
            <w:tcW w:w="8026" w:type="dxa"/>
            <w:gridSpan w:val="3"/>
          </w:tcPr>
          <w:p w14:paraId="18B9807A" w14:textId="77777777" w:rsidR="00C704BD" w:rsidRPr="00710315" w:rsidRDefault="00C704BD" w:rsidP="001D33C4">
            <w:pPr>
              <w:ind w:firstLine="180"/>
              <w:rPr>
                <w:rFonts w:ascii="?l?r ??fc"/>
                <w:sz w:val="18"/>
              </w:rPr>
            </w:pPr>
          </w:p>
          <w:p w14:paraId="1F828098" w14:textId="77777777" w:rsidR="00C704BD" w:rsidRPr="00710315" w:rsidRDefault="00C704BD" w:rsidP="001D33C4">
            <w:pPr>
              <w:ind w:firstLine="180"/>
              <w:rPr>
                <w:rFonts w:ascii="?l?r ??fc"/>
                <w:sz w:val="18"/>
              </w:rPr>
            </w:pPr>
          </w:p>
        </w:tc>
      </w:tr>
    </w:tbl>
    <w:p w14:paraId="537BD50C" w14:textId="77777777" w:rsidR="00C704BD" w:rsidRPr="00710315" w:rsidRDefault="00C704BD" w:rsidP="00C704BD">
      <w:pPr>
        <w:ind w:firstLine="180"/>
        <w:rPr>
          <w:rFonts w:ascii="?l?r ??fc"/>
          <w:color w:val="000000"/>
          <w:sz w:val="18"/>
        </w:rPr>
      </w:pPr>
    </w:p>
    <w:p w14:paraId="50A913A3" w14:textId="77777777" w:rsidR="00C704BD" w:rsidRPr="00710315" w:rsidRDefault="00C704BD" w:rsidP="00C704BD">
      <w:pPr>
        <w:ind w:firstLine="180"/>
        <w:rPr>
          <w:rFonts w:ascii="?l?r ??fc"/>
          <w:color w:val="000000"/>
          <w:sz w:val="18"/>
        </w:rPr>
      </w:pPr>
      <w:r w:rsidRPr="00710315">
        <w:rPr>
          <w:rFonts w:hint="eastAsia"/>
          <w:color w:val="000000"/>
          <w:sz w:val="18"/>
        </w:rPr>
        <w:t>２．委託金額（委託金額の変更を伴う場合は、新旧対比で記載すること。）</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60"/>
        <w:gridCol w:w="6892"/>
      </w:tblGrid>
      <w:tr w:rsidR="00C704BD" w:rsidRPr="00710315" w14:paraId="6D9F3941" w14:textId="77777777" w:rsidTr="001D33C4">
        <w:tc>
          <w:tcPr>
            <w:tcW w:w="2660" w:type="dxa"/>
          </w:tcPr>
          <w:p w14:paraId="01632BBC" w14:textId="77777777" w:rsidR="00C704BD" w:rsidRPr="00710315" w:rsidRDefault="00C704BD" w:rsidP="001D33C4">
            <w:pPr>
              <w:ind w:firstLine="180"/>
              <w:rPr>
                <w:rFonts w:ascii="?l?r ??fc"/>
                <w:color w:val="000000"/>
                <w:sz w:val="18"/>
              </w:rPr>
            </w:pPr>
            <w:r w:rsidRPr="00710315">
              <w:rPr>
                <w:rFonts w:ascii="?l?r ??fc" w:hint="eastAsia"/>
                <w:color w:val="000000"/>
                <w:sz w:val="18"/>
              </w:rPr>
              <w:t>委託金額</w:t>
            </w:r>
          </w:p>
        </w:tc>
        <w:tc>
          <w:tcPr>
            <w:tcW w:w="6892" w:type="dxa"/>
          </w:tcPr>
          <w:p w14:paraId="549184C4" w14:textId="77777777" w:rsidR="00C704BD" w:rsidRPr="00710315" w:rsidRDefault="00C704BD" w:rsidP="001D33C4">
            <w:pPr>
              <w:ind w:firstLine="180"/>
              <w:rPr>
                <w:rFonts w:ascii="?l?r ??fc"/>
                <w:color w:val="000000"/>
                <w:sz w:val="18"/>
              </w:rPr>
            </w:pPr>
          </w:p>
        </w:tc>
      </w:tr>
    </w:tbl>
    <w:p w14:paraId="1064670E" w14:textId="77777777" w:rsidR="00C704BD" w:rsidRPr="00710315" w:rsidRDefault="00C704BD" w:rsidP="00C704BD">
      <w:pPr>
        <w:ind w:firstLine="180"/>
        <w:rPr>
          <w:rFonts w:ascii="?l?r ??fc"/>
          <w:color w:val="000000"/>
          <w:sz w:val="18"/>
        </w:rPr>
      </w:pPr>
    </w:p>
    <w:p w14:paraId="76D2420C" w14:textId="77777777" w:rsidR="00C704BD" w:rsidRPr="00710315" w:rsidRDefault="00C704BD" w:rsidP="00C704BD">
      <w:pPr>
        <w:ind w:firstLine="180"/>
        <w:rPr>
          <w:rFonts w:ascii="?l?r ??fc"/>
          <w:color w:val="000000"/>
          <w:sz w:val="18"/>
        </w:rPr>
      </w:pPr>
      <w:r w:rsidRPr="00710315">
        <w:rPr>
          <w:rFonts w:hint="eastAsia"/>
          <w:color w:val="000000"/>
          <w:sz w:val="18"/>
        </w:rPr>
        <w:t>３．業務の進捗状況（業務内容ごとに、簡潔に記載すること。）</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60"/>
        <w:gridCol w:w="6892"/>
      </w:tblGrid>
      <w:tr w:rsidR="00C704BD" w:rsidRPr="00710315" w14:paraId="6CD41692" w14:textId="77777777" w:rsidTr="001D33C4">
        <w:tc>
          <w:tcPr>
            <w:tcW w:w="2660" w:type="dxa"/>
          </w:tcPr>
          <w:p w14:paraId="7B3CCEE0" w14:textId="77777777" w:rsidR="00C704BD" w:rsidRPr="00710315" w:rsidRDefault="00C704BD" w:rsidP="001D33C4">
            <w:pPr>
              <w:ind w:firstLine="180"/>
              <w:rPr>
                <w:rFonts w:ascii="?l?r ??fc"/>
                <w:color w:val="000000"/>
                <w:sz w:val="18"/>
              </w:rPr>
            </w:pPr>
            <w:r w:rsidRPr="00710315">
              <w:rPr>
                <w:rFonts w:ascii="?l?r ??fc" w:hint="eastAsia"/>
                <w:color w:val="000000"/>
                <w:sz w:val="18"/>
              </w:rPr>
              <w:t>業務の進捗状況</w:t>
            </w:r>
          </w:p>
          <w:p w14:paraId="66D965C7" w14:textId="77777777" w:rsidR="00C704BD" w:rsidRPr="00710315" w:rsidRDefault="00C704BD" w:rsidP="001D33C4">
            <w:pPr>
              <w:ind w:firstLine="180"/>
              <w:rPr>
                <w:rFonts w:ascii="?l?r ??fc"/>
                <w:color w:val="000000"/>
                <w:sz w:val="18"/>
              </w:rPr>
            </w:pPr>
          </w:p>
        </w:tc>
        <w:tc>
          <w:tcPr>
            <w:tcW w:w="6892" w:type="dxa"/>
          </w:tcPr>
          <w:p w14:paraId="3D226D9E" w14:textId="77777777" w:rsidR="00C704BD" w:rsidRPr="00710315" w:rsidRDefault="00C704BD" w:rsidP="001D33C4">
            <w:pPr>
              <w:ind w:firstLine="180"/>
              <w:rPr>
                <w:rFonts w:ascii="?l?r ??fc"/>
                <w:color w:val="000000"/>
                <w:sz w:val="18"/>
              </w:rPr>
            </w:pPr>
          </w:p>
        </w:tc>
      </w:tr>
    </w:tbl>
    <w:p w14:paraId="1F72C684" w14:textId="77777777" w:rsidR="00C704BD" w:rsidRPr="00710315" w:rsidRDefault="00C704BD" w:rsidP="00C704BD">
      <w:pPr>
        <w:ind w:left="180" w:hangingChars="100" w:hanging="180"/>
        <w:rPr>
          <w:color w:val="000000"/>
          <w:sz w:val="18"/>
        </w:rPr>
      </w:pPr>
    </w:p>
    <w:p w14:paraId="113689F3" w14:textId="77777777" w:rsidR="00C704BD" w:rsidRPr="00710315" w:rsidRDefault="00C704BD" w:rsidP="00C704BD">
      <w:pPr>
        <w:ind w:left="180" w:hangingChars="100" w:hanging="180"/>
        <w:rPr>
          <w:color w:val="000000"/>
          <w:sz w:val="18"/>
        </w:rPr>
      </w:pPr>
      <w:r w:rsidRPr="00710315">
        <w:rPr>
          <w:rFonts w:hint="eastAsia"/>
          <w:color w:val="000000"/>
          <w:sz w:val="18"/>
        </w:rPr>
        <w:t>４．計画変更の内容・</w:t>
      </w:r>
      <w:r w:rsidRPr="00710315">
        <w:rPr>
          <w:rFonts w:ascii="?l?r ??fc" w:hint="eastAsia"/>
          <w:color w:val="000000"/>
          <w:sz w:val="18"/>
        </w:rPr>
        <w:t>理由及び計画変更が業務に及ぼす影響</w:t>
      </w:r>
      <w:r w:rsidRPr="00710315">
        <w:rPr>
          <w:rFonts w:hint="eastAsia"/>
          <w:color w:val="000000"/>
          <w:sz w:val="18"/>
        </w:rPr>
        <w:t>（詳細に記載すること。また、支出計画の変更を申請する場合は、別葉にて新旧対比で作成すること。）</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63"/>
        <w:gridCol w:w="6889"/>
        <w:gridCol w:w="18"/>
      </w:tblGrid>
      <w:tr w:rsidR="00C704BD" w:rsidRPr="00710315" w14:paraId="2A23C56D" w14:textId="77777777" w:rsidTr="001D33C4">
        <w:trPr>
          <w:gridAfter w:val="1"/>
          <w:wAfter w:w="18" w:type="dxa"/>
        </w:trPr>
        <w:tc>
          <w:tcPr>
            <w:tcW w:w="2663" w:type="dxa"/>
          </w:tcPr>
          <w:p w14:paraId="7456FA81" w14:textId="77777777" w:rsidR="00C704BD" w:rsidRPr="00710315" w:rsidRDefault="00C704BD" w:rsidP="001D33C4">
            <w:pPr>
              <w:ind w:firstLine="180"/>
              <w:rPr>
                <w:rFonts w:ascii="?l?r ??fc"/>
                <w:color w:val="000000"/>
                <w:sz w:val="18"/>
              </w:rPr>
            </w:pPr>
            <w:r w:rsidRPr="00710315">
              <w:rPr>
                <w:rFonts w:ascii="?l?r ??fc" w:hint="eastAsia"/>
                <w:color w:val="000000"/>
                <w:sz w:val="18"/>
              </w:rPr>
              <w:t>計画変更の内容・理由</w:t>
            </w:r>
          </w:p>
          <w:p w14:paraId="47D50ECA" w14:textId="77777777" w:rsidR="00C704BD" w:rsidRPr="00710315" w:rsidRDefault="00C704BD" w:rsidP="001D33C4">
            <w:pPr>
              <w:ind w:firstLine="180"/>
              <w:rPr>
                <w:rFonts w:ascii="?l?r ??fc"/>
                <w:color w:val="000000"/>
                <w:sz w:val="18"/>
              </w:rPr>
            </w:pPr>
          </w:p>
          <w:p w14:paraId="53A532D3" w14:textId="77777777" w:rsidR="00C704BD" w:rsidRPr="00710315" w:rsidRDefault="00C704BD" w:rsidP="001D33C4">
            <w:pPr>
              <w:ind w:firstLine="180"/>
              <w:rPr>
                <w:rFonts w:ascii="?l?r ??fc"/>
                <w:color w:val="000000"/>
                <w:sz w:val="18"/>
              </w:rPr>
            </w:pPr>
          </w:p>
          <w:p w14:paraId="039BA185" w14:textId="77777777" w:rsidR="00C704BD" w:rsidRPr="00710315" w:rsidRDefault="00C704BD" w:rsidP="001D33C4">
            <w:pPr>
              <w:ind w:firstLine="180"/>
              <w:rPr>
                <w:rFonts w:ascii="?l?r ??fc"/>
                <w:color w:val="000000"/>
                <w:sz w:val="18"/>
              </w:rPr>
            </w:pPr>
          </w:p>
          <w:p w14:paraId="04902F21" w14:textId="77777777" w:rsidR="00C704BD" w:rsidRPr="00710315" w:rsidRDefault="00C704BD" w:rsidP="001D33C4">
            <w:pPr>
              <w:ind w:firstLine="180"/>
              <w:rPr>
                <w:rFonts w:ascii="?l?r ??fc"/>
                <w:color w:val="000000"/>
                <w:sz w:val="18"/>
              </w:rPr>
            </w:pPr>
          </w:p>
        </w:tc>
        <w:tc>
          <w:tcPr>
            <w:tcW w:w="6889" w:type="dxa"/>
          </w:tcPr>
          <w:p w14:paraId="2A6CC73A" w14:textId="77777777" w:rsidR="00C704BD" w:rsidRPr="00710315" w:rsidRDefault="00C704BD" w:rsidP="001D33C4">
            <w:pPr>
              <w:ind w:firstLine="180"/>
              <w:rPr>
                <w:rFonts w:ascii="?l?r ??fc"/>
                <w:color w:val="000000"/>
                <w:sz w:val="18"/>
              </w:rPr>
            </w:pPr>
          </w:p>
        </w:tc>
      </w:tr>
      <w:tr w:rsidR="00C704BD" w:rsidRPr="00710315" w14:paraId="071C9A4C" w14:textId="77777777" w:rsidTr="001D33C4">
        <w:trPr>
          <w:trHeight w:val="300"/>
        </w:trPr>
        <w:tc>
          <w:tcPr>
            <w:tcW w:w="2663" w:type="dxa"/>
            <w:tcBorders>
              <w:top w:val="single" w:sz="4" w:space="0" w:color="auto"/>
            </w:tcBorders>
          </w:tcPr>
          <w:p w14:paraId="3959B9C5" w14:textId="77777777" w:rsidR="00C704BD" w:rsidRPr="00710315" w:rsidRDefault="00C704BD" w:rsidP="001D33C4">
            <w:pPr>
              <w:ind w:firstLine="180"/>
              <w:rPr>
                <w:rFonts w:ascii="?l?r ??fc"/>
                <w:color w:val="000000"/>
                <w:sz w:val="18"/>
              </w:rPr>
            </w:pPr>
            <w:r w:rsidRPr="00710315">
              <w:rPr>
                <w:rFonts w:ascii="?l?r ??fc" w:hint="eastAsia"/>
                <w:color w:val="000000"/>
                <w:sz w:val="18"/>
              </w:rPr>
              <w:t>計画変更が業務に及ぼす影響</w:t>
            </w:r>
          </w:p>
          <w:p w14:paraId="423885DF" w14:textId="77777777" w:rsidR="00C704BD" w:rsidRPr="00710315" w:rsidRDefault="00C704BD" w:rsidP="001D33C4">
            <w:pPr>
              <w:ind w:firstLine="180"/>
              <w:rPr>
                <w:rFonts w:ascii="?l?r ??fc"/>
                <w:color w:val="000000"/>
                <w:sz w:val="18"/>
              </w:rPr>
            </w:pPr>
          </w:p>
          <w:p w14:paraId="0D74848C" w14:textId="77777777" w:rsidR="00C704BD" w:rsidRPr="00710315" w:rsidRDefault="00C704BD" w:rsidP="001D33C4">
            <w:pPr>
              <w:ind w:firstLine="180"/>
              <w:rPr>
                <w:rFonts w:ascii="?l?r ??fc"/>
                <w:color w:val="000000"/>
                <w:sz w:val="18"/>
              </w:rPr>
            </w:pPr>
          </w:p>
        </w:tc>
        <w:tc>
          <w:tcPr>
            <w:tcW w:w="6907" w:type="dxa"/>
            <w:gridSpan w:val="2"/>
            <w:tcBorders>
              <w:top w:val="single" w:sz="4" w:space="0" w:color="auto"/>
            </w:tcBorders>
          </w:tcPr>
          <w:p w14:paraId="4A0D9BBE" w14:textId="77777777" w:rsidR="00C704BD" w:rsidRPr="00710315" w:rsidRDefault="00C704BD" w:rsidP="001D33C4">
            <w:pPr>
              <w:ind w:firstLine="180"/>
              <w:rPr>
                <w:rFonts w:ascii="?l?r ??fc"/>
                <w:color w:val="000000"/>
                <w:sz w:val="18"/>
              </w:rPr>
            </w:pPr>
          </w:p>
        </w:tc>
      </w:tr>
    </w:tbl>
    <w:p w14:paraId="6F581A04" w14:textId="77777777" w:rsidR="00C704BD" w:rsidRPr="00710315" w:rsidRDefault="00C704BD" w:rsidP="00C704BD">
      <w:pPr>
        <w:ind w:left="180" w:hangingChars="100" w:hanging="180"/>
        <w:rPr>
          <w:sz w:val="18"/>
          <w:szCs w:val="22"/>
        </w:rPr>
      </w:pPr>
    </w:p>
    <w:p w14:paraId="21EB0570" w14:textId="77777777" w:rsidR="00C704BD" w:rsidRPr="00710315" w:rsidRDefault="00C704BD" w:rsidP="00C704BD">
      <w:pPr>
        <w:ind w:left="180" w:hangingChars="100" w:hanging="180"/>
        <w:rPr>
          <w:sz w:val="18"/>
          <w:szCs w:val="22"/>
        </w:rPr>
      </w:pPr>
      <w:r w:rsidRPr="00710315">
        <w:rPr>
          <w:rFonts w:hint="eastAsia"/>
          <w:sz w:val="18"/>
          <w:szCs w:val="22"/>
        </w:rPr>
        <w:t>５．再委託内容（複数ある場合は再委託先ごとに記載することとし、再委託先の変更の場合は新旧対比すること。）</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60"/>
        <w:gridCol w:w="6892"/>
      </w:tblGrid>
      <w:tr w:rsidR="00C704BD" w:rsidRPr="00710315" w14:paraId="0A99B50E" w14:textId="77777777" w:rsidTr="001D33C4">
        <w:tc>
          <w:tcPr>
            <w:tcW w:w="2660" w:type="dxa"/>
          </w:tcPr>
          <w:p w14:paraId="503C6870" w14:textId="77777777" w:rsidR="00C704BD" w:rsidRPr="00710315" w:rsidRDefault="00C704BD" w:rsidP="001D33C4">
            <w:pPr>
              <w:ind w:firstLine="180"/>
              <w:rPr>
                <w:sz w:val="18"/>
                <w:szCs w:val="22"/>
              </w:rPr>
            </w:pPr>
            <w:r w:rsidRPr="00710315">
              <w:rPr>
                <w:rFonts w:hint="eastAsia"/>
                <w:sz w:val="18"/>
                <w:szCs w:val="22"/>
              </w:rPr>
              <w:t>再委託先の氏名又は名称及び住所</w:t>
            </w:r>
          </w:p>
        </w:tc>
        <w:tc>
          <w:tcPr>
            <w:tcW w:w="6892" w:type="dxa"/>
          </w:tcPr>
          <w:p w14:paraId="387F66DB" w14:textId="77777777" w:rsidR="00C704BD" w:rsidRPr="00710315" w:rsidRDefault="00C704BD" w:rsidP="001D33C4">
            <w:pPr>
              <w:ind w:firstLine="180"/>
              <w:rPr>
                <w:sz w:val="18"/>
                <w:szCs w:val="22"/>
              </w:rPr>
            </w:pPr>
          </w:p>
        </w:tc>
      </w:tr>
      <w:tr w:rsidR="00C704BD" w:rsidRPr="00710315" w14:paraId="7BCD5ED4" w14:textId="77777777" w:rsidTr="001D33C4">
        <w:tc>
          <w:tcPr>
            <w:tcW w:w="2660" w:type="dxa"/>
          </w:tcPr>
          <w:p w14:paraId="45C3973A" w14:textId="77777777" w:rsidR="00C704BD" w:rsidRPr="00710315" w:rsidRDefault="00C704BD" w:rsidP="001D33C4">
            <w:pPr>
              <w:ind w:firstLine="180"/>
              <w:rPr>
                <w:sz w:val="18"/>
                <w:szCs w:val="22"/>
              </w:rPr>
            </w:pPr>
            <w:r w:rsidRPr="00710315">
              <w:rPr>
                <w:rFonts w:hint="eastAsia"/>
                <w:sz w:val="18"/>
                <w:szCs w:val="22"/>
              </w:rPr>
              <w:t>再委託先が業務を終了すべき時期</w:t>
            </w:r>
          </w:p>
        </w:tc>
        <w:tc>
          <w:tcPr>
            <w:tcW w:w="6892" w:type="dxa"/>
          </w:tcPr>
          <w:p w14:paraId="7B8D6E4C" w14:textId="77777777" w:rsidR="00C704BD" w:rsidRPr="00710315" w:rsidRDefault="00C704BD" w:rsidP="001D33C4">
            <w:pPr>
              <w:ind w:firstLine="180"/>
              <w:rPr>
                <w:sz w:val="18"/>
                <w:szCs w:val="22"/>
              </w:rPr>
            </w:pPr>
          </w:p>
        </w:tc>
      </w:tr>
      <w:tr w:rsidR="00C704BD" w:rsidRPr="00710315" w14:paraId="2F532DE7" w14:textId="77777777" w:rsidTr="001D33C4">
        <w:tc>
          <w:tcPr>
            <w:tcW w:w="2660" w:type="dxa"/>
          </w:tcPr>
          <w:p w14:paraId="10BBE9B9" w14:textId="77777777" w:rsidR="00C704BD" w:rsidRPr="00710315" w:rsidRDefault="00C704BD" w:rsidP="001D33C4">
            <w:pPr>
              <w:ind w:firstLine="180"/>
              <w:rPr>
                <w:sz w:val="18"/>
                <w:szCs w:val="22"/>
              </w:rPr>
            </w:pPr>
            <w:r w:rsidRPr="00710315">
              <w:rPr>
                <w:rFonts w:hint="eastAsia"/>
                <w:sz w:val="18"/>
                <w:szCs w:val="22"/>
              </w:rPr>
              <w:t>再委託する（又は再委託先を変更する）理由</w:t>
            </w:r>
          </w:p>
        </w:tc>
        <w:tc>
          <w:tcPr>
            <w:tcW w:w="6892" w:type="dxa"/>
          </w:tcPr>
          <w:p w14:paraId="140217AE" w14:textId="77777777" w:rsidR="00C704BD" w:rsidRPr="00710315" w:rsidRDefault="00C704BD" w:rsidP="001D33C4">
            <w:pPr>
              <w:ind w:firstLine="180"/>
              <w:rPr>
                <w:sz w:val="18"/>
                <w:szCs w:val="22"/>
              </w:rPr>
            </w:pPr>
          </w:p>
        </w:tc>
      </w:tr>
    </w:tbl>
    <w:p w14:paraId="2514B988" w14:textId="77777777" w:rsidR="00C704BD" w:rsidRPr="00710315" w:rsidRDefault="00C704BD" w:rsidP="00C704BD">
      <w:pPr>
        <w:ind w:firstLine="180"/>
        <w:rPr>
          <w:sz w:val="18"/>
          <w:szCs w:val="22"/>
        </w:rPr>
      </w:pPr>
    </w:p>
    <w:p w14:paraId="271E5C3E" w14:textId="77777777" w:rsidR="00C704BD" w:rsidRPr="00710315" w:rsidRDefault="00C704BD" w:rsidP="00C704BD">
      <w:pPr>
        <w:ind w:firstLine="180"/>
        <w:rPr>
          <w:color w:val="000000"/>
          <w:sz w:val="18"/>
        </w:rPr>
      </w:pPr>
      <w:r w:rsidRPr="00710315">
        <w:rPr>
          <w:rFonts w:hint="eastAsia"/>
          <w:color w:val="000000"/>
          <w:sz w:val="18"/>
        </w:rPr>
        <w:t>６．履行体制図（契約書別紙２に準じ、作成すること。）</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776"/>
        <w:gridCol w:w="4776"/>
      </w:tblGrid>
      <w:tr w:rsidR="00C704BD" w:rsidRPr="00710315" w14:paraId="68CBFEB1" w14:textId="77777777" w:rsidTr="001D33C4">
        <w:tc>
          <w:tcPr>
            <w:tcW w:w="4776" w:type="dxa"/>
          </w:tcPr>
          <w:p w14:paraId="52C57516" w14:textId="77777777" w:rsidR="00C704BD" w:rsidRPr="00710315" w:rsidRDefault="00C704BD" w:rsidP="001D33C4">
            <w:pPr>
              <w:ind w:firstLine="180"/>
              <w:jc w:val="center"/>
              <w:rPr>
                <w:color w:val="000000"/>
                <w:sz w:val="18"/>
              </w:rPr>
            </w:pPr>
            <w:r w:rsidRPr="00710315">
              <w:rPr>
                <w:rFonts w:hint="eastAsia"/>
                <w:color w:val="000000"/>
                <w:sz w:val="18"/>
              </w:rPr>
              <w:t>変更前</w:t>
            </w:r>
          </w:p>
        </w:tc>
        <w:tc>
          <w:tcPr>
            <w:tcW w:w="4776" w:type="dxa"/>
          </w:tcPr>
          <w:p w14:paraId="7C29C087" w14:textId="77777777" w:rsidR="00C704BD" w:rsidRPr="00710315" w:rsidRDefault="00C704BD" w:rsidP="001D33C4">
            <w:pPr>
              <w:ind w:firstLine="180"/>
              <w:jc w:val="center"/>
              <w:rPr>
                <w:color w:val="000000"/>
                <w:sz w:val="18"/>
              </w:rPr>
            </w:pPr>
            <w:r w:rsidRPr="00710315">
              <w:rPr>
                <w:rFonts w:hint="eastAsia"/>
                <w:color w:val="000000"/>
                <w:sz w:val="18"/>
              </w:rPr>
              <w:t>変更後</w:t>
            </w:r>
          </w:p>
        </w:tc>
      </w:tr>
      <w:tr w:rsidR="00C704BD" w:rsidRPr="00710315" w14:paraId="0A545C91" w14:textId="77777777" w:rsidTr="001D33C4">
        <w:trPr>
          <w:trHeight w:val="2423"/>
        </w:trPr>
        <w:tc>
          <w:tcPr>
            <w:tcW w:w="4776" w:type="dxa"/>
          </w:tcPr>
          <w:p w14:paraId="74F6ABAE" w14:textId="77777777" w:rsidR="00C704BD" w:rsidRPr="00710315" w:rsidRDefault="00C704BD" w:rsidP="001D33C4">
            <w:pPr>
              <w:ind w:firstLine="180"/>
              <w:rPr>
                <w:color w:val="000000"/>
                <w:sz w:val="18"/>
              </w:rPr>
            </w:pPr>
          </w:p>
          <w:p w14:paraId="36253B2E" w14:textId="77777777" w:rsidR="00C704BD" w:rsidRPr="00710315" w:rsidRDefault="00C704BD" w:rsidP="001D33C4">
            <w:pPr>
              <w:ind w:firstLine="180"/>
              <w:rPr>
                <w:color w:val="000000"/>
                <w:sz w:val="18"/>
              </w:rPr>
            </w:pPr>
          </w:p>
          <w:p w14:paraId="4D5C2F0C" w14:textId="77777777" w:rsidR="00C704BD" w:rsidRPr="00710315" w:rsidRDefault="00C704BD" w:rsidP="001D33C4">
            <w:pPr>
              <w:ind w:firstLine="180"/>
              <w:rPr>
                <w:color w:val="000000"/>
                <w:sz w:val="18"/>
              </w:rPr>
            </w:pPr>
          </w:p>
          <w:p w14:paraId="6485C94E" w14:textId="77777777" w:rsidR="00C704BD" w:rsidRPr="00710315" w:rsidRDefault="00C704BD" w:rsidP="001D33C4">
            <w:pPr>
              <w:ind w:firstLine="180"/>
              <w:rPr>
                <w:color w:val="000000"/>
                <w:sz w:val="18"/>
              </w:rPr>
            </w:pPr>
          </w:p>
          <w:p w14:paraId="7B88AF64" w14:textId="77777777" w:rsidR="00C704BD" w:rsidRPr="00710315" w:rsidRDefault="00C704BD" w:rsidP="001D33C4">
            <w:pPr>
              <w:ind w:firstLine="180"/>
              <w:rPr>
                <w:color w:val="000000"/>
                <w:sz w:val="18"/>
              </w:rPr>
            </w:pPr>
          </w:p>
          <w:p w14:paraId="45BD8B69" w14:textId="77777777" w:rsidR="00C704BD" w:rsidRPr="00710315" w:rsidRDefault="00C704BD" w:rsidP="001D33C4">
            <w:pPr>
              <w:ind w:firstLine="180"/>
              <w:rPr>
                <w:color w:val="000000"/>
                <w:sz w:val="18"/>
              </w:rPr>
            </w:pPr>
          </w:p>
          <w:p w14:paraId="139A0D32" w14:textId="77777777" w:rsidR="00C704BD" w:rsidRPr="00710315" w:rsidRDefault="00C704BD" w:rsidP="001D33C4">
            <w:pPr>
              <w:ind w:firstLine="180"/>
              <w:rPr>
                <w:color w:val="000000"/>
                <w:sz w:val="18"/>
              </w:rPr>
            </w:pPr>
          </w:p>
          <w:p w14:paraId="17F8E6AC" w14:textId="77777777" w:rsidR="00C704BD" w:rsidRPr="00710315" w:rsidRDefault="00C704BD" w:rsidP="001D33C4">
            <w:pPr>
              <w:ind w:firstLine="180"/>
              <w:rPr>
                <w:color w:val="000000"/>
                <w:sz w:val="18"/>
              </w:rPr>
            </w:pPr>
          </w:p>
          <w:p w14:paraId="42B60E1B" w14:textId="77777777" w:rsidR="00C704BD" w:rsidRPr="00710315" w:rsidRDefault="00C704BD" w:rsidP="001D33C4">
            <w:pPr>
              <w:ind w:firstLine="180"/>
              <w:rPr>
                <w:color w:val="000000"/>
                <w:sz w:val="18"/>
              </w:rPr>
            </w:pPr>
          </w:p>
          <w:p w14:paraId="5D47EF6F" w14:textId="77777777" w:rsidR="00C704BD" w:rsidRPr="00710315" w:rsidRDefault="00C704BD" w:rsidP="001D33C4">
            <w:pPr>
              <w:ind w:firstLine="180"/>
              <w:rPr>
                <w:color w:val="000000"/>
                <w:sz w:val="18"/>
              </w:rPr>
            </w:pPr>
          </w:p>
          <w:p w14:paraId="2BB9560F" w14:textId="77777777" w:rsidR="00C704BD" w:rsidRPr="00710315" w:rsidRDefault="00C704BD" w:rsidP="001D33C4">
            <w:pPr>
              <w:ind w:firstLine="180"/>
              <w:rPr>
                <w:color w:val="000000"/>
                <w:sz w:val="18"/>
              </w:rPr>
            </w:pPr>
          </w:p>
          <w:p w14:paraId="00274409" w14:textId="77777777" w:rsidR="00C704BD" w:rsidRPr="00710315" w:rsidRDefault="00C704BD" w:rsidP="001D33C4">
            <w:pPr>
              <w:ind w:firstLine="180"/>
              <w:rPr>
                <w:color w:val="000000"/>
                <w:sz w:val="18"/>
              </w:rPr>
            </w:pPr>
          </w:p>
          <w:p w14:paraId="7D69C4CA" w14:textId="77777777" w:rsidR="00C704BD" w:rsidRPr="00710315" w:rsidRDefault="00C704BD" w:rsidP="001D33C4">
            <w:pPr>
              <w:ind w:firstLine="180"/>
              <w:rPr>
                <w:color w:val="000000"/>
                <w:sz w:val="18"/>
              </w:rPr>
            </w:pPr>
          </w:p>
          <w:p w14:paraId="5DAF6A13" w14:textId="77777777" w:rsidR="00C704BD" w:rsidRPr="00710315" w:rsidRDefault="00C704BD" w:rsidP="001D33C4">
            <w:pPr>
              <w:ind w:firstLine="180"/>
              <w:rPr>
                <w:color w:val="000000"/>
                <w:sz w:val="18"/>
              </w:rPr>
            </w:pPr>
          </w:p>
          <w:p w14:paraId="2D854A52" w14:textId="77777777" w:rsidR="00C704BD" w:rsidRPr="00710315" w:rsidRDefault="00C704BD" w:rsidP="001D33C4">
            <w:pPr>
              <w:ind w:firstLine="180"/>
              <w:rPr>
                <w:color w:val="000000"/>
                <w:sz w:val="18"/>
              </w:rPr>
            </w:pPr>
          </w:p>
        </w:tc>
        <w:tc>
          <w:tcPr>
            <w:tcW w:w="4776" w:type="dxa"/>
          </w:tcPr>
          <w:p w14:paraId="6D810972" w14:textId="77777777" w:rsidR="00C704BD" w:rsidRPr="00710315" w:rsidRDefault="00C704BD" w:rsidP="001D33C4">
            <w:pPr>
              <w:ind w:firstLine="180"/>
              <w:rPr>
                <w:color w:val="000000"/>
                <w:sz w:val="18"/>
              </w:rPr>
            </w:pPr>
          </w:p>
        </w:tc>
      </w:tr>
    </w:tbl>
    <w:p w14:paraId="616FEDC8" w14:textId="77777777" w:rsidR="00C704BD" w:rsidRPr="00710315" w:rsidRDefault="00C704BD" w:rsidP="00C704BD">
      <w:pPr>
        <w:ind w:firstLine="180"/>
        <w:rPr>
          <w:rFonts w:ascii="?l?r ??fc"/>
          <w:color w:val="000000"/>
          <w:sz w:val="18"/>
        </w:rPr>
      </w:pPr>
    </w:p>
    <w:p w14:paraId="1E01F9F5" w14:textId="77777777" w:rsidR="00C704BD" w:rsidRPr="00710315" w:rsidRDefault="00C704BD" w:rsidP="00C704BD">
      <w:pPr>
        <w:ind w:left="180" w:hangingChars="100" w:hanging="180"/>
        <w:rPr>
          <w:color w:val="000000"/>
          <w:sz w:val="18"/>
        </w:rPr>
      </w:pPr>
      <w:r w:rsidRPr="00710315">
        <w:rPr>
          <w:rFonts w:hint="eastAsia"/>
          <w:color w:val="000000"/>
          <w:sz w:val="18"/>
        </w:rPr>
        <w:t>７．委託金額に対する再委託の割合が５０パーセントを超える場合は、その理由（業務内容、選定理由等）</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552"/>
      </w:tblGrid>
      <w:tr w:rsidR="00C704BD" w:rsidRPr="00710315" w14:paraId="220A0B7D" w14:textId="77777777" w:rsidTr="001D33C4">
        <w:trPr>
          <w:trHeight w:val="3988"/>
        </w:trPr>
        <w:tc>
          <w:tcPr>
            <w:tcW w:w="9552" w:type="dxa"/>
            <w:tcBorders>
              <w:bottom w:val="single" w:sz="4" w:space="0" w:color="000000"/>
            </w:tcBorders>
          </w:tcPr>
          <w:p w14:paraId="4CDEFFD9" w14:textId="77777777" w:rsidR="00C704BD" w:rsidRPr="00710315" w:rsidRDefault="00C704BD" w:rsidP="001D33C4">
            <w:pPr>
              <w:ind w:firstLine="180"/>
              <w:rPr>
                <w:color w:val="000000"/>
                <w:sz w:val="18"/>
              </w:rPr>
            </w:pPr>
          </w:p>
        </w:tc>
      </w:tr>
    </w:tbl>
    <w:p w14:paraId="76678436" w14:textId="77777777" w:rsidR="00C704BD" w:rsidRPr="00710315" w:rsidRDefault="00C704BD" w:rsidP="00C704BD">
      <w:pPr>
        <w:ind w:firstLine="180"/>
        <w:rPr>
          <w:rFonts w:ascii="?l?r ??fc"/>
          <w:color w:val="000000"/>
          <w:sz w:val="18"/>
        </w:rPr>
      </w:pPr>
    </w:p>
    <w:p w14:paraId="7C480898" w14:textId="77777777" w:rsidR="00C704BD" w:rsidRPr="00710315" w:rsidRDefault="00C704BD" w:rsidP="00C704BD">
      <w:pPr>
        <w:ind w:firstLine="180"/>
        <w:rPr>
          <w:rFonts w:ascii="?l?r ??fc"/>
          <w:color w:val="000000"/>
          <w:sz w:val="18"/>
        </w:rPr>
      </w:pPr>
      <w:r w:rsidRPr="00710315">
        <w:rPr>
          <w:rFonts w:ascii="?l?r ??fc" w:hint="eastAsia"/>
          <w:color w:val="000000"/>
          <w:sz w:val="18"/>
        </w:rPr>
        <w:t>※　必要に応じ、別葉を作成すること。</w:t>
      </w:r>
    </w:p>
    <w:p w14:paraId="727EAE85" w14:textId="77777777" w:rsidR="00C704BD" w:rsidRPr="00710315" w:rsidRDefault="00C704BD" w:rsidP="00C704BD">
      <w:pPr>
        <w:ind w:firstLine="180"/>
        <w:rPr>
          <w:sz w:val="18"/>
          <w:szCs w:val="22"/>
        </w:rPr>
      </w:pPr>
      <w:r w:rsidRPr="00710315">
        <w:rPr>
          <w:rFonts w:hint="eastAsia"/>
          <w:color w:val="000000"/>
          <w:sz w:val="18"/>
        </w:rPr>
        <w:t>（この申請書の提出時期：計画変更を行う前。）</w:t>
      </w:r>
    </w:p>
    <w:p w14:paraId="00FA158A" w14:textId="77777777" w:rsidR="00C704BD" w:rsidRPr="00710315" w:rsidRDefault="00C704BD" w:rsidP="00C704BD">
      <w:pPr>
        <w:ind w:left="180" w:hangingChars="100" w:hanging="180"/>
        <w:rPr>
          <w:sz w:val="18"/>
          <w:szCs w:val="22"/>
        </w:rPr>
      </w:pPr>
      <w:r w:rsidRPr="00710315">
        <w:rPr>
          <w:sz w:val="18"/>
          <w:szCs w:val="22"/>
        </w:rPr>
        <w:br w:type="page"/>
      </w:r>
      <w:r w:rsidRPr="00710315">
        <w:rPr>
          <w:rFonts w:hint="eastAsia"/>
          <w:sz w:val="18"/>
          <w:szCs w:val="22"/>
        </w:rPr>
        <w:lastRenderedPageBreak/>
        <w:t>（様式第３）</w:t>
      </w:r>
    </w:p>
    <w:p w14:paraId="1518EDEE" w14:textId="77777777" w:rsidR="00C704BD" w:rsidRPr="00710315" w:rsidRDefault="00C704BD" w:rsidP="00C704BD">
      <w:pPr>
        <w:ind w:firstLine="180"/>
        <w:jc w:val="right"/>
        <w:rPr>
          <w:rFonts w:ascii="?l?r ??fc"/>
          <w:color w:val="000000"/>
          <w:sz w:val="18"/>
        </w:rPr>
      </w:pPr>
      <w:r w:rsidRPr="00710315">
        <w:rPr>
          <w:rFonts w:ascii="‚l‚r –¾’©"/>
          <w:sz w:val="18"/>
          <w:szCs w:val="22"/>
        </w:rPr>
        <w:t xml:space="preserve">                                                     </w:t>
      </w:r>
      <w:r w:rsidRPr="00710315">
        <w:rPr>
          <w:rFonts w:ascii="?l?r ??fc" w:hint="eastAsia"/>
          <w:color w:val="000000"/>
          <w:sz w:val="18"/>
        </w:rPr>
        <w:t>記</w:t>
      </w:r>
      <w:r w:rsidRPr="00710315">
        <w:rPr>
          <w:rFonts w:ascii="?l?r ??fc" w:hint="eastAsia"/>
          <w:color w:val="000000"/>
          <w:sz w:val="18"/>
        </w:rPr>
        <w:t xml:space="preserve">     </w:t>
      </w:r>
      <w:r w:rsidRPr="00710315">
        <w:rPr>
          <w:rFonts w:ascii="?l?r ??fc" w:hint="eastAsia"/>
          <w:color w:val="000000"/>
          <w:sz w:val="18"/>
        </w:rPr>
        <w:t>号</w:t>
      </w:r>
      <w:r w:rsidRPr="00710315">
        <w:rPr>
          <w:rFonts w:ascii="?l?r ??fc" w:hint="eastAsia"/>
          <w:color w:val="000000"/>
          <w:sz w:val="18"/>
        </w:rPr>
        <w:t xml:space="preserve">     </w:t>
      </w:r>
      <w:r w:rsidRPr="00710315">
        <w:rPr>
          <w:rFonts w:ascii="?l?r ??fc" w:hint="eastAsia"/>
          <w:color w:val="000000"/>
          <w:sz w:val="18"/>
        </w:rPr>
        <w:t>番</w:t>
      </w:r>
      <w:r w:rsidRPr="00710315">
        <w:rPr>
          <w:rFonts w:ascii="?l?r ??fc" w:hint="eastAsia"/>
          <w:color w:val="000000"/>
          <w:sz w:val="18"/>
        </w:rPr>
        <w:t xml:space="preserve">     </w:t>
      </w:r>
      <w:r w:rsidRPr="00710315">
        <w:rPr>
          <w:rFonts w:ascii="?l?r ??fc" w:hint="eastAsia"/>
          <w:color w:val="000000"/>
          <w:sz w:val="18"/>
        </w:rPr>
        <w:t>号</w:t>
      </w:r>
    </w:p>
    <w:p w14:paraId="786C9009" w14:textId="77777777" w:rsidR="00C704BD" w:rsidRPr="00710315" w:rsidRDefault="00C704BD" w:rsidP="00C704BD">
      <w:pPr>
        <w:ind w:firstLine="180"/>
        <w:jc w:val="right"/>
        <w:rPr>
          <w:rFonts w:ascii="‚l‚r –¾’©"/>
          <w:sz w:val="18"/>
          <w:szCs w:val="22"/>
        </w:rPr>
      </w:pPr>
      <w:r w:rsidRPr="00710315">
        <w:rPr>
          <w:rFonts w:hint="eastAsia"/>
          <w:color w:val="000000"/>
          <w:sz w:val="18"/>
        </w:rPr>
        <w:t>令和</w:t>
      </w:r>
      <w:r w:rsidRPr="00710315">
        <w:rPr>
          <w:rFonts w:ascii="?l?r ??fc"/>
          <w:color w:val="000000"/>
          <w:sz w:val="18"/>
        </w:rPr>
        <w:t xml:space="preserve">    </w:t>
      </w:r>
      <w:r w:rsidRPr="00710315">
        <w:rPr>
          <w:rFonts w:hint="eastAsia"/>
          <w:color w:val="000000"/>
          <w:sz w:val="18"/>
        </w:rPr>
        <w:t>年</w:t>
      </w:r>
      <w:r w:rsidRPr="00710315">
        <w:rPr>
          <w:rFonts w:ascii="?l?r ??fc"/>
          <w:color w:val="000000"/>
          <w:sz w:val="18"/>
        </w:rPr>
        <w:t xml:space="preserve">    </w:t>
      </w:r>
      <w:r w:rsidRPr="00710315">
        <w:rPr>
          <w:rFonts w:hint="eastAsia"/>
          <w:color w:val="000000"/>
          <w:sz w:val="18"/>
        </w:rPr>
        <w:t>月</w:t>
      </w:r>
      <w:r w:rsidRPr="00710315">
        <w:rPr>
          <w:rFonts w:ascii="?l?r ??fc"/>
          <w:color w:val="000000"/>
          <w:sz w:val="18"/>
        </w:rPr>
        <w:t xml:space="preserve">     </w:t>
      </w:r>
      <w:r w:rsidRPr="00710315">
        <w:rPr>
          <w:rFonts w:hint="eastAsia"/>
          <w:color w:val="000000"/>
          <w:sz w:val="18"/>
        </w:rPr>
        <w:t>日</w:t>
      </w:r>
    </w:p>
    <w:p w14:paraId="77DEA709" w14:textId="77777777" w:rsidR="00C704BD" w:rsidRPr="00710315" w:rsidRDefault="00C704BD" w:rsidP="00C704BD">
      <w:pPr>
        <w:ind w:firstLine="180"/>
        <w:rPr>
          <w:rFonts w:ascii="‚l‚r –¾’©"/>
          <w:sz w:val="18"/>
          <w:szCs w:val="22"/>
        </w:rPr>
      </w:pPr>
    </w:p>
    <w:p w14:paraId="33BAECF2" w14:textId="77777777" w:rsidR="00C704BD" w:rsidRPr="00710315" w:rsidRDefault="00C704BD" w:rsidP="00C704BD">
      <w:pPr>
        <w:ind w:firstLine="180"/>
        <w:rPr>
          <w:rFonts w:ascii="‚l‚r –¾’©"/>
          <w:sz w:val="18"/>
          <w:szCs w:val="22"/>
        </w:rPr>
      </w:pPr>
      <w:r w:rsidRPr="00710315">
        <w:rPr>
          <w:rFonts w:ascii="‚l‚r –¾’©"/>
          <w:sz w:val="18"/>
          <w:szCs w:val="22"/>
        </w:rPr>
        <w:t xml:space="preserve">  </w:t>
      </w:r>
      <w:r w:rsidRPr="00710315">
        <w:rPr>
          <w:rFonts w:hAnsi="ＭＳ 明朝" w:hint="eastAsia"/>
          <w:color w:val="000000"/>
          <w:sz w:val="18"/>
          <w:lang w:eastAsia="zh-CN"/>
        </w:rPr>
        <w:t>独立行政法人情報処理推進機構　理事長　殿</w:t>
      </w:r>
    </w:p>
    <w:p w14:paraId="2520D050" w14:textId="77777777" w:rsidR="00C704BD" w:rsidRPr="00710315" w:rsidRDefault="00C704BD" w:rsidP="00C704BD">
      <w:pPr>
        <w:ind w:firstLine="180"/>
        <w:rPr>
          <w:rFonts w:ascii="‚l‚r –¾’©"/>
          <w:sz w:val="18"/>
          <w:szCs w:val="22"/>
        </w:rPr>
      </w:pPr>
    </w:p>
    <w:p w14:paraId="76E46314" w14:textId="77777777" w:rsidR="00C704BD" w:rsidRPr="00710315" w:rsidRDefault="00C704BD" w:rsidP="00C704BD">
      <w:pPr>
        <w:ind w:firstLine="180"/>
        <w:rPr>
          <w:rFonts w:ascii="‚l‚r –¾’©"/>
          <w:sz w:val="18"/>
          <w:szCs w:val="22"/>
        </w:rPr>
      </w:pPr>
      <w:r w:rsidRPr="00710315">
        <w:rPr>
          <w:rFonts w:ascii="‚l‚r –¾’©"/>
          <w:sz w:val="18"/>
          <w:szCs w:val="22"/>
        </w:rPr>
        <w:t xml:space="preserve">                                                </w:t>
      </w:r>
      <w:r w:rsidRPr="00710315">
        <w:rPr>
          <w:rFonts w:hint="eastAsia"/>
          <w:sz w:val="18"/>
          <w:szCs w:val="22"/>
        </w:rPr>
        <w:t>住</w:t>
      </w:r>
      <w:r w:rsidRPr="00710315">
        <w:rPr>
          <w:rFonts w:ascii="‚l‚r –¾’©"/>
          <w:sz w:val="18"/>
          <w:szCs w:val="22"/>
        </w:rPr>
        <w:t xml:space="preserve">          </w:t>
      </w:r>
      <w:r w:rsidRPr="00710315">
        <w:rPr>
          <w:rFonts w:hint="eastAsia"/>
          <w:sz w:val="18"/>
          <w:szCs w:val="22"/>
        </w:rPr>
        <w:t>所</w:t>
      </w:r>
    </w:p>
    <w:p w14:paraId="32B9E430" w14:textId="77777777" w:rsidR="00C704BD" w:rsidRPr="00710315" w:rsidRDefault="00C704BD" w:rsidP="00C704BD">
      <w:pPr>
        <w:ind w:firstLine="180"/>
        <w:rPr>
          <w:rFonts w:ascii="‚l‚r –¾’©"/>
          <w:sz w:val="18"/>
          <w:szCs w:val="22"/>
        </w:rPr>
      </w:pPr>
      <w:r w:rsidRPr="00710315">
        <w:rPr>
          <w:rFonts w:ascii="‚l‚r –¾’©"/>
          <w:sz w:val="18"/>
          <w:szCs w:val="22"/>
        </w:rPr>
        <w:t xml:space="preserve">                                                </w:t>
      </w:r>
      <w:r w:rsidRPr="00710315">
        <w:rPr>
          <w:rFonts w:hint="eastAsia"/>
          <w:sz w:val="18"/>
          <w:szCs w:val="22"/>
        </w:rPr>
        <w:t>名　　　　　称</w:t>
      </w:r>
    </w:p>
    <w:p w14:paraId="2073CAE6" w14:textId="77777777" w:rsidR="00C704BD" w:rsidRPr="00710315" w:rsidRDefault="00C704BD" w:rsidP="00C704BD">
      <w:pPr>
        <w:ind w:firstLine="180"/>
        <w:rPr>
          <w:rFonts w:ascii="‚l‚r –¾’©"/>
          <w:sz w:val="18"/>
          <w:szCs w:val="22"/>
        </w:rPr>
      </w:pPr>
      <w:r w:rsidRPr="00710315">
        <w:rPr>
          <w:rFonts w:hint="eastAsia"/>
          <w:sz w:val="18"/>
          <w:szCs w:val="22"/>
        </w:rPr>
        <w:t xml:space="preserve">　　　　　　　　　　　　　　　　　　　　　　　　代</w:t>
      </w:r>
      <w:r w:rsidRPr="00710315">
        <w:rPr>
          <w:rFonts w:ascii="‚l‚r –¾’©"/>
          <w:sz w:val="18"/>
          <w:szCs w:val="22"/>
        </w:rPr>
        <w:t xml:space="preserve"> </w:t>
      </w:r>
      <w:r w:rsidRPr="00710315">
        <w:rPr>
          <w:rFonts w:hint="eastAsia"/>
          <w:sz w:val="18"/>
          <w:szCs w:val="22"/>
        </w:rPr>
        <w:t>表</w:t>
      </w:r>
      <w:r w:rsidRPr="00710315">
        <w:rPr>
          <w:rFonts w:ascii="‚l‚r –¾’©"/>
          <w:sz w:val="18"/>
          <w:szCs w:val="22"/>
        </w:rPr>
        <w:t xml:space="preserve"> </w:t>
      </w:r>
      <w:r w:rsidRPr="00710315">
        <w:rPr>
          <w:rFonts w:hint="eastAsia"/>
          <w:sz w:val="18"/>
          <w:szCs w:val="22"/>
        </w:rPr>
        <w:t>者</w:t>
      </w:r>
      <w:r w:rsidRPr="00710315">
        <w:rPr>
          <w:rFonts w:ascii="‚l‚r –¾’©"/>
          <w:sz w:val="18"/>
          <w:szCs w:val="22"/>
        </w:rPr>
        <w:t xml:space="preserve"> </w:t>
      </w:r>
      <w:r w:rsidRPr="00710315">
        <w:rPr>
          <w:rFonts w:hint="eastAsia"/>
          <w:sz w:val="18"/>
          <w:szCs w:val="22"/>
        </w:rPr>
        <w:t>氏</w:t>
      </w:r>
      <w:r w:rsidRPr="00710315">
        <w:rPr>
          <w:rFonts w:ascii="‚l‚r –¾’©"/>
          <w:sz w:val="18"/>
          <w:szCs w:val="22"/>
        </w:rPr>
        <w:t xml:space="preserve"> </w:t>
      </w:r>
      <w:r w:rsidRPr="00710315">
        <w:rPr>
          <w:rFonts w:hint="eastAsia"/>
          <w:sz w:val="18"/>
          <w:szCs w:val="22"/>
        </w:rPr>
        <w:t>名</w:t>
      </w:r>
    </w:p>
    <w:p w14:paraId="153B9BA5" w14:textId="77777777" w:rsidR="00C704BD" w:rsidRPr="00710315" w:rsidRDefault="00C704BD" w:rsidP="00C704BD">
      <w:pPr>
        <w:ind w:firstLine="180"/>
        <w:rPr>
          <w:rFonts w:ascii="‚l‚r –¾’©"/>
          <w:sz w:val="18"/>
          <w:szCs w:val="22"/>
        </w:rPr>
      </w:pPr>
    </w:p>
    <w:p w14:paraId="2ACEC45C" w14:textId="77777777" w:rsidR="00C704BD" w:rsidRPr="00710315" w:rsidRDefault="00C704BD" w:rsidP="00C704BD">
      <w:pPr>
        <w:ind w:firstLine="180"/>
        <w:jc w:val="center"/>
        <w:rPr>
          <w:rFonts w:ascii="‚l‚r –¾’©"/>
          <w:sz w:val="18"/>
          <w:szCs w:val="22"/>
        </w:rPr>
      </w:pPr>
      <w:r w:rsidRPr="00710315">
        <w:rPr>
          <w:rFonts w:ascii="‚l‚r –¾’©" w:hint="eastAsia"/>
          <w:sz w:val="18"/>
          <w:szCs w:val="22"/>
        </w:rPr>
        <w:t>再委託に係る承認申請書</w:t>
      </w:r>
    </w:p>
    <w:p w14:paraId="594FD8D5" w14:textId="77777777" w:rsidR="00C704BD" w:rsidRPr="00710315" w:rsidRDefault="00C704BD" w:rsidP="00C704BD">
      <w:pPr>
        <w:ind w:firstLine="180"/>
        <w:rPr>
          <w:rFonts w:ascii="‚l‚r –¾’©"/>
          <w:sz w:val="18"/>
          <w:szCs w:val="22"/>
        </w:rPr>
      </w:pPr>
    </w:p>
    <w:p w14:paraId="673E544B" w14:textId="77777777" w:rsidR="00C704BD" w:rsidRPr="00710315" w:rsidRDefault="00C704BD" w:rsidP="00C704BD">
      <w:pPr>
        <w:ind w:firstLine="180"/>
        <w:rPr>
          <w:rFonts w:ascii="‚l‚r –¾’©"/>
          <w:sz w:val="18"/>
          <w:szCs w:val="22"/>
        </w:rPr>
      </w:pPr>
      <w:r w:rsidRPr="00710315">
        <w:rPr>
          <w:rFonts w:ascii="‚l‚r –¾’©" w:hint="eastAsia"/>
          <w:sz w:val="18"/>
          <w:szCs w:val="22"/>
        </w:rPr>
        <w:t>契約書第７条第２項の規定に基づき、下記のとおり申請します。</w:t>
      </w:r>
    </w:p>
    <w:p w14:paraId="5D34B72F" w14:textId="77777777" w:rsidR="00C704BD" w:rsidRPr="00710315" w:rsidRDefault="00C704BD" w:rsidP="00C704BD">
      <w:pPr>
        <w:ind w:firstLine="180"/>
        <w:rPr>
          <w:rFonts w:ascii="‚l‚r –¾’©"/>
          <w:sz w:val="18"/>
          <w:szCs w:val="22"/>
        </w:rPr>
      </w:pPr>
    </w:p>
    <w:p w14:paraId="4A645C2B" w14:textId="77777777" w:rsidR="00C704BD" w:rsidRPr="00710315" w:rsidRDefault="00C704BD" w:rsidP="00C704BD">
      <w:pPr>
        <w:pStyle w:val="ac"/>
        <w:ind w:firstLine="180"/>
        <w:rPr>
          <w:sz w:val="18"/>
        </w:rPr>
      </w:pPr>
      <w:r w:rsidRPr="00710315">
        <w:rPr>
          <w:rFonts w:hint="eastAsia"/>
          <w:sz w:val="18"/>
        </w:rPr>
        <w:t>記</w:t>
      </w:r>
    </w:p>
    <w:p w14:paraId="0730AC26" w14:textId="77777777" w:rsidR="00C704BD" w:rsidRPr="00710315" w:rsidRDefault="00C704BD" w:rsidP="00C704BD">
      <w:pPr>
        <w:ind w:firstLine="180"/>
        <w:rPr>
          <w:color w:val="000000"/>
          <w:sz w:val="18"/>
        </w:rPr>
      </w:pPr>
      <w:r w:rsidRPr="00710315">
        <w:rPr>
          <w:rFonts w:hint="eastAsia"/>
          <w:color w:val="000000"/>
          <w:sz w:val="18"/>
        </w:rPr>
        <w:t>１．契約件名等</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2551"/>
        <w:gridCol w:w="2694"/>
        <w:gridCol w:w="2781"/>
      </w:tblGrid>
      <w:tr w:rsidR="00C704BD" w:rsidRPr="00710315" w14:paraId="1C9FD228" w14:textId="77777777" w:rsidTr="001D33C4">
        <w:tc>
          <w:tcPr>
            <w:tcW w:w="1526" w:type="dxa"/>
          </w:tcPr>
          <w:p w14:paraId="7148EF11" w14:textId="77777777" w:rsidR="00C704BD" w:rsidRPr="00710315" w:rsidRDefault="00C704BD" w:rsidP="001D33C4">
            <w:pPr>
              <w:ind w:firstLine="180"/>
              <w:rPr>
                <w:rFonts w:ascii="?l?r ??fc"/>
                <w:sz w:val="18"/>
              </w:rPr>
            </w:pPr>
            <w:r w:rsidRPr="00710315">
              <w:rPr>
                <w:rFonts w:ascii="?l?r ??fc" w:hint="eastAsia"/>
                <w:sz w:val="18"/>
              </w:rPr>
              <w:t>契約締結日</w:t>
            </w:r>
          </w:p>
        </w:tc>
        <w:tc>
          <w:tcPr>
            <w:tcW w:w="2551" w:type="dxa"/>
          </w:tcPr>
          <w:p w14:paraId="16084109" w14:textId="77777777" w:rsidR="00C704BD" w:rsidRPr="00710315" w:rsidRDefault="00C704BD" w:rsidP="001D33C4">
            <w:pPr>
              <w:ind w:firstLine="180"/>
              <w:rPr>
                <w:rFonts w:ascii="?l?r ??fc"/>
                <w:sz w:val="18"/>
              </w:rPr>
            </w:pPr>
          </w:p>
        </w:tc>
        <w:tc>
          <w:tcPr>
            <w:tcW w:w="2694" w:type="dxa"/>
          </w:tcPr>
          <w:p w14:paraId="55B3B270" w14:textId="77777777" w:rsidR="00C704BD" w:rsidRPr="00710315" w:rsidRDefault="00C704BD" w:rsidP="001D33C4">
            <w:pPr>
              <w:ind w:firstLine="180"/>
              <w:rPr>
                <w:rFonts w:ascii="?l?r ??fc"/>
                <w:sz w:val="18"/>
              </w:rPr>
            </w:pPr>
            <w:r w:rsidRPr="00710315">
              <w:rPr>
                <w:rFonts w:ascii="?l?r ??fc" w:hint="eastAsia"/>
                <w:sz w:val="18"/>
              </w:rPr>
              <w:t>契約締結時の記号番号</w:t>
            </w:r>
          </w:p>
        </w:tc>
        <w:tc>
          <w:tcPr>
            <w:tcW w:w="2781" w:type="dxa"/>
          </w:tcPr>
          <w:p w14:paraId="69D1470E" w14:textId="77777777" w:rsidR="00C704BD" w:rsidRPr="00710315" w:rsidRDefault="00C704BD" w:rsidP="001D33C4">
            <w:pPr>
              <w:ind w:firstLine="180"/>
              <w:rPr>
                <w:rFonts w:ascii="?l?r ??fc"/>
                <w:sz w:val="18"/>
              </w:rPr>
            </w:pPr>
          </w:p>
        </w:tc>
      </w:tr>
      <w:tr w:rsidR="00C704BD" w:rsidRPr="00710315" w14:paraId="2DEBDDD1" w14:textId="77777777" w:rsidTr="001D33C4">
        <w:tc>
          <w:tcPr>
            <w:tcW w:w="1526" w:type="dxa"/>
          </w:tcPr>
          <w:p w14:paraId="3A4E1BDA" w14:textId="77777777" w:rsidR="00C704BD" w:rsidRPr="00710315" w:rsidRDefault="00C704BD" w:rsidP="001D33C4">
            <w:pPr>
              <w:ind w:firstLine="180"/>
              <w:rPr>
                <w:rFonts w:ascii="?l?r ??fc"/>
                <w:sz w:val="18"/>
              </w:rPr>
            </w:pPr>
            <w:r w:rsidRPr="00710315">
              <w:rPr>
                <w:rFonts w:ascii="?l?r ??fc" w:hint="eastAsia"/>
                <w:sz w:val="18"/>
              </w:rPr>
              <w:t>契約件名</w:t>
            </w:r>
          </w:p>
        </w:tc>
        <w:tc>
          <w:tcPr>
            <w:tcW w:w="8026" w:type="dxa"/>
            <w:gridSpan w:val="3"/>
          </w:tcPr>
          <w:p w14:paraId="618F536F" w14:textId="77777777" w:rsidR="00C704BD" w:rsidRPr="00710315" w:rsidRDefault="00C704BD" w:rsidP="001D33C4">
            <w:pPr>
              <w:ind w:firstLine="180"/>
              <w:rPr>
                <w:rFonts w:ascii="?l?r ??fc"/>
                <w:sz w:val="18"/>
              </w:rPr>
            </w:pPr>
          </w:p>
          <w:p w14:paraId="5280AFFA" w14:textId="77777777" w:rsidR="00C704BD" w:rsidRPr="00710315" w:rsidRDefault="00C704BD" w:rsidP="001D33C4">
            <w:pPr>
              <w:ind w:firstLine="180"/>
              <w:rPr>
                <w:rFonts w:ascii="?l?r ??fc"/>
                <w:sz w:val="18"/>
              </w:rPr>
            </w:pPr>
          </w:p>
        </w:tc>
      </w:tr>
    </w:tbl>
    <w:p w14:paraId="4CA96627" w14:textId="77777777" w:rsidR="00C704BD" w:rsidRPr="00710315" w:rsidRDefault="00C704BD" w:rsidP="00C704BD">
      <w:pPr>
        <w:ind w:firstLine="180"/>
        <w:rPr>
          <w:rFonts w:ascii="?l?r ??fc"/>
          <w:color w:val="000000"/>
          <w:sz w:val="18"/>
        </w:rPr>
      </w:pPr>
    </w:p>
    <w:p w14:paraId="19C0CE19" w14:textId="77777777" w:rsidR="00C704BD" w:rsidRPr="00710315" w:rsidRDefault="00C704BD" w:rsidP="00C704BD">
      <w:pPr>
        <w:ind w:left="180" w:hangingChars="100" w:hanging="180"/>
        <w:rPr>
          <w:sz w:val="18"/>
          <w:szCs w:val="22"/>
        </w:rPr>
      </w:pPr>
      <w:r w:rsidRPr="00710315">
        <w:rPr>
          <w:rFonts w:hint="eastAsia"/>
          <w:sz w:val="18"/>
          <w:szCs w:val="22"/>
        </w:rPr>
        <w:t>２．再委託内容（複数ある場合は再委託先ごとに記載することとし、再委託先の変更の場合は新旧対比すること。）</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60"/>
        <w:gridCol w:w="6892"/>
      </w:tblGrid>
      <w:tr w:rsidR="00C704BD" w:rsidRPr="00710315" w14:paraId="32A371C3" w14:textId="77777777" w:rsidTr="001D33C4">
        <w:tc>
          <w:tcPr>
            <w:tcW w:w="2660" w:type="dxa"/>
          </w:tcPr>
          <w:p w14:paraId="14AF4617" w14:textId="77777777" w:rsidR="00C704BD" w:rsidRPr="00710315" w:rsidRDefault="00C704BD" w:rsidP="001D33C4">
            <w:pPr>
              <w:ind w:firstLine="180"/>
              <w:rPr>
                <w:sz w:val="18"/>
                <w:szCs w:val="22"/>
              </w:rPr>
            </w:pPr>
            <w:r w:rsidRPr="00710315">
              <w:rPr>
                <w:rFonts w:hint="eastAsia"/>
                <w:sz w:val="18"/>
                <w:szCs w:val="22"/>
              </w:rPr>
              <w:t>再委託先の氏名又は名称及び住所</w:t>
            </w:r>
          </w:p>
        </w:tc>
        <w:tc>
          <w:tcPr>
            <w:tcW w:w="6892" w:type="dxa"/>
          </w:tcPr>
          <w:p w14:paraId="23208BE4" w14:textId="77777777" w:rsidR="00C704BD" w:rsidRPr="00710315" w:rsidRDefault="00C704BD" w:rsidP="001D33C4">
            <w:pPr>
              <w:ind w:firstLine="180"/>
              <w:rPr>
                <w:sz w:val="18"/>
                <w:szCs w:val="22"/>
              </w:rPr>
            </w:pPr>
          </w:p>
        </w:tc>
      </w:tr>
      <w:tr w:rsidR="00C704BD" w:rsidRPr="00710315" w14:paraId="07EE857C" w14:textId="77777777" w:rsidTr="001D33C4">
        <w:tc>
          <w:tcPr>
            <w:tcW w:w="2660" w:type="dxa"/>
          </w:tcPr>
          <w:p w14:paraId="435007B4" w14:textId="77777777" w:rsidR="00C704BD" w:rsidRPr="00710315" w:rsidRDefault="00C704BD" w:rsidP="001D33C4">
            <w:pPr>
              <w:ind w:firstLine="180"/>
              <w:rPr>
                <w:sz w:val="18"/>
                <w:szCs w:val="22"/>
              </w:rPr>
            </w:pPr>
            <w:r w:rsidRPr="00710315">
              <w:rPr>
                <w:rFonts w:hint="eastAsia"/>
                <w:sz w:val="18"/>
                <w:szCs w:val="22"/>
              </w:rPr>
              <w:t>再委託先が業務を終了すべき時期</w:t>
            </w:r>
          </w:p>
        </w:tc>
        <w:tc>
          <w:tcPr>
            <w:tcW w:w="6892" w:type="dxa"/>
          </w:tcPr>
          <w:p w14:paraId="70445144" w14:textId="77777777" w:rsidR="00C704BD" w:rsidRPr="00710315" w:rsidRDefault="00C704BD" w:rsidP="001D33C4">
            <w:pPr>
              <w:ind w:firstLine="180"/>
              <w:rPr>
                <w:sz w:val="18"/>
                <w:szCs w:val="22"/>
              </w:rPr>
            </w:pPr>
          </w:p>
        </w:tc>
      </w:tr>
      <w:tr w:rsidR="00C704BD" w:rsidRPr="00710315" w14:paraId="2A83D8EC" w14:textId="77777777" w:rsidTr="001D33C4">
        <w:tc>
          <w:tcPr>
            <w:tcW w:w="2660" w:type="dxa"/>
          </w:tcPr>
          <w:p w14:paraId="64838930" w14:textId="77777777" w:rsidR="00C704BD" w:rsidRPr="00710315" w:rsidRDefault="00C704BD" w:rsidP="001D33C4">
            <w:pPr>
              <w:ind w:firstLine="180"/>
              <w:rPr>
                <w:sz w:val="18"/>
                <w:szCs w:val="22"/>
              </w:rPr>
            </w:pPr>
            <w:r w:rsidRPr="00710315">
              <w:rPr>
                <w:rFonts w:hint="eastAsia"/>
                <w:sz w:val="18"/>
                <w:szCs w:val="22"/>
              </w:rPr>
              <w:t>再委託する（又は再委託先を変更する）理由</w:t>
            </w:r>
          </w:p>
        </w:tc>
        <w:tc>
          <w:tcPr>
            <w:tcW w:w="6892" w:type="dxa"/>
          </w:tcPr>
          <w:p w14:paraId="2532D78C" w14:textId="77777777" w:rsidR="00C704BD" w:rsidRPr="00710315" w:rsidRDefault="00C704BD" w:rsidP="001D33C4">
            <w:pPr>
              <w:ind w:firstLine="180"/>
              <w:rPr>
                <w:sz w:val="18"/>
                <w:szCs w:val="22"/>
              </w:rPr>
            </w:pPr>
          </w:p>
        </w:tc>
      </w:tr>
    </w:tbl>
    <w:p w14:paraId="1F259F04" w14:textId="77777777" w:rsidR="00C704BD" w:rsidRPr="00710315" w:rsidRDefault="00C704BD" w:rsidP="00C704BD">
      <w:pPr>
        <w:ind w:firstLine="180"/>
        <w:rPr>
          <w:sz w:val="18"/>
          <w:szCs w:val="22"/>
        </w:rPr>
      </w:pPr>
    </w:p>
    <w:p w14:paraId="015228A9" w14:textId="77777777" w:rsidR="00C704BD" w:rsidRPr="00710315" w:rsidRDefault="00C704BD" w:rsidP="00C704BD">
      <w:pPr>
        <w:ind w:firstLine="180"/>
        <w:rPr>
          <w:color w:val="000000"/>
          <w:sz w:val="18"/>
        </w:rPr>
      </w:pPr>
      <w:r w:rsidRPr="00710315">
        <w:rPr>
          <w:rFonts w:hint="eastAsia"/>
          <w:color w:val="000000"/>
          <w:sz w:val="18"/>
        </w:rPr>
        <w:t>３．履行体制図（契約書別紙２に準じ、作成すること。）</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776"/>
        <w:gridCol w:w="4776"/>
      </w:tblGrid>
      <w:tr w:rsidR="00C704BD" w:rsidRPr="00710315" w14:paraId="02C2E9A1" w14:textId="77777777" w:rsidTr="001D33C4">
        <w:tc>
          <w:tcPr>
            <w:tcW w:w="4776" w:type="dxa"/>
          </w:tcPr>
          <w:p w14:paraId="47EE8475" w14:textId="77777777" w:rsidR="00C704BD" w:rsidRPr="00710315" w:rsidRDefault="00C704BD" w:rsidP="001D33C4">
            <w:pPr>
              <w:ind w:firstLine="180"/>
              <w:jc w:val="center"/>
              <w:rPr>
                <w:color w:val="000000"/>
                <w:sz w:val="18"/>
              </w:rPr>
            </w:pPr>
            <w:r w:rsidRPr="00710315">
              <w:rPr>
                <w:rFonts w:hint="eastAsia"/>
                <w:color w:val="000000"/>
                <w:sz w:val="18"/>
              </w:rPr>
              <w:t>変更前</w:t>
            </w:r>
          </w:p>
        </w:tc>
        <w:tc>
          <w:tcPr>
            <w:tcW w:w="4776" w:type="dxa"/>
          </w:tcPr>
          <w:p w14:paraId="245C44AA" w14:textId="77777777" w:rsidR="00C704BD" w:rsidRPr="00710315" w:rsidRDefault="00C704BD" w:rsidP="001D33C4">
            <w:pPr>
              <w:ind w:firstLine="180"/>
              <w:jc w:val="center"/>
              <w:rPr>
                <w:color w:val="000000"/>
                <w:sz w:val="18"/>
              </w:rPr>
            </w:pPr>
            <w:r w:rsidRPr="00710315">
              <w:rPr>
                <w:rFonts w:hint="eastAsia"/>
                <w:color w:val="000000"/>
                <w:sz w:val="18"/>
              </w:rPr>
              <w:t>変更後</w:t>
            </w:r>
          </w:p>
        </w:tc>
      </w:tr>
      <w:tr w:rsidR="00C704BD" w:rsidRPr="00710315" w14:paraId="4AFD9CBE" w14:textId="77777777" w:rsidTr="001D33C4">
        <w:trPr>
          <w:trHeight w:val="2423"/>
        </w:trPr>
        <w:tc>
          <w:tcPr>
            <w:tcW w:w="4776" w:type="dxa"/>
          </w:tcPr>
          <w:p w14:paraId="0A897DFD" w14:textId="77777777" w:rsidR="00C704BD" w:rsidRPr="00710315" w:rsidRDefault="00C704BD" w:rsidP="001D33C4">
            <w:pPr>
              <w:ind w:firstLine="180"/>
              <w:rPr>
                <w:color w:val="000000"/>
                <w:sz w:val="18"/>
              </w:rPr>
            </w:pPr>
          </w:p>
          <w:p w14:paraId="57B304BD" w14:textId="77777777" w:rsidR="00C704BD" w:rsidRPr="00710315" w:rsidRDefault="00C704BD" w:rsidP="001D33C4">
            <w:pPr>
              <w:ind w:firstLine="180"/>
              <w:rPr>
                <w:color w:val="000000"/>
                <w:sz w:val="18"/>
              </w:rPr>
            </w:pPr>
          </w:p>
          <w:p w14:paraId="09C9AF7B" w14:textId="77777777" w:rsidR="00C704BD" w:rsidRPr="00710315" w:rsidRDefault="00C704BD" w:rsidP="001D33C4">
            <w:pPr>
              <w:ind w:firstLine="180"/>
              <w:rPr>
                <w:color w:val="000000"/>
                <w:sz w:val="18"/>
              </w:rPr>
            </w:pPr>
          </w:p>
          <w:p w14:paraId="195DAA4C" w14:textId="77777777" w:rsidR="00C704BD" w:rsidRPr="00710315" w:rsidRDefault="00C704BD" w:rsidP="001D33C4">
            <w:pPr>
              <w:ind w:firstLine="180"/>
              <w:rPr>
                <w:color w:val="000000"/>
                <w:sz w:val="18"/>
              </w:rPr>
            </w:pPr>
          </w:p>
          <w:p w14:paraId="395AEA52" w14:textId="77777777" w:rsidR="00C704BD" w:rsidRPr="00710315" w:rsidRDefault="00C704BD" w:rsidP="001D33C4">
            <w:pPr>
              <w:ind w:firstLine="180"/>
              <w:rPr>
                <w:color w:val="000000"/>
                <w:sz w:val="18"/>
              </w:rPr>
            </w:pPr>
          </w:p>
          <w:p w14:paraId="6FDC14EB" w14:textId="77777777" w:rsidR="00C704BD" w:rsidRPr="00710315" w:rsidRDefault="00C704BD" w:rsidP="001D33C4">
            <w:pPr>
              <w:ind w:firstLine="180"/>
              <w:rPr>
                <w:color w:val="000000"/>
                <w:sz w:val="18"/>
              </w:rPr>
            </w:pPr>
          </w:p>
          <w:p w14:paraId="691B5FFF" w14:textId="77777777" w:rsidR="00C704BD" w:rsidRPr="00710315" w:rsidRDefault="00C704BD" w:rsidP="001D33C4">
            <w:pPr>
              <w:ind w:firstLine="180"/>
              <w:rPr>
                <w:color w:val="000000"/>
                <w:sz w:val="18"/>
              </w:rPr>
            </w:pPr>
          </w:p>
          <w:p w14:paraId="5A3EB7BD" w14:textId="77777777" w:rsidR="00C704BD" w:rsidRPr="00710315" w:rsidRDefault="00C704BD" w:rsidP="001D33C4">
            <w:pPr>
              <w:ind w:firstLine="180"/>
              <w:rPr>
                <w:color w:val="000000"/>
                <w:sz w:val="18"/>
              </w:rPr>
            </w:pPr>
          </w:p>
        </w:tc>
        <w:tc>
          <w:tcPr>
            <w:tcW w:w="4776" w:type="dxa"/>
          </w:tcPr>
          <w:p w14:paraId="331BC266" w14:textId="77777777" w:rsidR="00C704BD" w:rsidRPr="00710315" w:rsidRDefault="00C704BD" w:rsidP="001D33C4">
            <w:pPr>
              <w:ind w:firstLine="180"/>
              <w:rPr>
                <w:color w:val="000000"/>
                <w:sz w:val="18"/>
              </w:rPr>
            </w:pPr>
          </w:p>
        </w:tc>
      </w:tr>
    </w:tbl>
    <w:p w14:paraId="7E730F1E" w14:textId="77777777" w:rsidR="00C704BD" w:rsidRPr="00710315" w:rsidRDefault="00C704BD" w:rsidP="00C704BD">
      <w:pPr>
        <w:ind w:left="180" w:hangingChars="100" w:hanging="180"/>
        <w:rPr>
          <w:color w:val="000000"/>
          <w:sz w:val="18"/>
        </w:rPr>
      </w:pPr>
    </w:p>
    <w:p w14:paraId="1F17F9E5" w14:textId="77777777" w:rsidR="00C704BD" w:rsidRPr="00710315" w:rsidRDefault="00C704BD" w:rsidP="00C704BD">
      <w:pPr>
        <w:ind w:left="180" w:hangingChars="100" w:hanging="180"/>
        <w:rPr>
          <w:color w:val="000000"/>
          <w:sz w:val="18"/>
        </w:rPr>
      </w:pPr>
      <w:r w:rsidRPr="00710315">
        <w:rPr>
          <w:rFonts w:hint="eastAsia"/>
          <w:color w:val="000000"/>
          <w:sz w:val="18"/>
        </w:rPr>
        <w:t>※　必要に応じ、別葉を作成すること。</w:t>
      </w:r>
    </w:p>
    <w:p w14:paraId="75DA93BD" w14:textId="77777777" w:rsidR="00C704BD" w:rsidRPr="00710315" w:rsidRDefault="00C704BD" w:rsidP="00C704BD">
      <w:pPr>
        <w:ind w:left="180" w:hangingChars="100" w:hanging="180"/>
        <w:rPr>
          <w:color w:val="000000"/>
          <w:sz w:val="18"/>
        </w:rPr>
      </w:pPr>
      <w:r w:rsidRPr="00710315">
        <w:rPr>
          <w:rFonts w:hint="eastAsia"/>
          <w:color w:val="000000"/>
          <w:sz w:val="18"/>
        </w:rPr>
        <w:t>（この申請書の提出時期：再委託を行う前。）</w:t>
      </w:r>
    </w:p>
    <w:p w14:paraId="5D62B9C9" w14:textId="77777777" w:rsidR="00C704BD" w:rsidRPr="00710315" w:rsidRDefault="00C704BD" w:rsidP="00C704BD">
      <w:pPr>
        <w:ind w:firstLine="180"/>
        <w:rPr>
          <w:rFonts w:ascii="?l?r ??fc"/>
          <w:color w:val="000000"/>
          <w:sz w:val="18"/>
        </w:rPr>
      </w:pPr>
      <w:r w:rsidRPr="00710315">
        <w:rPr>
          <w:color w:val="000000"/>
          <w:sz w:val="18"/>
        </w:rPr>
        <w:br w:type="page"/>
      </w:r>
      <w:r w:rsidRPr="00710315">
        <w:rPr>
          <w:rFonts w:hint="eastAsia"/>
          <w:color w:val="000000"/>
          <w:sz w:val="18"/>
        </w:rPr>
        <w:lastRenderedPageBreak/>
        <w:t>（様式第４）</w:t>
      </w:r>
    </w:p>
    <w:p w14:paraId="2F7E453D" w14:textId="77777777" w:rsidR="00C704BD" w:rsidRPr="00710315" w:rsidRDefault="00C704BD" w:rsidP="00C704BD">
      <w:pPr>
        <w:ind w:firstLine="180"/>
        <w:jc w:val="right"/>
        <w:rPr>
          <w:rFonts w:ascii="?l?r ??fc"/>
          <w:color w:val="000000"/>
          <w:sz w:val="18"/>
        </w:rPr>
      </w:pPr>
      <w:r w:rsidRPr="00710315">
        <w:rPr>
          <w:rFonts w:ascii="?l?r ??fc"/>
          <w:color w:val="000000"/>
          <w:sz w:val="18"/>
        </w:rPr>
        <w:t xml:space="preserve">                                                     </w:t>
      </w:r>
      <w:r w:rsidRPr="00710315">
        <w:rPr>
          <w:rFonts w:ascii="?l?r ??fc" w:hint="eastAsia"/>
          <w:color w:val="000000"/>
          <w:sz w:val="18"/>
        </w:rPr>
        <w:t>記</w:t>
      </w:r>
      <w:r w:rsidRPr="00710315">
        <w:rPr>
          <w:rFonts w:ascii="?l?r ??fc" w:hint="eastAsia"/>
          <w:color w:val="000000"/>
          <w:sz w:val="18"/>
        </w:rPr>
        <w:t xml:space="preserve">     </w:t>
      </w:r>
      <w:r w:rsidRPr="00710315">
        <w:rPr>
          <w:rFonts w:ascii="?l?r ??fc" w:hint="eastAsia"/>
          <w:color w:val="000000"/>
          <w:sz w:val="18"/>
        </w:rPr>
        <w:t>号</w:t>
      </w:r>
      <w:r w:rsidRPr="00710315">
        <w:rPr>
          <w:rFonts w:ascii="?l?r ??fc" w:hint="eastAsia"/>
          <w:color w:val="000000"/>
          <w:sz w:val="18"/>
        </w:rPr>
        <w:t xml:space="preserve">     </w:t>
      </w:r>
      <w:r w:rsidRPr="00710315">
        <w:rPr>
          <w:rFonts w:ascii="?l?r ??fc" w:hint="eastAsia"/>
          <w:color w:val="000000"/>
          <w:sz w:val="18"/>
        </w:rPr>
        <w:t>番</w:t>
      </w:r>
      <w:r w:rsidRPr="00710315">
        <w:rPr>
          <w:rFonts w:ascii="?l?r ??fc" w:hint="eastAsia"/>
          <w:color w:val="000000"/>
          <w:sz w:val="18"/>
        </w:rPr>
        <w:t xml:space="preserve">     </w:t>
      </w:r>
      <w:r w:rsidRPr="00710315">
        <w:rPr>
          <w:rFonts w:ascii="?l?r ??fc" w:hint="eastAsia"/>
          <w:color w:val="000000"/>
          <w:sz w:val="18"/>
        </w:rPr>
        <w:t>号</w:t>
      </w:r>
    </w:p>
    <w:p w14:paraId="1A32FA3F" w14:textId="77777777" w:rsidR="00C704BD" w:rsidRPr="00710315" w:rsidRDefault="00C704BD" w:rsidP="00C704BD">
      <w:pPr>
        <w:ind w:firstLine="180"/>
        <w:jc w:val="right"/>
        <w:rPr>
          <w:rFonts w:ascii="?l?r ??fc"/>
          <w:color w:val="000000"/>
          <w:sz w:val="18"/>
        </w:rPr>
      </w:pPr>
      <w:r w:rsidRPr="00710315">
        <w:rPr>
          <w:rFonts w:hint="eastAsia"/>
          <w:color w:val="000000"/>
          <w:sz w:val="18"/>
        </w:rPr>
        <w:t>令和</w:t>
      </w:r>
      <w:r w:rsidRPr="00710315">
        <w:rPr>
          <w:rFonts w:ascii="?l?r ??fc"/>
          <w:color w:val="000000"/>
          <w:sz w:val="18"/>
        </w:rPr>
        <w:t xml:space="preserve">    </w:t>
      </w:r>
      <w:r w:rsidRPr="00710315">
        <w:rPr>
          <w:rFonts w:hint="eastAsia"/>
          <w:color w:val="000000"/>
          <w:sz w:val="18"/>
        </w:rPr>
        <w:t>年</w:t>
      </w:r>
      <w:r w:rsidRPr="00710315">
        <w:rPr>
          <w:rFonts w:ascii="?l?r ??fc"/>
          <w:color w:val="000000"/>
          <w:sz w:val="18"/>
        </w:rPr>
        <w:t xml:space="preserve">    </w:t>
      </w:r>
      <w:r w:rsidRPr="00710315">
        <w:rPr>
          <w:rFonts w:hint="eastAsia"/>
          <w:color w:val="000000"/>
          <w:sz w:val="18"/>
        </w:rPr>
        <w:t>月</w:t>
      </w:r>
      <w:r w:rsidRPr="00710315">
        <w:rPr>
          <w:rFonts w:ascii="?l?r ??fc"/>
          <w:color w:val="000000"/>
          <w:sz w:val="18"/>
        </w:rPr>
        <w:t xml:space="preserve">     </w:t>
      </w:r>
      <w:r w:rsidRPr="00710315">
        <w:rPr>
          <w:rFonts w:hint="eastAsia"/>
          <w:color w:val="000000"/>
          <w:sz w:val="18"/>
        </w:rPr>
        <w:t>日</w:t>
      </w:r>
    </w:p>
    <w:p w14:paraId="30B7087F" w14:textId="77777777" w:rsidR="00C704BD" w:rsidRPr="00710315" w:rsidRDefault="00C704BD" w:rsidP="00C704BD">
      <w:pPr>
        <w:ind w:firstLine="180"/>
        <w:rPr>
          <w:rFonts w:ascii="?l?r ??fc"/>
          <w:color w:val="000000"/>
          <w:sz w:val="18"/>
        </w:rPr>
      </w:pPr>
    </w:p>
    <w:p w14:paraId="78CDC028" w14:textId="77777777" w:rsidR="00C704BD" w:rsidRPr="00710315" w:rsidRDefault="00C704BD" w:rsidP="00C704BD">
      <w:pPr>
        <w:ind w:firstLine="180"/>
        <w:rPr>
          <w:rFonts w:ascii="?l?r ??fc"/>
          <w:color w:val="000000"/>
          <w:sz w:val="18"/>
        </w:rPr>
      </w:pPr>
      <w:r w:rsidRPr="00710315">
        <w:rPr>
          <w:rFonts w:hint="eastAsia"/>
          <w:color w:val="000000"/>
          <w:sz w:val="18"/>
        </w:rPr>
        <w:t xml:space="preserve">　</w:t>
      </w:r>
      <w:r w:rsidRPr="00710315">
        <w:rPr>
          <w:rFonts w:hAnsi="ＭＳ 明朝" w:hint="eastAsia"/>
          <w:color w:val="000000"/>
          <w:sz w:val="18"/>
          <w:lang w:eastAsia="zh-CN"/>
        </w:rPr>
        <w:t>独立行政法人情報処理推進機構　理事長　殿</w:t>
      </w:r>
    </w:p>
    <w:p w14:paraId="0851BE70" w14:textId="77777777" w:rsidR="00C704BD" w:rsidRPr="00710315" w:rsidRDefault="00C704BD" w:rsidP="00C704BD">
      <w:pPr>
        <w:ind w:firstLine="180"/>
        <w:rPr>
          <w:rFonts w:ascii="?l?r ??fc"/>
          <w:color w:val="000000"/>
          <w:sz w:val="18"/>
        </w:rPr>
      </w:pPr>
    </w:p>
    <w:p w14:paraId="43038490" w14:textId="77777777" w:rsidR="00C704BD" w:rsidRPr="00710315" w:rsidRDefault="00C704BD" w:rsidP="00C704BD">
      <w:pPr>
        <w:ind w:firstLine="180"/>
        <w:rPr>
          <w:rFonts w:ascii="?l?r ??fc"/>
          <w:color w:val="000000"/>
          <w:sz w:val="18"/>
        </w:rPr>
      </w:pPr>
    </w:p>
    <w:p w14:paraId="790152CA" w14:textId="77777777" w:rsidR="00C704BD" w:rsidRPr="00710315" w:rsidRDefault="00C704BD" w:rsidP="00C704BD">
      <w:pPr>
        <w:ind w:firstLine="180"/>
        <w:rPr>
          <w:rFonts w:ascii="?l?r ??fc"/>
          <w:color w:val="000000"/>
          <w:sz w:val="18"/>
        </w:rPr>
      </w:pPr>
      <w:r w:rsidRPr="00710315">
        <w:rPr>
          <w:rFonts w:ascii="?l?r ??fc"/>
          <w:color w:val="000000"/>
          <w:sz w:val="18"/>
        </w:rPr>
        <w:t xml:space="preserve">                                                </w:t>
      </w:r>
      <w:r w:rsidRPr="00710315">
        <w:rPr>
          <w:rFonts w:hint="eastAsia"/>
          <w:color w:val="000000"/>
          <w:sz w:val="18"/>
        </w:rPr>
        <w:t>住</w:t>
      </w:r>
      <w:r w:rsidRPr="00710315">
        <w:rPr>
          <w:rFonts w:ascii="?l?r ??fc"/>
          <w:color w:val="000000"/>
          <w:sz w:val="18"/>
        </w:rPr>
        <w:t xml:space="preserve">          </w:t>
      </w:r>
      <w:r w:rsidRPr="00710315">
        <w:rPr>
          <w:rFonts w:hint="eastAsia"/>
          <w:color w:val="000000"/>
          <w:sz w:val="18"/>
        </w:rPr>
        <w:t>所</w:t>
      </w:r>
    </w:p>
    <w:p w14:paraId="42D1FE5A" w14:textId="77777777" w:rsidR="00C704BD" w:rsidRPr="00710315" w:rsidRDefault="00C704BD" w:rsidP="00C704BD">
      <w:pPr>
        <w:ind w:firstLine="180"/>
        <w:rPr>
          <w:rFonts w:ascii="?l?r ??fc"/>
          <w:color w:val="000000"/>
          <w:sz w:val="18"/>
        </w:rPr>
      </w:pPr>
      <w:r w:rsidRPr="00710315">
        <w:rPr>
          <w:rFonts w:ascii="?l?r ??fc"/>
          <w:color w:val="000000"/>
          <w:sz w:val="18"/>
        </w:rPr>
        <w:t xml:space="preserve">                                                </w:t>
      </w:r>
      <w:r w:rsidRPr="00710315">
        <w:rPr>
          <w:rFonts w:hint="eastAsia"/>
          <w:color w:val="000000"/>
          <w:sz w:val="18"/>
        </w:rPr>
        <w:t>名　　　　　称</w:t>
      </w:r>
    </w:p>
    <w:p w14:paraId="0D179CFD" w14:textId="77777777" w:rsidR="00C704BD" w:rsidRPr="00710315" w:rsidRDefault="00C704BD" w:rsidP="00C704BD">
      <w:pPr>
        <w:ind w:firstLine="180"/>
        <w:rPr>
          <w:rFonts w:ascii="?l?r ??fc"/>
          <w:color w:val="000000"/>
          <w:sz w:val="18"/>
        </w:rPr>
      </w:pPr>
      <w:r w:rsidRPr="00710315">
        <w:rPr>
          <w:rFonts w:hint="eastAsia"/>
          <w:color w:val="000000"/>
          <w:sz w:val="18"/>
        </w:rPr>
        <w:t xml:space="preserve">　　　　　　　　　　　　　　　　　　　　　　　　代</w:t>
      </w:r>
      <w:r w:rsidRPr="00710315">
        <w:rPr>
          <w:rFonts w:ascii="?l?r ??fc"/>
          <w:color w:val="000000"/>
          <w:sz w:val="18"/>
        </w:rPr>
        <w:t xml:space="preserve"> </w:t>
      </w:r>
      <w:r w:rsidRPr="00710315">
        <w:rPr>
          <w:rFonts w:hint="eastAsia"/>
          <w:color w:val="000000"/>
          <w:sz w:val="18"/>
        </w:rPr>
        <w:t>表</w:t>
      </w:r>
      <w:r w:rsidRPr="00710315">
        <w:rPr>
          <w:rFonts w:ascii="?l?r ??fc"/>
          <w:color w:val="000000"/>
          <w:sz w:val="18"/>
        </w:rPr>
        <w:t xml:space="preserve"> </w:t>
      </w:r>
      <w:r w:rsidRPr="00710315">
        <w:rPr>
          <w:rFonts w:hint="eastAsia"/>
          <w:color w:val="000000"/>
          <w:sz w:val="18"/>
        </w:rPr>
        <w:t>者</w:t>
      </w:r>
      <w:r w:rsidRPr="00710315">
        <w:rPr>
          <w:rFonts w:ascii="?l?r ??fc"/>
          <w:color w:val="000000"/>
          <w:sz w:val="18"/>
        </w:rPr>
        <w:t xml:space="preserve"> </w:t>
      </w:r>
      <w:r w:rsidRPr="00710315">
        <w:rPr>
          <w:rFonts w:hint="eastAsia"/>
          <w:color w:val="000000"/>
          <w:sz w:val="18"/>
        </w:rPr>
        <w:t>氏</w:t>
      </w:r>
      <w:r w:rsidRPr="00710315">
        <w:rPr>
          <w:rFonts w:ascii="?l?r ??fc"/>
          <w:color w:val="000000"/>
          <w:sz w:val="18"/>
        </w:rPr>
        <w:t xml:space="preserve"> </w:t>
      </w:r>
      <w:r w:rsidRPr="00710315">
        <w:rPr>
          <w:rFonts w:hint="eastAsia"/>
          <w:color w:val="000000"/>
          <w:sz w:val="18"/>
        </w:rPr>
        <w:t>名</w:t>
      </w:r>
    </w:p>
    <w:p w14:paraId="5DEE44AA" w14:textId="77777777" w:rsidR="00C704BD" w:rsidRPr="00710315" w:rsidRDefault="00C704BD" w:rsidP="00C704BD">
      <w:pPr>
        <w:ind w:firstLine="180"/>
        <w:rPr>
          <w:rFonts w:ascii="?l?r ??fc"/>
          <w:color w:val="000000"/>
          <w:sz w:val="18"/>
        </w:rPr>
      </w:pPr>
    </w:p>
    <w:p w14:paraId="18CD14C9" w14:textId="77777777" w:rsidR="00C704BD" w:rsidRPr="00710315" w:rsidRDefault="00C704BD" w:rsidP="00C704BD">
      <w:pPr>
        <w:ind w:firstLine="180"/>
        <w:jc w:val="center"/>
        <w:rPr>
          <w:rFonts w:ascii="?l?r ??fc"/>
          <w:color w:val="000000"/>
          <w:sz w:val="18"/>
        </w:rPr>
      </w:pPr>
      <w:r w:rsidRPr="00710315">
        <w:rPr>
          <w:rFonts w:hint="eastAsia"/>
          <w:color w:val="000000"/>
          <w:sz w:val="18"/>
        </w:rPr>
        <w:t>履行体制図変更届出書</w:t>
      </w:r>
    </w:p>
    <w:p w14:paraId="0EA3337F" w14:textId="77777777" w:rsidR="00C704BD" w:rsidRPr="00710315" w:rsidRDefault="00C704BD" w:rsidP="00C704BD">
      <w:pPr>
        <w:ind w:firstLine="180"/>
        <w:rPr>
          <w:rFonts w:ascii="?l?r ??fc"/>
          <w:color w:val="000000"/>
          <w:sz w:val="18"/>
        </w:rPr>
      </w:pPr>
    </w:p>
    <w:p w14:paraId="25FB45C3" w14:textId="77777777" w:rsidR="00C704BD" w:rsidRPr="00710315" w:rsidRDefault="00C704BD" w:rsidP="00C704BD">
      <w:pPr>
        <w:ind w:firstLine="180"/>
        <w:rPr>
          <w:rFonts w:ascii="?l?r ??fc"/>
          <w:color w:val="000000"/>
          <w:sz w:val="18"/>
        </w:rPr>
      </w:pPr>
      <w:r w:rsidRPr="00710315">
        <w:rPr>
          <w:rFonts w:ascii="?l?r ??fc"/>
          <w:color w:val="000000"/>
          <w:sz w:val="18"/>
        </w:rPr>
        <w:t xml:space="preserve">  </w:t>
      </w:r>
      <w:r w:rsidRPr="00710315">
        <w:rPr>
          <w:rFonts w:hint="eastAsia"/>
          <w:color w:val="000000"/>
          <w:sz w:val="18"/>
        </w:rPr>
        <w:t>契約書第８条第２項の規定に基づき、下記のとおり届け出ます。</w:t>
      </w:r>
    </w:p>
    <w:p w14:paraId="33B00D47" w14:textId="77777777" w:rsidR="00C704BD" w:rsidRPr="00710315" w:rsidRDefault="00C704BD" w:rsidP="00C704BD">
      <w:pPr>
        <w:ind w:firstLine="180"/>
        <w:rPr>
          <w:rFonts w:ascii="?l?r ??fc"/>
          <w:color w:val="000000"/>
          <w:sz w:val="18"/>
        </w:rPr>
      </w:pPr>
    </w:p>
    <w:p w14:paraId="03FA228E" w14:textId="77777777" w:rsidR="00C704BD" w:rsidRPr="00710315" w:rsidRDefault="00C704BD" w:rsidP="00C704BD">
      <w:pPr>
        <w:ind w:firstLine="180"/>
        <w:jc w:val="center"/>
        <w:rPr>
          <w:rFonts w:ascii="?l?r ??fc"/>
          <w:color w:val="000000"/>
          <w:sz w:val="18"/>
        </w:rPr>
      </w:pPr>
      <w:r w:rsidRPr="00710315">
        <w:rPr>
          <w:rFonts w:hint="eastAsia"/>
          <w:color w:val="000000"/>
          <w:sz w:val="18"/>
        </w:rPr>
        <w:t>記</w:t>
      </w:r>
    </w:p>
    <w:p w14:paraId="2E0C592F" w14:textId="77777777" w:rsidR="00C704BD" w:rsidRPr="00710315" w:rsidRDefault="00C704BD" w:rsidP="00C704BD">
      <w:pPr>
        <w:ind w:firstLine="180"/>
        <w:rPr>
          <w:rFonts w:ascii="?l?r ??fc"/>
          <w:color w:val="000000"/>
          <w:sz w:val="18"/>
        </w:rPr>
      </w:pPr>
    </w:p>
    <w:p w14:paraId="2AC6315F" w14:textId="77777777" w:rsidR="00C704BD" w:rsidRPr="00710315" w:rsidRDefault="00C704BD" w:rsidP="00C704BD">
      <w:pPr>
        <w:ind w:firstLine="180"/>
        <w:rPr>
          <w:color w:val="000000"/>
          <w:sz w:val="18"/>
        </w:rPr>
      </w:pPr>
      <w:r w:rsidRPr="00710315">
        <w:rPr>
          <w:rFonts w:hint="eastAsia"/>
          <w:color w:val="000000"/>
          <w:sz w:val="18"/>
        </w:rPr>
        <w:t>１．契約件名等</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2551"/>
        <w:gridCol w:w="2694"/>
        <w:gridCol w:w="2781"/>
      </w:tblGrid>
      <w:tr w:rsidR="00C704BD" w:rsidRPr="00710315" w14:paraId="12EF5F0C" w14:textId="77777777" w:rsidTr="001D33C4">
        <w:tc>
          <w:tcPr>
            <w:tcW w:w="1526" w:type="dxa"/>
          </w:tcPr>
          <w:p w14:paraId="1060E66D" w14:textId="77777777" w:rsidR="00C704BD" w:rsidRPr="00710315" w:rsidRDefault="00C704BD" w:rsidP="001D33C4">
            <w:pPr>
              <w:ind w:firstLine="180"/>
              <w:rPr>
                <w:rFonts w:ascii="?l?r ??fc"/>
                <w:sz w:val="18"/>
              </w:rPr>
            </w:pPr>
            <w:r w:rsidRPr="00710315">
              <w:rPr>
                <w:rFonts w:ascii="?l?r ??fc" w:hint="eastAsia"/>
                <w:sz w:val="18"/>
              </w:rPr>
              <w:t>契約締結日</w:t>
            </w:r>
          </w:p>
        </w:tc>
        <w:tc>
          <w:tcPr>
            <w:tcW w:w="2551" w:type="dxa"/>
          </w:tcPr>
          <w:p w14:paraId="7074A010" w14:textId="77777777" w:rsidR="00C704BD" w:rsidRPr="00710315" w:rsidRDefault="00C704BD" w:rsidP="001D33C4">
            <w:pPr>
              <w:ind w:firstLine="180"/>
              <w:rPr>
                <w:rFonts w:ascii="?l?r ??fc"/>
                <w:sz w:val="18"/>
              </w:rPr>
            </w:pPr>
          </w:p>
        </w:tc>
        <w:tc>
          <w:tcPr>
            <w:tcW w:w="2694" w:type="dxa"/>
          </w:tcPr>
          <w:p w14:paraId="452D760E" w14:textId="77777777" w:rsidR="00C704BD" w:rsidRPr="00710315" w:rsidRDefault="00C704BD" w:rsidP="001D33C4">
            <w:pPr>
              <w:ind w:firstLine="180"/>
              <w:rPr>
                <w:rFonts w:ascii="?l?r ??fc"/>
                <w:sz w:val="18"/>
              </w:rPr>
            </w:pPr>
            <w:r w:rsidRPr="00710315">
              <w:rPr>
                <w:rFonts w:ascii="?l?r ??fc" w:hint="eastAsia"/>
                <w:sz w:val="18"/>
              </w:rPr>
              <w:t>契約締結時の記号番号</w:t>
            </w:r>
          </w:p>
        </w:tc>
        <w:tc>
          <w:tcPr>
            <w:tcW w:w="2781" w:type="dxa"/>
          </w:tcPr>
          <w:p w14:paraId="7C16D4D1" w14:textId="77777777" w:rsidR="00C704BD" w:rsidRPr="00710315" w:rsidRDefault="00C704BD" w:rsidP="001D33C4">
            <w:pPr>
              <w:ind w:firstLine="180"/>
              <w:rPr>
                <w:rFonts w:ascii="?l?r ??fc"/>
                <w:sz w:val="18"/>
              </w:rPr>
            </w:pPr>
          </w:p>
        </w:tc>
      </w:tr>
      <w:tr w:rsidR="00C704BD" w:rsidRPr="00710315" w14:paraId="695DA3F4" w14:textId="77777777" w:rsidTr="001D33C4">
        <w:tc>
          <w:tcPr>
            <w:tcW w:w="1526" w:type="dxa"/>
          </w:tcPr>
          <w:p w14:paraId="041E126D" w14:textId="77777777" w:rsidR="00C704BD" w:rsidRPr="00710315" w:rsidRDefault="00C704BD" w:rsidP="001D33C4">
            <w:pPr>
              <w:ind w:firstLine="180"/>
              <w:rPr>
                <w:rFonts w:ascii="?l?r ??fc"/>
                <w:sz w:val="18"/>
              </w:rPr>
            </w:pPr>
            <w:r w:rsidRPr="00710315">
              <w:rPr>
                <w:rFonts w:ascii="?l?r ??fc" w:hint="eastAsia"/>
                <w:sz w:val="18"/>
              </w:rPr>
              <w:t>契約件名</w:t>
            </w:r>
          </w:p>
        </w:tc>
        <w:tc>
          <w:tcPr>
            <w:tcW w:w="8026" w:type="dxa"/>
            <w:gridSpan w:val="3"/>
          </w:tcPr>
          <w:p w14:paraId="10B58284" w14:textId="77777777" w:rsidR="00C704BD" w:rsidRPr="00710315" w:rsidRDefault="00C704BD" w:rsidP="001D33C4">
            <w:pPr>
              <w:ind w:firstLine="180"/>
              <w:rPr>
                <w:rFonts w:ascii="?l?r ??fc"/>
                <w:sz w:val="18"/>
              </w:rPr>
            </w:pPr>
          </w:p>
          <w:p w14:paraId="1E5CCE28" w14:textId="77777777" w:rsidR="00C704BD" w:rsidRPr="00710315" w:rsidRDefault="00C704BD" w:rsidP="001D33C4">
            <w:pPr>
              <w:ind w:firstLine="180"/>
              <w:rPr>
                <w:rFonts w:ascii="?l?r ??fc"/>
                <w:sz w:val="18"/>
              </w:rPr>
            </w:pPr>
          </w:p>
        </w:tc>
      </w:tr>
    </w:tbl>
    <w:p w14:paraId="4867B629" w14:textId="77777777" w:rsidR="00C704BD" w:rsidRPr="00710315" w:rsidRDefault="00C704BD" w:rsidP="00C704BD">
      <w:pPr>
        <w:ind w:firstLine="180"/>
        <w:rPr>
          <w:rFonts w:ascii="?l?r ??fc"/>
          <w:color w:val="000000"/>
          <w:sz w:val="18"/>
        </w:rPr>
      </w:pPr>
    </w:p>
    <w:p w14:paraId="4DC419A9" w14:textId="77777777" w:rsidR="00C704BD" w:rsidRPr="00710315" w:rsidRDefault="00C704BD" w:rsidP="00C704BD">
      <w:pPr>
        <w:ind w:firstLine="180"/>
        <w:rPr>
          <w:color w:val="000000"/>
          <w:sz w:val="18"/>
          <w:vertAlign w:val="superscript"/>
        </w:rPr>
      </w:pPr>
      <w:r w:rsidRPr="00710315">
        <w:rPr>
          <w:rFonts w:hint="eastAsia"/>
          <w:color w:val="000000"/>
          <w:sz w:val="18"/>
        </w:rPr>
        <w:t>２．履行体制図（契約書別紙２に準じ、作成すること。</w:t>
      </w:r>
      <w:r w:rsidRPr="00710315">
        <w:rPr>
          <w:rFonts w:hAnsi="ＭＳ 明朝" w:hint="eastAsia"/>
          <w:sz w:val="18"/>
          <w:szCs w:val="18"/>
        </w:rPr>
        <w:t>なお、再々委託先等の変更、追加の場合も必ず作成すること。※別紙４軽微な再委託は除く。</w:t>
      </w:r>
      <w:r w:rsidRPr="00710315">
        <w:rPr>
          <w:rFonts w:hint="eastAsia"/>
          <w:color w:val="000000"/>
          <w:sz w:val="18"/>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776"/>
        <w:gridCol w:w="4776"/>
      </w:tblGrid>
      <w:tr w:rsidR="00C704BD" w:rsidRPr="00710315" w14:paraId="092FD2F6" w14:textId="77777777" w:rsidTr="001D33C4">
        <w:tc>
          <w:tcPr>
            <w:tcW w:w="4776" w:type="dxa"/>
          </w:tcPr>
          <w:p w14:paraId="77194F45" w14:textId="77777777" w:rsidR="00C704BD" w:rsidRPr="00710315" w:rsidRDefault="00C704BD" w:rsidP="001D33C4">
            <w:pPr>
              <w:ind w:firstLine="180"/>
              <w:jc w:val="center"/>
              <w:rPr>
                <w:rFonts w:ascii="?l?r ??fc"/>
                <w:color w:val="000000"/>
                <w:sz w:val="18"/>
              </w:rPr>
            </w:pPr>
            <w:r w:rsidRPr="00710315">
              <w:rPr>
                <w:rFonts w:ascii="?l?r ??fc" w:hint="eastAsia"/>
                <w:color w:val="000000"/>
                <w:sz w:val="18"/>
              </w:rPr>
              <w:t>変更前</w:t>
            </w:r>
          </w:p>
        </w:tc>
        <w:tc>
          <w:tcPr>
            <w:tcW w:w="4776" w:type="dxa"/>
          </w:tcPr>
          <w:p w14:paraId="2102F2F8" w14:textId="77777777" w:rsidR="00C704BD" w:rsidRPr="00710315" w:rsidRDefault="00C704BD" w:rsidP="001D33C4">
            <w:pPr>
              <w:ind w:firstLine="180"/>
              <w:jc w:val="center"/>
              <w:rPr>
                <w:rFonts w:ascii="?l?r ??fc"/>
                <w:color w:val="000000"/>
                <w:sz w:val="18"/>
              </w:rPr>
            </w:pPr>
            <w:r w:rsidRPr="00710315">
              <w:rPr>
                <w:rFonts w:ascii="?l?r ??fc" w:hint="eastAsia"/>
                <w:color w:val="000000"/>
                <w:sz w:val="18"/>
              </w:rPr>
              <w:t>変更後</w:t>
            </w:r>
          </w:p>
        </w:tc>
      </w:tr>
      <w:tr w:rsidR="00C704BD" w:rsidRPr="00710315" w14:paraId="22ABD046" w14:textId="77777777" w:rsidTr="001D33C4">
        <w:trPr>
          <w:trHeight w:val="4743"/>
        </w:trPr>
        <w:tc>
          <w:tcPr>
            <w:tcW w:w="4776" w:type="dxa"/>
          </w:tcPr>
          <w:p w14:paraId="0ABCEA0F" w14:textId="77777777" w:rsidR="00C704BD" w:rsidRPr="00710315" w:rsidRDefault="00C704BD" w:rsidP="001D33C4">
            <w:pPr>
              <w:ind w:firstLine="180"/>
              <w:rPr>
                <w:rFonts w:ascii="?l?r ??fc"/>
                <w:color w:val="000000"/>
                <w:sz w:val="18"/>
              </w:rPr>
            </w:pPr>
          </w:p>
        </w:tc>
        <w:tc>
          <w:tcPr>
            <w:tcW w:w="4776" w:type="dxa"/>
          </w:tcPr>
          <w:p w14:paraId="0C6BE7E4" w14:textId="77777777" w:rsidR="00C704BD" w:rsidRPr="00710315" w:rsidRDefault="00C704BD" w:rsidP="001D33C4">
            <w:pPr>
              <w:ind w:firstLine="180"/>
              <w:rPr>
                <w:rFonts w:ascii="?l?r ??fc"/>
                <w:color w:val="000000"/>
                <w:sz w:val="18"/>
              </w:rPr>
            </w:pPr>
          </w:p>
        </w:tc>
      </w:tr>
    </w:tbl>
    <w:p w14:paraId="3461DAFB" w14:textId="77777777" w:rsidR="00C704BD" w:rsidRPr="00710315" w:rsidRDefault="00C704BD" w:rsidP="00C704BD">
      <w:pPr>
        <w:ind w:firstLine="180"/>
        <w:rPr>
          <w:rFonts w:ascii="?l?r ??fc"/>
          <w:color w:val="000000"/>
          <w:sz w:val="18"/>
        </w:rPr>
      </w:pPr>
    </w:p>
    <w:p w14:paraId="291AA8F3" w14:textId="77777777" w:rsidR="00C704BD" w:rsidRPr="00710315" w:rsidRDefault="00C704BD" w:rsidP="00C704BD">
      <w:pPr>
        <w:ind w:firstLine="180"/>
        <w:rPr>
          <w:rFonts w:ascii="?l?r ??fc"/>
          <w:color w:val="000000"/>
          <w:sz w:val="18"/>
        </w:rPr>
      </w:pPr>
      <w:r w:rsidRPr="00710315">
        <w:rPr>
          <w:rFonts w:ascii="?l?r ??fc" w:hint="eastAsia"/>
          <w:color w:val="000000"/>
          <w:sz w:val="18"/>
        </w:rPr>
        <w:t>※　必要に応じ、別葉を作成すること。</w:t>
      </w:r>
    </w:p>
    <w:p w14:paraId="7ED03CFA" w14:textId="77777777" w:rsidR="00C704BD" w:rsidRPr="00710315" w:rsidRDefault="00C704BD" w:rsidP="00C704BD">
      <w:pPr>
        <w:ind w:firstLine="180"/>
        <w:rPr>
          <w:dstrike/>
          <w:color w:val="00FF00"/>
          <w:sz w:val="18"/>
        </w:rPr>
      </w:pPr>
      <w:r w:rsidRPr="00710315">
        <w:rPr>
          <w:rFonts w:ascii="?l?r ??fc" w:hint="eastAsia"/>
          <w:color w:val="000000"/>
          <w:sz w:val="18"/>
        </w:rPr>
        <w:t>（この届出書の提出時期：履行体制変更の意思決定後、速やかに。）</w:t>
      </w:r>
    </w:p>
    <w:p w14:paraId="15C046B2" w14:textId="77777777" w:rsidR="00C704BD" w:rsidRPr="00710315" w:rsidRDefault="00C704BD" w:rsidP="00C704BD">
      <w:pPr>
        <w:ind w:firstLine="180"/>
        <w:rPr>
          <w:rFonts w:ascii="?l?r ??fc"/>
          <w:color w:val="000000"/>
          <w:sz w:val="18"/>
        </w:rPr>
      </w:pPr>
      <w:r w:rsidRPr="00710315">
        <w:rPr>
          <w:dstrike/>
          <w:color w:val="00FF00"/>
          <w:sz w:val="18"/>
        </w:rPr>
        <w:br w:type="page"/>
      </w:r>
      <w:r w:rsidRPr="00710315">
        <w:rPr>
          <w:rFonts w:hint="eastAsia"/>
          <w:sz w:val="18"/>
        </w:rPr>
        <w:lastRenderedPageBreak/>
        <w:t>（様式第５）</w:t>
      </w:r>
    </w:p>
    <w:p w14:paraId="0C64E885" w14:textId="77777777" w:rsidR="00C704BD" w:rsidRPr="00710315" w:rsidRDefault="00C704BD" w:rsidP="00C704BD">
      <w:pPr>
        <w:ind w:firstLine="180"/>
        <w:jc w:val="right"/>
        <w:rPr>
          <w:rFonts w:ascii="?l?r ??fc"/>
          <w:color w:val="000000"/>
          <w:sz w:val="18"/>
        </w:rPr>
      </w:pPr>
      <w:r w:rsidRPr="00710315">
        <w:rPr>
          <w:rFonts w:ascii="?l?r ??fc"/>
          <w:color w:val="000000"/>
          <w:sz w:val="18"/>
        </w:rPr>
        <w:t xml:space="preserve">                                                     </w:t>
      </w:r>
      <w:r w:rsidRPr="00710315">
        <w:rPr>
          <w:rFonts w:ascii="?l?r ??fc" w:hint="eastAsia"/>
          <w:color w:val="000000"/>
          <w:sz w:val="18"/>
        </w:rPr>
        <w:t>記</w:t>
      </w:r>
      <w:r w:rsidRPr="00710315">
        <w:rPr>
          <w:rFonts w:ascii="?l?r ??fc" w:hint="eastAsia"/>
          <w:color w:val="000000"/>
          <w:sz w:val="18"/>
        </w:rPr>
        <w:t xml:space="preserve">     </w:t>
      </w:r>
      <w:r w:rsidRPr="00710315">
        <w:rPr>
          <w:rFonts w:ascii="?l?r ??fc" w:hint="eastAsia"/>
          <w:color w:val="000000"/>
          <w:sz w:val="18"/>
        </w:rPr>
        <w:t>号</w:t>
      </w:r>
      <w:r w:rsidRPr="00710315">
        <w:rPr>
          <w:rFonts w:ascii="?l?r ??fc" w:hint="eastAsia"/>
          <w:color w:val="000000"/>
          <w:sz w:val="18"/>
        </w:rPr>
        <w:t xml:space="preserve">     </w:t>
      </w:r>
      <w:r w:rsidRPr="00710315">
        <w:rPr>
          <w:rFonts w:ascii="?l?r ??fc" w:hint="eastAsia"/>
          <w:color w:val="000000"/>
          <w:sz w:val="18"/>
        </w:rPr>
        <w:t>番</w:t>
      </w:r>
      <w:r w:rsidRPr="00710315">
        <w:rPr>
          <w:rFonts w:ascii="?l?r ??fc" w:hint="eastAsia"/>
          <w:color w:val="000000"/>
          <w:sz w:val="18"/>
        </w:rPr>
        <w:t xml:space="preserve">     </w:t>
      </w:r>
      <w:r w:rsidRPr="00710315">
        <w:rPr>
          <w:rFonts w:ascii="?l?r ??fc" w:hint="eastAsia"/>
          <w:color w:val="000000"/>
          <w:sz w:val="18"/>
        </w:rPr>
        <w:t>号</w:t>
      </w:r>
    </w:p>
    <w:p w14:paraId="1638DF3B" w14:textId="77777777" w:rsidR="00C704BD" w:rsidRPr="00710315" w:rsidRDefault="00C704BD" w:rsidP="00C704BD">
      <w:pPr>
        <w:ind w:firstLine="180"/>
        <w:jc w:val="right"/>
        <w:rPr>
          <w:rFonts w:ascii="?l?r ??fc"/>
          <w:color w:val="000000"/>
          <w:sz w:val="18"/>
        </w:rPr>
      </w:pPr>
      <w:r w:rsidRPr="00710315">
        <w:rPr>
          <w:rFonts w:hint="eastAsia"/>
          <w:color w:val="000000"/>
          <w:sz w:val="18"/>
        </w:rPr>
        <w:t>令和</w:t>
      </w:r>
      <w:r w:rsidRPr="00710315">
        <w:rPr>
          <w:rFonts w:ascii="?l?r ??fc"/>
          <w:color w:val="000000"/>
          <w:sz w:val="18"/>
        </w:rPr>
        <w:t xml:space="preserve">    </w:t>
      </w:r>
      <w:r w:rsidRPr="00710315">
        <w:rPr>
          <w:rFonts w:hint="eastAsia"/>
          <w:color w:val="000000"/>
          <w:sz w:val="18"/>
        </w:rPr>
        <w:t>年</w:t>
      </w:r>
      <w:r w:rsidRPr="00710315">
        <w:rPr>
          <w:rFonts w:ascii="?l?r ??fc"/>
          <w:color w:val="000000"/>
          <w:sz w:val="18"/>
        </w:rPr>
        <w:t xml:space="preserve">    </w:t>
      </w:r>
      <w:r w:rsidRPr="00710315">
        <w:rPr>
          <w:rFonts w:hint="eastAsia"/>
          <w:color w:val="000000"/>
          <w:sz w:val="18"/>
        </w:rPr>
        <w:t>月</w:t>
      </w:r>
      <w:r w:rsidRPr="00710315">
        <w:rPr>
          <w:rFonts w:ascii="?l?r ??fc"/>
          <w:color w:val="000000"/>
          <w:sz w:val="18"/>
        </w:rPr>
        <w:t xml:space="preserve">     </w:t>
      </w:r>
      <w:r w:rsidRPr="00710315">
        <w:rPr>
          <w:rFonts w:hint="eastAsia"/>
          <w:color w:val="000000"/>
          <w:sz w:val="18"/>
        </w:rPr>
        <w:t>日</w:t>
      </w:r>
    </w:p>
    <w:p w14:paraId="1ED894A8" w14:textId="77777777" w:rsidR="00C704BD" w:rsidRPr="00710315" w:rsidRDefault="00C704BD" w:rsidP="00C704BD">
      <w:pPr>
        <w:ind w:firstLine="180"/>
        <w:rPr>
          <w:rFonts w:ascii="?l?r ??fc"/>
          <w:color w:val="000000"/>
          <w:sz w:val="18"/>
        </w:rPr>
      </w:pPr>
    </w:p>
    <w:p w14:paraId="75CBA9AD" w14:textId="77777777" w:rsidR="00C704BD" w:rsidRPr="00710315" w:rsidRDefault="00C704BD" w:rsidP="00C704BD">
      <w:pPr>
        <w:ind w:firstLine="180"/>
        <w:rPr>
          <w:rFonts w:ascii="?l?r ??fc"/>
          <w:color w:val="000000"/>
          <w:sz w:val="18"/>
        </w:rPr>
      </w:pPr>
      <w:r w:rsidRPr="00710315">
        <w:rPr>
          <w:rFonts w:hint="eastAsia"/>
          <w:color w:val="000000"/>
          <w:sz w:val="18"/>
        </w:rPr>
        <w:t xml:space="preserve">　</w:t>
      </w:r>
      <w:r w:rsidRPr="00710315">
        <w:rPr>
          <w:rFonts w:hAnsi="ＭＳ 明朝" w:hint="eastAsia"/>
          <w:color w:val="000000"/>
          <w:sz w:val="18"/>
          <w:lang w:eastAsia="zh-CN"/>
        </w:rPr>
        <w:t>独立行政法人情報処理推進機構　理事長　殿</w:t>
      </w:r>
    </w:p>
    <w:p w14:paraId="213937FA" w14:textId="77777777" w:rsidR="00C704BD" w:rsidRPr="00710315" w:rsidRDefault="00C704BD" w:rsidP="00C704BD">
      <w:pPr>
        <w:ind w:firstLine="180"/>
        <w:rPr>
          <w:rFonts w:ascii="?l?r ??fc"/>
          <w:color w:val="000000"/>
          <w:sz w:val="18"/>
        </w:rPr>
      </w:pPr>
    </w:p>
    <w:p w14:paraId="2B253B7A" w14:textId="77777777" w:rsidR="00C704BD" w:rsidRPr="00710315" w:rsidRDefault="00C704BD" w:rsidP="00C704BD">
      <w:pPr>
        <w:ind w:firstLine="180"/>
        <w:rPr>
          <w:rFonts w:ascii="?l?r ??fc"/>
          <w:color w:val="000000"/>
          <w:sz w:val="18"/>
        </w:rPr>
      </w:pPr>
    </w:p>
    <w:p w14:paraId="4E678000" w14:textId="77777777" w:rsidR="00C704BD" w:rsidRPr="00710315" w:rsidRDefault="00C704BD" w:rsidP="00C704BD">
      <w:pPr>
        <w:ind w:firstLine="180"/>
        <w:rPr>
          <w:rFonts w:ascii="?l?r ??fc"/>
          <w:color w:val="000000"/>
          <w:sz w:val="18"/>
        </w:rPr>
      </w:pPr>
      <w:r w:rsidRPr="00710315">
        <w:rPr>
          <w:rFonts w:ascii="?l?r ??fc"/>
          <w:color w:val="000000"/>
          <w:sz w:val="18"/>
        </w:rPr>
        <w:t xml:space="preserve">                                                </w:t>
      </w:r>
      <w:r w:rsidRPr="00710315">
        <w:rPr>
          <w:rFonts w:hint="eastAsia"/>
          <w:color w:val="000000"/>
          <w:sz w:val="18"/>
        </w:rPr>
        <w:t>住</w:t>
      </w:r>
      <w:r w:rsidRPr="00710315">
        <w:rPr>
          <w:rFonts w:ascii="?l?r ??fc"/>
          <w:color w:val="000000"/>
          <w:sz w:val="18"/>
        </w:rPr>
        <w:t xml:space="preserve">          </w:t>
      </w:r>
      <w:r w:rsidRPr="00710315">
        <w:rPr>
          <w:rFonts w:hint="eastAsia"/>
          <w:color w:val="000000"/>
          <w:sz w:val="18"/>
        </w:rPr>
        <w:t>所</w:t>
      </w:r>
    </w:p>
    <w:p w14:paraId="73A6612E" w14:textId="77777777" w:rsidR="00C704BD" w:rsidRPr="00710315" w:rsidRDefault="00C704BD" w:rsidP="00C704BD">
      <w:pPr>
        <w:ind w:firstLine="180"/>
        <w:rPr>
          <w:rFonts w:ascii="?l?r ??fc"/>
          <w:color w:val="000000"/>
          <w:sz w:val="18"/>
        </w:rPr>
      </w:pPr>
      <w:r w:rsidRPr="00710315">
        <w:rPr>
          <w:rFonts w:ascii="?l?r ??fc"/>
          <w:color w:val="000000"/>
          <w:sz w:val="18"/>
        </w:rPr>
        <w:t xml:space="preserve">                                                </w:t>
      </w:r>
      <w:r w:rsidRPr="00710315">
        <w:rPr>
          <w:rFonts w:hint="eastAsia"/>
          <w:color w:val="000000"/>
          <w:sz w:val="18"/>
        </w:rPr>
        <w:t>名　　　　　称</w:t>
      </w:r>
    </w:p>
    <w:p w14:paraId="50EB121A" w14:textId="77777777" w:rsidR="00C704BD" w:rsidRPr="00710315" w:rsidRDefault="00C704BD" w:rsidP="00C704BD">
      <w:pPr>
        <w:ind w:firstLine="180"/>
        <w:rPr>
          <w:rFonts w:ascii="?l?r ??fc"/>
          <w:color w:val="000000"/>
          <w:sz w:val="18"/>
        </w:rPr>
      </w:pPr>
      <w:r w:rsidRPr="00710315">
        <w:rPr>
          <w:rFonts w:hint="eastAsia"/>
          <w:color w:val="000000"/>
          <w:sz w:val="18"/>
        </w:rPr>
        <w:t xml:space="preserve">　　　　　　　　　　　　　　　　　　　　　　　　代</w:t>
      </w:r>
      <w:r w:rsidRPr="00710315">
        <w:rPr>
          <w:rFonts w:ascii="?l?r ??fc"/>
          <w:color w:val="000000"/>
          <w:sz w:val="18"/>
        </w:rPr>
        <w:t xml:space="preserve"> </w:t>
      </w:r>
      <w:r w:rsidRPr="00710315">
        <w:rPr>
          <w:rFonts w:hint="eastAsia"/>
          <w:color w:val="000000"/>
          <w:sz w:val="18"/>
        </w:rPr>
        <w:t>表</w:t>
      </w:r>
      <w:r w:rsidRPr="00710315">
        <w:rPr>
          <w:rFonts w:ascii="?l?r ??fc"/>
          <w:color w:val="000000"/>
          <w:sz w:val="18"/>
        </w:rPr>
        <w:t xml:space="preserve"> </w:t>
      </w:r>
      <w:r w:rsidRPr="00710315">
        <w:rPr>
          <w:rFonts w:hint="eastAsia"/>
          <w:color w:val="000000"/>
          <w:sz w:val="18"/>
        </w:rPr>
        <w:t>者</w:t>
      </w:r>
      <w:r w:rsidRPr="00710315">
        <w:rPr>
          <w:rFonts w:ascii="?l?r ??fc"/>
          <w:color w:val="000000"/>
          <w:sz w:val="18"/>
        </w:rPr>
        <w:t xml:space="preserve"> </w:t>
      </w:r>
      <w:r w:rsidRPr="00710315">
        <w:rPr>
          <w:rFonts w:hint="eastAsia"/>
          <w:color w:val="000000"/>
          <w:sz w:val="18"/>
        </w:rPr>
        <w:t>氏</w:t>
      </w:r>
      <w:r w:rsidRPr="00710315">
        <w:rPr>
          <w:rFonts w:ascii="?l?r ??fc"/>
          <w:color w:val="000000"/>
          <w:sz w:val="18"/>
        </w:rPr>
        <w:t xml:space="preserve"> </w:t>
      </w:r>
      <w:r w:rsidRPr="00710315">
        <w:rPr>
          <w:rFonts w:hint="eastAsia"/>
          <w:color w:val="000000"/>
          <w:sz w:val="18"/>
        </w:rPr>
        <w:t>名</w:t>
      </w:r>
    </w:p>
    <w:p w14:paraId="65225AF7" w14:textId="77777777" w:rsidR="00C704BD" w:rsidRPr="00710315" w:rsidRDefault="00C704BD" w:rsidP="00C704BD">
      <w:pPr>
        <w:ind w:firstLine="180"/>
        <w:rPr>
          <w:rFonts w:ascii="?l?r ??fc"/>
          <w:color w:val="000000"/>
          <w:sz w:val="18"/>
        </w:rPr>
      </w:pPr>
    </w:p>
    <w:p w14:paraId="7208A8AB" w14:textId="77777777" w:rsidR="00C704BD" w:rsidRPr="00710315" w:rsidRDefault="00C704BD" w:rsidP="00C704BD">
      <w:pPr>
        <w:ind w:firstLine="180"/>
        <w:rPr>
          <w:rFonts w:ascii="?l?r ??fc"/>
          <w:color w:val="000000"/>
          <w:sz w:val="18"/>
        </w:rPr>
      </w:pPr>
    </w:p>
    <w:p w14:paraId="513B9A63" w14:textId="77777777" w:rsidR="00C704BD" w:rsidRPr="00710315" w:rsidRDefault="00C704BD" w:rsidP="00C704BD">
      <w:pPr>
        <w:ind w:firstLine="180"/>
        <w:jc w:val="center"/>
        <w:rPr>
          <w:rFonts w:ascii="?l?r ??fc"/>
          <w:color w:val="000000"/>
          <w:sz w:val="18"/>
        </w:rPr>
      </w:pPr>
      <w:r w:rsidRPr="00710315">
        <w:rPr>
          <w:rFonts w:hint="eastAsia"/>
          <w:color w:val="000000"/>
          <w:sz w:val="18"/>
        </w:rPr>
        <w:t>委託業務完了報告書</w:t>
      </w:r>
    </w:p>
    <w:p w14:paraId="769EA1F3" w14:textId="77777777" w:rsidR="00C704BD" w:rsidRPr="00710315" w:rsidRDefault="00C704BD" w:rsidP="00C704BD">
      <w:pPr>
        <w:ind w:firstLine="180"/>
        <w:rPr>
          <w:rFonts w:ascii="?l?r ??fc"/>
          <w:color w:val="000000"/>
          <w:sz w:val="18"/>
        </w:rPr>
      </w:pPr>
    </w:p>
    <w:p w14:paraId="3EB7ED40" w14:textId="77777777" w:rsidR="00C704BD" w:rsidRPr="00710315" w:rsidRDefault="00C704BD" w:rsidP="00C704BD">
      <w:pPr>
        <w:ind w:firstLine="180"/>
        <w:rPr>
          <w:rFonts w:ascii="?l?r ??fc"/>
          <w:color w:val="000000"/>
          <w:sz w:val="18"/>
        </w:rPr>
      </w:pPr>
    </w:p>
    <w:p w14:paraId="31158166" w14:textId="77777777" w:rsidR="00C704BD" w:rsidRPr="00710315" w:rsidRDefault="00C704BD" w:rsidP="00C704BD">
      <w:pPr>
        <w:ind w:firstLine="180"/>
        <w:rPr>
          <w:rFonts w:ascii="?l?r ??fc"/>
          <w:color w:val="000000"/>
          <w:sz w:val="18"/>
        </w:rPr>
      </w:pPr>
      <w:r w:rsidRPr="00710315">
        <w:rPr>
          <w:rFonts w:hint="eastAsia"/>
          <w:color w:val="000000"/>
          <w:sz w:val="18"/>
        </w:rPr>
        <w:t>契約書第１２条の規定に基づき、下記のとおり報告します。</w:t>
      </w:r>
    </w:p>
    <w:p w14:paraId="2111F508" w14:textId="77777777" w:rsidR="00C704BD" w:rsidRPr="00710315" w:rsidRDefault="00C704BD" w:rsidP="00C704BD">
      <w:pPr>
        <w:ind w:firstLine="180"/>
        <w:rPr>
          <w:rFonts w:ascii="?l?r ??fc"/>
          <w:color w:val="000000"/>
          <w:sz w:val="18"/>
        </w:rPr>
      </w:pPr>
    </w:p>
    <w:p w14:paraId="48F1F89E" w14:textId="77777777" w:rsidR="00C704BD" w:rsidRPr="00710315" w:rsidRDefault="00C704BD" w:rsidP="00C704BD">
      <w:pPr>
        <w:ind w:firstLine="180"/>
        <w:rPr>
          <w:rFonts w:ascii="?l?r ??fc"/>
          <w:color w:val="000000"/>
          <w:sz w:val="18"/>
        </w:rPr>
      </w:pPr>
    </w:p>
    <w:p w14:paraId="05DB8E88" w14:textId="77777777" w:rsidR="00C704BD" w:rsidRPr="00710315" w:rsidRDefault="00C704BD" w:rsidP="00C704BD">
      <w:pPr>
        <w:ind w:firstLine="180"/>
        <w:jc w:val="center"/>
        <w:rPr>
          <w:rFonts w:ascii="?l?r ??fc"/>
          <w:color w:val="000000"/>
          <w:sz w:val="18"/>
        </w:rPr>
      </w:pPr>
      <w:r w:rsidRPr="00710315">
        <w:rPr>
          <w:rFonts w:hint="eastAsia"/>
          <w:color w:val="000000"/>
          <w:sz w:val="18"/>
        </w:rPr>
        <w:t>記</w:t>
      </w:r>
    </w:p>
    <w:p w14:paraId="52F7B5AC" w14:textId="77777777" w:rsidR="00C704BD" w:rsidRPr="00710315" w:rsidRDefault="00C704BD" w:rsidP="00C704BD">
      <w:pPr>
        <w:ind w:firstLine="180"/>
        <w:rPr>
          <w:color w:val="000000"/>
          <w:sz w:val="18"/>
        </w:rPr>
      </w:pPr>
    </w:p>
    <w:p w14:paraId="04015F28" w14:textId="77777777" w:rsidR="00C704BD" w:rsidRPr="00710315" w:rsidRDefault="00C704BD" w:rsidP="00C704BD">
      <w:pPr>
        <w:ind w:firstLine="180"/>
        <w:rPr>
          <w:color w:val="000000"/>
          <w:sz w:val="18"/>
        </w:rPr>
      </w:pPr>
    </w:p>
    <w:p w14:paraId="43AC2293" w14:textId="77777777" w:rsidR="00C704BD" w:rsidRPr="00710315" w:rsidRDefault="00C704BD" w:rsidP="00C704BD">
      <w:pPr>
        <w:ind w:firstLine="180"/>
        <w:rPr>
          <w:color w:val="000000"/>
          <w:sz w:val="18"/>
        </w:rPr>
      </w:pPr>
      <w:r w:rsidRPr="00710315">
        <w:rPr>
          <w:rFonts w:hint="eastAsia"/>
          <w:color w:val="000000"/>
          <w:sz w:val="18"/>
        </w:rPr>
        <w:t>１．契約件名等</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2551"/>
        <w:gridCol w:w="2694"/>
        <w:gridCol w:w="2781"/>
      </w:tblGrid>
      <w:tr w:rsidR="00C704BD" w:rsidRPr="00710315" w14:paraId="71CE34DE" w14:textId="77777777" w:rsidTr="001D33C4">
        <w:tc>
          <w:tcPr>
            <w:tcW w:w="1526" w:type="dxa"/>
          </w:tcPr>
          <w:p w14:paraId="3DB73F37" w14:textId="77777777" w:rsidR="00C704BD" w:rsidRPr="00710315" w:rsidRDefault="00C704BD" w:rsidP="001D33C4">
            <w:pPr>
              <w:ind w:firstLine="180"/>
              <w:rPr>
                <w:rFonts w:ascii="?l?r ??fc"/>
                <w:sz w:val="18"/>
              </w:rPr>
            </w:pPr>
            <w:r w:rsidRPr="00710315">
              <w:rPr>
                <w:rFonts w:ascii="?l?r ??fc" w:hint="eastAsia"/>
                <w:sz w:val="18"/>
              </w:rPr>
              <w:t>契約締結日</w:t>
            </w:r>
          </w:p>
        </w:tc>
        <w:tc>
          <w:tcPr>
            <w:tcW w:w="2551" w:type="dxa"/>
          </w:tcPr>
          <w:p w14:paraId="3A00E457" w14:textId="77777777" w:rsidR="00C704BD" w:rsidRPr="00710315" w:rsidRDefault="00C704BD" w:rsidP="001D33C4">
            <w:pPr>
              <w:ind w:firstLine="180"/>
              <w:rPr>
                <w:rFonts w:ascii="?l?r ??fc"/>
                <w:sz w:val="18"/>
              </w:rPr>
            </w:pPr>
          </w:p>
        </w:tc>
        <w:tc>
          <w:tcPr>
            <w:tcW w:w="2694" w:type="dxa"/>
          </w:tcPr>
          <w:p w14:paraId="4F44C2C2" w14:textId="77777777" w:rsidR="00C704BD" w:rsidRPr="00710315" w:rsidRDefault="00C704BD" w:rsidP="001D33C4">
            <w:pPr>
              <w:ind w:firstLine="180"/>
              <w:rPr>
                <w:rFonts w:ascii="?l?r ??fc"/>
                <w:sz w:val="18"/>
              </w:rPr>
            </w:pPr>
            <w:r w:rsidRPr="00710315">
              <w:rPr>
                <w:rFonts w:ascii="?l?r ??fc" w:hint="eastAsia"/>
                <w:sz w:val="18"/>
              </w:rPr>
              <w:t>契約締結時の記号番号</w:t>
            </w:r>
          </w:p>
        </w:tc>
        <w:tc>
          <w:tcPr>
            <w:tcW w:w="2781" w:type="dxa"/>
          </w:tcPr>
          <w:p w14:paraId="1BF06E8F" w14:textId="77777777" w:rsidR="00C704BD" w:rsidRPr="00710315" w:rsidRDefault="00C704BD" w:rsidP="001D33C4">
            <w:pPr>
              <w:ind w:firstLine="180"/>
              <w:rPr>
                <w:rFonts w:ascii="?l?r ??fc"/>
                <w:sz w:val="18"/>
              </w:rPr>
            </w:pPr>
          </w:p>
        </w:tc>
      </w:tr>
      <w:tr w:rsidR="00C704BD" w:rsidRPr="00710315" w14:paraId="6C535397" w14:textId="77777777" w:rsidTr="001D33C4">
        <w:tc>
          <w:tcPr>
            <w:tcW w:w="1526" w:type="dxa"/>
          </w:tcPr>
          <w:p w14:paraId="0ECF2F73" w14:textId="77777777" w:rsidR="00C704BD" w:rsidRPr="00710315" w:rsidRDefault="00C704BD" w:rsidP="001D33C4">
            <w:pPr>
              <w:ind w:firstLine="180"/>
              <w:rPr>
                <w:rFonts w:ascii="?l?r ??fc"/>
                <w:sz w:val="18"/>
              </w:rPr>
            </w:pPr>
            <w:r w:rsidRPr="00710315">
              <w:rPr>
                <w:rFonts w:ascii="?l?r ??fc" w:hint="eastAsia"/>
                <w:sz w:val="18"/>
              </w:rPr>
              <w:t>契約件名</w:t>
            </w:r>
          </w:p>
        </w:tc>
        <w:tc>
          <w:tcPr>
            <w:tcW w:w="8026" w:type="dxa"/>
            <w:gridSpan w:val="3"/>
          </w:tcPr>
          <w:p w14:paraId="3D5BF990" w14:textId="77777777" w:rsidR="00C704BD" w:rsidRPr="00710315" w:rsidRDefault="00C704BD" w:rsidP="001D33C4">
            <w:pPr>
              <w:ind w:firstLine="180"/>
              <w:rPr>
                <w:rFonts w:ascii="?l?r ??fc"/>
                <w:sz w:val="18"/>
              </w:rPr>
            </w:pPr>
          </w:p>
          <w:p w14:paraId="0C81D84A" w14:textId="77777777" w:rsidR="00C704BD" w:rsidRPr="00710315" w:rsidRDefault="00C704BD" w:rsidP="001D33C4">
            <w:pPr>
              <w:ind w:firstLine="180"/>
              <w:rPr>
                <w:rFonts w:ascii="?l?r ??fc"/>
                <w:sz w:val="18"/>
              </w:rPr>
            </w:pPr>
          </w:p>
        </w:tc>
      </w:tr>
    </w:tbl>
    <w:p w14:paraId="53BAB759" w14:textId="77777777" w:rsidR="00C704BD" w:rsidRPr="00710315" w:rsidRDefault="00C704BD" w:rsidP="00C704BD">
      <w:pPr>
        <w:ind w:firstLine="180"/>
        <w:rPr>
          <w:color w:val="000000"/>
          <w:sz w:val="18"/>
        </w:rPr>
      </w:pPr>
    </w:p>
    <w:p w14:paraId="3D18B5F6" w14:textId="77777777" w:rsidR="00C704BD" w:rsidRPr="00710315" w:rsidRDefault="00C704BD" w:rsidP="00C704BD">
      <w:pPr>
        <w:ind w:firstLine="180"/>
        <w:rPr>
          <w:rFonts w:ascii="?l?r ??fc"/>
          <w:color w:val="000000"/>
          <w:sz w:val="18"/>
        </w:rPr>
      </w:pPr>
      <w:r w:rsidRPr="00710315">
        <w:rPr>
          <w:rFonts w:hint="eastAsia"/>
          <w:color w:val="000000"/>
          <w:sz w:val="18"/>
        </w:rPr>
        <w:t>２．委託金額</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60"/>
        <w:gridCol w:w="6892"/>
      </w:tblGrid>
      <w:tr w:rsidR="00C704BD" w:rsidRPr="00710315" w14:paraId="4D9410BB" w14:textId="77777777" w:rsidTr="001D33C4">
        <w:tc>
          <w:tcPr>
            <w:tcW w:w="2660" w:type="dxa"/>
          </w:tcPr>
          <w:p w14:paraId="78097608" w14:textId="77777777" w:rsidR="00C704BD" w:rsidRPr="00710315" w:rsidRDefault="00C704BD" w:rsidP="001D33C4">
            <w:pPr>
              <w:ind w:firstLine="180"/>
              <w:rPr>
                <w:rFonts w:ascii="?l?r ??fc"/>
                <w:color w:val="000000"/>
                <w:sz w:val="18"/>
              </w:rPr>
            </w:pPr>
            <w:r w:rsidRPr="00710315">
              <w:rPr>
                <w:rFonts w:ascii="?l?r ??fc" w:hint="eastAsia"/>
                <w:color w:val="000000"/>
                <w:sz w:val="18"/>
              </w:rPr>
              <w:t>委託金額</w:t>
            </w:r>
          </w:p>
        </w:tc>
        <w:tc>
          <w:tcPr>
            <w:tcW w:w="6892" w:type="dxa"/>
          </w:tcPr>
          <w:p w14:paraId="1E01FEAE" w14:textId="77777777" w:rsidR="00C704BD" w:rsidRPr="00710315" w:rsidRDefault="00C704BD" w:rsidP="001D33C4">
            <w:pPr>
              <w:ind w:firstLine="180"/>
              <w:rPr>
                <w:rFonts w:ascii="?l?r ??fc"/>
                <w:color w:val="000000"/>
                <w:sz w:val="18"/>
              </w:rPr>
            </w:pPr>
          </w:p>
        </w:tc>
      </w:tr>
    </w:tbl>
    <w:p w14:paraId="4452C6A0" w14:textId="77777777" w:rsidR="00C704BD" w:rsidRPr="00710315" w:rsidRDefault="00C704BD" w:rsidP="00C704BD">
      <w:pPr>
        <w:ind w:firstLine="180"/>
        <w:rPr>
          <w:rFonts w:ascii="?l?r ??fc"/>
          <w:color w:val="000000"/>
          <w:sz w:val="18"/>
        </w:rPr>
      </w:pPr>
    </w:p>
    <w:p w14:paraId="369AC928" w14:textId="77777777" w:rsidR="00C704BD" w:rsidRPr="00710315" w:rsidRDefault="00C704BD" w:rsidP="00C704BD">
      <w:pPr>
        <w:ind w:firstLine="180"/>
        <w:rPr>
          <w:rFonts w:ascii="?l?r ??fc"/>
          <w:color w:val="000000"/>
          <w:sz w:val="18"/>
        </w:rPr>
      </w:pPr>
      <w:r w:rsidRPr="00710315">
        <w:rPr>
          <w:rFonts w:hint="eastAsia"/>
          <w:color w:val="000000"/>
          <w:sz w:val="18"/>
        </w:rPr>
        <w:t>３．委託業務完了期限</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60"/>
        <w:gridCol w:w="6892"/>
      </w:tblGrid>
      <w:tr w:rsidR="00C704BD" w:rsidRPr="00710315" w14:paraId="7DEF10F6" w14:textId="77777777" w:rsidTr="001D33C4">
        <w:tc>
          <w:tcPr>
            <w:tcW w:w="2660" w:type="dxa"/>
          </w:tcPr>
          <w:p w14:paraId="6B23E5FC" w14:textId="77777777" w:rsidR="00C704BD" w:rsidRPr="00710315" w:rsidRDefault="00C704BD" w:rsidP="001D33C4">
            <w:pPr>
              <w:ind w:firstLine="180"/>
              <w:rPr>
                <w:rFonts w:ascii="?l?r ??fc"/>
                <w:color w:val="000000"/>
                <w:sz w:val="18"/>
              </w:rPr>
            </w:pPr>
            <w:r w:rsidRPr="00710315">
              <w:rPr>
                <w:rFonts w:ascii="?l?r ??fc" w:hint="eastAsia"/>
                <w:color w:val="000000"/>
                <w:sz w:val="18"/>
              </w:rPr>
              <w:t>委託業務完了期限</w:t>
            </w:r>
          </w:p>
        </w:tc>
        <w:tc>
          <w:tcPr>
            <w:tcW w:w="6892" w:type="dxa"/>
          </w:tcPr>
          <w:p w14:paraId="5B3AE84F" w14:textId="77777777" w:rsidR="00C704BD" w:rsidRPr="00710315" w:rsidRDefault="00C704BD" w:rsidP="001D33C4">
            <w:pPr>
              <w:ind w:firstLine="180"/>
              <w:rPr>
                <w:rFonts w:ascii="?l?r ??fc"/>
                <w:color w:val="000000"/>
                <w:sz w:val="18"/>
              </w:rPr>
            </w:pPr>
          </w:p>
        </w:tc>
      </w:tr>
    </w:tbl>
    <w:p w14:paraId="576AADA5" w14:textId="77777777" w:rsidR="00C704BD" w:rsidRPr="00710315" w:rsidRDefault="00C704BD" w:rsidP="00C704BD">
      <w:pPr>
        <w:ind w:firstLine="180"/>
        <w:rPr>
          <w:rFonts w:ascii="?l?r ??fc"/>
          <w:color w:val="000000"/>
          <w:sz w:val="18"/>
        </w:rPr>
      </w:pPr>
    </w:p>
    <w:p w14:paraId="32946B95" w14:textId="77777777" w:rsidR="00C704BD" w:rsidRPr="00710315" w:rsidRDefault="00C704BD" w:rsidP="00C704BD">
      <w:pPr>
        <w:ind w:firstLine="180"/>
        <w:rPr>
          <w:color w:val="000000"/>
          <w:sz w:val="18"/>
        </w:rPr>
      </w:pPr>
      <w:r w:rsidRPr="00710315">
        <w:rPr>
          <w:rFonts w:hint="eastAsia"/>
          <w:color w:val="000000"/>
          <w:sz w:val="18"/>
        </w:rPr>
        <w:t>４．委託業務完了年月日</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60"/>
        <w:gridCol w:w="6892"/>
      </w:tblGrid>
      <w:tr w:rsidR="00C704BD" w:rsidRPr="00710315" w14:paraId="1C229844" w14:textId="77777777" w:rsidTr="001D33C4">
        <w:tc>
          <w:tcPr>
            <w:tcW w:w="2660" w:type="dxa"/>
          </w:tcPr>
          <w:p w14:paraId="02F00867" w14:textId="77777777" w:rsidR="00C704BD" w:rsidRPr="00710315" w:rsidRDefault="00C704BD" w:rsidP="001D33C4">
            <w:pPr>
              <w:ind w:firstLine="180"/>
              <w:rPr>
                <w:rFonts w:ascii="?l?r ??fc"/>
                <w:color w:val="000000"/>
                <w:sz w:val="18"/>
              </w:rPr>
            </w:pPr>
            <w:r w:rsidRPr="00710315">
              <w:rPr>
                <w:rFonts w:ascii="?l?r ??fc" w:hint="eastAsia"/>
                <w:color w:val="000000"/>
                <w:sz w:val="18"/>
              </w:rPr>
              <w:t>委託業務完了年月日</w:t>
            </w:r>
          </w:p>
        </w:tc>
        <w:tc>
          <w:tcPr>
            <w:tcW w:w="6892" w:type="dxa"/>
          </w:tcPr>
          <w:p w14:paraId="4D7EFFA7" w14:textId="77777777" w:rsidR="00C704BD" w:rsidRPr="00710315" w:rsidRDefault="00C704BD" w:rsidP="001D33C4">
            <w:pPr>
              <w:ind w:firstLine="180"/>
              <w:rPr>
                <w:rFonts w:ascii="?l?r ??fc"/>
                <w:color w:val="000000"/>
                <w:sz w:val="18"/>
              </w:rPr>
            </w:pPr>
          </w:p>
        </w:tc>
      </w:tr>
    </w:tbl>
    <w:p w14:paraId="76383713" w14:textId="77777777" w:rsidR="00C704BD" w:rsidRPr="00710315" w:rsidRDefault="00C704BD" w:rsidP="00C704BD">
      <w:pPr>
        <w:ind w:firstLine="180"/>
        <w:rPr>
          <w:rFonts w:ascii="?l?r ??fc"/>
          <w:color w:val="000000"/>
          <w:sz w:val="18"/>
        </w:rPr>
      </w:pPr>
    </w:p>
    <w:p w14:paraId="65A5D3F4" w14:textId="77777777" w:rsidR="00C704BD" w:rsidRPr="00710315" w:rsidRDefault="00C704BD" w:rsidP="00C704BD">
      <w:pPr>
        <w:ind w:firstLine="180"/>
        <w:rPr>
          <w:rFonts w:ascii="?l?r ??fc"/>
          <w:color w:val="000000"/>
          <w:sz w:val="18"/>
        </w:rPr>
      </w:pPr>
    </w:p>
    <w:p w14:paraId="25C121D1" w14:textId="77777777" w:rsidR="00C704BD" w:rsidRPr="00710315" w:rsidRDefault="00C704BD" w:rsidP="00C704BD">
      <w:pPr>
        <w:ind w:firstLine="180"/>
        <w:rPr>
          <w:rFonts w:ascii="?l?r ??fc"/>
          <w:color w:val="000000"/>
          <w:sz w:val="18"/>
        </w:rPr>
      </w:pPr>
    </w:p>
    <w:p w14:paraId="7D3B1129" w14:textId="77777777" w:rsidR="00C704BD" w:rsidRPr="00710315" w:rsidRDefault="00C704BD" w:rsidP="00C704BD">
      <w:pPr>
        <w:ind w:firstLine="180"/>
        <w:rPr>
          <w:rFonts w:ascii="?l?r ??fc"/>
          <w:color w:val="000000"/>
          <w:sz w:val="18"/>
        </w:rPr>
      </w:pPr>
    </w:p>
    <w:p w14:paraId="5E0E419C" w14:textId="77777777" w:rsidR="00C704BD" w:rsidRPr="00710315" w:rsidRDefault="00C704BD" w:rsidP="00C704BD">
      <w:pPr>
        <w:ind w:firstLine="180"/>
        <w:rPr>
          <w:rFonts w:ascii="?l?r ??fc"/>
          <w:color w:val="000000"/>
          <w:sz w:val="18"/>
        </w:rPr>
      </w:pPr>
    </w:p>
    <w:p w14:paraId="63F7F747" w14:textId="77777777" w:rsidR="00C704BD" w:rsidRPr="00710315" w:rsidRDefault="00C704BD" w:rsidP="00C704BD">
      <w:pPr>
        <w:ind w:firstLine="180"/>
        <w:rPr>
          <w:rFonts w:ascii="?l?r ??fc"/>
          <w:color w:val="000000"/>
          <w:sz w:val="18"/>
        </w:rPr>
      </w:pPr>
    </w:p>
    <w:p w14:paraId="3AD6576E" w14:textId="77777777" w:rsidR="00C704BD" w:rsidRPr="00710315" w:rsidRDefault="00C704BD" w:rsidP="00C704BD">
      <w:pPr>
        <w:ind w:firstLine="180"/>
        <w:rPr>
          <w:rFonts w:ascii="?l?r ??fc"/>
          <w:color w:val="000000"/>
          <w:sz w:val="18"/>
        </w:rPr>
      </w:pPr>
    </w:p>
    <w:p w14:paraId="4BE4DB5F" w14:textId="77777777" w:rsidR="00C704BD" w:rsidRPr="00710315" w:rsidRDefault="00C704BD" w:rsidP="00C704BD">
      <w:pPr>
        <w:ind w:firstLine="180"/>
        <w:rPr>
          <w:rFonts w:ascii="?l?r ??fc"/>
          <w:color w:val="000000"/>
          <w:sz w:val="18"/>
        </w:rPr>
      </w:pPr>
    </w:p>
    <w:p w14:paraId="25C09F22" w14:textId="38EFFC88" w:rsidR="00C704BD" w:rsidRPr="00710315" w:rsidRDefault="00C704BD" w:rsidP="00C704BD">
      <w:pPr>
        <w:ind w:firstLine="180"/>
        <w:rPr>
          <w:rFonts w:ascii="?l?r ??fc"/>
          <w:color w:val="000000"/>
          <w:sz w:val="18"/>
        </w:rPr>
      </w:pPr>
      <w:r w:rsidRPr="00710315">
        <w:rPr>
          <w:rFonts w:ascii="?l?r ??fc" w:hint="eastAsia"/>
          <w:color w:val="000000"/>
          <w:sz w:val="18"/>
        </w:rPr>
        <w:t>（この報告書の提出時期：委託業務が完了した後、直ちに。）</w:t>
      </w:r>
    </w:p>
    <w:p w14:paraId="69A5AA19" w14:textId="77777777" w:rsidR="00C704BD" w:rsidRPr="00710315" w:rsidRDefault="00C704BD" w:rsidP="00C704BD">
      <w:pPr>
        <w:widowControl/>
        <w:ind w:firstLine="180"/>
        <w:jc w:val="left"/>
        <w:rPr>
          <w:rFonts w:cs="Century"/>
          <w:sz w:val="18"/>
        </w:rPr>
      </w:pPr>
      <w:r w:rsidRPr="00710315">
        <w:rPr>
          <w:sz w:val="18"/>
        </w:rPr>
        <w:br w:type="page"/>
      </w:r>
    </w:p>
    <w:p w14:paraId="137B7D9E" w14:textId="77777777" w:rsidR="00C704BD" w:rsidRPr="00710315" w:rsidRDefault="00C704BD" w:rsidP="00C704BD">
      <w:pPr>
        <w:pStyle w:val="af9"/>
        <w:ind w:right="936" w:firstLine="180"/>
        <w:jc w:val="left"/>
        <w:rPr>
          <w:rFonts w:ascii="?l?r ??fc"/>
          <w:sz w:val="18"/>
          <w:lang w:eastAsia="zh-CN"/>
        </w:rPr>
      </w:pPr>
      <w:r w:rsidRPr="00710315">
        <w:rPr>
          <w:rFonts w:hint="eastAsia"/>
          <w:sz w:val="18"/>
          <w:lang w:eastAsia="zh-CN"/>
        </w:rPr>
        <w:lastRenderedPageBreak/>
        <w:t>（様式第６）</w:t>
      </w:r>
    </w:p>
    <w:p w14:paraId="038EC588" w14:textId="77777777" w:rsidR="00C704BD" w:rsidRPr="00710315" w:rsidRDefault="00C704BD" w:rsidP="00C704BD">
      <w:pPr>
        <w:ind w:firstLine="180"/>
        <w:jc w:val="right"/>
        <w:rPr>
          <w:rFonts w:ascii="?l?r ??fc"/>
          <w:color w:val="000000"/>
          <w:sz w:val="18"/>
          <w:lang w:eastAsia="zh-CN"/>
        </w:rPr>
      </w:pPr>
      <w:r w:rsidRPr="00710315">
        <w:rPr>
          <w:rFonts w:ascii="?l?r ??fc" w:hint="eastAsia"/>
          <w:color w:val="000000"/>
          <w:sz w:val="18"/>
          <w:lang w:eastAsia="zh-CN"/>
        </w:rPr>
        <w:t>記</w:t>
      </w:r>
      <w:r w:rsidRPr="00710315">
        <w:rPr>
          <w:rFonts w:ascii="?l?r ??fc" w:hint="eastAsia"/>
          <w:color w:val="000000"/>
          <w:sz w:val="18"/>
          <w:lang w:eastAsia="zh-CN"/>
        </w:rPr>
        <w:t xml:space="preserve">     </w:t>
      </w:r>
      <w:r w:rsidRPr="00710315">
        <w:rPr>
          <w:rFonts w:ascii="?l?r ??fc" w:hint="eastAsia"/>
          <w:color w:val="000000"/>
          <w:sz w:val="18"/>
          <w:lang w:eastAsia="zh-CN"/>
        </w:rPr>
        <w:t>号</w:t>
      </w:r>
      <w:r w:rsidRPr="00710315">
        <w:rPr>
          <w:rFonts w:ascii="?l?r ??fc" w:hint="eastAsia"/>
          <w:color w:val="000000"/>
          <w:sz w:val="18"/>
          <w:lang w:eastAsia="zh-CN"/>
        </w:rPr>
        <w:t xml:space="preserve">     </w:t>
      </w:r>
      <w:r w:rsidRPr="00710315">
        <w:rPr>
          <w:rFonts w:ascii="?l?r ??fc" w:hint="eastAsia"/>
          <w:color w:val="000000"/>
          <w:sz w:val="18"/>
          <w:lang w:eastAsia="zh-CN"/>
        </w:rPr>
        <w:t>番</w:t>
      </w:r>
      <w:r w:rsidRPr="00710315">
        <w:rPr>
          <w:rFonts w:ascii="?l?r ??fc" w:hint="eastAsia"/>
          <w:color w:val="000000"/>
          <w:sz w:val="18"/>
          <w:lang w:eastAsia="zh-CN"/>
        </w:rPr>
        <w:t xml:space="preserve">     </w:t>
      </w:r>
      <w:r w:rsidRPr="00710315">
        <w:rPr>
          <w:rFonts w:ascii="?l?r ??fc" w:hint="eastAsia"/>
          <w:color w:val="000000"/>
          <w:sz w:val="18"/>
          <w:lang w:eastAsia="zh-CN"/>
        </w:rPr>
        <w:t>号</w:t>
      </w:r>
    </w:p>
    <w:p w14:paraId="173CAF8D" w14:textId="77777777" w:rsidR="00C704BD" w:rsidRPr="00710315" w:rsidRDefault="00C704BD" w:rsidP="00C704BD">
      <w:pPr>
        <w:ind w:firstLine="180"/>
        <w:jc w:val="right"/>
        <w:rPr>
          <w:rFonts w:ascii="?l?r ??fc"/>
          <w:color w:val="000000"/>
          <w:sz w:val="18"/>
          <w:lang w:eastAsia="zh-CN"/>
        </w:rPr>
      </w:pPr>
      <w:r w:rsidRPr="00710315">
        <w:rPr>
          <w:rFonts w:hint="eastAsia"/>
          <w:color w:val="000000"/>
          <w:sz w:val="18"/>
          <w:lang w:eastAsia="zh-CN"/>
        </w:rPr>
        <w:t>令和</w:t>
      </w:r>
      <w:r w:rsidRPr="00710315">
        <w:rPr>
          <w:rFonts w:ascii="?l?r ??fc"/>
          <w:color w:val="000000"/>
          <w:sz w:val="18"/>
          <w:lang w:eastAsia="zh-CN"/>
        </w:rPr>
        <w:t xml:space="preserve">    </w:t>
      </w:r>
      <w:r w:rsidRPr="00710315">
        <w:rPr>
          <w:rFonts w:hint="eastAsia"/>
          <w:color w:val="000000"/>
          <w:sz w:val="18"/>
          <w:lang w:eastAsia="zh-CN"/>
        </w:rPr>
        <w:t>年</w:t>
      </w:r>
      <w:r w:rsidRPr="00710315">
        <w:rPr>
          <w:rFonts w:ascii="?l?r ??fc"/>
          <w:color w:val="000000"/>
          <w:sz w:val="18"/>
          <w:lang w:eastAsia="zh-CN"/>
        </w:rPr>
        <w:t xml:space="preserve">    </w:t>
      </w:r>
      <w:r w:rsidRPr="00710315">
        <w:rPr>
          <w:rFonts w:hint="eastAsia"/>
          <w:color w:val="000000"/>
          <w:sz w:val="18"/>
          <w:lang w:eastAsia="zh-CN"/>
        </w:rPr>
        <w:t>月</w:t>
      </w:r>
      <w:r w:rsidRPr="00710315">
        <w:rPr>
          <w:rFonts w:ascii="?l?r ??fc"/>
          <w:color w:val="000000"/>
          <w:sz w:val="18"/>
          <w:lang w:eastAsia="zh-CN"/>
        </w:rPr>
        <w:t xml:space="preserve">     </w:t>
      </w:r>
      <w:r w:rsidRPr="00710315">
        <w:rPr>
          <w:rFonts w:hint="eastAsia"/>
          <w:color w:val="000000"/>
          <w:sz w:val="18"/>
          <w:lang w:eastAsia="zh-CN"/>
        </w:rPr>
        <w:t>日</w:t>
      </w:r>
    </w:p>
    <w:p w14:paraId="0E277018" w14:textId="77777777" w:rsidR="00C704BD" w:rsidRPr="00710315" w:rsidRDefault="00C704BD" w:rsidP="00C704BD">
      <w:pPr>
        <w:ind w:firstLine="180"/>
        <w:rPr>
          <w:rFonts w:ascii="?l?r ??fc"/>
          <w:color w:val="000000"/>
          <w:sz w:val="18"/>
          <w:lang w:eastAsia="zh-CN"/>
        </w:rPr>
      </w:pPr>
    </w:p>
    <w:p w14:paraId="1A040138" w14:textId="77777777" w:rsidR="00C704BD" w:rsidRPr="00710315" w:rsidRDefault="00C704BD" w:rsidP="00C704BD">
      <w:pPr>
        <w:ind w:firstLine="180"/>
        <w:rPr>
          <w:rFonts w:hAnsi="ＭＳ 明朝"/>
          <w:sz w:val="18"/>
          <w:lang w:eastAsia="zh-CN"/>
        </w:rPr>
      </w:pPr>
      <w:r w:rsidRPr="00710315">
        <w:rPr>
          <w:rFonts w:hAnsi="ＭＳ 明朝"/>
          <w:color w:val="000000"/>
          <w:sz w:val="18"/>
          <w:lang w:eastAsia="zh-CN"/>
        </w:rPr>
        <w:t xml:space="preserve">  </w:t>
      </w:r>
      <w:r w:rsidRPr="00710315">
        <w:rPr>
          <w:rFonts w:hAnsi="ＭＳ 明朝" w:hint="eastAsia"/>
          <w:color w:val="000000"/>
          <w:sz w:val="18"/>
          <w:lang w:eastAsia="zh-CN"/>
        </w:rPr>
        <w:t>独立行政法人情報処理推進機構　理事長　殿</w:t>
      </w:r>
    </w:p>
    <w:p w14:paraId="26AF732C" w14:textId="77777777" w:rsidR="00C704BD" w:rsidRPr="00710315" w:rsidRDefault="00C704BD" w:rsidP="00C704BD">
      <w:pPr>
        <w:ind w:firstLine="180"/>
        <w:rPr>
          <w:rFonts w:ascii="?l?r ??fc"/>
          <w:color w:val="000000"/>
          <w:sz w:val="18"/>
          <w:lang w:eastAsia="zh-CN"/>
        </w:rPr>
      </w:pPr>
    </w:p>
    <w:p w14:paraId="33E230CF" w14:textId="77777777" w:rsidR="00C704BD" w:rsidRPr="00710315" w:rsidRDefault="00C704BD" w:rsidP="00C704BD">
      <w:pPr>
        <w:ind w:firstLine="180"/>
        <w:rPr>
          <w:rFonts w:ascii="?l?r ??fc"/>
          <w:color w:val="000000"/>
          <w:sz w:val="18"/>
          <w:lang w:eastAsia="zh-CN"/>
        </w:rPr>
      </w:pPr>
    </w:p>
    <w:p w14:paraId="0777362A" w14:textId="77777777" w:rsidR="00C704BD" w:rsidRPr="00710315" w:rsidRDefault="00C704BD" w:rsidP="00C704BD">
      <w:pPr>
        <w:ind w:firstLine="180"/>
        <w:rPr>
          <w:rFonts w:ascii="?l?r ??fc"/>
          <w:color w:val="000000"/>
          <w:sz w:val="18"/>
          <w:lang w:eastAsia="zh-CN"/>
        </w:rPr>
      </w:pPr>
    </w:p>
    <w:p w14:paraId="0365AF3F" w14:textId="77777777" w:rsidR="00C704BD" w:rsidRPr="00710315" w:rsidRDefault="00C704BD" w:rsidP="00C704BD">
      <w:pPr>
        <w:ind w:firstLine="180"/>
        <w:rPr>
          <w:rFonts w:ascii="?l?r ??fc"/>
          <w:color w:val="000000"/>
          <w:sz w:val="18"/>
          <w:lang w:eastAsia="zh-CN"/>
        </w:rPr>
      </w:pPr>
      <w:r w:rsidRPr="00710315">
        <w:rPr>
          <w:rFonts w:ascii="?l?r ??fc"/>
          <w:color w:val="000000"/>
          <w:sz w:val="18"/>
          <w:lang w:eastAsia="zh-CN"/>
        </w:rPr>
        <w:t xml:space="preserve">                                                </w:t>
      </w:r>
      <w:r w:rsidRPr="00710315">
        <w:rPr>
          <w:rFonts w:hint="eastAsia"/>
          <w:color w:val="000000"/>
          <w:sz w:val="18"/>
          <w:lang w:eastAsia="zh-CN"/>
        </w:rPr>
        <w:t>住</w:t>
      </w:r>
      <w:r w:rsidRPr="00710315">
        <w:rPr>
          <w:rFonts w:ascii="?l?r ??fc"/>
          <w:color w:val="000000"/>
          <w:sz w:val="18"/>
          <w:lang w:eastAsia="zh-CN"/>
        </w:rPr>
        <w:t xml:space="preserve">          </w:t>
      </w:r>
      <w:r w:rsidRPr="00710315">
        <w:rPr>
          <w:rFonts w:hint="eastAsia"/>
          <w:color w:val="000000"/>
          <w:sz w:val="18"/>
          <w:lang w:eastAsia="zh-CN"/>
        </w:rPr>
        <w:t>所</w:t>
      </w:r>
    </w:p>
    <w:p w14:paraId="6F00AA06" w14:textId="77777777" w:rsidR="00C704BD" w:rsidRPr="00710315" w:rsidRDefault="00C704BD" w:rsidP="00C704BD">
      <w:pPr>
        <w:ind w:firstLine="180"/>
        <w:rPr>
          <w:rFonts w:ascii="?l?r ??fc"/>
          <w:color w:val="000000"/>
          <w:sz w:val="18"/>
          <w:lang w:eastAsia="zh-CN"/>
        </w:rPr>
      </w:pPr>
      <w:r w:rsidRPr="00710315">
        <w:rPr>
          <w:rFonts w:ascii="?l?r ??fc"/>
          <w:color w:val="000000"/>
          <w:sz w:val="18"/>
          <w:lang w:eastAsia="zh-CN"/>
        </w:rPr>
        <w:t xml:space="preserve">                                                </w:t>
      </w:r>
      <w:r w:rsidRPr="00710315">
        <w:rPr>
          <w:rFonts w:hint="eastAsia"/>
          <w:color w:val="000000"/>
          <w:sz w:val="18"/>
          <w:lang w:eastAsia="zh-CN"/>
        </w:rPr>
        <w:t>名　　　　　称</w:t>
      </w:r>
    </w:p>
    <w:p w14:paraId="0787937B" w14:textId="77777777" w:rsidR="00C704BD" w:rsidRPr="00710315" w:rsidRDefault="00C704BD" w:rsidP="00C704BD">
      <w:pPr>
        <w:ind w:firstLine="180"/>
        <w:rPr>
          <w:rFonts w:ascii="?l?r ??fc"/>
          <w:color w:val="000000"/>
          <w:sz w:val="18"/>
          <w:lang w:eastAsia="zh-CN"/>
        </w:rPr>
      </w:pPr>
      <w:r w:rsidRPr="00710315">
        <w:rPr>
          <w:rFonts w:hint="eastAsia"/>
          <w:color w:val="000000"/>
          <w:sz w:val="18"/>
          <w:lang w:eastAsia="zh-CN"/>
        </w:rPr>
        <w:t xml:space="preserve">　　　　　　　　　　　　　　　　　　　　　　　　代</w:t>
      </w:r>
      <w:r w:rsidRPr="00710315">
        <w:rPr>
          <w:rFonts w:ascii="?l?r ??fc"/>
          <w:color w:val="000000"/>
          <w:sz w:val="18"/>
          <w:lang w:eastAsia="zh-CN"/>
        </w:rPr>
        <w:t xml:space="preserve"> </w:t>
      </w:r>
      <w:r w:rsidRPr="00710315">
        <w:rPr>
          <w:rFonts w:hint="eastAsia"/>
          <w:color w:val="000000"/>
          <w:sz w:val="18"/>
          <w:lang w:eastAsia="zh-CN"/>
        </w:rPr>
        <w:t>表</w:t>
      </w:r>
      <w:r w:rsidRPr="00710315">
        <w:rPr>
          <w:rFonts w:ascii="?l?r ??fc"/>
          <w:color w:val="000000"/>
          <w:sz w:val="18"/>
          <w:lang w:eastAsia="zh-CN"/>
        </w:rPr>
        <w:t xml:space="preserve"> </w:t>
      </w:r>
      <w:r w:rsidRPr="00710315">
        <w:rPr>
          <w:rFonts w:hint="eastAsia"/>
          <w:color w:val="000000"/>
          <w:sz w:val="18"/>
          <w:lang w:eastAsia="zh-CN"/>
        </w:rPr>
        <w:t>者</w:t>
      </w:r>
      <w:r w:rsidRPr="00710315">
        <w:rPr>
          <w:rFonts w:ascii="?l?r ??fc"/>
          <w:color w:val="000000"/>
          <w:sz w:val="18"/>
          <w:lang w:eastAsia="zh-CN"/>
        </w:rPr>
        <w:t xml:space="preserve"> </w:t>
      </w:r>
      <w:r w:rsidRPr="00710315">
        <w:rPr>
          <w:rFonts w:hint="eastAsia"/>
          <w:color w:val="000000"/>
          <w:sz w:val="18"/>
          <w:lang w:eastAsia="zh-CN"/>
        </w:rPr>
        <w:t>氏</w:t>
      </w:r>
      <w:r w:rsidRPr="00710315">
        <w:rPr>
          <w:rFonts w:ascii="?l?r ??fc"/>
          <w:color w:val="000000"/>
          <w:sz w:val="18"/>
          <w:lang w:eastAsia="zh-CN"/>
        </w:rPr>
        <w:t xml:space="preserve"> </w:t>
      </w:r>
      <w:r w:rsidRPr="00710315">
        <w:rPr>
          <w:rFonts w:hint="eastAsia"/>
          <w:color w:val="000000"/>
          <w:sz w:val="18"/>
          <w:lang w:eastAsia="zh-CN"/>
        </w:rPr>
        <w:t>名</w:t>
      </w:r>
    </w:p>
    <w:p w14:paraId="77318D5A" w14:textId="77777777" w:rsidR="00C704BD" w:rsidRPr="00710315" w:rsidRDefault="00C704BD" w:rsidP="00C704BD">
      <w:pPr>
        <w:ind w:firstLine="180"/>
        <w:rPr>
          <w:rFonts w:ascii="?l?r ??fc"/>
          <w:color w:val="000000"/>
          <w:sz w:val="18"/>
          <w:lang w:eastAsia="zh-CN"/>
        </w:rPr>
      </w:pPr>
    </w:p>
    <w:p w14:paraId="4308B453" w14:textId="77777777" w:rsidR="00C704BD" w:rsidRPr="00710315" w:rsidRDefault="00C704BD" w:rsidP="00C704BD">
      <w:pPr>
        <w:ind w:firstLine="180"/>
        <w:jc w:val="center"/>
        <w:rPr>
          <w:rFonts w:ascii="?l?r ??fc"/>
          <w:color w:val="000000"/>
          <w:sz w:val="18"/>
        </w:rPr>
      </w:pPr>
      <w:r w:rsidRPr="00710315">
        <w:rPr>
          <w:rFonts w:hint="eastAsia"/>
          <w:color w:val="000000"/>
          <w:sz w:val="18"/>
        </w:rPr>
        <w:t>実績報告書</w:t>
      </w:r>
    </w:p>
    <w:p w14:paraId="3FFAAD18" w14:textId="77777777" w:rsidR="00C704BD" w:rsidRPr="00710315" w:rsidRDefault="00C704BD" w:rsidP="00C704BD">
      <w:pPr>
        <w:ind w:firstLine="180"/>
        <w:rPr>
          <w:rFonts w:ascii="?l?r ??fc"/>
          <w:color w:val="000000"/>
          <w:sz w:val="18"/>
        </w:rPr>
      </w:pPr>
    </w:p>
    <w:p w14:paraId="0ECF3C80" w14:textId="77777777" w:rsidR="00C704BD" w:rsidRPr="00710315" w:rsidRDefault="00C704BD" w:rsidP="00C704BD">
      <w:pPr>
        <w:ind w:firstLine="180"/>
        <w:rPr>
          <w:rFonts w:ascii="?l?r ??fc"/>
          <w:color w:val="000000"/>
          <w:sz w:val="18"/>
        </w:rPr>
      </w:pPr>
      <w:r w:rsidRPr="00710315">
        <w:rPr>
          <w:rFonts w:ascii="?l?r ??fc"/>
          <w:color w:val="000000"/>
          <w:sz w:val="18"/>
        </w:rPr>
        <w:t xml:space="preserve">  </w:t>
      </w:r>
      <w:r w:rsidRPr="00710315">
        <w:rPr>
          <w:rFonts w:hint="eastAsia"/>
          <w:color w:val="000000"/>
          <w:sz w:val="18"/>
        </w:rPr>
        <w:t>契約書第１４条の規定に基づき、下記のとおり報告します。</w:t>
      </w:r>
    </w:p>
    <w:p w14:paraId="3F50B89E" w14:textId="77777777" w:rsidR="00C704BD" w:rsidRPr="00710315" w:rsidRDefault="00C704BD" w:rsidP="00C704BD">
      <w:pPr>
        <w:ind w:firstLine="180"/>
        <w:rPr>
          <w:rFonts w:ascii="?l?r ??fc"/>
          <w:color w:val="000000"/>
          <w:sz w:val="18"/>
        </w:rPr>
      </w:pPr>
    </w:p>
    <w:p w14:paraId="16C74F21" w14:textId="77777777" w:rsidR="00C704BD" w:rsidRPr="00710315" w:rsidRDefault="00C704BD" w:rsidP="00C704BD">
      <w:pPr>
        <w:ind w:firstLine="180"/>
        <w:jc w:val="center"/>
        <w:rPr>
          <w:rFonts w:ascii="?l?r ??fc"/>
          <w:color w:val="000000"/>
          <w:sz w:val="18"/>
        </w:rPr>
      </w:pPr>
      <w:r w:rsidRPr="00710315">
        <w:rPr>
          <w:rFonts w:hint="eastAsia"/>
          <w:color w:val="000000"/>
          <w:sz w:val="18"/>
        </w:rPr>
        <w:t>記</w:t>
      </w:r>
    </w:p>
    <w:p w14:paraId="773374A2" w14:textId="77777777" w:rsidR="00C704BD" w:rsidRPr="00710315" w:rsidRDefault="00C704BD" w:rsidP="00C704BD">
      <w:pPr>
        <w:ind w:firstLine="180"/>
        <w:rPr>
          <w:color w:val="000000"/>
          <w:sz w:val="18"/>
        </w:rPr>
      </w:pPr>
      <w:r w:rsidRPr="00710315">
        <w:rPr>
          <w:rFonts w:hint="eastAsia"/>
          <w:color w:val="000000"/>
          <w:sz w:val="18"/>
        </w:rPr>
        <w:t>１．契約件名等</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2551"/>
        <w:gridCol w:w="2694"/>
        <w:gridCol w:w="2781"/>
      </w:tblGrid>
      <w:tr w:rsidR="00C704BD" w:rsidRPr="00710315" w14:paraId="21892467" w14:textId="77777777" w:rsidTr="001D33C4">
        <w:tc>
          <w:tcPr>
            <w:tcW w:w="1526" w:type="dxa"/>
          </w:tcPr>
          <w:p w14:paraId="0C0E6E47" w14:textId="77777777" w:rsidR="00C704BD" w:rsidRPr="00710315" w:rsidRDefault="00C704BD" w:rsidP="001D33C4">
            <w:pPr>
              <w:ind w:firstLine="180"/>
              <w:rPr>
                <w:rFonts w:ascii="?l?r ??fc"/>
                <w:sz w:val="18"/>
              </w:rPr>
            </w:pPr>
            <w:r w:rsidRPr="00710315">
              <w:rPr>
                <w:rFonts w:ascii="?l?r ??fc" w:hint="eastAsia"/>
                <w:sz w:val="18"/>
              </w:rPr>
              <w:t>契約締結日</w:t>
            </w:r>
          </w:p>
        </w:tc>
        <w:tc>
          <w:tcPr>
            <w:tcW w:w="2551" w:type="dxa"/>
          </w:tcPr>
          <w:p w14:paraId="20A96459" w14:textId="77777777" w:rsidR="00C704BD" w:rsidRPr="00710315" w:rsidRDefault="00C704BD" w:rsidP="001D33C4">
            <w:pPr>
              <w:ind w:firstLine="180"/>
              <w:rPr>
                <w:rFonts w:ascii="?l?r ??fc"/>
                <w:sz w:val="18"/>
              </w:rPr>
            </w:pPr>
          </w:p>
        </w:tc>
        <w:tc>
          <w:tcPr>
            <w:tcW w:w="2694" w:type="dxa"/>
          </w:tcPr>
          <w:p w14:paraId="1D7B79E9" w14:textId="77777777" w:rsidR="00C704BD" w:rsidRPr="00710315" w:rsidRDefault="00C704BD" w:rsidP="001D33C4">
            <w:pPr>
              <w:ind w:firstLine="180"/>
              <w:rPr>
                <w:rFonts w:ascii="?l?r ??fc"/>
                <w:sz w:val="18"/>
              </w:rPr>
            </w:pPr>
            <w:r w:rsidRPr="00710315">
              <w:rPr>
                <w:rFonts w:ascii="?l?r ??fc" w:hint="eastAsia"/>
                <w:sz w:val="18"/>
              </w:rPr>
              <w:t>契約締結時の記号番号</w:t>
            </w:r>
          </w:p>
        </w:tc>
        <w:tc>
          <w:tcPr>
            <w:tcW w:w="2781" w:type="dxa"/>
          </w:tcPr>
          <w:p w14:paraId="25008F60" w14:textId="77777777" w:rsidR="00C704BD" w:rsidRPr="00710315" w:rsidRDefault="00C704BD" w:rsidP="001D33C4">
            <w:pPr>
              <w:ind w:firstLine="180"/>
              <w:rPr>
                <w:rFonts w:ascii="?l?r ??fc"/>
                <w:sz w:val="18"/>
              </w:rPr>
            </w:pPr>
          </w:p>
        </w:tc>
      </w:tr>
      <w:tr w:rsidR="00C704BD" w:rsidRPr="00710315" w14:paraId="4507DB62" w14:textId="77777777" w:rsidTr="001D33C4">
        <w:tc>
          <w:tcPr>
            <w:tcW w:w="1526" w:type="dxa"/>
          </w:tcPr>
          <w:p w14:paraId="254644AF" w14:textId="77777777" w:rsidR="00C704BD" w:rsidRPr="00710315" w:rsidRDefault="00C704BD" w:rsidP="001D33C4">
            <w:pPr>
              <w:ind w:firstLine="180"/>
              <w:rPr>
                <w:rFonts w:ascii="?l?r ??fc"/>
                <w:sz w:val="18"/>
              </w:rPr>
            </w:pPr>
            <w:r w:rsidRPr="00710315">
              <w:rPr>
                <w:rFonts w:ascii="?l?r ??fc" w:hint="eastAsia"/>
                <w:sz w:val="18"/>
              </w:rPr>
              <w:t>契約件名</w:t>
            </w:r>
          </w:p>
        </w:tc>
        <w:tc>
          <w:tcPr>
            <w:tcW w:w="8026" w:type="dxa"/>
            <w:gridSpan w:val="3"/>
          </w:tcPr>
          <w:p w14:paraId="13C5A912" w14:textId="77777777" w:rsidR="00C704BD" w:rsidRPr="00710315" w:rsidRDefault="00C704BD" w:rsidP="001D33C4">
            <w:pPr>
              <w:ind w:firstLine="180"/>
              <w:rPr>
                <w:rFonts w:ascii="?l?r ??fc"/>
                <w:sz w:val="18"/>
              </w:rPr>
            </w:pPr>
          </w:p>
          <w:p w14:paraId="20F3D38F" w14:textId="77777777" w:rsidR="00C704BD" w:rsidRPr="00710315" w:rsidRDefault="00C704BD" w:rsidP="001D33C4">
            <w:pPr>
              <w:ind w:firstLine="180"/>
              <w:rPr>
                <w:rFonts w:ascii="?l?r ??fc"/>
                <w:sz w:val="18"/>
              </w:rPr>
            </w:pPr>
          </w:p>
        </w:tc>
      </w:tr>
    </w:tbl>
    <w:p w14:paraId="59780E8C" w14:textId="77777777" w:rsidR="00C704BD" w:rsidRPr="00710315" w:rsidRDefault="00C704BD" w:rsidP="00C704BD">
      <w:pPr>
        <w:ind w:firstLine="180"/>
        <w:rPr>
          <w:color w:val="000000"/>
          <w:sz w:val="18"/>
        </w:rPr>
      </w:pPr>
    </w:p>
    <w:p w14:paraId="6DD309CB" w14:textId="77777777" w:rsidR="00C704BD" w:rsidRPr="00710315" w:rsidRDefault="00C704BD" w:rsidP="00C704BD">
      <w:pPr>
        <w:ind w:firstLine="180"/>
        <w:rPr>
          <w:rFonts w:ascii="?l?r ??fc"/>
          <w:color w:val="000000"/>
          <w:sz w:val="18"/>
        </w:rPr>
      </w:pPr>
      <w:r w:rsidRPr="00710315">
        <w:rPr>
          <w:rFonts w:hint="eastAsia"/>
          <w:color w:val="000000"/>
          <w:sz w:val="18"/>
        </w:rPr>
        <w:t>２．委託金額</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60"/>
        <w:gridCol w:w="6892"/>
      </w:tblGrid>
      <w:tr w:rsidR="00C704BD" w:rsidRPr="00710315" w14:paraId="70E98D1D" w14:textId="77777777" w:rsidTr="001D33C4">
        <w:tc>
          <w:tcPr>
            <w:tcW w:w="2660" w:type="dxa"/>
          </w:tcPr>
          <w:p w14:paraId="542B9107" w14:textId="77777777" w:rsidR="00C704BD" w:rsidRPr="00710315" w:rsidRDefault="00C704BD" w:rsidP="001D33C4">
            <w:pPr>
              <w:ind w:firstLine="180"/>
              <w:rPr>
                <w:rFonts w:ascii="?l?r ??fc"/>
                <w:color w:val="000000"/>
                <w:sz w:val="18"/>
              </w:rPr>
            </w:pPr>
            <w:r w:rsidRPr="00710315">
              <w:rPr>
                <w:rFonts w:ascii="?l?r ??fc" w:hint="eastAsia"/>
                <w:color w:val="000000"/>
                <w:sz w:val="18"/>
              </w:rPr>
              <w:t>委託金額</w:t>
            </w:r>
          </w:p>
        </w:tc>
        <w:tc>
          <w:tcPr>
            <w:tcW w:w="6892" w:type="dxa"/>
          </w:tcPr>
          <w:p w14:paraId="2667A31E" w14:textId="77777777" w:rsidR="00C704BD" w:rsidRPr="00710315" w:rsidRDefault="00C704BD" w:rsidP="001D33C4">
            <w:pPr>
              <w:ind w:firstLine="180"/>
              <w:rPr>
                <w:rFonts w:ascii="?l?r ??fc"/>
                <w:color w:val="000000"/>
                <w:sz w:val="18"/>
              </w:rPr>
            </w:pPr>
          </w:p>
        </w:tc>
      </w:tr>
    </w:tbl>
    <w:p w14:paraId="4AD77BDC" w14:textId="77777777" w:rsidR="00C704BD" w:rsidRPr="00710315" w:rsidRDefault="00C704BD" w:rsidP="00C704BD">
      <w:pPr>
        <w:ind w:firstLine="180"/>
        <w:rPr>
          <w:rFonts w:ascii="?l?r ??fc"/>
          <w:color w:val="000000"/>
          <w:sz w:val="18"/>
        </w:rPr>
      </w:pPr>
    </w:p>
    <w:p w14:paraId="47B7772C" w14:textId="77777777" w:rsidR="00C704BD" w:rsidRPr="00710315" w:rsidRDefault="00C704BD" w:rsidP="00C704BD">
      <w:pPr>
        <w:ind w:firstLine="180"/>
        <w:rPr>
          <w:rFonts w:ascii="?l?r ??fc"/>
          <w:color w:val="000000"/>
          <w:sz w:val="18"/>
        </w:rPr>
      </w:pPr>
      <w:r w:rsidRPr="00710315">
        <w:rPr>
          <w:rFonts w:hint="eastAsia"/>
          <w:color w:val="000000"/>
          <w:sz w:val="18"/>
        </w:rPr>
        <w:t>３．実施した委託業務の概要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0"/>
        <w:gridCol w:w="6892"/>
      </w:tblGrid>
      <w:tr w:rsidR="00C704BD" w:rsidRPr="00710315" w14:paraId="736733AA" w14:textId="77777777" w:rsidTr="001D33C4">
        <w:trPr>
          <w:trHeight w:val="883"/>
        </w:trPr>
        <w:tc>
          <w:tcPr>
            <w:tcW w:w="2660" w:type="dxa"/>
          </w:tcPr>
          <w:p w14:paraId="64639B10" w14:textId="77777777" w:rsidR="00C704BD" w:rsidRPr="00710315" w:rsidRDefault="00C704BD" w:rsidP="001D33C4">
            <w:pPr>
              <w:ind w:firstLine="180"/>
              <w:rPr>
                <w:rFonts w:ascii="?l?r ??fc"/>
                <w:color w:val="000000"/>
                <w:sz w:val="18"/>
              </w:rPr>
            </w:pPr>
            <w:r w:rsidRPr="00710315">
              <w:rPr>
                <w:rFonts w:ascii="?l?r ??fc" w:hint="eastAsia"/>
                <w:color w:val="000000"/>
                <w:sz w:val="18"/>
              </w:rPr>
              <w:t>委託業務の概要</w:t>
            </w:r>
          </w:p>
          <w:p w14:paraId="5C40AAF9" w14:textId="77777777" w:rsidR="00C704BD" w:rsidRPr="00710315" w:rsidRDefault="00C704BD" w:rsidP="001D33C4">
            <w:pPr>
              <w:ind w:firstLine="180"/>
              <w:rPr>
                <w:rFonts w:ascii="?l?r ??fc"/>
                <w:color w:val="000000"/>
                <w:sz w:val="18"/>
              </w:rPr>
            </w:pPr>
          </w:p>
        </w:tc>
        <w:tc>
          <w:tcPr>
            <w:tcW w:w="6892" w:type="dxa"/>
          </w:tcPr>
          <w:p w14:paraId="37EBFD75" w14:textId="77777777" w:rsidR="00C704BD" w:rsidRPr="00710315" w:rsidRDefault="00C704BD" w:rsidP="001D33C4">
            <w:pPr>
              <w:ind w:firstLine="180"/>
              <w:rPr>
                <w:rFonts w:ascii="?l?r ??fc"/>
                <w:color w:val="000000"/>
                <w:sz w:val="18"/>
              </w:rPr>
            </w:pPr>
          </w:p>
        </w:tc>
      </w:tr>
    </w:tbl>
    <w:p w14:paraId="5935E982" w14:textId="77777777" w:rsidR="00C704BD" w:rsidRPr="00710315" w:rsidRDefault="00C704BD" w:rsidP="00C704BD">
      <w:pPr>
        <w:ind w:firstLine="180"/>
        <w:rPr>
          <w:rFonts w:ascii="?l?r ??fc"/>
          <w:color w:val="000000"/>
          <w:sz w:val="18"/>
        </w:rPr>
      </w:pPr>
    </w:p>
    <w:p w14:paraId="044BF7AC" w14:textId="77777777" w:rsidR="00C704BD" w:rsidRPr="00710315" w:rsidRDefault="00C704BD" w:rsidP="00C704BD">
      <w:pPr>
        <w:ind w:firstLine="180"/>
        <w:rPr>
          <w:rFonts w:ascii="?l?r ??fc"/>
          <w:color w:val="000000"/>
          <w:sz w:val="18"/>
        </w:rPr>
      </w:pPr>
      <w:r w:rsidRPr="00710315">
        <w:rPr>
          <w:rFonts w:hint="eastAsia"/>
          <w:color w:val="000000"/>
          <w:sz w:val="18"/>
        </w:rPr>
        <w:t>４．委託業務に要した経費</w:t>
      </w:r>
    </w:p>
    <w:p w14:paraId="716933FC" w14:textId="77777777" w:rsidR="00C704BD" w:rsidRPr="00710315" w:rsidRDefault="00C704BD" w:rsidP="00C704BD">
      <w:pPr>
        <w:ind w:firstLine="180"/>
        <w:rPr>
          <w:rFonts w:ascii="?l?r ??fc"/>
          <w:color w:val="000000"/>
          <w:sz w:val="18"/>
        </w:rPr>
      </w:pPr>
      <w:r w:rsidRPr="00710315">
        <w:rPr>
          <w:rFonts w:ascii="?l?r ??fc" w:hint="eastAsia"/>
          <w:color w:val="000000"/>
          <w:sz w:val="18"/>
        </w:rPr>
        <w:t>（</w:t>
      </w:r>
      <w:r w:rsidRPr="00710315">
        <w:rPr>
          <w:rFonts w:hint="eastAsia"/>
          <w:color w:val="000000"/>
          <w:sz w:val="18"/>
        </w:rPr>
        <w:t>１）支出総額</w:t>
      </w:r>
    </w:p>
    <w:p w14:paraId="6BFC34B8" w14:textId="77777777" w:rsidR="00C704BD" w:rsidRPr="00710315" w:rsidRDefault="00C704BD" w:rsidP="00C704BD">
      <w:pPr>
        <w:ind w:firstLine="180"/>
        <w:rPr>
          <w:color w:val="000000"/>
          <w:sz w:val="18"/>
        </w:rPr>
      </w:pPr>
      <w:r w:rsidRPr="00710315">
        <w:rPr>
          <w:rFonts w:hint="eastAsia"/>
          <w:color w:val="000000"/>
          <w:sz w:val="18"/>
        </w:rPr>
        <w:t xml:space="preserve">総括表（注）　　</w:t>
      </w:r>
      <w:r w:rsidRPr="00710315">
        <w:rPr>
          <w:rFonts w:ascii="?l?r ??fc"/>
          <w:color w:val="000000"/>
          <w:sz w:val="18"/>
        </w:rPr>
        <w:t xml:space="preserve">                                   </w:t>
      </w:r>
      <w:r w:rsidRPr="00710315">
        <w:rPr>
          <w:rFonts w:ascii="?l?r ??fc" w:hint="eastAsia"/>
          <w:color w:val="000000"/>
          <w:sz w:val="18"/>
        </w:rPr>
        <w:t xml:space="preserve">　　　　　　　　</w:t>
      </w:r>
      <w:r w:rsidRPr="00710315">
        <w:rPr>
          <w:rFonts w:ascii="?l?r ??fc"/>
          <w:color w:val="000000"/>
          <w:sz w:val="18"/>
        </w:rPr>
        <w:t xml:space="preserve">             </w:t>
      </w:r>
      <w:r w:rsidRPr="00710315">
        <w:rPr>
          <w:rFonts w:ascii="?l?r ??fc" w:hint="eastAsia"/>
          <w:color w:val="000000"/>
          <w:sz w:val="18"/>
        </w:rPr>
        <w:t xml:space="preserve">       </w:t>
      </w:r>
      <w:r w:rsidRPr="00710315">
        <w:rPr>
          <w:rFonts w:ascii="?l?r ??fc"/>
          <w:color w:val="000000"/>
          <w:sz w:val="18"/>
        </w:rPr>
        <w:t xml:space="preserve">  </w:t>
      </w:r>
      <w:r w:rsidRPr="00710315">
        <w:rPr>
          <w:rFonts w:hint="eastAsia"/>
          <w:color w:val="000000"/>
          <w:sz w:val="18"/>
        </w:rPr>
        <w:t>（単位：円）</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1"/>
        <w:gridCol w:w="1680"/>
        <w:gridCol w:w="1680"/>
        <w:gridCol w:w="1681"/>
        <w:gridCol w:w="1680"/>
        <w:gridCol w:w="1681"/>
      </w:tblGrid>
      <w:tr w:rsidR="00C704BD" w:rsidRPr="00710315" w14:paraId="7B52AE0D" w14:textId="77777777" w:rsidTr="001D33C4">
        <w:tc>
          <w:tcPr>
            <w:tcW w:w="1091" w:type="dxa"/>
            <w:vAlign w:val="center"/>
          </w:tcPr>
          <w:p w14:paraId="457F5F85" w14:textId="77777777" w:rsidR="00C704BD" w:rsidRPr="00710315" w:rsidRDefault="00C704BD" w:rsidP="001D33C4">
            <w:pPr>
              <w:ind w:firstLine="180"/>
              <w:jc w:val="center"/>
              <w:rPr>
                <w:rFonts w:ascii="?l?r ??fc"/>
                <w:color w:val="000000"/>
                <w:sz w:val="18"/>
              </w:rPr>
            </w:pPr>
            <w:r w:rsidRPr="00710315">
              <w:rPr>
                <w:rFonts w:ascii="?l?r ??fc" w:hint="eastAsia"/>
                <w:color w:val="000000"/>
                <w:sz w:val="18"/>
              </w:rPr>
              <w:t>区分</w:t>
            </w:r>
          </w:p>
        </w:tc>
        <w:tc>
          <w:tcPr>
            <w:tcW w:w="1680" w:type="dxa"/>
            <w:vAlign w:val="center"/>
          </w:tcPr>
          <w:p w14:paraId="428041B7" w14:textId="77777777" w:rsidR="00C704BD" w:rsidRPr="00710315" w:rsidRDefault="00C704BD" w:rsidP="001D33C4">
            <w:pPr>
              <w:ind w:firstLine="180"/>
              <w:jc w:val="center"/>
              <w:rPr>
                <w:rFonts w:ascii="?l?r ??fc"/>
                <w:color w:val="000000"/>
                <w:sz w:val="18"/>
              </w:rPr>
            </w:pPr>
            <w:r w:rsidRPr="00710315">
              <w:rPr>
                <w:rFonts w:ascii="?l?r ??fc" w:hint="eastAsia"/>
                <w:color w:val="000000"/>
                <w:sz w:val="18"/>
              </w:rPr>
              <w:t>委託金額</w:t>
            </w:r>
          </w:p>
        </w:tc>
        <w:tc>
          <w:tcPr>
            <w:tcW w:w="1680" w:type="dxa"/>
            <w:vAlign w:val="center"/>
          </w:tcPr>
          <w:p w14:paraId="4D65DF7F" w14:textId="77777777" w:rsidR="00C704BD" w:rsidRPr="00710315" w:rsidRDefault="00C704BD" w:rsidP="001D33C4">
            <w:pPr>
              <w:ind w:firstLine="180"/>
              <w:jc w:val="center"/>
              <w:rPr>
                <w:rFonts w:ascii="?l?r ??fc"/>
                <w:color w:val="000000"/>
                <w:sz w:val="18"/>
              </w:rPr>
            </w:pPr>
            <w:r w:rsidRPr="00710315">
              <w:rPr>
                <w:rFonts w:ascii="?l?r ??fc" w:hint="eastAsia"/>
                <w:color w:val="000000"/>
                <w:sz w:val="18"/>
              </w:rPr>
              <w:t>消費税等</w:t>
            </w:r>
          </w:p>
          <w:p w14:paraId="583BF90E" w14:textId="77777777" w:rsidR="00C704BD" w:rsidRPr="00710315" w:rsidRDefault="00C704BD" w:rsidP="001D33C4">
            <w:pPr>
              <w:ind w:firstLine="180"/>
              <w:jc w:val="center"/>
              <w:rPr>
                <w:rFonts w:ascii="?l?r ??fc"/>
                <w:color w:val="000000"/>
                <w:sz w:val="18"/>
              </w:rPr>
            </w:pPr>
            <w:r w:rsidRPr="00710315">
              <w:rPr>
                <w:rFonts w:ascii="?l?r ??fc" w:hint="eastAsia"/>
                <w:color w:val="000000"/>
                <w:sz w:val="18"/>
              </w:rPr>
              <w:t>組入額</w:t>
            </w:r>
          </w:p>
        </w:tc>
        <w:tc>
          <w:tcPr>
            <w:tcW w:w="1681" w:type="dxa"/>
            <w:vAlign w:val="center"/>
          </w:tcPr>
          <w:p w14:paraId="0FCE79D6" w14:textId="77777777" w:rsidR="00C704BD" w:rsidRPr="00710315" w:rsidRDefault="00C704BD" w:rsidP="001D33C4">
            <w:pPr>
              <w:ind w:firstLine="160"/>
              <w:jc w:val="center"/>
              <w:rPr>
                <w:rFonts w:ascii="?l?r ??fc"/>
                <w:color w:val="000000"/>
                <w:sz w:val="18"/>
              </w:rPr>
            </w:pPr>
            <w:r w:rsidRPr="00710315">
              <w:rPr>
                <w:rFonts w:ascii="?l?r ??fc" w:hint="eastAsia"/>
                <w:color w:val="000000"/>
                <w:sz w:val="16"/>
              </w:rPr>
              <w:t>税込合計</w:t>
            </w:r>
          </w:p>
        </w:tc>
        <w:tc>
          <w:tcPr>
            <w:tcW w:w="1680" w:type="dxa"/>
            <w:vAlign w:val="center"/>
          </w:tcPr>
          <w:p w14:paraId="7F24C1DB" w14:textId="77777777" w:rsidR="00C704BD" w:rsidRPr="00710315" w:rsidRDefault="00C704BD" w:rsidP="001D33C4">
            <w:pPr>
              <w:ind w:firstLine="180"/>
              <w:jc w:val="center"/>
              <w:rPr>
                <w:rFonts w:ascii="?l?r ??fc"/>
                <w:color w:val="000000"/>
                <w:sz w:val="18"/>
              </w:rPr>
            </w:pPr>
            <w:r w:rsidRPr="00710315">
              <w:rPr>
                <w:rFonts w:ascii="?l?r ??fc" w:hint="eastAsia"/>
                <w:color w:val="000000"/>
                <w:sz w:val="18"/>
              </w:rPr>
              <w:t>支出実績額</w:t>
            </w:r>
          </w:p>
          <w:p w14:paraId="402DFAD3" w14:textId="77777777" w:rsidR="00C704BD" w:rsidRPr="00710315" w:rsidRDefault="00C704BD" w:rsidP="001D33C4">
            <w:pPr>
              <w:ind w:firstLine="180"/>
              <w:jc w:val="center"/>
              <w:rPr>
                <w:rFonts w:ascii="?l?r ??fc"/>
                <w:color w:val="000000"/>
                <w:sz w:val="18"/>
              </w:rPr>
            </w:pPr>
            <w:r w:rsidRPr="00710315">
              <w:rPr>
                <w:rFonts w:ascii="?l?r ??fc" w:hint="eastAsia"/>
                <w:color w:val="000000"/>
                <w:sz w:val="18"/>
              </w:rPr>
              <w:t>（税込）</w:t>
            </w:r>
          </w:p>
        </w:tc>
        <w:tc>
          <w:tcPr>
            <w:tcW w:w="1681" w:type="dxa"/>
            <w:vAlign w:val="center"/>
          </w:tcPr>
          <w:p w14:paraId="3EFC4BB1" w14:textId="77777777" w:rsidR="00C704BD" w:rsidRPr="00710315" w:rsidRDefault="00C704BD" w:rsidP="001D33C4">
            <w:pPr>
              <w:ind w:firstLine="180"/>
              <w:jc w:val="center"/>
              <w:rPr>
                <w:rFonts w:ascii="?l?r ??fc"/>
                <w:color w:val="000000"/>
                <w:sz w:val="18"/>
              </w:rPr>
            </w:pPr>
            <w:r w:rsidRPr="00710315">
              <w:rPr>
                <w:rFonts w:ascii="?l?r ??fc" w:hint="eastAsia"/>
                <w:color w:val="000000"/>
                <w:sz w:val="18"/>
              </w:rPr>
              <w:t>受けるべき</w:t>
            </w:r>
          </w:p>
          <w:p w14:paraId="6FF09360" w14:textId="77777777" w:rsidR="00C704BD" w:rsidRPr="00710315" w:rsidRDefault="00C704BD" w:rsidP="001D33C4">
            <w:pPr>
              <w:ind w:firstLine="180"/>
              <w:jc w:val="center"/>
              <w:rPr>
                <w:rFonts w:ascii="?l?r ??fc"/>
                <w:color w:val="000000"/>
                <w:sz w:val="18"/>
              </w:rPr>
            </w:pPr>
            <w:r w:rsidRPr="00710315">
              <w:rPr>
                <w:rFonts w:ascii="?l?r ??fc" w:hint="eastAsia"/>
                <w:color w:val="000000"/>
                <w:sz w:val="18"/>
              </w:rPr>
              <w:t>委託金の額</w:t>
            </w:r>
          </w:p>
        </w:tc>
      </w:tr>
      <w:tr w:rsidR="00C704BD" w:rsidRPr="00710315" w14:paraId="64151D10" w14:textId="77777777" w:rsidTr="001D33C4">
        <w:trPr>
          <w:trHeight w:val="765"/>
        </w:trPr>
        <w:tc>
          <w:tcPr>
            <w:tcW w:w="1091" w:type="dxa"/>
            <w:tcBorders>
              <w:bottom w:val="single" w:sz="4" w:space="0" w:color="auto"/>
            </w:tcBorders>
          </w:tcPr>
          <w:p w14:paraId="2DEC2362" w14:textId="77777777" w:rsidR="00C704BD" w:rsidRPr="00710315" w:rsidRDefault="00C704BD" w:rsidP="001D33C4">
            <w:pPr>
              <w:ind w:firstLine="180"/>
              <w:rPr>
                <w:rFonts w:ascii="?l?r ??fc"/>
                <w:color w:val="000000"/>
                <w:sz w:val="18"/>
              </w:rPr>
            </w:pPr>
          </w:p>
          <w:p w14:paraId="5716276A" w14:textId="77777777" w:rsidR="00C704BD" w:rsidRPr="00710315" w:rsidRDefault="00C704BD" w:rsidP="001D33C4">
            <w:pPr>
              <w:ind w:firstLine="180"/>
              <w:rPr>
                <w:rFonts w:ascii="?l?r ??fc"/>
                <w:color w:val="000000"/>
                <w:sz w:val="18"/>
              </w:rPr>
            </w:pPr>
          </w:p>
          <w:p w14:paraId="07F2EBEC" w14:textId="77777777" w:rsidR="00C704BD" w:rsidRPr="00710315" w:rsidRDefault="00C704BD" w:rsidP="001D33C4">
            <w:pPr>
              <w:ind w:firstLine="180"/>
              <w:rPr>
                <w:rFonts w:ascii="?l?r ??fc"/>
                <w:color w:val="000000"/>
                <w:sz w:val="18"/>
              </w:rPr>
            </w:pPr>
          </w:p>
          <w:p w14:paraId="0D516B1E" w14:textId="77777777" w:rsidR="00C704BD" w:rsidRPr="00710315" w:rsidRDefault="00C704BD" w:rsidP="001D33C4">
            <w:pPr>
              <w:ind w:firstLine="180"/>
              <w:rPr>
                <w:rFonts w:ascii="?l?r ??fc"/>
                <w:color w:val="000000"/>
                <w:sz w:val="18"/>
              </w:rPr>
            </w:pPr>
          </w:p>
          <w:p w14:paraId="07872216" w14:textId="77777777" w:rsidR="00C704BD" w:rsidRPr="00710315" w:rsidRDefault="00C704BD" w:rsidP="001D33C4">
            <w:pPr>
              <w:ind w:firstLine="180"/>
              <w:rPr>
                <w:rFonts w:ascii="?l?r ??fc"/>
                <w:color w:val="000000"/>
                <w:sz w:val="18"/>
              </w:rPr>
            </w:pPr>
          </w:p>
        </w:tc>
        <w:tc>
          <w:tcPr>
            <w:tcW w:w="1680" w:type="dxa"/>
            <w:tcBorders>
              <w:bottom w:val="single" w:sz="4" w:space="0" w:color="auto"/>
            </w:tcBorders>
          </w:tcPr>
          <w:p w14:paraId="663364B5" w14:textId="77777777" w:rsidR="00C704BD" w:rsidRPr="00710315" w:rsidRDefault="00C704BD" w:rsidP="001D33C4">
            <w:pPr>
              <w:ind w:firstLine="180"/>
              <w:rPr>
                <w:rFonts w:ascii="?l?r ??fc"/>
                <w:color w:val="000000"/>
                <w:sz w:val="18"/>
              </w:rPr>
            </w:pPr>
          </w:p>
        </w:tc>
        <w:tc>
          <w:tcPr>
            <w:tcW w:w="1680" w:type="dxa"/>
            <w:tcBorders>
              <w:bottom w:val="single" w:sz="4" w:space="0" w:color="auto"/>
            </w:tcBorders>
          </w:tcPr>
          <w:p w14:paraId="5CAB4EDE" w14:textId="77777777" w:rsidR="00C704BD" w:rsidRPr="00710315" w:rsidRDefault="00C704BD" w:rsidP="001D33C4">
            <w:pPr>
              <w:ind w:firstLine="180"/>
              <w:rPr>
                <w:rFonts w:ascii="?l?r ??fc"/>
                <w:color w:val="000000"/>
                <w:sz w:val="18"/>
              </w:rPr>
            </w:pPr>
          </w:p>
        </w:tc>
        <w:tc>
          <w:tcPr>
            <w:tcW w:w="1681" w:type="dxa"/>
            <w:tcBorders>
              <w:bottom w:val="single" w:sz="4" w:space="0" w:color="auto"/>
            </w:tcBorders>
          </w:tcPr>
          <w:p w14:paraId="32FD6FB1" w14:textId="77777777" w:rsidR="00C704BD" w:rsidRPr="00710315" w:rsidRDefault="00C704BD" w:rsidP="001D33C4">
            <w:pPr>
              <w:ind w:firstLine="180"/>
              <w:rPr>
                <w:rFonts w:ascii="?l?r ??fc"/>
                <w:color w:val="000000"/>
                <w:sz w:val="18"/>
              </w:rPr>
            </w:pPr>
          </w:p>
        </w:tc>
        <w:tc>
          <w:tcPr>
            <w:tcW w:w="1680" w:type="dxa"/>
            <w:tcBorders>
              <w:bottom w:val="single" w:sz="4" w:space="0" w:color="auto"/>
            </w:tcBorders>
          </w:tcPr>
          <w:p w14:paraId="3FB2B95C" w14:textId="77777777" w:rsidR="00C704BD" w:rsidRPr="00710315" w:rsidRDefault="00C704BD" w:rsidP="001D33C4">
            <w:pPr>
              <w:ind w:firstLine="180"/>
              <w:rPr>
                <w:rFonts w:ascii="?l?r ??fc"/>
                <w:color w:val="000000"/>
                <w:sz w:val="18"/>
              </w:rPr>
            </w:pPr>
          </w:p>
        </w:tc>
        <w:tc>
          <w:tcPr>
            <w:tcW w:w="1681" w:type="dxa"/>
            <w:tcBorders>
              <w:bottom w:val="single" w:sz="4" w:space="0" w:color="auto"/>
            </w:tcBorders>
          </w:tcPr>
          <w:p w14:paraId="467DD304" w14:textId="77777777" w:rsidR="00C704BD" w:rsidRPr="00710315" w:rsidRDefault="00C704BD" w:rsidP="001D33C4">
            <w:pPr>
              <w:ind w:firstLine="180"/>
              <w:rPr>
                <w:rFonts w:ascii="?l?r ??fc"/>
                <w:color w:val="000000"/>
                <w:sz w:val="18"/>
              </w:rPr>
            </w:pPr>
          </w:p>
        </w:tc>
      </w:tr>
      <w:tr w:rsidR="00C704BD" w:rsidRPr="00710315" w14:paraId="148C78B7" w14:textId="77777777" w:rsidTr="001D33C4">
        <w:trPr>
          <w:trHeight w:val="270"/>
        </w:trPr>
        <w:tc>
          <w:tcPr>
            <w:tcW w:w="1091" w:type="dxa"/>
            <w:tcBorders>
              <w:top w:val="single" w:sz="4" w:space="0" w:color="auto"/>
            </w:tcBorders>
          </w:tcPr>
          <w:p w14:paraId="1908DC23" w14:textId="77777777" w:rsidR="00C704BD" w:rsidRPr="00710315" w:rsidRDefault="00C704BD" w:rsidP="001D33C4">
            <w:pPr>
              <w:ind w:firstLine="180"/>
              <w:jc w:val="center"/>
              <w:rPr>
                <w:rFonts w:ascii="?l?r ??fc"/>
                <w:color w:val="000000"/>
                <w:sz w:val="18"/>
              </w:rPr>
            </w:pPr>
            <w:r w:rsidRPr="00710315">
              <w:rPr>
                <w:rFonts w:ascii="?l?r ??fc" w:hint="eastAsia"/>
                <w:color w:val="000000"/>
                <w:sz w:val="18"/>
              </w:rPr>
              <w:t>合計</w:t>
            </w:r>
          </w:p>
        </w:tc>
        <w:tc>
          <w:tcPr>
            <w:tcW w:w="1680" w:type="dxa"/>
            <w:tcBorders>
              <w:top w:val="single" w:sz="4" w:space="0" w:color="auto"/>
            </w:tcBorders>
          </w:tcPr>
          <w:p w14:paraId="03F1DEB8" w14:textId="77777777" w:rsidR="00C704BD" w:rsidRPr="00710315" w:rsidRDefault="00C704BD" w:rsidP="001D33C4">
            <w:pPr>
              <w:ind w:firstLine="180"/>
              <w:rPr>
                <w:rFonts w:ascii="?l?r ??fc"/>
                <w:color w:val="000000"/>
                <w:sz w:val="18"/>
              </w:rPr>
            </w:pPr>
          </w:p>
        </w:tc>
        <w:tc>
          <w:tcPr>
            <w:tcW w:w="1680" w:type="dxa"/>
            <w:tcBorders>
              <w:top w:val="single" w:sz="4" w:space="0" w:color="auto"/>
            </w:tcBorders>
          </w:tcPr>
          <w:p w14:paraId="70F9EE91" w14:textId="77777777" w:rsidR="00C704BD" w:rsidRPr="00710315" w:rsidRDefault="00C704BD" w:rsidP="001D33C4">
            <w:pPr>
              <w:ind w:firstLine="180"/>
              <w:rPr>
                <w:rFonts w:ascii="?l?r ??fc"/>
                <w:color w:val="000000"/>
                <w:sz w:val="18"/>
              </w:rPr>
            </w:pPr>
          </w:p>
        </w:tc>
        <w:tc>
          <w:tcPr>
            <w:tcW w:w="1681" w:type="dxa"/>
            <w:tcBorders>
              <w:top w:val="single" w:sz="4" w:space="0" w:color="auto"/>
            </w:tcBorders>
          </w:tcPr>
          <w:p w14:paraId="3F421395" w14:textId="77777777" w:rsidR="00C704BD" w:rsidRPr="00710315" w:rsidRDefault="00C704BD" w:rsidP="001D33C4">
            <w:pPr>
              <w:ind w:firstLine="180"/>
              <w:rPr>
                <w:rFonts w:ascii="?l?r ??fc"/>
                <w:color w:val="000000"/>
                <w:sz w:val="18"/>
              </w:rPr>
            </w:pPr>
          </w:p>
        </w:tc>
        <w:tc>
          <w:tcPr>
            <w:tcW w:w="1680" w:type="dxa"/>
            <w:tcBorders>
              <w:top w:val="single" w:sz="4" w:space="0" w:color="auto"/>
            </w:tcBorders>
          </w:tcPr>
          <w:p w14:paraId="64F60BF9" w14:textId="77777777" w:rsidR="00C704BD" w:rsidRPr="00710315" w:rsidRDefault="00C704BD" w:rsidP="001D33C4">
            <w:pPr>
              <w:ind w:firstLine="180"/>
              <w:rPr>
                <w:rFonts w:ascii="?l?r ??fc"/>
                <w:color w:val="000000"/>
                <w:sz w:val="18"/>
              </w:rPr>
            </w:pPr>
          </w:p>
        </w:tc>
        <w:tc>
          <w:tcPr>
            <w:tcW w:w="1681" w:type="dxa"/>
            <w:tcBorders>
              <w:top w:val="single" w:sz="4" w:space="0" w:color="auto"/>
            </w:tcBorders>
          </w:tcPr>
          <w:p w14:paraId="4E364F49" w14:textId="77777777" w:rsidR="00C704BD" w:rsidRPr="00710315" w:rsidRDefault="00C704BD" w:rsidP="001D33C4">
            <w:pPr>
              <w:ind w:firstLine="180"/>
              <w:rPr>
                <w:rFonts w:ascii="?l?r ??fc"/>
                <w:color w:val="000000"/>
                <w:sz w:val="18"/>
              </w:rPr>
            </w:pPr>
          </w:p>
        </w:tc>
      </w:tr>
    </w:tbl>
    <w:p w14:paraId="6BFFCC1C" w14:textId="77777777" w:rsidR="00C704BD" w:rsidRPr="00710315" w:rsidRDefault="00C704BD" w:rsidP="00C704BD">
      <w:pPr>
        <w:ind w:firstLine="180"/>
        <w:rPr>
          <w:rFonts w:ascii="?l?r ??fc"/>
          <w:color w:val="000000"/>
          <w:sz w:val="18"/>
        </w:rPr>
      </w:pPr>
    </w:p>
    <w:p w14:paraId="4F4640E3" w14:textId="77777777" w:rsidR="00C704BD" w:rsidRPr="00710315" w:rsidRDefault="00C704BD" w:rsidP="00C704BD">
      <w:pPr>
        <w:ind w:firstLine="180"/>
        <w:rPr>
          <w:color w:val="000000"/>
          <w:sz w:val="18"/>
        </w:rPr>
      </w:pPr>
      <w:r w:rsidRPr="00710315">
        <w:rPr>
          <w:rFonts w:ascii="?l?r ??fc" w:hint="eastAsia"/>
          <w:color w:val="000000"/>
          <w:sz w:val="18"/>
        </w:rPr>
        <w:t>（</w:t>
      </w:r>
      <w:r w:rsidRPr="00710315">
        <w:rPr>
          <w:rFonts w:hint="eastAsia"/>
          <w:color w:val="000000"/>
          <w:sz w:val="18"/>
        </w:rPr>
        <w:t>２）支出内訳（別紙１実施計画書の支出計画書を基に作成すること。）</w:t>
      </w:r>
    </w:p>
    <w:p w14:paraId="553421E6" w14:textId="77777777" w:rsidR="00C704BD" w:rsidRPr="00710315" w:rsidRDefault="00C704BD" w:rsidP="00C704BD">
      <w:pPr>
        <w:ind w:firstLine="180"/>
        <w:rPr>
          <w:rFonts w:ascii="?l?r ??fc"/>
          <w:color w:val="000000"/>
          <w:sz w:val="18"/>
        </w:rPr>
      </w:pPr>
      <w:r w:rsidRPr="00710315">
        <w:rPr>
          <w:rFonts w:ascii="?l?r ??fc" w:hint="eastAsia"/>
          <w:color w:val="000000"/>
          <w:sz w:val="18"/>
        </w:rPr>
        <w:t>※　必要に応じ、別葉で作成すること。</w:t>
      </w:r>
    </w:p>
    <w:p w14:paraId="4C0561CD" w14:textId="77777777" w:rsidR="00C704BD" w:rsidRPr="00710315" w:rsidRDefault="00C704BD" w:rsidP="00C704BD">
      <w:pPr>
        <w:ind w:firstLine="180"/>
        <w:rPr>
          <w:rFonts w:ascii="?l?r ??fc"/>
          <w:color w:val="000000"/>
          <w:sz w:val="18"/>
        </w:rPr>
      </w:pPr>
    </w:p>
    <w:p w14:paraId="0585C8DF" w14:textId="77777777" w:rsidR="00C704BD" w:rsidRPr="00710315" w:rsidRDefault="00C704BD" w:rsidP="00C704BD">
      <w:pPr>
        <w:ind w:firstLine="180"/>
        <w:rPr>
          <w:rFonts w:ascii="?l?r ??fc"/>
          <w:color w:val="000000"/>
          <w:sz w:val="18"/>
        </w:rPr>
      </w:pPr>
      <w:r w:rsidRPr="00710315">
        <w:rPr>
          <w:rFonts w:ascii="?l?r ??fc" w:hint="eastAsia"/>
          <w:color w:val="000000"/>
          <w:sz w:val="18"/>
        </w:rPr>
        <w:t>（この報告書の提出時期：約定期限まで。）</w:t>
      </w:r>
    </w:p>
    <w:p w14:paraId="7877CCDA" w14:textId="77777777" w:rsidR="00C704BD" w:rsidRPr="00710315" w:rsidRDefault="00C704BD" w:rsidP="00C704BD">
      <w:pPr>
        <w:ind w:rightChars="180" w:right="378" w:firstLine="180"/>
        <w:rPr>
          <w:rFonts w:ascii="?l?r ??fc"/>
          <w:color w:val="000000"/>
          <w:sz w:val="18"/>
        </w:rPr>
      </w:pPr>
      <w:r w:rsidRPr="00710315">
        <w:rPr>
          <w:rFonts w:ascii="?l?r ??fc" w:hint="eastAsia"/>
          <w:color w:val="000000"/>
          <w:sz w:val="18"/>
        </w:rPr>
        <w:t>＜記載要領＞</w:t>
      </w:r>
    </w:p>
    <w:p w14:paraId="26FAD017" w14:textId="77777777" w:rsidR="00C704BD" w:rsidRPr="00710315" w:rsidRDefault="00C704BD" w:rsidP="00C704BD">
      <w:pPr>
        <w:ind w:rightChars="180" w:right="378" w:firstLine="180"/>
        <w:rPr>
          <w:rFonts w:ascii="?l?r ??fc"/>
          <w:color w:val="000000"/>
          <w:sz w:val="18"/>
        </w:rPr>
      </w:pPr>
      <w:r w:rsidRPr="00710315">
        <w:rPr>
          <w:rFonts w:ascii="?l?r ??fc" w:hint="eastAsia"/>
          <w:color w:val="000000"/>
          <w:sz w:val="18"/>
        </w:rPr>
        <w:t>（注）：　総括表は、以下のとおり記載する。</w:t>
      </w:r>
    </w:p>
    <w:p w14:paraId="7F0DD6CC" w14:textId="77777777" w:rsidR="00C704BD" w:rsidRPr="00710315" w:rsidRDefault="00C704BD" w:rsidP="00C704BD">
      <w:pPr>
        <w:ind w:rightChars="180" w:right="378" w:firstLine="180"/>
        <w:rPr>
          <w:rFonts w:ascii="?l?r ??fc"/>
          <w:color w:val="000000"/>
          <w:sz w:val="18"/>
        </w:rPr>
      </w:pPr>
      <w:r w:rsidRPr="00710315">
        <w:rPr>
          <w:rFonts w:ascii="?l?r ??fc" w:hint="eastAsia"/>
          <w:color w:val="000000"/>
          <w:sz w:val="18"/>
        </w:rPr>
        <w:t xml:space="preserve">　・区分　支出計画書の区分経費の名称を記載する。</w:t>
      </w:r>
    </w:p>
    <w:p w14:paraId="50F64526" w14:textId="77777777" w:rsidR="00C704BD" w:rsidRPr="00710315" w:rsidRDefault="00C704BD" w:rsidP="00C704BD">
      <w:pPr>
        <w:ind w:left="1076" w:right="-2" w:hangingChars="598" w:hanging="1076"/>
        <w:rPr>
          <w:rFonts w:ascii="?l?r ??fc"/>
          <w:color w:val="000000"/>
          <w:sz w:val="18"/>
        </w:rPr>
      </w:pPr>
      <w:r w:rsidRPr="00710315">
        <w:rPr>
          <w:rFonts w:ascii="?l?r ??fc" w:hint="eastAsia"/>
          <w:color w:val="000000"/>
          <w:sz w:val="18"/>
        </w:rPr>
        <w:t xml:space="preserve">　・委託金額　区分経費ごとに、委託金額（計画変更の承認を行った場合は当該変更後の額）を記載する。</w:t>
      </w:r>
    </w:p>
    <w:p w14:paraId="12C79228" w14:textId="77777777" w:rsidR="00C704BD" w:rsidRPr="00710315" w:rsidRDefault="00C704BD" w:rsidP="00C704BD">
      <w:pPr>
        <w:ind w:rightChars="180" w:right="378" w:firstLine="180"/>
        <w:rPr>
          <w:rFonts w:ascii="?l?r ??fc"/>
          <w:color w:val="000000"/>
          <w:sz w:val="18"/>
        </w:rPr>
      </w:pPr>
      <w:r w:rsidRPr="00710315">
        <w:rPr>
          <w:rFonts w:ascii="?l?r ??fc" w:hint="eastAsia"/>
          <w:color w:val="000000"/>
          <w:sz w:val="18"/>
        </w:rPr>
        <w:t xml:space="preserve">　・消費税等組入額　区分経費ごとに、消費税及び地方消費税相当額を記載する。</w:t>
      </w:r>
    </w:p>
    <w:p w14:paraId="0D3EC9B9" w14:textId="77777777" w:rsidR="00C704BD" w:rsidRPr="00710315" w:rsidRDefault="00C704BD" w:rsidP="00C704BD">
      <w:pPr>
        <w:ind w:rightChars="180" w:right="378" w:firstLine="180"/>
        <w:rPr>
          <w:rFonts w:ascii="?l?r ??fc"/>
          <w:color w:val="000000"/>
          <w:sz w:val="18"/>
        </w:rPr>
      </w:pPr>
      <w:r w:rsidRPr="00710315">
        <w:rPr>
          <w:rFonts w:ascii="?l?r ??fc" w:hint="eastAsia"/>
          <w:color w:val="000000"/>
          <w:sz w:val="18"/>
        </w:rPr>
        <w:t xml:space="preserve">　・税込合計　委託金額、消費税等組入額の合計を区分経費ごとに記載する。</w:t>
      </w:r>
    </w:p>
    <w:p w14:paraId="3CCD72BB" w14:textId="77777777" w:rsidR="00C704BD" w:rsidRPr="00710315" w:rsidRDefault="00C704BD" w:rsidP="00C704BD">
      <w:pPr>
        <w:ind w:rightChars="180" w:right="378" w:firstLine="180"/>
        <w:rPr>
          <w:rFonts w:ascii="?l?r ??fc"/>
          <w:color w:val="000000"/>
          <w:sz w:val="18"/>
        </w:rPr>
      </w:pPr>
      <w:r w:rsidRPr="00710315">
        <w:rPr>
          <w:rFonts w:ascii="?l?r ??fc" w:hint="eastAsia"/>
          <w:color w:val="000000"/>
          <w:sz w:val="18"/>
        </w:rPr>
        <w:t xml:space="preserve">　・支出実績額　委託業務に要した経費を区分経費ごとに記載する。</w:t>
      </w:r>
    </w:p>
    <w:p w14:paraId="30B75670" w14:textId="77777777" w:rsidR="00C704BD" w:rsidRPr="00710315" w:rsidRDefault="00C704BD" w:rsidP="00C704BD">
      <w:pPr>
        <w:ind w:rightChars="180" w:right="378" w:firstLine="180"/>
        <w:rPr>
          <w:rFonts w:ascii="?l?r ??fc"/>
          <w:color w:val="000000"/>
          <w:sz w:val="18"/>
        </w:rPr>
      </w:pPr>
    </w:p>
    <w:p w14:paraId="047BCCC0" w14:textId="77777777" w:rsidR="00C704BD" w:rsidRPr="00710315" w:rsidRDefault="00C704BD" w:rsidP="00C704BD">
      <w:pPr>
        <w:ind w:rightChars="180" w:right="378" w:firstLine="180"/>
        <w:rPr>
          <w:rFonts w:ascii="?l?r ??fc"/>
          <w:color w:val="000000"/>
          <w:sz w:val="18"/>
        </w:rPr>
      </w:pPr>
    </w:p>
    <w:p w14:paraId="1C6A8EDC" w14:textId="77777777" w:rsidR="00C704BD" w:rsidRPr="00710315" w:rsidRDefault="00C704BD" w:rsidP="00C704BD">
      <w:pPr>
        <w:widowControl/>
        <w:ind w:firstLine="180"/>
        <w:jc w:val="left"/>
        <w:rPr>
          <w:rFonts w:cs="Century"/>
          <w:color w:val="000000"/>
          <w:sz w:val="18"/>
        </w:rPr>
      </w:pPr>
      <w:r w:rsidRPr="00710315">
        <w:rPr>
          <w:color w:val="000000"/>
          <w:sz w:val="18"/>
        </w:rPr>
        <w:br w:type="page"/>
      </w:r>
    </w:p>
    <w:p w14:paraId="3EF74EBC" w14:textId="77777777" w:rsidR="00C704BD" w:rsidRPr="00710315" w:rsidRDefault="00C704BD" w:rsidP="00C704BD">
      <w:pPr>
        <w:pStyle w:val="af9"/>
        <w:ind w:right="936" w:firstLine="180"/>
        <w:jc w:val="left"/>
        <w:rPr>
          <w:rFonts w:ascii="?l?r ??fc"/>
          <w:color w:val="000000"/>
          <w:sz w:val="18"/>
        </w:rPr>
      </w:pPr>
      <w:r w:rsidRPr="00710315">
        <w:rPr>
          <w:rFonts w:hint="eastAsia"/>
          <w:color w:val="000000"/>
          <w:sz w:val="18"/>
        </w:rPr>
        <w:lastRenderedPageBreak/>
        <w:t>（様式第７）</w:t>
      </w:r>
    </w:p>
    <w:p w14:paraId="309460B5" w14:textId="77777777" w:rsidR="00C704BD" w:rsidRPr="00710315" w:rsidRDefault="00C704BD" w:rsidP="00C704BD">
      <w:pPr>
        <w:ind w:firstLine="180"/>
        <w:jc w:val="right"/>
        <w:rPr>
          <w:rFonts w:ascii="?l?r ??fc"/>
          <w:color w:val="000000"/>
          <w:sz w:val="18"/>
        </w:rPr>
      </w:pPr>
      <w:r w:rsidRPr="00710315">
        <w:rPr>
          <w:rFonts w:ascii="?l?r ??fc"/>
          <w:color w:val="000000"/>
          <w:sz w:val="18"/>
        </w:rPr>
        <w:t xml:space="preserve">                                                     </w:t>
      </w:r>
      <w:r w:rsidRPr="00710315">
        <w:rPr>
          <w:rFonts w:ascii="?l?r ??fc" w:hint="eastAsia"/>
          <w:color w:val="000000"/>
          <w:sz w:val="18"/>
        </w:rPr>
        <w:t>記</w:t>
      </w:r>
      <w:r w:rsidRPr="00710315">
        <w:rPr>
          <w:rFonts w:ascii="?l?r ??fc" w:hint="eastAsia"/>
          <w:color w:val="000000"/>
          <w:sz w:val="18"/>
        </w:rPr>
        <w:t xml:space="preserve">     </w:t>
      </w:r>
      <w:r w:rsidRPr="00710315">
        <w:rPr>
          <w:rFonts w:ascii="?l?r ??fc" w:hint="eastAsia"/>
          <w:color w:val="000000"/>
          <w:sz w:val="18"/>
        </w:rPr>
        <w:t>号</w:t>
      </w:r>
      <w:r w:rsidRPr="00710315">
        <w:rPr>
          <w:rFonts w:ascii="?l?r ??fc" w:hint="eastAsia"/>
          <w:color w:val="000000"/>
          <w:sz w:val="18"/>
        </w:rPr>
        <w:t xml:space="preserve">     </w:t>
      </w:r>
      <w:r w:rsidRPr="00710315">
        <w:rPr>
          <w:rFonts w:ascii="?l?r ??fc" w:hint="eastAsia"/>
          <w:color w:val="000000"/>
          <w:sz w:val="18"/>
        </w:rPr>
        <w:t>番</w:t>
      </w:r>
      <w:r w:rsidRPr="00710315">
        <w:rPr>
          <w:rFonts w:ascii="?l?r ??fc" w:hint="eastAsia"/>
          <w:color w:val="000000"/>
          <w:sz w:val="18"/>
        </w:rPr>
        <w:t xml:space="preserve">     </w:t>
      </w:r>
      <w:r w:rsidRPr="00710315">
        <w:rPr>
          <w:rFonts w:ascii="?l?r ??fc" w:hint="eastAsia"/>
          <w:color w:val="000000"/>
          <w:sz w:val="18"/>
        </w:rPr>
        <w:t>号</w:t>
      </w:r>
    </w:p>
    <w:p w14:paraId="474ED47F" w14:textId="77777777" w:rsidR="00C704BD" w:rsidRPr="00710315" w:rsidRDefault="00C704BD" w:rsidP="00C704BD">
      <w:pPr>
        <w:ind w:firstLine="180"/>
        <w:jc w:val="right"/>
        <w:rPr>
          <w:rFonts w:ascii="?l?r ??fc"/>
          <w:color w:val="000000"/>
          <w:sz w:val="18"/>
        </w:rPr>
      </w:pPr>
      <w:r w:rsidRPr="00710315">
        <w:rPr>
          <w:rFonts w:hint="eastAsia"/>
          <w:color w:val="000000"/>
          <w:sz w:val="18"/>
        </w:rPr>
        <w:t>令和</w:t>
      </w:r>
      <w:r w:rsidRPr="00710315">
        <w:rPr>
          <w:rFonts w:ascii="?l?r ??fc"/>
          <w:color w:val="000000"/>
          <w:sz w:val="18"/>
        </w:rPr>
        <w:t xml:space="preserve">    </w:t>
      </w:r>
      <w:r w:rsidRPr="00710315">
        <w:rPr>
          <w:rFonts w:hint="eastAsia"/>
          <w:color w:val="000000"/>
          <w:sz w:val="18"/>
        </w:rPr>
        <w:t>年</w:t>
      </w:r>
      <w:r w:rsidRPr="00710315">
        <w:rPr>
          <w:rFonts w:ascii="?l?r ??fc"/>
          <w:color w:val="000000"/>
          <w:sz w:val="18"/>
        </w:rPr>
        <w:t xml:space="preserve">    </w:t>
      </w:r>
      <w:r w:rsidRPr="00710315">
        <w:rPr>
          <w:rFonts w:hint="eastAsia"/>
          <w:color w:val="000000"/>
          <w:sz w:val="18"/>
        </w:rPr>
        <w:t>月</w:t>
      </w:r>
      <w:r w:rsidRPr="00710315">
        <w:rPr>
          <w:rFonts w:ascii="?l?r ??fc"/>
          <w:color w:val="000000"/>
          <w:sz w:val="18"/>
        </w:rPr>
        <w:t xml:space="preserve">     </w:t>
      </w:r>
      <w:r w:rsidRPr="00710315">
        <w:rPr>
          <w:rFonts w:hint="eastAsia"/>
          <w:color w:val="000000"/>
          <w:sz w:val="18"/>
        </w:rPr>
        <w:t>日</w:t>
      </w:r>
    </w:p>
    <w:p w14:paraId="363AF6B0" w14:textId="77777777" w:rsidR="00C704BD" w:rsidRPr="00710315" w:rsidRDefault="00C704BD" w:rsidP="00C704BD">
      <w:pPr>
        <w:ind w:firstLine="180"/>
        <w:rPr>
          <w:rFonts w:ascii="?l?r ??fc"/>
          <w:color w:val="000000"/>
          <w:sz w:val="18"/>
        </w:rPr>
      </w:pPr>
    </w:p>
    <w:p w14:paraId="0F167CA8" w14:textId="77777777" w:rsidR="00C704BD" w:rsidRPr="00710315" w:rsidRDefault="00C704BD" w:rsidP="00C704BD">
      <w:pPr>
        <w:ind w:firstLine="180"/>
        <w:rPr>
          <w:rFonts w:ascii="?l?r ??fc"/>
          <w:color w:val="000000"/>
          <w:sz w:val="18"/>
        </w:rPr>
      </w:pPr>
      <w:r w:rsidRPr="00710315">
        <w:rPr>
          <w:rFonts w:ascii="?l?r ??fc"/>
          <w:color w:val="000000"/>
          <w:sz w:val="18"/>
        </w:rPr>
        <w:t xml:space="preserve"> </w:t>
      </w:r>
      <w:r w:rsidRPr="00710315">
        <w:rPr>
          <w:rFonts w:hAnsi="ＭＳ 明朝" w:hint="eastAsia"/>
          <w:color w:val="000000"/>
          <w:sz w:val="18"/>
          <w:lang w:eastAsia="zh-CN"/>
        </w:rPr>
        <w:t>独立行政法人情報処理推進機構　理事長　殿</w:t>
      </w:r>
    </w:p>
    <w:p w14:paraId="6CB8EDC7" w14:textId="77777777" w:rsidR="00C704BD" w:rsidRPr="00710315" w:rsidRDefault="00C704BD" w:rsidP="00C704BD">
      <w:pPr>
        <w:ind w:firstLine="180"/>
        <w:rPr>
          <w:rFonts w:ascii="?l?r ??fc"/>
          <w:color w:val="000000"/>
          <w:sz w:val="18"/>
        </w:rPr>
      </w:pPr>
    </w:p>
    <w:p w14:paraId="0D86E6B4" w14:textId="77777777" w:rsidR="00C704BD" w:rsidRPr="00710315" w:rsidRDefault="00C704BD" w:rsidP="00C704BD">
      <w:pPr>
        <w:ind w:firstLine="180"/>
        <w:rPr>
          <w:rFonts w:ascii="?l?r ??fc"/>
          <w:color w:val="000000"/>
          <w:sz w:val="18"/>
        </w:rPr>
      </w:pPr>
      <w:r w:rsidRPr="00710315">
        <w:rPr>
          <w:rFonts w:ascii="?l?r ??fc"/>
          <w:color w:val="000000"/>
          <w:sz w:val="18"/>
        </w:rPr>
        <w:t xml:space="preserve">                                                </w:t>
      </w:r>
      <w:r w:rsidRPr="00710315">
        <w:rPr>
          <w:rFonts w:hint="eastAsia"/>
          <w:color w:val="000000"/>
          <w:sz w:val="18"/>
        </w:rPr>
        <w:t>住</w:t>
      </w:r>
      <w:r w:rsidRPr="00710315">
        <w:rPr>
          <w:rFonts w:ascii="?l?r ??fc"/>
          <w:color w:val="000000"/>
          <w:sz w:val="18"/>
        </w:rPr>
        <w:t xml:space="preserve">          </w:t>
      </w:r>
      <w:r w:rsidRPr="00710315">
        <w:rPr>
          <w:rFonts w:hint="eastAsia"/>
          <w:color w:val="000000"/>
          <w:sz w:val="18"/>
        </w:rPr>
        <w:t>所</w:t>
      </w:r>
    </w:p>
    <w:p w14:paraId="0B4D412A" w14:textId="77777777" w:rsidR="00C704BD" w:rsidRPr="00710315" w:rsidRDefault="00C704BD" w:rsidP="00C704BD">
      <w:pPr>
        <w:ind w:firstLine="180"/>
        <w:rPr>
          <w:rFonts w:ascii="?l?r ??fc"/>
          <w:color w:val="000000"/>
          <w:sz w:val="18"/>
        </w:rPr>
      </w:pPr>
      <w:r w:rsidRPr="00710315">
        <w:rPr>
          <w:rFonts w:ascii="?l?r ??fc"/>
          <w:color w:val="000000"/>
          <w:sz w:val="18"/>
        </w:rPr>
        <w:t xml:space="preserve">                                                </w:t>
      </w:r>
      <w:r w:rsidRPr="00710315">
        <w:rPr>
          <w:rFonts w:hint="eastAsia"/>
          <w:color w:val="000000"/>
          <w:sz w:val="18"/>
        </w:rPr>
        <w:t>名　　　　　称</w:t>
      </w:r>
    </w:p>
    <w:p w14:paraId="2DC99D75" w14:textId="77777777" w:rsidR="00C704BD" w:rsidRPr="00710315" w:rsidRDefault="00C704BD" w:rsidP="00C704BD">
      <w:pPr>
        <w:ind w:firstLine="180"/>
        <w:rPr>
          <w:rFonts w:ascii="?l?r ??fc"/>
          <w:color w:val="000000"/>
          <w:sz w:val="18"/>
        </w:rPr>
      </w:pPr>
      <w:r w:rsidRPr="00710315">
        <w:rPr>
          <w:rFonts w:hint="eastAsia"/>
          <w:color w:val="000000"/>
          <w:sz w:val="18"/>
        </w:rPr>
        <w:t xml:space="preserve">　　　　　　　　　　　　　　　　　　　　　　　　代</w:t>
      </w:r>
      <w:r w:rsidRPr="00710315">
        <w:rPr>
          <w:rFonts w:ascii="?l?r ??fc"/>
          <w:color w:val="000000"/>
          <w:sz w:val="18"/>
        </w:rPr>
        <w:t xml:space="preserve"> </w:t>
      </w:r>
      <w:r w:rsidRPr="00710315">
        <w:rPr>
          <w:rFonts w:hint="eastAsia"/>
          <w:color w:val="000000"/>
          <w:sz w:val="18"/>
        </w:rPr>
        <w:t>表</w:t>
      </w:r>
      <w:r w:rsidRPr="00710315">
        <w:rPr>
          <w:rFonts w:ascii="?l?r ??fc"/>
          <w:color w:val="000000"/>
          <w:sz w:val="18"/>
        </w:rPr>
        <w:t xml:space="preserve"> </w:t>
      </w:r>
      <w:r w:rsidRPr="00710315">
        <w:rPr>
          <w:rFonts w:hint="eastAsia"/>
          <w:color w:val="000000"/>
          <w:sz w:val="18"/>
        </w:rPr>
        <w:t>者</w:t>
      </w:r>
      <w:r w:rsidRPr="00710315">
        <w:rPr>
          <w:rFonts w:ascii="?l?r ??fc"/>
          <w:color w:val="000000"/>
          <w:sz w:val="18"/>
        </w:rPr>
        <w:t xml:space="preserve"> </w:t>
      </w:r>
      <w:r w:rsidRPr="00710315">
        <w:rPr>
          <w:rFonts w:hint="eastAsia"/>
          <w:color w:val="000000"/>
          <w:sz w:val="18"/>
        </w:rPr>
        <w:t>氏</w:t>
      </w:r>
      <w:r w:rsidRPr="00710315">
        <w:rPr>
          <w:rFonts w:ascii="?l?r ??fc"/>
          <w:color w:val="000000"/>
          <w:sz w:val="18"/>
        </w:rPr>
        <w:t xml:space="preserve"> </w:t>
      </w:r>
      <w:r w:rsidRPr="00710315">
        <w:rPr>
          <w:rFonts w:hint="eastAsia"/>
          <w:color w:val="000000"/>
          <w:sz w:val="18"/>
        </w:rPr>
        <w:t>名</w:t>
      </w:r>
    </w:p>
    <w:p w14:paraId="2AAA69FF" w14:textId="77777777" w:rsidR="00C704BD" w:rsidRPr="00710315" w:rsidRDefault="00C704BD" w:rsidP="00313F96">
      <w:pPr>
        <w:ind w:leftChars="2159" w:left="4534" w:firstLineChars="0" w:firstLine="1"/>
        <w:rPr>
          <w:rFonts w:ascii="?l?r ??fc"/>
          <w:sz w:val="18"/>
        </w:rPr>
      </w:pPr>
      <w:bookmarkStart w:id="6" w:name="_Hlk128149204"/>
      <w:r w:rsidRPr="00710315">
        <w:rPr>
          <w:rFonts w:hint="eastAsia"/>
          <w:sz w:val="18"/>
        </w:rPr>
        <w:t>登　録　番　号</w:t>
      </w:r>
    </w:p>
    <w:bookmarkEnd w:id="6"/>
    <w:p w14:paraId="66B122F7" w14:textId="77777777" w:rsidR="00C704BD" w:rsidRPr="00710315" w:rsidRDefault="00C704BD" w:rsidP="00C704BD">
      <w:pPr>
        <w:ind w:firstLine="180"/>
        <w:rPr>
          <w:rFonts w:ascii="?l?r ??fc"/>
          <w:color w:val="000000"/>
          <w:sz w:val="18"/>
        </w:rPr>
      </w:pPr>
    </w:p>
    <w:p w14:paraId="34975AF0" w14:textId="77777777" w:rsidR="00C704BD" w:rsidRPr="00710315" w:rsidRDefault="00C704BD" w:rsidP="00C704BD">
      <w:pPr>
        <w:ind w:firstLine="180"/>
        <w:rPr>
          <w:rFonts w:ascii="?l?r ??fc"/>
          <w:color w:val="000000"/>
          <w:sz w:val="18"/>
        </w:rPr>
      </w:pPr>
    </w:p>
    <w:p w14:paraId="2D8870AC" w14:textId="77777777" w:rsidR="00C704BD" w:rsidRPr="00710315" w:rsidRDefault="00C704BD" w:rsidP="00C704BD">
      <w:pPr>
        <w:ind w:firstLine="180"/>
        <w:jc w:val="center"/>
        <w:rPr>
          <w:rFonts w:ascii="?l?r ??fc"/>
          <w:color w:val="000000"/>
          <w:sz w:val="18"/>
        </w:rPr>
      </w:pPr>
      <w:r w:rsidRPr="00710315">
        <w:rPr>
          <w:rFonts w:hint="eastAsia"/>
          <w:color w:val="000000"/>
          <w:sz w:val="18"/>
        </w:rPr>
        <w:t>支払請求書</w:t>
      </w:r>
    </w:p>
    <w:p w14:paraId="665734E6" w14:textId="77777777" w:rsidR="00C704BD" w:rsidRPr="00710315" w:rsidRDefault="00C704BD" w:rsidP="00C704BD">
      <w:pPr>
        <w:ind w:firstLine="180"/>
        <w:rPr>
          <w:rFonts w:ascii="?l?r ??fc"/>
          <w:color w:val="000000"/>
          <w:sz w:val="18"/>
        </w:rPr>
      </w:pPr>
    </w:p>
    <w:p w14:paraId="3A954128" w14:textId="77777777" w:rsidR="00C704BD" w:rsidRPr="00710315" w:rsidRDefault="00C704BD" w:rsidP="00C704BD">
      <w:pPr>
        <w:ind w:firstLine="180"/>
        <w:rPr>
          <w:rFonts w:ascii="?l?r ??fc"/>
          <w:color w:val="000000"/>
          <w:sz w:val="18"/>
        </w:rPr>
      </w:pPr>
    </w:p>
    <w:p w14:paraId="0AF18110" w14:textId="77777777" w:rsidR="00C704BD" w:rsidRPr="00710315" w:rsidRDefault="00C704BD" w:rsidP="00C704BD">
      <w:pPr>
        <w:ind w:firstLine="180"/>
        <w:rPr>
          <w:rFonts w:ascii="?l?r ??fc"/>
          <w:color w:val="000000"/>
          <w:sz w:val="18"/>
        </w:rPr>
      </w:pPr>
      <w:r w:rsidRPr="00710315">
        <w:rPr>
          <w:rFonts w:ascii="?l?r ??fc" w:hint="eastAsia"/>
          <w:color w:val="000000"/>
          <w:sz w:val="18"/>
        </w:rPr>
        <w:t>契約書第１６条第１項の規定に基づき、支払</w:t>
      </w:r>
      <w:r w:rsidRPr="00710315">
        <w:rPr>
          <w:rFonts w:hint="eastAsia"/>
          <w:color w:val="000000"/>
          <w:sz w:val="18"/>
        </w:rPr>
        <w:t>を下記のとおり請求します。</w:t>
      </w:r>
    </w:p>
    <w:p w14:paraId="6DF0FB02" w14:textId="77777777" w:rsidR="00C704BD" w:rsidRPr="00710315" w:rsidRDefault="00C704BD" w:rsidP="00C704BD">
      <w:pPr>
        <w:ind w:firstLine="180"/>
        <w:rPr>
          <w:rFonts w:ascii="?l?r ??fc"/>
          <w:color w:val="000000"/>
          <w:sz w:val="18"/>
        </w:rPr>
      </w:pPr>
    </w:p>
    <w:p w14:paraId="50DA5E68" w14:textId="77777777" w:rsidR="00C704BD" w:rsidRPr="00710315" w:rsidRDefault="00C704BD" w:rsidP="00C704BD">
      <w:pPr>
        <w:ind w:firstLine="180"/>
        <w:jc w:val="center"/>
        <w:rPr>
          <w:rFonts w:ascii="?l?r ??fc"/>
          <w:color w:val="000000"/>
          <w:sz w:val="18"/>
        </w:rPr>
      </w:pPr>
      <w:r w:rsidRPr="00710315">
        <w:rPr>
          <w:rFonts w:hint="eastAsia"/>
          <w:color w:val="000000"/>
          <w:sz w:val="18"/>
        </w:rPr>
        <w:t>記</w:t>
      </w:r>
    </w:p>
    <w:p w14:paraId="64649E29" w14:textId="77777777" w:rsidR="00C704BD" w:rsidRPr="00710315" w:rsidRDefault="00C704BD" w:rsidP="00C704BD">
      <w:pPr>
        <w:ind w:firstLine="180"/>
        <w:rPr>
          <w:rFonts w:ascii="?l?r ??fc"/>
          <w:color w:val="000000"/>
          <w:sz w:val="18"/>
        </w:rPr>
      </w:pPr>
    </w:p>
    <w:p w14:paraId="031477B2" w14:textId="77777777" w:rsidR="00C704BD" w:rsidRPr="00710315" w:rsidRDefault="00C704BD" w:rsidP="00C704BD">
      <w:pPr>
        <w:ind w:firstLine="180"/>
        <w:rPr>
          <w:color w:val="000000"/>
          <w:sz w:val="18"/>
        </w:rPr>
      </w:pPr>
      <w:r w:rsidRPr="00710315">
        <w:rPr>
          <w:rFonts w:hint="eastAsia"/>
          <w:color w:val="000000"/>
          <w:sz w:val="18"/>
        </w:rPr>
        <w:t>１．契約件名等</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2551"/>
        <w:gridCol w:w="2694"/>
        <w:gridCol w:w="2781"/>
      </w:tblGrid>
      <w:tr w:rsidR="00C704BD" w:rsidRPr="00710315" w14:paraId="308062E4" w14:textId="77777777" w:rsidTr="001D33C4">
        <w:tc>
          <w:tcPr>
            <w:tcW w:w="1526" w:type="dxa"/>
          </w:tcPr>
          <w:p w14:paraId="43409140" w14:textId="77777777" w:rsidR="00C704BD" w:rsidRPr="00710315" w:rsidRDefault="00C704BD" w:rsidP="001D33C4">
            <w:pPr>
              <w:ind w:firstLine="180"/>
              <w:rPr>
                <w:rFonts w:ascii="?l?r ??fc"/>
                <w:sz w:val="18"/>
              </w:rPr>
            </w:pPr>
            <w:r w:rsidRPr="00710315">
              <w:rPr>
                <w:rFonts w:ascii="?l?r ??fc" w:hint="eastAsia"/>
                <w:sz w:val="18"/>
              </w:rPr>
              <w:t>契約締結日</w:t>
            </w:r>
          </w:p>
        </w:tc>
        <w:tc>
          <w:tcPr>
            <w:tcW w:w="2551" w:type="dxa"/>
          </w:tcPr>
          <w:p w14:paraId="1F1116D3" w14:textId="77777777" w:rsidR="00C704BD" w:rsidRPr="00710315" w:rsidRDefault="00C704BD" w:rsidP="001D33C4">
            <w:pPr>
              <w:ind w:firstLine="180"/>
              <w:rPr>
                <w:rFonts w:ascii="?l?r ??fc"/>
                <w:sz w:val="18"/>
              </w:rPr>
            </w:pPr>
          </w:p>
        </w:tc>
        <w:tc>
          <w:tcPr>
            <w:tcW w:w="2694" w:type="dxa"/>
          </w:tcPr>
          <w:p w14:paraId="6DA56D93" w14:textId="77777777" w:rsidR="00C704BD" w:rsidRPr="00710315" w:rsidRDefault="00C704BD" w:rsidP="001D33C4">
            <w:pPr>
              <w:ind w:firstLine="180"/>
              <w:rPr>
                <w:rFonts w:ascii="?l?r ??fc"/>
                <w:sz w:val="18"/>
              </w:rPr>
            </w:pPr>
            <w:r w:rsidRPr="00710315">
              <w:rPr>
                <w:rFonts w:ascii="?l?r ??fc" w:hint="eastAsia"/>
                <w:sz w:val="18"/>
              </w:rPr>
              <w:t>契約締結時の記号番号</w:t>
            </w:r>
          </w:p>
        </w:tc>
        <w:tc>
          <w:tcPr>
            <w:tcW w:w="2781" w:type="dxa"/>
          </w:tcPr>
          <w:p w14:paraId="7E6980D5" w14:textId="77777777" w:rsidR="00C704BD" w:rsidRPr="00710315" w:rsidRDefault="00C704BD" w:rsidP="001D33C4">
            <w:pPr>
              <w:ind w:firstLine="180"/>
              <w:rPr>
                <w:rFonts w:ascii="?l?r ??fc"/>
                <w:sz w:val="18"/>
              </w:rPr>
            </w:pPr>
          </w:p>
        </w:tc>
      </w:tr>
      <w:tr w:rsidR="00C704BD" w:rsidRPr="00710315" w14:paraId="1BFFCFD2" w14:textId="77777777" w:rsidTr="001D33C4">
        <w:tc>
          <w:tcPr>
            <w:tcW w:w="1526" w:type="dxa"/>
          </w:tcPr>
          <w:p w14:paraId="485E93E1" w14:textId="77777777" w:rsidR="00C704BD" w:rsidRPr="00710315" w:rsidRDefault="00C704BD" w:rsidP="001D33C4">
            <w:pPr>
              <w:ind w:firstLine="180"/>
              <w:rPr>
                <w:rFonts w:ascii="?l?r ??fc"/>
                <w:sz w:val="18"/>
              </w:rPr>
            </w:pPr>
            <w:r w:rsidRPr="00710315">
              <w:rPr>
                <w:rFonts w:ascii="?l?r ??fc" w:hint="eastAsia"/>
                <w:sz w:val="18"/>
              </w:rPr>
              <w:t>契約件名</w:t>
            </w:r>
          </w:p>
        </w:tc>
        <w:tc>
          <w:tcPr>
            <w:tcW w:w="8026" w:type="dxa"/>
            <w:gridSpan w:val="3"/>
          </w:tcPr>
          <w:p w14:paraId="6F5BEA6A" w14:textId="77777777" w:rsidR="00C704BD" w:rsidRPr="00710315" w:rsidRDefault="00C704BD" w:rsidP="001D33C4">
            <w:pPr>
              <w:ind w:firstLine="180"/>
              <w:rPr>
                <w:rFonts w:ascii="?l?r ??fc"/>
                <w:sz w:val="18"/>
              </w:rPr>
            </w:pPr>
          </w:p>
          <w:p w14:paraId="343CCFE2" w14:textId="77777777" w:rsidR="00C704BD" w:rsidRPr="00710315" w:rsidRDefault="00C704BD" w:rsidP="001D33C4">
            <w:pPr>
              <w:ind w:firstLine="180"/>
              <w:rPr>
                <w:rFonts w:ascii="?l?r ??fc"/>
                <w:sz w:val="18"/>
              </w:rPr>
            </w:pPr>
          </w:p>
        </w:tc>
      </w:tr>
    </w:tbl>
    <w:p w14:paraId="3FD4600A" w14:textId="77777777" w:rsidR="00C704BD" w:rsidRPr="00710315" w:rsidRDefault="00C704BD" w:rsidP="00C704BD">
      <w:pPr>
        <w:ind w:firstLine="180"/>
        <w:rPr>
          <w:rFonts w:ascii="?l?r ??fc"/>
          <w:color w:val="000000"/>
          <w:sz w:val="18"/>
        </w:rPr>
      </w:pPr>
    </w:p>
    <w:p w14:paraId="517534AD" w14:textId="77777777" w:rsidR="00C704BD" w:rsidRPr="00710315" w:rsidRDefault="00C704BD" w:rsidP="00C704BD">
      <w:pPr>
        <w:ind w:firstLine="180"/>
        <w:rPr>
          <w:rFonts w:ascii="?l?r ??fc"/>
          <w:color w:val="000000"/>
          <w:sz w:val="18"/>
        </w:rPr>
      </w:pPr>
      <w:r w:rsidRPr="00710315">
        <w:rPr>
          <w:rFonts w:hint="eastAsia"/>
          <w:color w:val="000000"/>
          <w:sz w:val="18"/>
        </w:rPr>
        <w:t>２．請求金額（単位は円とし、算用数字を用いること。）</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08"/>
        <w:gridCol w:w="6736"/>
      </w:tblGrid>
      <w:tr w:rsidR="00C704BD" w:rsidRPr="00710315" w14:paraId="3A04D5FD" w14:textId="77777777" w:rsidTr="001D33C4">
        <w:tc>
          <w:tcPr>
            <w:tcW w:w="2608" w:type="dxa"/>
          </w:tcPr>
          <w:p w14:paraId="1872B0E9" w14:textId="77777777" w:rsidR="00C704BD" w:rsidRPr="00710315" w:rsidRDefault="00C704BD" w:rsidP="001D33C4">
            <w:pPr>
              <w:ind w:firstLine="180"/>
              <w:rPr>
                <w:rFonts w:ascii="?l?r ??fc"/>
                <w:color w:val="000000"/>
                <w:sz w:val="18"/>
              </w:rPr>
            </w:pPr>
            <w:r w:rsidRPr="00710315">
              <w:rPr>
                <w:rFonts w:ascii="?l?r ??fc" w:hint="eastAsia"/>
                <w:color w:val="000000"/>
                <w:sz w:val="18"/>
              </w:rPr>
              <w:t>請求金額</w:t>
            </w:r>
          </w:p>
        </w:tc>
        <w:tc>
          <w:tcPr>
            <w:tcW w:w="6736" w:type="dxa"/>
          </w:tcPr>
          <w:p w14:paraId="02F988E1" w14:textId="77777777" w:rsidR="00C704BD" w:rsidRPr="00710315" w:rsidRDefault="00C704BD" w:rsidP="001D33C4">
            <w:pPr>
              <w:ind w:firstLine="180"/>
              <w:rPr>
                <w:rFonts w:ascii="?l?r ??fc"/>
                <w:color w:val="000000"/>
                <w:sz w:val="18"/>
              </w:rPr>
            </w:pPr>
          </w:p>
        </w:tc>
      </w:tr>
    </w:tbl>
    <w:p w14:paraId="669211DE" w14:textId="77777777" w:rsidR="00C704BD" w:rsidRPr="00710315" w:rsidRDefault="00C704BD" w:rsidP="00C704BD">
      <w:pPr>
        <w:ind w:firstLineChars="1400" w:firstLine="2520"/>
        <w:rPr>
          <w:color w:val="000000"/>
          <w:sz w:val="18"/>
        </w:rPr>
      </w:pPr>
      <w:r w:rsidRPr="00710315">
        <w:rPr>
          <w:rFonts w:hint="eastAsia"/>
          <w:color w:val="000000"/>
          <w:sz w:val="18"/>
        </w:rPr>
        <w:t>内訳（対象欄には税抜き額を、内税欄には税額を記載のこと。）</w:t>
      </w:r>
    </w:p>
    <w:tbl>
      <w:tblPr>
        <w:tblW w:w="0" w:type="auto"/>
        <w:tblInd w:w="26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79"/>
        <w:gridCol w:w="1085"/>
        <w:gridCol w:w="1559"/>
        <w:gridCol w:w="811"/>
        <w:gridCol w:w="1450"/>
      </w:tblGrid>
      <w:tr w:rsidR="00C704BD" w:rsidRPr="00710315" w14:paraId="2FE9B45A" w14:textId="77777777" w:rsidTr="001D33C4">
        <w:tc>
          <w:tcPr>
            <w:tcW w:w="1779" w:type="dxa"/>
            <w:vMerge w:val="restart"/>
          </w:tcPr>
          <w:p w14:paraId="0CC46305" w14:textId="77777777" w:rsidR="00C704BD" w:rsidRPr="00710315" w:rsidRDefault="00C704BD" w:rsidP="001D33C4">
            <w:pPr>
              <w:ind w:firstLine="180"/>
              <w:rPr>
                <w:color w:val="000000"/>
                <w:sz w:val="18"/>
              </w:rPr>
            </w:pPr>
            <w:r w:rsidRPr="00710315">
              <w:rPr>
                <w:rFonts w:hint="eastAsia"/>
                <w:color w:val="000000"/>
                <w:sz w:val="18"/>
              </w:rPr>
              <w:t>消費税及び地方消費税率別内訳</w:t>
            </w:r>
          </w:p>
        </w:tc>
        <w:tc>
          <w:tcPr>
            <w:tcW w:w="1085" w:type="dxa"/>
          </w:tcPr>
          <w:p w14:paraId="65176379" w14:textId="77777777" w:rsidR="00C704BD" w:rsidRPr="00710315" w:rsidRDefault="00C704BD" w:rsidP="001D33C4">
            <w:pPr>
              <w:ind w:firstLine="180"/>
              <w:rPr>
                <w:color w:val="000000"/>
                <w:sz w:val="18"/>
              </w:rPr>
            </w:pPr>
            <w:r w:rsidRPr="00710315">
              <w:rPr>
                <w:rFonts w:hint="eastAsia"/>
                <w:color w:val="000000"/>
                <w:sz w:val="18"/>
              </w:rPr>
              <w:t>10</w:t>
            </w:r>
            <w:r w:rsidRPr="00710315">
              <w:rPr>
                <w:rFonts w:hint="eastAsia"/>
                <w:color w:val="000000"/>
                <w:sz w:val="18"/>
              </w:rPr>
              <w:t>％対象</w:t>
            </w:r>
          </w:p>
        </w:tc>
        <w:tc>
          <w:tcPr>
            <w:tcW w:w="1559" w:type="dxa"/>
          </w:tcPr>
          <w:p w14:paraId="4D4FFCB0" w14:textId="77777777" w:rsidR="00C704BD" w:rsidRPr="00710315" w:rsidRDefault="00C704BD" w:rsidP="001D33C4">
            <w:pPr>
              <w:ind w:firstLine="180"/>
              <w:jc w:val="right"/>
              <w:rPr>
                <w:color w:val="000000"/>
                <w:sz w:val="18"/>
              </w:rPr>
            </w:pPr>
          </w:p>
        </w:tc>
        <w:tc>
          <w:tcPr>
            <w:tcW w:w="811" w:type="dxa"/>
          </w:tcPr>
          <w:p w14:paraId="109DBCB7" w14:textId="77777777" w:rsidR="00C704BD" w:rsidRPr="00710315" w:rsidRDefault="00C704BD" w:rsidP="001D33C4">
            <w:pPr>
              <w:ind w:firstLine="180"/>
              <w:rPr>
                <w:color w:val="000000"/>
                <w:sz w:val="18"/>
              </w:rPr>
            </w:pPr>
            <w:r w:rsidRPr="00710315">
              <w:rPr>
                <w:rFonts w:hint="eastAsia"/>
                <w:color w:val="000000"/>
                <w:sz w:val="18"/>
              </w:rPr>
              <w:t>内税</w:t>
            </w:r>
          </w:p>
        </w:tc>
        <w:tc>
          <w:tcPr>
            <w:tcW w:w="1450" w:type="dxa"/>
          </w:tcPr>
          <w:p w14:paraId="0E5D649E" w14:textId="77777777" w:rsidR="00C704BD" w:rsidRPr="00710315" w:rsidRDefault="00C704BD" w:rsidP="001D33C4">
            <w:pPr>
              <w:ind w:firstLine="180"/>
              <w:jc w:val="right"/>
              <w:rPr>
                <w:color w:val="000000"/>
                <w:sz w:val="18"/>
              </w:rPr>
            </w:pPr>
          </w:p>
        </w:tc>
      </w:tr>
      <w:tr w:rsidR="00C704BD" w:rsidRPr="00710315" w14:paraId="576A710A" w14:textId="77777777" w:rsidTr="001D33C4">
        <w:tc>
          <w:tcPr>
            <w:tcW w:w="1779" w:type="dxa"/>
            <w:vMerge/>
          </w:tcPr>
          <w:p w14:paraId="33B8A7F4" w14:textId="77777777" w:rsidR="00C704BD" w:rsidRPr="00710315" w:rsidRDefault="00C704BD" w:rsidP="001D33C4">
            <w:pPr>
              <w:ind w:firstLine="180"/>
              <w:rPr>
                <w:color w:val="000000"/>
                <w:sz w:val="18"/>
              </w:rPr>
            </w:pPr>
          </w:p>
        </w:tc>
        <w:tc>
          <w:tcPr>
            <w:tcW w:w="1085" w:type="dxa"/>
          </w:tcPr>
          <w:p w14:paraId="4E100B83" w14:textId="77777777" w:rsidR="00C704BD" w:rsidRPr="00710315" w:rsidRDefault="00C704BD" w:rsidP="001D33C4">
            <w:pPr>
              <w:ind w:firstLine="180"/>
              <w:rPr>
                <w:color w:val="000000"/>
                <w:sz w:val="18"/>
              </w:rPr>
            </w:pPr>
            <w:r w:rsidRPr="00710315">
              <w:rPr>
                <w:rFonts w:hint="eastAsia"/>
                <w:color w:val="000000"/>
                <w:sz w:val="18"/>
              </w:rPr>
              <w:t>8</w:t>
            </w:r>
            <w:r w:rsidRPr="00710315">
              <w:rPr>
                <w:rFonts w:hint="eastAsia"/>
                <w:color w:val="000000"/>
                <w:sz w:val="18"/>
              </w:rPr>
              <w:t>％対象</w:t>
            </w:r>
          </w:p>
        </w:tc>
        <w:tc>
          <w:tcPr>
            <w:tcW w:w="1559" w:type="dxa"/>
          </w:tcPr>
          <w:p w14:paraId="5896928E" w14:textId="77777777" w:rsidR="00C704BD" w:rsidRPr="00710315" w:rsidRDefault="00C704BD" w:rsidP="001D33C4">
            <w:pPr>
              <w:ind w:firstLine="180"/>
              <w:jc w:val="right"/>
              <w:rPr>
                <w:color w:val="000000"/>
                <w:sz w:val="18"/>
              </w:rPr>
            </w:pPr>
          </w:p>
        </w:tc>
        <w:tc>
          <w:tcPr>
            <w:tcW w:w="811" w:type="dxa"/>
          </w:tcPr>
          <w:p w14:paraId="238135FE" w14:textId="77777777" w:rsidR="00C704BD" w:rsidRPr="00710315" w:rsidRDefault="00C704BD" w:rsidP="001D33C4">
            <w:pPr>
              <w:ind w:firstLine="180"/>
              <w:rPr>
                <w:color w:val="000000"/>
                <w:sz w:val="18"/>
              </w:rPr>
            </w:pPr>
            <w:r w:rsidRPr="00710315">
              <w:rPr>
                <w:rFonts w:hint="eastAsia"/>
                <w:color w:val="000000"/>
                <w:sz w:val="18"/>
              </w:rPr>
              <w:t>内税</w:t>
            </w:r>
          </w:p>
        </w:tc>
        <w:tc>
          <w:tcPr>
            <w:tcW w:w="1450" w:type="dxa"/>
          </w:tcPr>
          <w:p w14:paraId="2F011409" w14:textId="77777777" w:rsidR="00C704BD" w:rsidRPr="00710315" w:rsidRDefault="00C704BD" w:rsidP="001D33C4">
            <w:pPr>
              <w:ind w:firstLine="180"/>
              <w:jc w:val="right"/>
              <w:rPr>
                <w:color w:val="000000"/>
                <w:sz w:val="18"/>
              </w:rPr>
            </w:pPr>
          </w:p>
        </w:tc>
      </w:tr>
    </w:tbl>
    <w:p w14:paraId="297F6952" w14:textId="77777777" w:rsidR="00C704BD" w:rsidRPr="00710315" w:rsidRDefault="00C704BD" w:rsidP="00C704BD">
      <w:pPr>
        <w:ind w:firstLine="180"/>
        <w:rPr>
          <w:color w:val="000000"/>
          <w:sz w:val="18"/>
        </w:rPr>
      </w:pPr>
    </w:p>
    <w:p w14:paraId="17F83CB8" w14:textId="77777777" w:rsidR="00C704BD" w:rsidRPr="00710315" w:rsidRDefault="00C704BD" w:rsidP="00C704BD">
      <w:pPr>
        <w:ind w:firstLine="180"/>
        <w:rPr>
          <w:rFonts w:ascii="?l?r ??fc"/>
          <w:color w:val="000000"/>
          <w:sz w:val="18"/>
        </w:rPr>
      </w:pPr>
      <w:r w:rsidRPr="00710315">
        <w:rPr>
          <w:rFonts w:hint="eastAsia"/>
          <w:color w:val="000000"/>
          <w:sz w:val="18"/>
        </w:rPr>
        <w:t>３．振込先金融機関名等</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60"/>
        <w:gridCol w:w="6892"/>
      </w:tblGrid>
      <w:tr w:rsidR="00C704BD" w:rsidRPr="00710315" w14:paraId="23119E82" w14:textId="77777777" w:rsidTr="001D33C4">
        <w:tc>
          <w:tcPr>
            <w:tcW w:w="2660" w:type="dxa"/>
          </w:tcPr>
          <w:p w14:paraId="293E0EBA" w14:textId="77777777" w:rsidR="00C704BD" w:rsidRPr="00710315" w:rsidRDefault="00C704BD" w:rsidP="001D33C4">
            <w:pPr>
              <w:ind w:firstLine="180"/>
              <w:rPr>
                <w:rFonts w:ascii="?l?r ??fc"/>
                <w:color w:val="000000"/>
                <w:sz w:val="18"/>
              </w:rPr>
            </w:pPr>
            <w:r w:rsidRPr="00710315">
              <w:rPr>
                <w:rFonts w:ascii="?l?r ??fc" w:hint="eastAsia"/>
                <w:color w:val="000000"/>
                <w:sz w:val="18"/>
              </w:rPr>
              <w:t>振込先金融機関名</w:t>
            </w:r>
          </w:p>
        </w:tc>
        <w:tc>
          <w:tcPr>
            <w:tcW w:w="6892" w:type="dxa"/>
          </w:tcPr>
          <w:p w14:paraId="4CC7ABAB" w14:textId="77777777" w:rsidR="00C704BD" w:rsidRPr="00710315" w:rsidRDefault="00C704BD" w:rsidP="001D33C4">
            <w:pPr>
              <w:ind w:firstLine="180"/>
              <w:rPr>
                <w:rFonts w:ascii="?l?r ??fc"/>
                <w:color w:val="000000"/>
                <w:sz w:val="18"/>
              </w:rPr>
            </w:pPr>
          </w:p>
        </w:tc>
      </w:tr>
      <w:tr w:rsidR="00C704BD" w:rsidRPr="00710315" w14:paraId="53D6977C" w14:textId="77777777" w:rsidTr="001D33C4">
        <w:tc>
          <w:tcPr>
            <w:tcW w:w="2660" w:type="dxa"/>
          </w:tcPr>
          <w:p w14:paraId="75FA9D77" w14:textId="77777777" w:rsidR="00C704BD" w:rsidRPr="00710315" w:rsidRDefault="00C704BD" w:rsidP="001D33C4">
            <w:pPr>
              <w:ind w:firstLine="180"/>
              <w:rPr>
                <w:rFonts w:ascii="?l?r ??fc"/>
                <w:color w:val="000000"/>
                <w:sz w:val="18"/>
              </w:rPr>
            </w:pPr>
            <w:r w:rsidRPr="00710315">
              <w:rPr>
                <w:rFonts w:ascii="?l?r ??fc" w:hint="eastAsia"/>
                <w:color w:val="000000"/>
                <w:sz w:val="18"/>
              </w:rPr>
              <w:t>支店名</w:t>
            </w:r>
          </w:p>
        </w:tc>
        <w:tc>
          <w:tcPr>
            <w:tcW w:w="6892" w:type="dxa"/>
          </w:tcPr>
          <w:p w14:paraId="2A77DFEF" w14:textId="77777777" w:rsidR="00C704BD" w:rsidRPr="00710315" w:rsidRDefault="00C704BD" w:rsidP="001D33C4">
            <w:pPr>
              <w:ind w:firstLine="180"/>
              <w:rPr>
                <w:rFonts w:ascii="?l?r ??fc"/>
                <w:color w:val="000000"/>
                <w:sz w:val="18"/>
              </w:rPr>
            </w:pPr>
          </w:p>
        </w:tc>
      </w:tr>
      <w:tr w:rsidR="00C704BD" w:rsidRPr="00710315" w14:paraId="7BECB3E6" w14:textId="77777777" w:rsidTr="001D33C4">
        <w:tc>
          <w:tcPr>
            <w:tcW w:w="2660" w:type="dxa"/>
          </w:tcPr>
          <w:p w14:paraId="6A7E4AB5" w14:textId="77777777" w:rsidR="00C704BD" w:rsidRPr="00710315" w:rsidRDefault="00C704BD" w:rsidP="001D33C4">
            <w:pPr>
              <w:ind w:firstLine="180"/>
              <w:rPr>
                <w:rFonts w:ascii="?l?r ??fc"/>
                <w:color w:val="000000"/>
                <w:sz w:val="18"/>
              </w:rPr>
            </w:pPr>
            <w:r w:rsidRPr="00710315">
              <w:rPr>
                <w:rFonts w:ascii="?l?r ??fc" w:hint="eastAsia"/>
                <w:color w:val="000000"/>
                <w:sz w:val="18"/>
              </w:rPr>
              <w:t>預金の種別</w:t>
            </w:r>
          </w:p>
        </w:tc>
        <w:tc>
          <w:tcPr>
            <w:tcW w:w="6892" w:type="dxa"/>
          </w:tcPr>
          <w:p w14:paraId="0A04F9B8" w14:textId="77777777" w:rsidR="00C704BD" w:rsidRPr="00710315" w:rsidRDefault="00C704BD" w:rsidP="001D33C4">
            <w:pPr>
              <w:ind w:firstLine="180"/>
              <w:rPr>
                <w:rFonts w:ascii="?l?r ??fc"/>
                <w:color w:val="000000"/>
                <w:sz w:val="18"/>
              </w:rPr>
            </w:pPr>
          </w:p>
        </w:tc>
      </w:tr>
      <w:tr w:rsidR="00C704BD" w:rsidRPr="00710315" w14:paraId="2A3AD000" w14:textId="77777777" w:rsidTr="001D33C4">
        <w:tc>
          <w:tcPr>
            <w:tcW w:w="2660" w:type="dxa"/>
          </w:tcPr>
          <w:p w14:paraId="42BE7744" w14:textId="77777777" w:rsidR="00C704BD" w:rsidRPr="00710315" w:rsidRDefault="00C704BD" w:rsidP="001D33C4">
            <w:pPr>
              <w:ind w:firstLine="180"/>
              <w:rPr>
                <w:rFonts w:ascii="?l?r ??fc"/>
                <w:color w:val="000000"/>
                <w:sz w:val="18"/>
              </w:rPr>
            </w:pPr>
            <w:r w:rsidRPr="00710315">
              <w:rPr>
                <w:rFonts w:ascii="?l?r ??fc" w:hint="eastAsia"/>
                <w:color w:val="000000"/>
                <w:sz w:val="18"/>
              </w:rPr>
              <w:t>口座番号</w:t>
            </w:r>
          </w:p>
        </w:tc>
        <w:tc>
          <w:tcPr>
            <w:tcW w:w="6892" w:type="dxa"/>
          </w:tcPr>
          <w:p w14:paraId="1FF23728" w14:textId="77777777" w:rsidR="00C704BD" w:rsidRPr="00710315" w:rsidRDefault="00C704BD" w:rsidP="001D33C4">
            <w:pPr>
              <w:ind w:firstLine="180"/>
              <w:rPr>
                <w:rFonts w:ascii="?l?r ??fc"/>
                <w:color w:val="000000"/>
                <w:sz w:val="18"/>
              </w:rPr>
            </w:pPr>
          </w:p>
        </w:tc>
      </w:tr>
      <w:tr w:rsidR="00C704BD" w:rsidRPr="00710315" w14:paraId="35587B55" w14:textId="77777777" w:rsidTr="001D33C4">
        <w:tc>
          <w:tcPr>
            <w:tcW w:w="2660" w:type="dxa"/>
          </w:tcPr>
          <w:p w14:paraId="2D4A5B01" w14:textId="77777777" w:rsidR="00C704BD" w:rsidRPr="00710315" w:rsidRDefault="00C704BD" w:rsidP="001D33C4">
            <w:pPr>
              <w:ind w:firstLine="180"/>
              <w:rPr>
                <w:rFonts w:ascii="?l?r ??fc"/>
                <w:color w:val="000000"/>
                <w:sz w:val="18"/>
              </w:rPr>
            </w:pPr>
            <w:r w:rsidRPr="00710315">
              <w:rPr>
                <w:rFonts w:ascii="?l?r ??fc" w:hint="eastAsia"/>
                <w:color w:val="000000"/>
                <w:sz w:val="18"/>
              </w:rPr>
              <w:t>口座の名義人</w:t>
            </w:r>
          </w:p>
        </w:tc>
        <w:tc>
          <w:tcPr>
            <w:tcW w:w="6892" w:type="dxa"/>
          </w:tcPr>
          <w:p w14:paraId="18920863" w14:textId="77777777" w:rsidR="00C704BD" w:rsidRPr="00710315" w:rsidRDefault="00C704BD" w:rsidP="001D33C4">
            <w:pPr>
              <w:ind w:firstLine="180"/>
              <w:rPr>
                <w:rFonts w:ascii="?l?r ??fc"/>
                <w:color w:val="000000"/>
                <w:sz w:val="18"/>
              </w:rPr>
            </w:pPr>
          </w:p>
        </w:tc>
      </w:tr>
    </w:tbl>
    <w:p w14:paraId="1E803CA7" w14:textId="77777777" w:rsidR="00C704BD" w:rsidRPr="00710315" w:rsidRDefault="00C704BD" w:rsidP="00C704BD">
      <w:pPr>
        <w:ind w:left="360" w:hangingChars="200" w:hanging="360"/>
        <w:rPr>
          <w:rFonts w:ascii="?l?r ??fc"/>
          <w:color w:val="000000"/>
          <w:sz w:val="18"/>
        </w:rPr>
      </w:pPr>
    </w:p>
    <w:p w14:paraId="38A3A52A" w14:textId="77777777" w:rsidR="00C704BD" w:rsidRPr="00710315" w:rsidRDefault="00C704BD" w:rsidP="00C704BD">
      <w:pPr>
        <w:ind w:left="360" w:hangingChars="200" w:hanging="360"/>
        <w:rPr>
          <w:rFonts w:ascii="?l?r ??fc"/>
          <w:color w:val="000000"/>
          <w:sz w:val="18"/>
        </w:rPr>
      </w:pPr>
    </w:p>
    <w:p w14:paraId="79041592" w14:textId="77777777" w:rsidR="00C704BD" w:rsidRPr="00710315" w:rsidRDefault="00C704BD" w:rsidP="00C704BD">
      <w:pPr>
        <w:ind w:left="180" w:hangingChars="100" w:hanging="180"/>
        <w:rPr>
          <w:rFonts w:ascii="?l?r ??fc"/>
          <w:color w:val="000000"/>
          <w:sz w:val="18"/>
        </w:rPr>
      </w:pPr>
    </w:p>
    <w:p w14:paraId="2CBC6FA9" w14:textId="77777777" w:rsidR="00C704BD" w:rsidRPr="00710315" w:rsidRDefault="00C704BD" w:rsidP="00C704BD">
      <w:pPr>
        <w:ind w:left="180" w:hangingChars="100" w:hanging="180"/>
        <w:rPr>
          <w:color w:val="000000"/>
          <w:sz w:val="18"/>
        </w:rPr>
      </w:pPr>
    </w:p>
    <w:p w14:paraId="54147658" w14:textId="77777777" w:rsidR="00C704BD" w:rsidRPr="00710315" w:rsidRDefault="00C704BD" w:rsidP="00C704BD">
      <w:pPr>
        <w:ind w:left="180" w:hangingChars="100" w:hanging="180"/>
        <w:rPr>
          <w:color w:val="000000"/>
          <w:sz w:val="18"/>
        </w:rPr>
      </w:pPr>
    </w:p>
    <w:p w14:paraId="300CE08B" w14:textId="77777777" w:rsidR="00C704BD" w:rsidRPr="00710315" w:rsidRDefault="00C704BD" w:rsidP="00C704BD">
      <w:pPr>
        <w:ind w:left="180" w:hangingChars="100" w:hanging="180"/>
        <w:rPr>
          <w:color w:val="000000"/>
          <w:sz w:val="18"/>
        </w:rPr>
      </w:pPr>
    </w:p>
    <w:p w14:paraId="790EEE6A" w14:textId="77777777" w:rsidR="00C704BD" w:rsidRPr="00710315" w:rsidRDefault="00C704BD" w:rsidP="00C704BD">
      <w:pPr>
        <w:pStyle w:val="af9"/>
        <w:ind w:right="936" w:firstLine="180"/>
        <w:jc w:val="left"/>
        <w:rPr>
          <w:rFonts w:ascii="?l?r ??fc"/>
          <w:color w:val="000000"/>
          <w:sz w:val="18"/>
        </w:rPr>
      </w:pPr>
      <w:r w:rsidRPr="00710315">
        <w:rPr>
          <w:rFonts w:ascii="?l?r ??fc" w:hint="eastAsia"/>
          <w:color w:val="000000"/>
          <w:sz w:val="18"/>
        </w:rPr>
        <w:t>（この請求書の提出時期：委託業務の完了後。）</w:t>
      </w:r>
    </w:p>
    <w:p w14:paraId="4CDD4202" w14:textId="77777777" w:rsidR="00C704BD" w:rsidRPr="00710315" w:rsidRDefault="00C704BD" w:rsidP="00C704BD">
      <w:pPr>
        <w:widowControl/>
        <w:ind w:firstLine="180"/>
        <w:jc w:val="left"/>
        <w:rPr>
          <w:rFonts w:ascii="?l?r ??fc"/>
          <w:color w:val="000000"/>
          <w:sz w:val="18"/>
        </w:rPr>
      </w:pPr>
      <w:r w:rsidRPr="00710315">
        <w:rPr>
          <w:rFonts w:ascii="?l?r ??fc"/>
          <w:color w:val="000000"/>
          <w:sz w:val="18"/>
        </w:rPr>
        <w:br w:type="page"/>
      </w:r>
    </w:p>
    <w:p w14:paraId="5F3A16F9" w14:textId="77777777" w:rsidR="00C704BD" w:rsidRPr="00710315" w:rsidRDefault="00C704BD" w:rsidP="00C704BD">
      <w:pPr>
        <w:ind w:firstLine="180"/>
        <w:rPr>
          <w:rFonts w:ascii="?l?r ??fc"/>
          <w:color w:val="000000"/>
          <w:sz w:val="18"/>
          <w:lang w:eastAsia="zh-CN"/>
        </w:rPr>
      </w:pPr>
      <w:r w:rsidRPr="00710315">
        <w:rPr>
          <w:rFonts w:hint="eastAsia"/>
          <w:color w:val="000000"/>
          <w:sz w:val="18"/>
          <w:lang w:eastAsia="zh-CN"/>
        </w:rPr>
        <w:lastRenderedPageBreak/>
        <w:t>（様式第</w:t>
      </w:r>
      <w:r w:rsidRPr="00710315">
        <w:rPr>
          <w:rFonts w:hint="eastAsia"/>
          <w:color w:val="000000"/>
          <w:sz w:val="18"/>
        </w:rPr>
        <w:t>８</w:t>
      </w:r>
      <w:r w:rsidRPr="00710315">
        <w:rPr>
          <w:rFonts w:hint="eastAsia"/>
          <w:color w:val="000000"/>
          <w:sz w:val="18"/>
          <w:lang w:eastAsia="zh-CN"/>
        </w:rPr>
        <w:t>）</w:t>
      </w:r>
    </w:p>
    <w:p w14:paraId="52903CE7" w14:textId="77777777" w:rsidR="00C704BD" w:rsidRPr="00710315" w:rsidRDefault="00C704BD" w:rsidP="00C704BD">
      <w:pPr>
        <w:ind w:firstLine="180"/>
        <w:jc w:val="right"/>
        <w:rPr>
          <w:rFonts w:ascii="?l?r ??fc"/>
          <w:color w:val="000000"/>
          <w:sz w:val="18"/>
          <w:lang w:eastAsia="zh-CN"/>
        </w:rPr>
      </w:pPr>
      <w:r w:rsidRPr="00710315">
        <w:rPr>
          <w:rFonts w:ascii="?l?r ??fc"/>
          <w:color w:val="000000"/>
          <w:sz w:val="18"/>
          <w:lang w:eastAsia="zh-CN"/>
        </w:rPr>
        <w:t xml:space="preserve">                                                     </w:t>
      </w:r>
      <w:r w:rsidRPr="00710315">
        <w:rPr>
          <w:rFonts w:ascii="?l?r ??fc" w:hint="eastAsia"/>
          <w:color w:val="000000"/>
          <w:sz w:val="18"/>
          <w:lang w:eastAsia="zh-CN"/>
        </w:rPr>
        <w:t>記</w:t>
      </w:r>
      <w:r w:rsidRPr="00710315">
        <w:rPr>
          <w:rFonts w:ascii="?l?r ??fc" w:hint="eastAsia"/>
          <w:color w:val="000000"/>
          <w:sz w:val="18"/>
          <w:lang w:eastAsia="zh-CN"/>
        </w:rPr>
        <w:t xml:space="preserve">     </w:t>
      </w:r>
      <w:r w:rsidRPr="00710315">
        <w:rPr>
          <w:rFonts w:ascii="?l?r ??fc" w:hint="eastAsia"/>
          <w:color w:val="000000"/>
          <w:sz w:val="18"/>
          <w:lang w:eastAsia="zh-CN"/>
        </w:rPr>
        <w:t>号</w:t>
      </w:r>
      <w:r w:rsidRPr="00710315">
        <w:rPr>
          <w:rFonts w:ascii="?l?r ??fc" w:hint="eastAsia"/>
          <w:color w:val="000000"/>
          <w:sz w:val="18"/>
          <w:lang w:eastAsia="zh-CN"/>
        </w:rPr>
        <w:t xml:space="preserve">     </w:t>
      </w:r>
      <w:r w:rsidRPr="00710315">
        <w:rPr>
          <w:rFonts w:ascii="?l?r ??fc" w:hint="eastAsia"/>
          <w:color w:val="000000"/>
          <w:sz w:val="18"/>
          <w:lang w:eastAsia="zh-CN"/>
        </w:rPr>
        <w:t>番</w:t>
      </w:r>
      <w:r w:rsidRPr="00710315">
        <w:rPr>
          <w:rFonts w:ascii="?l?r ??fc" w:hint="eastAsia"/>
          <w:color w:val="000000"/>
          <w:sz w:val="18"/>
          <w:lang w:eastAsia="zh-CN"/>
        </w:rPr>
        <w:t xml:space="preserve">     </w:t>
      </w:r>
      <w:r w:rsidRPr="00710315">
        <w:rPr>
          <w:rFonts w:ascii="?l?r ??fc" w:hint="eastAsia"/>
          <w:color w:val="000000"/>
          <w:sz w:val="18"/>
          <w:lang w:eastAsia="zh-CN"/>
        </w:rPr>
        <w:t>号</w:t>
      </w:r>
    </w:p>
    <w:p w14:paraId="027D39B8" w14:textId="77777777" w:rsidR="00C704BD" w:rsidRPr="00710315" w:rsidRDefault="00C704BD" w:rsidP="00C704BD">
      <w:pPr>
        <w:ind w:firstLine="180"/>
        <w:jc w:val="right"/>
        <w:rPr>
          <w:rFonts w:ascii="?l?r ??fc"/>
          <w:color w:val="000000"/>
          <w:sz w:val="18"/>
          <w:lang w:eastAsia="zh-CN"/>
        </w:rPr>
      </w:pPr>
      <w:r w:rsidRPr="00710315">
        <w:rPr>
          <w:rFonts w:hint="eastAsia"/>
          <w:color w:val="000000"/>
          <w:sz w:val="18"/>
          <w:lang w:eastAsia="zh-CN"/>
        </w:rPr>
        <w:t>令和</w:t>
      </w:r>
      <w:r w:rsidRPr="00710315">
        <w:rPr>
          <w:rFonts w:ascii="?l?r ??fc"/>
          <w:color w:val="000000"/>
          <w:sz w:val="18"/>
          <w:lang w:eastAsia="zh-CN"/>
        </w:rPr>
        <w:t xml:space="preserve">    </w:t>
      </w:r>
      <w:r w:rsidRPr="00710315">
        <w:rPr>
          <w:rFonts w:hint="eastAsia"/>
          <w:color w:val="000000"/>
          <w:sz w:val="18"/>
          <w:lang w:eastAsia="zh-CN"/>
        </w:rPr>
        <w:t>年</w:t>
      </w:r>
      <w:r w:rsidRPr="00710315">
        <w:rPr>
          <w:rFonts w:ascii="?l?r ??fc"/>
          <w:color w:val="000000"/>
          <w:sz w:val="18"/>
          <w:lang w:eastAsia="zh-CN"/>
        </w:rPr>
        <w:t xml:space="preserve">    </w:t>
      </w:r>
      <w:r w:rsidRPr="00710315">
        <w:rPr>
          <w:rFonts w:hint="eastAsia"/>
          <w:color w:val="000000"/>
          <w:sz w:val="18"/>
          <w:lang w:eastAsia="zh-CN"/>
        </w:rPr>
        <w:t>月</w:t>
      </w:r>
      <w:r w:rsidRPr="00710315">
        <w:rPr>
          <w:rFonts w:ascii="?l?r ??fc"/>
          <w:color w:val="000000"/>
          <w:sz w:val="18"/>
          <w:lang w:eastAsia="zh-CN"/>
        </w:rPr>
        <w:t xml:space="preserve">     </w:t>
      </w:r>
      <w:r w:rsidRPr="00710315">
        <w:rPr>
          <w:rFonts w:hint="eastAsia"/>
          <w:color w:val="000000"/>
          <w:sz w:val="18"/>
          <w:lang w:eastAsia="zh-CN"/>
        </w:rPr>
        <w:t>日</w:t>
      </w:r>
    </w:p>
    <w:p w14:paraId="191C0C7B" w14:textId="77777777" w:rsidR="00C704BD" w:rsidRPr="00710315" w:rsidRDefault="00C704BD" w:rsidP="00C704BD">
      <w:pPr>
        <w:ind w:firstLine="180"/>
        <w:rPr>
          <w:rFonts w:ascii="?l?r ??fc"/>
          <w:color w:val="000000"/>
          <w:sz w:val="18"/>
          <w:lang w:eastAsia="zh-CN"/>
        </w:rPr>
      </w:pPr>
    </w:p>
    <w:p w14:paraId="64178CD9" w14:textId="77777777" w:rsidR="00C704BD" w:rsidRPr="00710315" w:rsidRDefault="00C704BD" w:rsidP="00C704BD">
      <w:pPr>
        <w:ind w:firstLine="180"/>
        <w:rPr>
          <w:rFonts w:hAnsi="ＭＳ 明朝"/>
          <w:sz w:val="18"/>
          <w:lang w:eastAsia="zh-CN"/>
        </w:rPr>
      </w:pPr>
      <w:r w:rsidRPr="00710315">
        <w:rPr>
          <w:rFonts w:hAnsi="ＭＳ 明朝"/>
          <w:color w:val="000000"/>
          <w:sz w:val="18"/>
          <w:lang w:eastAsia="zh-CN"/>
        </w:rPr>
        <w:t xml:space="preserve">  </w:t>
      </w:r>
      <w:r w:rsidRPr="00710315">
        <w:rPr>
          <w:rFonts w:hAnsi="ＭＳ 明朝" w:hint="eastAsia"/>
          <w:color w:val="000000"/>
          <w:sz w:val="18"/>
          <w:lang w:eastAsia="zh-CN"/>
        </w:rPr>
        <w:t>独立行政法人情報処理推進機構　理事長　殿</w:t>
      </w:r>
    </w:p>
    <w:p w14:paraId="76833A38" w14:textId="77777777" w:rsidR="00C704BD" w:rsidRPr="00710315" w:rsidRDefault="00C704BD" w:rsidP="00C704BD">
      <w:pPr>
        <w:ind w:firstLine="180"/>
        <w:rPr>
          <w:rFonts w:ascii="?l?r ??fc"/>
          <w:color w:val="000000"/>
          <w:sz w:val="18"/>
          <w:lang w:eastAsia="zh-CN"/>
        </w:rPr>
      </w:pPr>
    </w:p>
    <w:p w14:paraId="235D6AEF" w14:textId="77777777" w:rsidR="00C704BD" w:rsidRPr="00710315" w:rsidRDefault="00C704BD" w:rsidP="00C704BD">
      <w:pPr>
        <w:ind w:firstLine="180"/>
        <w:rPr>
          <w:rFonts w:ascii="?l?r ??fc"/>
          <w:color w:val="000000"/>
          <w:sz w:val="18"/>
          <w:lang w:eastAsia="zh-CN"/>
        </w:rPr>
      </w:pPr>
    </w:p>
    <w:p w14:paraId="51DC1E93" w14:textId="77777777" w:rsidR="00C704BD" w:rsidRPr="00710315" w:rsidRDefault="00C704BD" w:rsidP="00C704BD">
      <w:pPr>
        <w:ind w:firstLine="180"/>
        <w:rPr>
          <w:rFonts w:ascii="?l?r ??fc"/>
          <w:color w:val="000000"/>
          <w:sz w:val="18"/>
          <w:lang w:eastAsia="zh-CN"/>
        </w:rPr>
      </w:pPr>
      <w:r w:rsidRPr="00710315">
        <w:rPr>
          <w:rFonts w:ascii="?l?r ??fc"/>
          <w:color w:val="000000"/>
          <w:sz w:val="18"/>
          <w:lang w:eastAsia="zh-CN"/>
        </w:rPr>
        <w:t xml:space="preserve">                                                </w:t>
      </w:r>
      <w:r w:rsidRPr="00710315">
        <w:rPr>
          <w:rFonts w:hint="eastAsia"/>
          <w:color w:val="000000"/>
          <w:sz w:val="18"/>
          <w:lang w:eastAsia="zh-CN"/>
        </w:rPr>
        <w:t>住</w:t>
      </w:r>
      <w:r w:rsidRPr="00710315">
        <w:rPr>
          <w:rFonts w:ascii="?l?r ??fc"/>
          <w:color w:val="000000"/>
          <w:sz w:val="18"/>
          <w:lang w:eastAsia="zh-CN"/>
        </w:rPr>
        <w:t xml:space="preserve">          </w:t>
      </w:r>
      <w:r w:rsidRPr="00710315">
        <w:rPr>
          <w:rFonts w:hint="eastAsia"/>
          <w:color w:val="000000"/>
          <w:sz w:val="18"/>
          <w:lang w:eastAsia="zh-CN"/>
        </w:rPr>
        <w:t>所</w:t>
      </w:r>
    </w:p>
    <w:p w14:paraId="048DDFBF" w14:textId="77777777" w:rsidR="00C704BD" w:rsidRPr="00710315" w:rsidRDefault="00C704BD" w:rsidP="00C704BD">
      <w:pPr>
        <w:ind w:firstLine="180"/>
        <w:rPr>
          <w:rFonts w:ascii="?l?r ??fc"/>
          <w:color w:val="000000"/>
          <w:sz w:val="18"/>
          <w:lang w:eastAsia="zh-CN"/>
        </w:rPr>
      </w:pPr>
      <w:r w:rsidRPr="00710315">
        <w:rPr>
          <w:rFonts w:ascii="?l?r ??fc"/>
          <w:color w:val="000000"/>
          <w:sz w:val="18"/>
          <w:lang w:eastAsia="zh-CN"/>
        </w:rPr>
        <w:t xml:space="preserve">                                                </w:t>
      </w:r>
      <w:r w:rsidRPr="00710315">
        <w:rPr>
          <w:rFonts w:hint="eastAsia"/>
          <w:color w:val="000000"/>
          <w:sz w:val="18"/>
          <w:lang w:eastAsia="zh-CN"/>
        </w:rPr>
        <w:t>名　　　　　称</w:t>
      </w:r>
    </w:p>
    <w:p w14:paraId="51CD5CE8" w14:textId="77777777" w:rsidR="00C704BD" w:rsidRPr="00710315" w:rsidRDefault="00C704BD" w:rsidP="00C704BD">
      <w:pPr>
        <w:ind w:firstLine="180"/>
        <w:rPr>
          <w:rFonts w:ascii="?l?r ??fc"/>
          <w:color w:val="000000"/>
          <w:sz w:val="18"/>
          <w:lang w:eastAsia="zh-CN"/>
        </w:rPr>
      </w:pPr>
      <w:r w:rsidRPr="00710315">
        <w:rPr>
          <w:rFonts w:hint="eastAsia"/>
          <w:color w:val="000000"/>
          <w:sz w:val="18"/>
          <w:lang w:eastAsia="zh-CN"/>
        </w:rPr>
        <w:t xml:space="preserve">　　　　　　　　　　　　　　　　　　　　　　　　代</w:t>
      </w:r>
      <w:r w:rsidRPr="00710315">
        <w:rPr>
          <w:rFonts w:ascii="?l?r ??fc"/>
          <w:color w:val="000000"/>
          <w:sz w:val="18"/>
          <w:lang w:eastAsia="zh-CN"/>
        </w:rPr>
        <w:t xml:space="preserve"> </w:t>
      </w:r>
      <w:r w:rsidRPr="00710315">
        <w:rPr>
          <w:rFonts w:hint="eastAsia"/>
          <w:color w:val="000000"/>
          <w:sz w:val="18"/>
          <w:lang w:eastAsia="zh-CN"/>
        </w:rPr>
        <w:t>表</w:t>
      </w:r>
      <w:r w:rsidRPr="00710315">
        <w:rPr>
          <w:rFonts w:ascii="?l?r ??fc"/>
          <w:color w:val="000000"/>
          <w:sz w:val="18"/>
          <w:lang w:eastAsia="zh-CN"/>
        </w:rPr>
        <w:t xml:space="preserve"> </w:t>
      </w:r>
      <w:r w:rsidRPr="00710315">
        <w:rPr>
          <w:rFonts w:hint="eastAsia"/>
          <w:color w:val="000000"/>
          <w:sz w:val="18"/>
          <w:lang w:eastAsia="zh-CN"/>
        </w:rPr>
        <w:t>者</w:t>
      </w:r>
      <w:r w:rsidRPr="00710315">
        <w:rPr>
          <w:rFonts w:ascii="?l?r ??fc"/>
          <w:color w:val="000000"/>
          <w:sz w:val="18"/>
          <w:lang w:eastAsia="zh-CN"/>
        </w:rPr>
        <w:t xml:space="preserve"> </w:t>
      </w:r>
      <w:r w:rsidRPr="00710315">
        <w:rPr>
          <w:rFonts w:hint="eastAsia"/>
          <w:color w:val="000000"/>
          <w:sz w:val="18"/>
          <w:lang w:eastAsia="zh-CN"/>
        </w:rPr>
        <w:t>氏</w:t>
      </w:r>
      <w:r w:rsidRPr="00710315">
        <w:rPr>
          <w:rFonts w:ascii="?l?r ??fc"/>
          <w:color w:val="000000"/>
          <w:sz w:val="18"/>
          <w:lang w:eastAsia="zh-CN"/>
        </w:rPr>
        <w:t xml:space="preserve"> </w:t>
      </w:r>
      <w:r w:rsidRPr="00710315">
        <w:rPr>
          <w:rFonts w:hint="eastAsia"/>
          <w:color w:val="000000"/>
          <w:sz w:val="18"/>
          <w:lang w:eastAsia="zh-CN"/>
        </w:rPr>
        <w:t>名</w:t>
      </w:r>
    </w:p>
    <w:p w14:paraId="4E7204CD" w14:textId="77777777" w:rsidR="00C704BD" w:rsidRPr="00710315" w:rsidRDefault="00C704BD" w:rsidP="00C704BD">
      <w:pPr>
        <w:ind w:leftChars="1999" w:left="4198" w:firstLine="180"/>
        <w:rPr>
          <w:rFonts w:ascii="?l?r ??fc"/>
          <w:sz w:val="18"/>
          <w:lang w:eastAsia="zh-CN"/>
        </w:rPr>
      </w:pPr>
      <w:bookmarkStart w:id="7" w:name="_Hlk128151682"/>
      <w:r w:rsidRPr="00710315">
        <w:rPr>
          <w:rFonts w:hint="eastAsia"/>
          <w:sz w:val="18"/>
          <w:lang w:eastAsia="zh-CN"/>
        </w:rPr>
        <w:t>登　録　番　号</w:t>
      </w:r>
    </w:p>
    <w:bookmarkEnd w:id="7"/>
    <w:p w14:paraId="072F021F" w14:textId="77777777" w:rsidR="00C704BD" w:rsidRPr="00710315" w:rsidRDefault="00C704BD" w:rsidP="00C704BD">
      <w:pPr>
        <w:ind w:firstLine="180"/>
        <w:rPr>
          <w:rFonts w:ascii="?l?r ??fc"/>
          <w:color w:val="000000"/>
          <w:sz w:val="18"/>
          <w:lang w:eastAsia="zh-CN"/>
        </w:rPr>
      </w:pPr>
    </w:p>
    <w:p w14:paraId="317103FA" w14:textId="77777777" w:rsidR="00C704BD" w:rsidRPr="00710315" w:rsidRDefault="00C704BD" w:rsidP="00C704BD">
      <w:pPr>
        <w:ind w:firstLine="180"/>
        <w:rPr>
          <w:rFonts w:ascii="?l?r ??fc"/>
          <w:color w:val="000000"/>
          <w:sz w:val="18"/>
          <w:lang w:eastAsia="zh-CN"/>
        </w:rPr>
      </w:pPr>
    </w:p>
    <w:p w14:paraId="57B267CF" w14:textId="77777777" w:rsidR="00C704BD" w:rsidRPr="00710315" w:rsidRDefault="00C704BD" w:rsidP="00C704BD">
      <w:pPr>
        <w:ind w:firstLine="180"/>
        <w:jc w:val="center"/>
        <w:rPr>
          <w:rFonts w:ascii="?l?r ??fc"/>
          <w:color w:val="000000"/>
          <w:sz w:val="18"/>
          <w:lang w:eastAsia="zh-CN"/>
        </w:rPr>
      </w:pPr>
      <w:r w:rsidRPr="00710315">
        <w:rPr>
          <w:rFonts w:hint="eastAsia"/>
          <w:color w:val="000000"/>
          <w:sz w:val="18"/>
          <w:lang w:eastAsia="zh-CN"/>
        </w:rPr>
        <w:t>概算払請求書</w:t>
      </w:r>
    </w:p>
    <w:p w14:paraId="72454FCE" w14:textId="77777777" w:rsidR="00C704BD" w:rsidRPr="00710315" w:rsidRDefault="00C704BD" w:rsidP="00C704BD">
      <w:pPr>
        <w:ind w:firstLine="180"/>
        <w:rPr>
          <w:rFonts w:ascii="?l?r ??fc"/>
          <w:color w:val="000000"/>
          <w:sz w:val="18"/>
          <w:lang w:eastAsia="zh-CN"/>
        </w:rPr>
      </w:pPr>
    </w:p>
    <w:p w14:paraId="68138958" w14:textId="77777777" w:rsidR="00C704BD" w:rsidRPr="00710315" w:rsidRDefault="00C704BD" w:rsidP="00C704BD">
      <w:pPr>
        <w:ind w:firstLine="180"/>
        <w:rPr>
          <w:rFonts w:ascii="?l?r ??fc"/>
          <w:color w:val="000000"/>
          <w:sz w:val="18"/>
          <w:lang w:eastAsia="zh-CN"/>
        </w:rPr>
      </w:pPr>
    </w:p>
    <w:p w14:paraId="5088EA61" w14:textId="77777777" w:rsidR="00C704BD" w:rsidRPr="00710315" w:rsidRDefault="00C704BD" w:rsidP="00C704BD">
      <w:pPr>
        <w:ind w:firstLine="180"/>
        <w:rPr>
          <w:rFonts w:ascii="?l?r ??fc"/>
          <w:color w:val="000000"/>
          <w:sz w:val="18"/>
        </w:rPr>
      </w:pPr>
      <w:r w:rsidRPr="00710315">
        <w:rPr>
          <w:rFonts w:ascii="?l?r ??fc" w:hint="eastAsia"/>
          <w:color w:val="000000"/>
          <w:sz w:val="18"/>
        </w:rPr>
        <w:t>契約書第１６条第２項の規定に基づき、概算払</w:t>
      </w:r>
      <w:r w:rsidRPr="00710315">
        <w:rPr>
          <w:rFonts w:hint="eastAsia"/>
          <w:color w:val="000000"/>
          <w:sz w:val="18"/>
        </w:rPr>
        <w:t>を下記のとおり請求します。</w:t>
      </w:r>
    </w:p>
    <w:p w14:paraId="2F947D48" w14:textId="77777777" w:rsidR="00C704BD" w:rsidRPr="00710315" w:rsidRDefault="00C704BD" w:rsidP="00C704BD">
      <w:pPr>
        <w:ind w:firstLine="180"/>
        <w:rPr>
          <w:rFonts w:ascii="?l?r ??fc"/>
          <w:color w:val="000000"/>
          <w:sz w:val="18"/>
        </w:rPr>
      </w:pPr>
    </w:p>
    <w:p w14:paraId="6E96F82A" w14:textId="77777777" w:rsidR="00C704BD" w:rsidRPr="00710315" w:rsidRDefault="00C704BD" w:rsidP="00C704BD">
      <w:pPr>
        <w:ind w:firstLine="180"/>
        <w:jc w:val="center"/>
        <w:rPr>
          <w:rFonts w:ascii="?l?r ??fc"/>
          <w:color w:val="000000"/>
          <w:sz w:val="18"/>
        </w:rPr>
      </w:pPr>
      <w:r w:rsidRPr="00710315">
        <w:rPr>
          <w:rFonts w:hint="eastAsia"/>
          <w:color w:val="000000"/>
          <w:sz w:val="18"/>
        </w:rPr>
        <w:t>記</w:t>
      </w:r>
    </w:p>
    <w:p w14:paraId="30BB4843" w14:textId="77777777" w:rsidR="00C704BD" w:rsidRPr="00710315" w:rsidRDefault="00C704BD" w:rsidP="00C704BD">
      <w:pPr>
        <w:ind w:firstLine="180"/>
        <w:rPr>
          <w:rFonts w:ascii="?l?r ??fc"/>
          <w:color w:val="000000"/>
          <w:sz w:val="18"/>
        </w:rPr>
      </w:pPr>
    </w:p>
    <w:p w14:paraId="1BD0067D" w14:textId="77777777" w:rsidR="00C704BD" w:rsidRPr="00710315" w:rsidRDefault="00C704BD" w:rsidP="00C704BD">
      <w:pPr>
        <w:ind w:firstLine="180"/>
        <w:rPr>
          <w:color w:val="000000"/>
          <w:sz w:val="18"/>
        </w:rPr>
      </w:pPr>
      <w:r w:rsidRPr="00710315">
        <w:rPr>
          <w:rFonts w:hint="eastAsia"/>
          <w:color w:val="000000"/>
          <w:sz w:val="18"/>
        </w:rPr>
        <w:t>１．契約件名等</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2551"/>
        <w:gridCol w:w="2694"/>
        <w:gridCol w:w="2781"/>
      </w:tblGrid>
      <w:tr w:rsidR="00C704BD" w:rsidRPr="00710315" w14:paraId="5CD126B3" w14:textId="77777777" w:rsidTr="001D33C4">
        <w:tc>
          <w:tcPr>
            <w:tcW w:w="1526" w:type="dxa"/>
          </w:tcPr>
          <w:p w14:paraId="16959C37" w14:textId="77777777" w:rsidR="00C704BD" w:rsidRPr="00710315" w:rsidRDefault="00C704BD" w:rsidP="001D33C4">
            <w:pPr>
              <w:ind w:firstLine="180"/>
              <w:rPr>
                <w:rFonts w:ascii="?l?r ??fc"/>
                <w:sz w:val="18"/>
              </w:rPr>
            </w:pPr>
            <w:r w:rsidRPr="00710315">
              <w:rPr>
                <w:rFonts w:ascii="?l?r ??fc" w:hint="eastAsia"/>
                <w:sz w:val="18"/>
              </w:rPr>
              <w:t>契約締結日</w:t>
            </w:r>
          </w:p>
        </w:tc>
        <w:tc>
          <w:tcPr>
            <w:tcW w:w="2551" w:type="dxa"/>
          </w:tcPr>
          <w:p w14:paraId="0496A34E" w14:textId="77777777" w:rsidR="00C704BD" w:rsidRPr="00710315" w:rsidRDefault="00C704BD" w:rsidP="001D33C4">
            <w:pPr>
              <w:ind w:firstLine="180"/>
              <w:rPr>
                <w:rFonts w:ascii="?l?r ??fc"/>
                <w:sz w:val="18"/>
              </w:rPr>
            </w:pPr>
          </w:p>
        </w:tc>
        <w:tc>
          <w:tcPr>
            <w:tcW w:w="2694" w:type="dxa"/>
          </w:tcPr>
          <w:p w14:paraId="22039917" w14:textId="77777777" w:rsidR="00C704BD" w:rsidRPr="00710315" w:rsidRDefault="00C704BD" w:rsidP="001D33C4">
            <w:pPr>
              <w:ind w:firstLine="180"/>
              <w:rPr>
                <w:rFonts w:ascii="?l?r ??fc"/>
                <w:sz w:val="18"/>
              </w:rPr>
            </w:pPr>
            <w:r w:rsidRPr="00710315">
              <w:rPr>
                <w:rFonts w:ascii="?l?r ??fc" w:hint="eastAsia"/>
                <w:sz w:val="18"/>
              </w:rPr>
              <w:t>契約締結時の記号番号</w:t>
            </w:r>
          </w:p>
        </w:tc>
        <w:tc>
          <w:tcPr>
            <w:tcW w:w="2781" w:type="dxa"/>
          </w:tcPr>
          <w:p w14:paraId="7F14D235" w14:textId="77777777" w:rsidR="00C704BD" w:rsidRPr="00710315" w:rsidRDefault="00C704BD" w:rsidP="001D33C4">
            <w:pPr>
              <w:ind w:firstLine="180"/>
              <w:rPr>
                <w:rFonts w:ascii="?l?r ??fc"/>
                <w:sz w:val="18"/>
              </w:rPr>
            </w:pPr>
          </w:p>
        </w:tc>
      </w:tr>
      <w:tr w:rsidR="00C704BD" w:rsidRPr="00710315" w14:paraId="11C1836B" w14:textId="77777777" w:rsidTr="001D33C4">
        <w:tc>
          <w:tcPr>
            <w:tcW w:w="1526" w:type="dxa"/>
          </w:tcPr>
          <w:p w14:paraId="5EC68D26" w14:textId="77777777" w:rsidR="00C704BD" w:rsidRPr="00710315" w:rsidRDefault="00C704BD" w:rsidP="001D33C4">
            <w:pPr>
              <w:ind w:firstLine="180"/>
              <w:rPr>
                <w:rFonts w:ascii="?l?r ??fc"/>
                <w:sz w:val="18"/>
              </w:rPr>
            </w:pPr>
            <w:r w:rsidRPr="00710315">
              <w:rPr>
                <w:rFonts w:ascii="?l?r ??fc" w:hint="eastAsia"/>
                <w:sz w:val="18"/>
              </w:rPr>
              <w:t>契約件名</w:t>
            </w:r>
          </w:p>
        </w:tc>
        <w:tc>
          <w:tcPr>
            <w:tcW w:w="8026" w:type="dxa"/>
            <w:gridSpan w:val="3"/>
          </w:tcPr>
          <w:p w14:paraId="0221C8C5" w14:textId="77777777" w:rsidR="00C704BD" w:rsidRPr="00710315" w:rsidRDefault="00C704BD" w:rsidP="001D33C4">
            <w:pPr>
              <w:ind w:firstLine="180"/>
              <w:rPr>
                <w:rFonts w:ascii="?l?r ??fc"/>
                <w:sz w:val="18"/>
              </w:rPr>
            </w:pPr>
          </w:p>
          <w:p w14:paraId="651FD880" w14:textId="77777777" w:rsidR="00C704BD" w:rsidRPr="00710315" w:rsidRDefault="00C704BD" w:rsidP="001D33C4">
            <w:pPr>
              <w:ind w:firstLine="180"/>
              <w:rPr>
                <w:rFonts w:ascii="?l?r ??fc"/>
                <w:sz w:val="18"/>
              </w:rPr>
            </w:pPr>
          </w:p>
        </w:tc>
      </w:tr>
    </w:tbl>
    <w:p w14:paraId="47DB4CFA" w14:textId="77777777" w:rsidR="00C704BD" w:rsidRPr="00710315" w:rsidRDefault="00C704BD" w:rsidP="00C704BD">
      <w:pPr>
        <w:ind w:firstLine="180"/>
        <w:rPr>
          <w:rFonts w:ascii="?l?r ??fc"/>
          <w:color w:val="000000"/>
          <w:sz w:val="18"/>
        </w:rPr>
      </w:pPr>
    </w:p>
    <w:p w14:paraId="4324F9FF" w14:textId="77777777" w:rsidR="00C704BD" w:rsidRPr="00710315" w:rsidRDefault="00C704BD" w:rsidP="00C704BD">
      <w:pPr>
        <w:ind w:firstLine="180"/>
        <w:rPr>
          <w:rFonts w:ascii="?l?r ??fc"/>
          <w:color w:val="000000"/>
          <w:sz w:val="18"/>
        </w:rPr>
      </w:pPr>
      <w:r w:rsidRPr="00710315">
        <w:rPr>
          <w:rFonts w:hint="eastAsia"/>
          <w:color w:val="000000"/>
          <w:sz w:val="18"/>
        </w:rPr>
        <w:t>２．請求金額（単位は円とし、算用数字を用いること。）</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60"/>
        <w:gridCol w:w="6892"/>
      </w:tblGrid>
      <w:tr w:rsidR="00C704BD" w:rsidRPr="00710315" w14:paraId="4524A711" w14:textId="77777777" w:rsidTr="001D33C4">
        <w:tc>
          <w:tcPr>
            <w:tcW w:w="2660" w:type="dxa"/>
          </w:tcPr>
          <w:p w14:paraId="7C978A0B" w14:textId="77777777" w:rsidR="00C704BD" w:rsidRPr="00710315" w:rsidRDefault="00C704BD" w:rsidP="001D33C4">
            <w:pPr>
              <w:ind w:firstLine="180"/>
              <w:rPr>
                <w:rFonts w:ascii="?l?r ??fc"/>
                <w:color w:val="000000"/>
                <w:sz w:val="18"/>
              </w:rPr>
            </w:pPr>
            <w:r w:rsidRPr="00710315">
              <w:rPr>
                <w:rFonts w:ascii="?l?r ??fc" w:hint="eastAsia"/>
                <w:color w:val="000000"/>
                <w:sz w:val="18"/>
              </w:rPr>
              <w:t>請求金額</w:t>
            </w:r>
          </w:p>
        </w:tc>
        <w:tc>
          <w:tcPr>
            <w:tcW w:w="6892" w:type="dxa"/>
          </w:tcPr>
          <w:p w14:paraId="5C97C31A" w14:textId="77777777" w:rsidR="00C704BD" w:rsidRPr="00710315" w:rsidRDefault="00C704BD" w:rsidP="001D33C4">
            <w:pPr>
              <w:ind w:firstLine="180"/>
              <w:rPr>
                <w:rFonts w:ascii="?l?r ??fc"/>
                <w:color w:val="000000"/>
                <w:sz w:val="18"/>
              </w:rPr>
            </w:pPr>
          </w:p>
        </w:tc>
      </w:tr>
    </w:tbl>
    <w:p w14:paraId="2A2A2339" w14:textId="77777777" w:rsidR="00C704BD" w:rsidRPr="00710315" w:rsidRDefault="00C704BD" w:rsidP="00C704BD">
      <w:pPr>
        <w:ind w:firstLine="180"/>
        <w:rPr>
          <w:color w:val="000000"/>
          <w:sz w:val="18"/>
        </w:rPr>
      </w:pPr>
      <w:bookmarkStart w:id="8" w:name="_Hlk128151646"/>
    </w:p>
    <w:tbl>
      <w:tblPr>
        <w:tblW w:w="0" w:type="auto"/>
        <w:tblInd w:w="2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34"/>
        <w:gridCol w:w="1085"/>
        <w:gridCol w:w="1660"/>
        <w:gridCol w:w="710"/>
        <w:gridCol w:w="1450"/>
      </w:tblGrid>
      <w:tr w:rsidR="00C704BD" w:rsidRPr="00710315" w14:paraId="33D14340" w14:textId="77777777" w:rsidTr="001D33C4">
        <w:tc>
          <w:tcPr>
            <w:tcW w:w="2034" w:type="dxa"/>
            <w:vMerge w:val="restart"/>
          </w:tcPr>
          <w:p w14:paraId="2D9618B3" w14:textId="77777777" w:rsidR="00C704BD" w:rsidRPr="00710315" w:rsidRDefault="00C704BD" w:rsidP="001D33C4">
            <w:pPr>
              <w:ind w:firstLine="180"/>
              <w:rPr>
                <w:color w:val="000000"/>
                <w:sz w:val="18"/>
              </w:rPr>
            </w:pPr>
            <w:r w:rsidRPr="00710315">
              <w:rPr>
                <w:rFonts w:hint="eastAsia"/>
                <w:color w:val="000000"/>
                <w:sz w:val="18"/>
              </w:rPr>
              <w:t>消費税及び</w:t>
            </w:r>
          </w:p>
          <w:p w14:paraId="723E6071" w14:textId="77777777" w:rsidR="00C704BD" w:rsidRPr="00710315" w:rsidRDefault="00C704BD" w:rsidP="001D33C4">
            <w:pPr>
              <w:ind w:firstLine="180"/>
              <w:rPr>
                <w:color w:val="000000"/>
                <w:sz w:val="18"/>
              </w:rPr>
            </w:pPr>
            <w:r w:rsidRPr="00710315">
              <w:rPr>
                <w:rFonts w:hint="eastAsia"/>
                <w:color w:val="000000"/>
                <w:sz w:val="18"/>
              </w:rPr>
              <w:t>地方消費税率別内訳</w:t>
            </w:r>
          </w:p>
        </w:tc>
        <w:tc>
          <w:tcPr>
            <w:tcW w:w="1085" w:type="dxa"/>
          </w:tcPr>
          <w:p w14:paraId="5E06D1F3" w14:textId="77777777" w:rsidR="00C704BD" w:rsidRPr="00710315" w:rsidRDefault="00C704BD" w:rsidP="001D33C4">
            <w:pPr>
              <w:ind w:firstLine="180"/>
              <w:rPr>
                <w:color w:val="000000"/>
                <w:sz w:val="18"/>
              </w:rPr>
            </w:pPr>
            <w:r w:rsidRPr="00710315">
              <w:rPr>
                <w:rFonts w:hint="eastAsia"/>
                <w:color w:val="000000"/>
                <w:sz w:val="18"/>
              </w:rPr>
              <w:t>10</w:t>
            </w:r>
            <w:r w:rsidRPr="00710315">
              <w:rPr>
                <w:rFonts w:hint="eastAsia"/>
                <w:color w:val="000000"/>
                <w:sz w:val="18"/>
              </w:rPr>
              <w:t>％対象</w:t>
            </w:r>
          </w:p>
        </w:tc>
        <w:tc>
          <w:tcPr>
            <w:tcW w:w="1660" w:type="dxa"/>
          </w:tcPr>
          <w:p w14:paraId="46B13DB4" w14:textId="77777777" w:rsidR="00C704BD" w:rsidRPr="00710315" w:rsidRDefault="00C704BD" w:rsidP="001D33C4">
            <w:pPr>
              <w:ind w:firstLine="180"/>
              <w:jc w:val="right"/>
              <w:rPr>
                <w:color w:val="000000"/>
                <w:sz w:val="18"/>
              </w:rPr>
            </w:pPr>
          </w:p>
        </w:tc>
        <w:tc>
          <w:tcPr>
            <w:tcW w:w="710" w:type="dxa"/>
          </w:tcPr>
          <w:p w14:paraId="189907D9" w14:textId="77777777" w:rsidR="00C704BD" w:rsidRPr="00710315" w:rsidRDefault="00C704BD" w:rsidP="001D33C4">
            <w:pPr>
              <w:ind w:firstLine="180"/>
              <w:rPr>
                <w:color w:val="000000"/>
                <w:sz w:val="18"/>
              </w:rPr>
            </w:pPr>
            <w:r w:rsidRPr="00710315">
              <w:rPr>
                <w:rFonts w:hint="eastAsia"/>
                <w:color w:val="000000"/>
                <w:sz w:val="18"/>
              </w:rPr>
              <w:t>内税</w:t>
            </w:r>
          </w:p>
        </w:tc>
        <w:tc>
          <w:tcPr>
            <w:tcW w:w="1450" w:type="dxa"/>
          </w:tcPr>
          <w:p w14:paraId="41CEC10F" w14:textId="77777777" w:rsidR="00C704BD" w:rsidRPr="00710315" w:rsidRDefault="00C704BD" w:rsidP="001D33C4">
            <w:pPr>
              <w:ind w:firstLine="180"/>
              <w:jc w:val="right"/>
              <w:rPr>
                <w:color w:val="000000"/>
                <w:sz w:val="18"/>
              </w:rPr>
            </w:pPr>
          </w:p>
        </w:tc>
      </w:tr>
      <w:tr w:rsidR="00C704BD" w:rsidRPr="00710315" w14:paraId="05B45AA5" w14:textId="77777777" w:rsidTr="001D33C4">
        <w:tc>
          <w:tcPr>
            <w:tcW w:w="2034" w:type="dxa"/>
            <w:vMerge/>
          </w:tcPr>
          <w:p w14:paraId="7E0DD02E" w14:textId="77777777" w:rsidR="00C704BD" w:rsidRPr="00710315" w:rsidRDefault="00C704BD" w:rsidP="001D33C4">
            <w:pPr>
              <w:ind w:firstLine="180"/>
              <w:rPr>
                <w:color w:val="000000"/>
                <w:sz w:val="18"/>
              </w:rPr>
            </w:pPr>
          </w:p>
        </w:tc>
        <w:tc>
          <w:tcPr>
            <w:tcW w:w="1085" w:type="dxa"/>
          </w:tcPr>
          <w:p w14:paraId="72F85E0F" w14:textId="77777777" w:rsidR="00C704BD" w:rsidRPr="00710315" w:rsidRDefault="00C704BD" w:rsidP="001D33C4">
            <w:pPr>
              <w:ind w:firstLine="180"/>
              <w:rPr>
                <w:color w:val="000000"/>
                <w:sz w:val="18"/>
              </w:rPr>
            </w:pPr>
            <w:r w:rsidRPr="00710315">
              <w:rPr>
                <w:rFonts w:hint="eastAsia"/>
                <w:color w:val="000000"/>
                <w:sz w:val="18"/>
              </w:rPr>
              <w:t>8</w:t>
            </w:r>
            <w:r w:rsidRPr="00710315">
              <w:rPr>
                <w:rFonts w:hint="eastAsia"/>
                <w:color w:val="000000"/>
                <w:sz w:val="18"/>
              </w:rPr>
              <w:t>％対象</w:t>
            </w:r>
          </w:p>
        </w:tc>
        <w:tc>
          <w:tcPr>
            <w:tcW w:w="1660" w:type="dxa"/>
          </w:tcPr>
          <w:p w14:paraId="3D3D4E46" w14:textId="77777777" w:rsidR="00C704BD" w:rsidRPr="00710315" w:rsidRDefault="00C704BD" w:rsidP="001D33C4">
            <w:pPr>
              <w:ind w:firstLine="180"/>
              <w:jc w:val="right"/>
              <w:rPr>
                <w:color w:val="000000"/>
                <w:sz w:val="18"/>
              </w:rPr>
            </w:pPr>
          </w:p>
        </w:tc>
        <w:tc>
          <w:tcPr>
            <w:tcW w:w="710" w:type="dxa"/>
          </w:tcPr>
          <w:p w14:paraId="73F0B1C3" w14:textId="77777777" w:rsidR="00C704BD" w:rsidRPr="00710315" w:rsidRDefault="00C704BD" w:rsidP="001D33C4">
            <w:pPr>
              <w:ind w:firstLine="180"/>
              <w:rPr>
                <w:color w:val="000000"/>
                <w:sz w:val="18"/>
              </w:rPr>
            </w:pPr>
            <w:r w:rsidRPr="00710315">
              <w:rPr>
                <w:rFonts w:hint="eastAsia"/>
                <w:color w:val="000000"/>
                <w:sz w:val="18"/>
              </w:rPr>
              <w:t>内税</w:t>
            </w:r>
          </w:p>
        </w:tc>
        <w:tc>
          <w:tcPr>
            <w:tcW w:w="1450" w:type="dxa"/>
          </w:tcPr>
          <w:p w14:paraId="73E079FA" w14:textId="77777777" w:rsidR="00C704BD" w:rsidRPr="00710315" w:rsidRDefault="00C704BD" w:rsidP="001D33C4">
            <w:pPr>
              <w:ind w:firstLine="180"/>
              <w:jc w:val="right"/>
              <w:rPr>
                <w:color w:val="000000"/>
                <w:sz w:val="18"/>
              </w:rPr>
            </w:pPr>
          </w:p>
        </w:tc>
      </w:tr>
      <w:bookmarkEnd w:id="8"/>
    </w:tbl>
    <w:p w14:paraId="730611ED" w14:textId="77777777" w:rsidR="00C704BD" w:rsidRPr="00710315" w:rsidRDefault="00C704BD" w:rsidP="00C704BD">
      <w:pPr>
        <w:ind w:firstLine="180"/>
        <w:rPr>
          <w:color w:val="000000"/>
          <w:sz w:val="18"/>
        </w:rPr>
      </w:pPr>
    </w:p>
    <w:p w14:paraId="4AEAB4D2" w14:textId="77777777" w:rsidR="00C704BD" w:rsidRPr="00710315" w:rsidRDefault="00C704BD" w:rsidP="00C704BD">
      <w:pPr>
        <w:ind w:firstLine="180"/>
        <w:rPr>
          <w:color w:val="000000"/>
          <w:sz w:val="18"/>
        </w:rPr>
      </w:pPr>
      <w:r w:rsidRPr="00710315">
        <w:rPr>
          <w:rFonts w:hint="eastAsia"/>
          <w:color w:val="000000"/>
          <w:sz w:val="18"/>
        </w:rPr>
        <w:t>３．概算払を必要とする理由</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60"/>
        <w:gridCol w:w="6892"/>
      </w:tblGrid>
      <w:tr w:rsidR="00C704BD" w:rsidRPr="00710315" w14:paraId="7D853462" w14:textId="77777777" w:rsidTr="001D33C4">
        <w:tc>
          <w:tcPr>
            <w:tcW w:w="2660" w:type="dxa"/>
          </w:tcPr>
          <w:p w14:paraId="2927C2B8" w14:textId="77777777" w:rsidR="00C704BD" w:rsidRPr="00710315" w:rsidRDefault="00C704BD" w:rsidP="001D33C4">
            <w:pPr>
              <w:ind w:firstLine="180"/>
              <w:rPr>
                <w:rFonts w:ascii="?l?r ??fc"/>
                <w:color w:val="000000"/>
                <w:sz w:val="18"/>
              </w:rPr>
            </w:pPr>
            <w:r w:rsidRPr="00710315">
              <w:rPr>
                <w:rFonts w:ascii="?l?r ??fc" w:hint="eastAsia"/>
                <w:color w:val="000000"/>
                <w:sz w:val="18"/>
              </w:rPr>
              <w:t>概算払を必要とする理由</w:t>
            </w:r>
          </w:p>
          <w:p w14:paraId="7565CBEE" w14:textId="77777777" w:rsidR="00C704BD" w:rsidRPr="00710315" w:rsidRDefault="00C704BD" w:rsidP="001D33C4">
            <w:pPr>
              <w:ind w:firstLine="180"/>
              <w:rPr>
                <w:rFonts w:ascii="?l?r ??fc"/>
                <w:color w:val="000000"/>
                <w:sz w:val="18"/>
              </w:rPr>
            </w:pPr>
          </w:p>
        </w:tc>
        <w:tc>
          <w:tcPr>
            <w:tcW w:w="6892" w:type="dxa"/>
          </w:tcPr>
          <w:p w14:paraId="5D4D676A" w14:textId="77777777" w:rsidR="00C704BD" w:rsidRPr="00710315" w:rsidRDefault="00C704BD" w:rsidP="001D33C4">
            <w:pPr>
              <w:ind w:firstLine="180"/>
              <w:rPr>
                <w:rFonts w:ascii="?l?r ??fc"/>
                <w:color w:val="000000"/>
                <w:sz w:val="18"/>
              </w:rPr>
            </w:pPr>
          </w:p>
        </w:tc>
      </w:tr>
    </w:tbl>
    <w:p w14:paraId="7A377C7F" w14:textId="77777777" w:rsidR="00C704BD" w:rsidRPr="00710315" w:rsidRDefault="00C704BD" w:rsidP="00C704BD">
      <w:pPr>
        <w:ind w:firstLine="180"/>
        <w:rPr>
          <w:rFonts w:ascii="?l?r ??fc"/>
          <w:color w:val="000000"/>
          <w:sz w:val="18"/>
        </w:rPr>
      </w:pPr>
    </w:p>
    <w:p w14:paraId="3DB01FBB" w14:textId="77777777" w:rsidR="00C704BD" w:rsidRPr="00710315" w:rsidRDefault="00C704BD" w:rsidP="00C704BD">
      <w:pPr>
        <w:ind w:firstLine="180"/>
        <w:rPr>
          <w:rFonts w:ascii="?l?r ??fc"/>
          <w:color w:val="000000"/>
          <w:sz w:val="18"/>
        </w:rPr>
      </w:pPr>
      <w:r w:rsidRPr="00710315">
        <w:rPr>
          <w:rFonts w:hint="eastAsia"/>
          <w:color w:val="000000"/>
          <w:sz w:val="18"/>
        </w:rPr>
        <w:t>４．振込先金融機関名等</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60"/>
        <w:gridCol w:w="6892"/>
      </w:tblGrid>
      <w:tr w:rsidR="00C704BD" w:rsidRPr="00710315" w14:paraId="55CCA202" w14:textId="77777777" w:rsidTr="001D33C4">
        <w:tc>
          <w:tcPr>
            <w:tcW w:w="2660" w:type="dxa"/>
          </w:tcPr>
          <w:p w14:paraId="28BE0BB2" w14:textId="77777777" w:rsidR="00C704BD" w:rsidRPr="00710315" w:rsidRDefault="00C704BD" w:rsidP="001D33C4">
            <w:pPr>
              <w:ind w:firstLine="180"/>
              <w:rPr>
                <w:rFonts w:ascii="?l?r ??fc"/>
                <w:color w:val="000000"/>
                <w:sz w:val="18"/>
              </w:rPr>
            </w:pPr>
            <w:r w:rsidRPr="00710315">
              <w:rPr>
                <w:rFonts w:ascii="?l?r ??fc" w:hint="eastAsia"/>
                <w:color w:val="000000"/>
                <w:sz w:val="18"/>
              </w:rPr>
              <w:t>振込先金融機関名</w:t>
            </w:r>
          </w:p>
        </w:tc>
        <w:tc>
          <w:tcPr>
            <w:tcW w:w="6892" w:type="dxa"/>
          </w:tcPr>
          <w:p w14:paraId="1DD37F70" w14:textId="77777777" w:rsidR="00C704BD" w:rsidRPr="00710315" w:rsidRDefault="00C704BD" w:rsidP="001D33C4">
            <w:pPr>
              <w:ind w:firstLine="180"/>
              <w:rPr>
                <w:rFonts w:ascii="?l?r ??fc"/>
                <w:color w:val="000000"/>
                <w:sz w:val="18"/>
              </w:rPr>
            </w:pPr>
          </w:p>
        </w:tc>
      </w:tr>
      <w:tr w:rsidR="00C704BD" w:rsidRPr="00710315" w14:paraId="04770F21" w14:textId="77777777" w:rsidTr="001D33C4">
        <w:tc>
          <w:tcPr>
            <w:tcW w:w="2660" w:type="dxa"/>
          </w:tcPr>
          <w:p w14:paraId="26701B04" w14:textId="77777777" w:rsidR="00C704BD" w:rsidRPr="00710315" w:rsidRDefault="00C704BD" w:rsidP="001D33C4">
            <w:pPr>
              <w:ind w:firstLine="180"/>
              <w:rPr>
                <w:rFonts w:ascii="?l?r ??fc"/>
                <w:color w:val="000000"/>
                <w:sz w:val="18"/>
              </w:rPr>
            </w:pPr>
            <w:r w:rsidRPr="00710315">
              <w:rPr>
                <w:rFonts w:ascii="?l?r ??fc" w:hint="eastAsia"/>
                <w:color w:val="000000"/>
                <w:sz w:val="18"/>
              </w:rPr>
              <w:t>支店名</w:t>
            </w:r>
          </w:p>
        </w:tc>
        <w:tc>
          <w:tcPr>
            <w:tcW w:w="6892" w:type="dxa"/>
          </w:tcPr>
          <w:p w14:paraId="35C93EB2" w14:textId="77777777" w:rsidR="00C704BD" w:rsidRPr="00710315" w:rsidRDefault="00C704BD" w:rsidP="001D33C4">
            <w:pPr>
              <w:ind w:firstLine="180"/>
              <w:rPr>
                <w:rFonts w:ascii="?l?r ??fc"/>
                <w:color w:val="000000"/>
                <w:sz w:val="18"/>
              </w:rPr>
            </w:pPr>
          </w:p>
        </w:tc>
      </w:tr>
      <w:tr w:rsidR="00C704BD" w:rsidRPr="00710315" w14:paraId="3C073938" w14:textId="77777777" w:rsidTr="001D33C4">
        <w:tc>
          <w:tcPr>
            <w:tcW w:w="2660" w:type="dxa"/>
          </w:tcPr>
          <w:p w14:paraId="668C1E02" w14:textId="77777777" w:rsidR="00C704BD" w:rsidRPr="00710315" w:rsidRDefault="00C704BD" w:rsidP="001D33C4">
            <w:pPr>
              <w:ind w:firstLine="180"/>
              <w:rPr>
                <w:rFonts w:ascii="?l?r ??fc"/>
                <w:color w:val="000000"/>
                <w:sz w:val="18"/>
              </w:rPr>
            </w:pPr>
            <w:r w:rsidRPr="00710315">
              <w:rPr>
                <w:rFonts w:ascii="?l?r ??fc" w:hint="eastAsia"/>
                <w:color w:val="000000"/>
                <w:sz w:val="18"/>
              </w:rPr>
              <w:t>預金の種別</w:t>
            </w:r>
          </w:p>
        </w:tc>
        <w:tc>
          <w:tcPr>
            <w:tcW w:w="6892" w:type="dxa"/>
          </w:tcPr>
          <w:p w14:paraId="28681555" w14:textId="77777777" w:rsidR="00C704BD" w:rsidRPr="00710315" w:rsidRDefault="00C704BD" w:rsidP="001D33C4">
            <w:pPr>
              <w:ind w:firstLine="180"/>
              <w:rPr>
                <w:rFonts w:ascii="?l?r ??fc"/>
                <w:color w:val="000000"/>
                <w:sz w:val="18"/>
              </w:rPr>
            </w:pPr>
          </w:p>
        </w:tc>
      </w:tr>
      <w:tr w:rsidR="00C704BD" w:rsidRPr="00710315" w14:paraId="74775652" w14:textId="77777777" w:rsidTr="001D33C4">
        <w:tc>
          <w:tcPr>
            <w:tcW w:w="2660" w:type="dxa"/>
          </w:tcPr>
          <w:p w14:paraId="7C2ADCED" w14:textId="77777777" w:rsidR="00C704BD" w:rsidRPr="00710315" w:rsidRDefault="00C704BD" w:rsidP="001D33C4">
            <w:pPr>
              <w:ind w:firstLine="180"/>
              <w:rPr>
                <w:rFonts w:ascii="?l?r ??fc"/>
                <w:color w:val="000000"/>
                <w:sz w:val="18"/>
              </w:rPr>
            </w:pPr>
            <w:r w:rsidRPr="00710315">
              <w:rPr>
                <w:rFonts w:ascii="?l?r ??fc" w:hint="eastAsia"/>
                <w:color w:val="000000"/>
                <w:sz w:val="18"/>
              </w:rPr>
              <w:t>口座番号</w:t>
            </w:r>
          </w:p>
        </w:tc>
        <w:tc>
          <w:tcPr>
            <w:tcW w:w="6892" w:type="dxa"/>
          </w:tcPr>
          <w:p w14:paraId="136A6A29" w14:textId="77777777" w:rsidR="00C704BD" w:rsidRPr="00710315" w:rsidRDefault="00C704BD" w:rsidP="001D33C4">
            <w:pPr>
              <w:ind w:firstLine="180"/>
              <w:rPr>
                <w:rFonts w:ascii="?l?r ??fc"/>
                <w:color w:val="000000"/>
                <w:sz w:val="18"/>
              </w:rPr>
            </w:pPr>
          </w:p>
        </w:tc>
      </w:tr>
      <w:tr w:rsidR="00C704BD" w:rsidRPr="00710315" w14:paraId="19504C82" w14:textId="77777777" w:rsidTr="001D33C4">
        <w:tc>
          <w:tcPr>
            <w:tcW w:w="2660" w:type="dxa"/>
          </w:tcPr>
          <w:p w14:paraId="2137872B" w14:textId="77777777" w:rsidR="00C704BD" w:rsidRPr="00710315" w:rsidRDefault="00C704BD" w:rsidP="001D33C4">
            <w:pPr>
              <w:ind w:firstLine="180"/>
              <w:rPr>
                <w:rFonts w:ascii="?l?r ??fc"/>
                <w:color w:val="000000"/>
                <w:sz w:val="18"/>
              </w:rPr>
            </w:pPr>
            <w:r w:rsidRPr="00710315">
              <w:rPr>
                <w:rFonts w:ascii="?l?r ??fc" w:hint="eastAsia"/>
                <w:color w:val="000000"/>
                <w:sz w:val="18"/>
              </w:rPr>
              <w:t>口座の名義人</w:t>
            </w:r>
          </w:p>
        </w:tc>
        <w:tc>
          <w:tcPr>
            <w:tcW w:w="6892" w:type="dxa"/>
          </w:tcPr>
          <w:p w14:paraId="6A494E5E" w14:textId="77777777" w:rsidR="00C704BD" w:rsidRPr="00710315" w:rsidRDefault="00C704BD" w:rsidP="001D33C4">
            <w:pPr>
              <w:ind w:firstLine="180"/>
              <w:rPr>
                <w:rFonts w:ascii="?l?r ??fc"/>
                <w:color w:val="000000"/>
                <w:sz w:val="18"/>
              </w:rPr>
            </w:pPr>
          </w:p>
        </w:tc>
      </w:tr>
    </w:tbl>
    <w:p w14:paraId="3893E155" w14:textId="77777777" w:rsidR="00C704BD" w:rsidRPr="00710315" w:rsidRDefault="00C704BD" w:rsidP="00C704BD">
      <w:pPr>
        <w:ind w:left="360" w:hangingChars="200" w:hanging="360"/>
        <w:rPr>
          <w:rFonts w:ascii="?l?r ??fc"/>
          <w:color w:val="000000"/>
          <w:sz w:val="18"/>
        </w:rPr>
      </w:pPr>
    </w:p>
    <w:p w14:paraId="1C384602" w14:textId="77777777" w:rsidR="00C704BD" w:rsidRPr="00710315" w:rsidRDefault="00C704BD" w:rsidP="00C704BD">
      <w:pPr>
        <w:ind w:firstLine="180"/>
        <w:rPr>
          <w:rFonts w:ascii="?l?r ??fc"/>
          <w:color w:val="000000"/>
          <w:sz w:val="18"/>
        </w:rPr>
      </w:pPr>
    </w:p>
    <w:p w14:paraId="35E2832F" w14:textId="77777777" w:rsidR="00C704BD" w:rsidRPr="00710315" w:rsidRDefault="00C704BD" w:rsidP="00C704BD">
      <w:pPr>
        <w:ind w:firstLine="180"/>
        <w:rPr>
          <w:rFonts w:ascii="?l?r ??fc"/>
          <w:color w:val="000000"/>
          <w:sz w:val="18"/>
        </w:rPr>
      </w:pPr>
    </w:p>
    <w:p w14:paraId="4DCF6E5A" w14:textId="77777777" w:rsidR="00C704BD" w:rsidRPr="00710315" w:rsidRDefault="00C704BD" w:rsidP="00C704BD">
      <w:pPr>
        <w:ind w:firstLine="180"/>
        <w:rPr>
          <w:rFonts w:ascii="?l?r ??fc"/>
          <w:color w:val="000000"/>
          <w:sz w:val="18"/>
        </w:rPr>
      </w:pPr>
    </w:p>
    <w:p w14:paraId="29C94917" w14:textId="77777777" w:rsidR="00C704BD" w:rsidRPr="00710315" w:rsidRDefault="00C704BD" w:rsidP="00C704BD">
      <w:pPr>
        <w:ind w:left="180" w:hangingChars="100" w:hanging="180"/>
        <w:rPr>
          <w:color w:val="000000"/>
          <w:sz w:val="18"/>
        </w:rPr>
      </w:pPr>
      <w:r w:rsidRPr="00710315">
        <w:rPr>
          <w:rFonts w:ascii="?l?r ??fc" w:hint="eastAsia"/>
          <w:color w:val="000000"/>
          <w:sz w:val="18"/>
        </w:rPr>
        <w:t>※　この請求書には、</w:t>
      </w:r>
      <w:r w:rsidRPr="00710315">
        <w:rPr>
          <w:rFonts w:hint="eastAsia"/>
          <w:color w:val="000000"/>
          <w:sz w:val="18"/>
        </w:rPr>
        <w:t>別紙「概算払請求内訳書」を添付すること。</w:t>
      </w:r>
    </w:p>
    <w:p w14:paraId="2A05BB64" w14:textId="77777777" w:rsidR="00C704BD" w:rsidRPr="00710315" w:rsidRDefault="00C704BD" w:rsidP="00C704BD">
      <w:pPr>
        <w:ind w:firstLineChars="200" w:firstLine="360"/>
        <w:rPr>
          <w:rFonts w:ascii="?l?r ??fc"/>
          <w:color w:val="000000"/>
          <w:sz w:val="18"/>
          <w:lang w:eastAsia="zh-CN"/>
        </w:rPr>
      </w:pPr>
      <w:r w:rsidRPr="00710315">
        <w:rPr>
          <w:rFonts w:ascii="?l?r ??fc" w:hint="eastAsia"/>
          <w:color w:val="000000"/>
          <w:sz w:val="18"/>
        </w:rPr>
        <w:t>（この請求書の提出時期：概算払を受けることを希望するとき。</w:t>
      </w:r>
      <w:r w:rsidRPr="00710315">
        <w:rPr>
          <w:rFonts w:ascii="?l?r ??fc" w:hint="eastAsia"/>
          <w:color w:val="000000"/>
          <w:sz w:val="18"/>
          <w:lang w:eastAsia="zh-CN"/>
        </w:rPr>
        <w:t>）</w:t>
      </w:r>
    </w:p>
    <w:p w14:paraId="38F2C278" w14:textId="77777777" w:rsidR="00C704BD" w:rsidRPr="00710315" w:rsidRDefault="00C704BD" w:rsidP="00C704BD">
      <w:pPr>
        <w:ind w:firstLine="180"/>
        <w:rPr>
          <w:rFonts w:ascii="‚l‚r –¾’©"/>
          <w:color w:val="000000"/>
          <w:sz w:val="18"/>
          <w:lang w:eastAsia="zh-CN"/>
        </w:rPr>
      </w:pPr>
      <w:r w:rsidRPr="00710315">
        <w:rPr>
          <w:color w:val="000000"/>
          <w:sz w:val="18"/>
          <w:lang w:eastAsia="zh-CN"/>
        </w:rPr>
        <w:br w:type="page"/>
      </w:r>
      <w:r w:rsidRPr="00710315">
        <w:rPr>
          <w:rFonts w:hint="eastAsia"/>
          <w:color w:val="000000"/>
          <w:sz w:val="18"/>
          <w:lang w:eastAsia="zh-CN"/>
        </w:rPr>
        <w:lastRenderedPageBreak/>
        <w:t>（別　　紙）</w:t>
      </w:r>
    </w:p>
    <w:p w14:paraId="541B58F3" w14:textId="77777777" w:rsidR="00C704BD" w:rsidRPr="00710315" w:rsidRDefault="00C704BD" w:rsidP="00C704BD">
      <w:pPr>
        <w:ind w:firstLine="180"/>
        <w:rPr>
          <w:rFonts w:ascii="‚l‚r –¾’©"/>
          <w:color w:val="000000"/>
          <w:sz w:val="18"/>
          <w:lang w:eastAsia="zh-CN"/>
        </w:rPr>
      </w:pPr>
    </w:p>
    <w:p w14:paraId="38303693" w14:textId="77777777" w:rsidR="00C704BD" w:rsidRPr="00710315" w:rsidRDefault="00C704BD" w:rsidP="00C704BD">
      <w:pPr>
        <w:ind w:firstLine="180"/>
        <w:rPr>
          <w:rFonts w:ascii="‚l‚r –¾’©"/>
          <w:color w:val="000000"/>
          <w:sz w:val="18"/>
          <w:lang w:eastAsia="zh-CN"/>
        </w:rPr>
      </w:pPr>
    </w:p>
    <w:p w14:paraId="2CAA6624" w14:textId="77777777" w:rsidR="00C704BD" w:rsidRPr="00710315" w:rsidRDefault="00C704BD" w:rsidP="00C704BD">
      <w:pPr>
        <w:ind w:firstLine="180"/>
        <w:rPr>
          <w:rFonts w:ascii="‚l‚r –¾’©"/>
          <w:color w:val="000000"/>
          <w:sz w:val="18"/>
          <w:lang w:eastAsia="zh-CN"/>
        </w:rPr>
      </w:pPr>
    </w:p>
    <w:p w14:paraId="201D4A86" w14:textId="77777777" w:rsidR="00C704BD" w:rsidRPr="00710315" w:rsidRDefault="00C704BD" w:rsidP="00C704BD">
      <w:pPr>
        <w:ind w:firstLine="180"/>
        <w:jc w:val="center"/>
        <w:rPr>
          <w:rFonts w:ascii="‚l‚r –¾’©"/>
          <w:color w:val="000000"/>
          <w:sz w:val="18"/>
          <w:lang w:eastAsia="zh-CN"/>
        </w:rPr>
      </w:pPr>
      <w:r w:rsidRPr="00710315">
        <w:rPr>
          <w:rFonts w:hint="eastAsia"/>
          <w:color w:val="000000"/>
          <w:sz w:val="18"/>
          <w:u w:val="single"/>
          <w:lang w:eastAsia="zh-CN"/>
        </w:rPr>
        <w:t>概算払請求内訳書</w:t>
      </w:r>
    </w:p>
    <w:p w14:paraId="1EC0A92F" w14:textId="77777777" w:rsidR="00C704BD" w:rsidRPr="00710315" w:rsidRDefault="00C704BD" w:rsidP="00C704BD">
      <w:pPr>
        <w:ind w:firstLine="180"/>
        <w:jc w:val="right"/>
        <w:rPr>
          <w:rFonts w:ascii="‚l‚r –¾’©"/>
          <w:color w:val="000000"/>
          <w:sz w:val="18"/>
        </w:rPr>
      </w:pPr>
      <w:r w:rsidRPr="00710315">
        <w:rPr>
          <w:rFonts w:hint="eastAsia"/>
          <w:color w:val="000000"/>
          <w:sz w:val="18"/>
          <w:lang w:eastAsia="zh-CN"/>
        </w:rPr>
        <w:t xml:space="preserve">　　　　　　　</w:t>
      </w:r>
      <w:r w:rsidRPr="00710315">
        <w:rPr>
          <w:rFonts w:hint="eastAsia"/>
          <w:color w:val="000000"/>
          <w:sz w:val="18"/>
        </w:rPr>
        <w:t>（単位：円）</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921"/>
        <w:gridCol w:w="993"/>
        <w:gridCol w:w="991"/>
        <w:gridCol w:w="922"/>
        <w:gridCol w:w="921"/>
        <w:gridCol w:w="993"/>
        <w:gridCol w:w="850"/>
        <w:gridCol w:w="851"/>
        <w:gridCol w:w="1376"/>
      </w:tblGrid>
      <w:tr w:rsidR="00C704BD" w:rsidRPr="00710315" w14:paraId="1650057B" w14:textId="77777777" w:rsidTr="001D33C4">
        <w:tc>
          <w:tcPr>
            <w:tcW w:w="675" w:type="dxa"/>
            <w:vAlign w:val="center"/>
          </w:tcPr>
          <w:p w14:paraId="602733E2" w14:textId="77777777" w:rsidR="00C704BD" w:rsidRPr="00710315" w:rsidRDefault="00C704BD" w:rsidP="001D33C4">
            <w:pPr>
              <w:ind w:firstLine="160"/>
              <w:jc w:val="center"/>
              <w:rPr>
                <w:rFonts w:ascii="?l?r ??fc"/>
                <w:color w:val="000000"/>
                <w:sz w:val="16"/>
              </w:rPr>
            </w:pPr>
            <w:r w:rsidRPr="00710315">
              <w:rPr>
                <w:rFonts w:ascii="?l?r ??fc" w:hint="eastAsia"/>
                <w:color w:val="000000"/>
                <w:sz w:val="16"/>
              </w:rPr>
              <w:t>区分</w:t>
            </w:r>
          </w:p>
        </w:tc>
        <w:tc>
          <w:tcPr>
            <w:tcW w:w="921" w:type="dxa"/>
            <w:vAlign w:val="center"/>
          </w:tcPr>
          <w:p w14:paraId="5AFE4DB3" w14:textId="77777777" w:rsidR="00C704BD" w:rsidRPr="00710315" w:rsidRDefault="00C704BD" w:rsidP="001D33C4">
            <w:pPr>
              <w:ind w:firstLine="160"/>
              <w:jc w:val="center"/>
              <w:rPr>
                <w:rFonts w:ascii="?l?r ??fc"/>
                <w:color w:val="000000"/>
                <w:sz w:val="16"/>
              </w:rPr>
            </w:pPr>
            <w:r w:rsidRPr="00710315">
              <w:rPr>
                <w:rFonts w:ascii="?l?r ??fc" w:hint="eastAsia"/>
                <w:color w:val="000000"/>
                <w:sz w:val="16"/>
              </w:rPr>
              <w:t>委託</w:t>
            </w:r>
          </w:p>
          <w:p w14:paraId="68F7BBBE" w14:textId="77777777" w:rsidR="00C704BD" w:rsidRPr="00710315" w:rsidRDefault="00C704BD" w:rsidP="001D33C4">
            <w:pPr>
              <w:ind w:firstLine="160"/>
              <w:jc w:val="center"/>
              <w:rPr>
                <w:rFonts w:ascii="?l?r ??fc"/>
                <w:color w:val="000000"/>
                <w:sz w:val="16"/>
              </w:rPr>
            </w:pPr>
            <w:r w:rsidRPr="00710315">
              <w:rPr>
                <w:rFonts w:ascii="?l?r ??fc" w:hint="eastAsia"/>
                <w:color w:val="000000"/>
                <w:sz w:val="16"/>
              </w:rPr>
              <w:t>金額</w:t>
            </w:r>
          </w:p>
          <w:p w14:paraId="02EA6190" w14:textId="77777777" w:rsidR="00C704BD" w:rsidRPr="00710315" w:rsidRDefault="00C704BD" w:rsidP="001D33C4">
            <w:pPr>
              <w:ind w:firstLine="160"/>
              <w:jc w:val="center"/>
              <w:rPr>
                <w:rFonts w:ascii="?l?r ??fc"/>
                <w:color w:val="000000"/>
                <w:sz w:val="16"/>
              </w:rPr>
            </w:pPr>
            <w:r w:rsidRPr="00710315">
              <w:rPr>
                <w:rFonts w:ascii="?l?r ??fc" w:hint="eastAsia"/>
                <w:color w:val="000000"/>
                <w:sz w:val="16"/>
              </w:rPr>
              <w:t>(a)</w:t>
            </w:r>
          </w:p>
        </w:tc>
        <w:tc>
          <w:tcPr>
            <w:tcW w:w="993" w:type="dxa"/>
            <w:vAlign w:val="center"/>
          </w:tcPr>
          <w:p w14:paraId="74AD7640" w14:textId="77777777" w:rsidR="00C704BD" w:rsidRPr="00710315" w:rsidRDefault="00C704BD" w:rsidP="001D33C4">
            <w:pPr>
              <w:ind w:firstLine="160"/>
              <w:jc w:val="center"/>
              <w:rPr>
                <w:rFonts w:ascii="?l?r ??fc"/>
                <w:color w:val="000000"/>
                <w:sz w:val="16"/>
              </w:rPr>
            </w:pPr>
            <w:r w:rsidRPr="00710315">
              <w:rPr>
                <w:rFonts w:ascii="?l?r ??fc" w:hint="eastAsia"/>
                <w:color w:val="000000"/>
                <w:sz w:val="16"/>
              </w:rPr>
              <w:t>消費税等</w:t>
            </w:r>
          </w:p>
          <w:p w14:paraId="3D9E6426" w14:textId="77777777" w:rsidR="00C704BD" w:rsidRPr="00710315" w:rsidRDefault="00C704BD" w:rsidP="001D33C4">
            <w:pPr>
              <w:ind w:firstLine="160"/>
              <w:jc w:val="center"/>
              <w:rPr>
                <w:rFonts w:ascii="?l?r ??fc"/>
                <w:color w:val="000000"/>
                <w:sz w:val="16"/>
              </w:rPr>
            </w:pPr>
            <w:r w:rsidRPr="00710315">
              <w:rPr>
                <w:rFonts w:ascii="?l?r ??fc" w:hint="eastAsia"/>
                <w:color w:val="000000"/>
                <w:sz w:val="16"/>
              </w:rPr>
              <w:t>組入額</w:t>
            </w:r>
          </w:p>
          <w:p w14:paraId="0074C9C5" w14:textId="77777777" w:rsidR="00C704BD" w:rsidRPr="00710315" w:rsidRDefault="00C704BD" w:rsidP="001D33C4">
            <w:pPr>
              <w:ind w:firstLine="160"/>
              <w:jc w:val="center"/>
              <w:rPr>
                <w:rFonts w:ascii="?l?r ??fc"/>
                <w:color w:val="000000"/>
                <w:sz w:val="16"/>
              </w:rPr>
            </w:pPr>
            <w:r w:rsidRPr="00710315">
              <w:rPr>
                <w:rFonts w:ascii="?l?r ??fc" w:hint="eastAsia"/>
                <w:color w:val="000000"/>
                <w:sz w:val="16"/>
              </w:rPr>
              <w:t>(b)</w:t>
            </w:r>
          </w:p>
        </w:tc>
        <w:tc>
          <w:tcPr>
            <w:tcW w:w="991" w:type="dxa"/>
            <w:vAlign w:val="center"/>
          </w:tcPr>
          <w:p w14:paraId="1B6D3461" w14:textId="77777777" w:rsidR="00C704BD" w:rsidRPr="00710315" w:rsidRDefault="00C704BD" w:rsidP="001D33C4">
            <w:pPr>
              <w:ind w:firstLine="160"/>
              <w:jc w:val="center"/>
              <w:rPr>
                <w:rFonts w:ascii="?l?r ??fc"/>
                <w:color w:val="000000"/>
                <w:sz w:val="16"/>
              </w:rPr>
            </w:pPr>
            <w:r w:rsidRPr="00710315">
              <w:rPr>
                <w:rFonts w:ascii="?l?r ??fc" w:hint="eastAsia"/>
                <w:color w:val="000000"/>
                <w:sz w:val="16"/>
              </w:rPr>
              <w:t>税込合計</w:t>
            </w:r>
          </w:p>
          <w:p w14:paraId="477F2E5A" w14:textId="77777777" w:rsidR="00C704BD" w:rsidRPr="00710315" w:rsidRDefault="00C704BD" w:rsidP="001D33C4">
            <w:pPr>
              <w:ind w:firstLine="160"/>
              <w:jc w:val="center"/>
              <w:rPr>
                <w:rFonts w:ascii="?l?r ??fc"/>
                <w:color w:val="000000"/>
                <w:sz w:val="16"/>
              </w:rPr>
            </w:pPr>
            <w:r w:rsidRPr="00710315">
              <w:rPr>
                <w:rFonts w:ascii="?l?r ??fc" w:hint="eastAsia"/>
                <w:color w:val="000000"/>
                <w:sz w:val="16"/>
              </w:rPr>
              <w:t>(c)=</w:t>
            </w:r>
          </w:p>
          <w:p w14:paraId="7522121D" w14:textId="77777777" w:rsidR="00C704BD" w:rsidRPr="00710315" w:rsidRDefault="00C704BD" w:rsidP="001D33C4">
            <w:pPr>
              <w:ind w:firstLine="160"/>
              <w:jc w:val="center"/>
              <w:rPr>
                <w:rFonts w:ascii="?l?r ??fc"/>
                <w:color w:val="000000"/>
                <w:sz w:val="16"/>
              </w:rPr>
            </w:pPr>
            <w:r w:rsidRPr="00710315">
              <w:rPr>
                <w:rFonts w:ascii="?l?r ??fc" w:hint="eastAsia"/>
                <w:color w:val="000000"/>
                <w:sz w:val="16"/>
              </w:rPr>
              <w:t>(a)+(b)</w:t>
            </w:r>
          </w:p>
        </w:tc>
        <w:tc>
          <w:tcPr>
            <w:tcW w:w="922" w:type="dxa"/>
            <w:vAlign w:val="center"/>
          </w:tcPr>
          <w:p w14:paraId="371DDBC5" w14:textId="77777777" w:rsidR="00C704BD" w:rsidRPr="00710315" w:rsidRDefault="00C704BD" w:rsidP="001D33C4">
            <w:pPr>
              <w:ind w:firstLine="160"/>
              <w:jc w:val="center"/>
              <w:rPr>
                <w:rFonts w:ascii="?l?r ??fc"/>
                <w:color w:val="000000"/>
                <w:sz w:val="16"/>
              </w:rPr>
            </w:pPr>
            <w:r w:rsidRPr="00710315">
              <w:rPr>
                <w:rFonts w:ascii="?l?r ??fc" w:hint="eastAsia"/>
                <w:color w:val="000000"/>
                <w:sz w:val="16"/>
              </w:rPr>
              <w:t>支出</w:t>
            </w:r>
          </w:p>
          <w:p w14:paraId="0F84EA83" w14:textId="77777777" w:rsidR="00C704BD" w:rsidRPr="00710315" w:rsidRDefault="00C704BD" w:rsidP="001D33C4">
            <w:pPr>
              <w:ind w:firstLine="160"/>
              <w:jc w:val="center"/>
              <w:rPr>
                <w:rFonts w:ascii="?l?r ??fc"/>
                <w:color w:val="000000"/>
                <w:sz w:val="16"/>
              </w:rPr>
            </w:pPr>
            <w:r w:rsidRPr="00710315">
              <w:rPr>
                <w:rFonts w:ascii="?l?r ??fc" w:hint="eastAsia"/>
                <w:color w:val="000000"/>
                <w:sz w:val="16"/>
              </w:rPr>
              <w:t>実績額</w:t>
            </w:r>
          </w:p>
          <w:p w14:paraId="7925642D" w14:textId="77777777" w:rsidR="00C704BD" w:rsidRPr="00710315" w:rsidRDefault="00C704BD" w:rsidP="001D33C4">
            <w:pPr>
              <w:ind w:firstLine="160"/>
              <w:jc w:val="center"/>
              <w:rPr>
                <w:rFonts w:ascii="?l?r ??fc"/>
                <w:color w:val="000000"/>
                <w:sz w:val="16"/>
              </w:rPr>
            </w:pPr>
            <w:r w:rsidRPr="00710315">
              <w:rPr>
                <w:rFonts w:ascii="?l?r ??fc" w:hint="eastAsia"/>
                <w:color w:val="000000"/>
                <w:sz w:val="16"/>
              </w:rPr>
              <w:t>(d)</w:t>
            </w:r>
          </w:p>
        </w:tc>
        <w:tc>
          <w:tcPr>
            <w:tcW w:w="921" w:type="dxa"/>
            <w:vAlign w:val="center"/>
          </w:tcPr>
          <w:p w14:paraId="2A810238" w14:textId="77777777" w:rsidR="00C704BD" w:rsidRPr="00710315" w:rsidRDefault="00C704BD" w:rsidP="001D33C4">
            <w:pPr>
              <w:ind w:firstLine="160"/>
              <w:jc w:val="center"/>
              <w:rPr>
                <w:rFonts w:ascii="?l?r ??fc"/>
                <w:color w:val="000000"/>
                <w:sz w:val="16"/>
              </w:rPr>
            </w:pPr>
            <w:r w:rsidRPr="00710315">
              <w:rPr>
                <w:rFonts w:ascii="?l?r ??fc" w:hint="eastAsia"/>
                <w:color w:val="000000"/>
                <w:sz w:val="16"/>
              </w:rPr>
              <w:t>支出</w:t>
            </w:r>
          </w:p>
          <w:p w14:paraId="323ED92A" w14:textId="77777777" w:rsidR="00C704BD" w:rsidRPr="00710315" w:rsidRDefault="00C704BD" w:rsidP="001D33C4">
            <w:pPr>
              <w:ind w:firstLine="160"/>
              <w:jc w:val="center"/>
              <w:rPr>
                <w:rFonts w:ascii="?l?r ??fc"/>
                <w:color w:val="000000"/>
                <w:sz w:val="16"/>
              </w:rPr>
            </w:pPr>
            <w:r w:rsidRPr="00710315">
              <w:rPr>
                <w:rFonts w:ascii="?l?r ??fc" w:hint="eastAsia"/>
                <w:color w:val="000000"/>
                <w:sz w:val="16"/>
              </w:rPr>
              <w:t>見込額</w:t>
            </w:r>
          </w:p>
          <w:p w14:paraId="301DEA4A" w14:textId="77777777" w:rsidR="00C704BD" w:rsidRPr="00710315" w:rsidRDefault="00C704BD" w:rsidP="001D33C4">
            <w:pPr>
              <w:ind w:firstLine="160"/>
              <w:jc w:val="center"/>
              <w:rPr>
                <w:rFonts w:ascii="?l?r ??fc"/>
                <w:color w:val="000000"/>
                <w:sz w:val="16"/>
              </w:rPr>
            </w:pPr>
            <w:r w:rsidRPr="00710315">
              <w:rPr>
                <w:rFonts w:ascii="?l?r ??fc" w:hint="eastAsia"/>
                <w:color w:val="000000"/>
                <w:sz w:val="16"/>
              </w:rPr>
              <w:t>(e)</w:t>
            </w:r>
          </w:p>
        </w:tc>
        <w:tc>
          <w:tcPr>
            <w:tcW w:w="993" w:type="dxa"/>
            <w:vAlign w:val="center"/>
          </w:tcPr>
          <w:p w14:paraId="06B1DE0C" w14:textId="77777777" w:rsidR="00C704BD" w:rsidRPr="00710315" w:rsidRDefault="00C704BD" w:rsidP="001D33C4">
            <w:pPr>
              <w:ind w:firstLine="160"/>
              <w:jc w:val="center"/>
              <w:rPr>
                <w:rFonts w:ascii="?l?r ??fc"/>
                <w:color w:val="000000"/>
                <w:sz w:val="16"/>
              </w:rPr>
            </w:pPr>
            <w:r w:rsidRPr="00710315">
              <w:rPr>
                <w:rFonts w:ascii="?l?r ??fc" w:hint="eastAsia"/>
                <w:color w:val="000000"/>
                <w:sz w:val="16"/>
              </w:rPr>
              <w:t>合計額</w:t>
            </w:r>
            <w:r w:rsidRPr="00710315">
              <w:rPr>
                <w:rFonts w:ascii="?l?r ??fc" w:hint="eastAsia"/>
                <w:color w:val="000000"/>
                <w:sz w:val="16"/>
              </w:rPr>
              <w:t>(f)=</w:t>
            </w:r>
          </w:p>
          <w:p w14:paraId="70A01892" w14:textId="77777777" w:rsidR="00C704BD" w:rsidRPr="00710315" w:rsidRDefault="00C704BD" w:rsidP="001D33C4">
            <w:pPr>
              <w:ind w:firstLine="160"/>
              <w:jc w:val="center"/>
              <w:rPr>
                <w:rFonts w:ascii="?l?r ??fc"/>
                <w:color w:val="000000"/>
                <w:sz w:val="16"/>
              </w:rPr>
            </w:pPr>
            <w:r w:rsidRPr="00710315">
              <w:rPr>
                <w:rFonts w:ascii="?l?r ??fc" w:hint="eastAsia"/>
                <w:color w:val="000000"/>
                <w:sz w:val="16"/>
              </w:rPr>
              <w:t>(d)+(e)</w:t>
            </w:r>
          </w:p>
        </w:tc>
        <w:tc>
          <w:tcPr>
            <w:tcW w:w="850" w:type="dxa"/>
            <w:vAlign w:val="center"/>
          </w:tcPr>
          <w:p w14:paraId="48DB8B4E" w14:textId="77777777" w:rsidR="00C704BD" w:rsidRPr="00710315" w:rsidRDefault="00C704BD" w:rsidP="001D33C4">
            <w:pPr>
              <w:ind w:firstLine="160"/>
              <w:jc w:val="center"/>
              <w:rPr>
                <w:rFonts w:ascii="?l?r ??fc"/>
                <w:color w:val="000000"/>
                <w:sz w:val="16"/>
              </w:rPr>
            </w:pPr>
            <w:r w:rsidRPr="00710315">
              <w:rPr>
                <w:rFonts w:ascii="?l?r ??fc" w:hint="eastAsia"/>
                <w:color w:val="000000"/>
                <w:sz w:val="16"/>
              </w:rPr>
              <w:t>既受領額</w:t>
            </w:r>
          </w:p>
          <w:p w14:paraId="297C0954" w14:textId="77777777" w:rsidR="00C704BD" w:rsidRPr="00710315" w:rsidRDefault="00C704BD" w:rsidP="001D33C4">
            <w:pPr>
              <w:ind w:firstLine="160"/>
              <w:jc w:val="center"/>
              <w:rPr>
                <w:rFonts w:ascii="?l?r ??fc"/>
                <w:color w:val="000000"/>
                <w:sz w:val="16"/>
              </w:rPr>
            </w:pPr>
            <w:r w:rsidRPr="00710315">
              <w:rPr>
                <w:rFonts w:ascii="?l?r ??fc" w:hint="eastAsia"/>
                <w:color w:val="000000"/>
                <w:sz w:val="16"/>
              </w:rPr>
              <w:t>(g)</w:t>
            </w:r>
          </w:p>
        </w:tc>
        <w:tc>
          <w:tcPr>
            <w:tcW w:w="851" w:type="dxa"/>
            <w:vAlign w:val="center"/>
          </w:tcPr>
          <w:p w14:paraId="167E94C4" w14:textId="77777777" w:rsidR="00C704BD" w:rsidRPr="00710315" w:rsidRDefault="00C704BD" w:rsidP="001D33C4">
            <w:pPr>
              <w:ind w:firstLine="160"/>
              <w:jc w:val="center"/>
              <w:rPr>
                <w:rFonts w:ascii="?l?r ??fc"/>
                <w:color w:val="000000"/>
                <w:sz w:val="16"/>
              </w:rPr>
            </w:pPr>
            <w:r w:rsidRPr="00710315">
              <w:rPr>
                <w:rFonts w:ascii="?l?r ??fc" w:hint="eastAsia"/>
                <w:color w:val="000000"/>
                <w:sz w:val="16"/>
              </w:rPr>
              <w:t>請求額</w:t>
            </w:r>
            <w:r w:rsidRPr="00710315">
              <w:rPr>
                <w:rFonts w:ascii="?l?r ??fc" w:hint="eastAsia"/>
                <w:color w:val="000000"/>
                <w:sz w:val="16"/>
              </w:rPr>
              <w:t>(h)</w:t>
            </w:r>
          </w:p>
        </w:tc>
        <w:tc>
          <w:tcPr>
            <w:tcW w:w="1376" w:type="dxa"/>
            <w:vAlign w:val="center"/>
          </w:tcPr>
          <w:p w14:paraId="111DCDFE" w14:textId="77777777" w:rsidR="00C704BD" w:rsidRPr="00710315" w:rsidRDefault="00C704BD" w:rsidP="001D33C4">
            <w:pPr>
              <w:ind w:firstLine="160"/>
              <w:jc w:val="center"/>
              <w:rPr>
                <w:rFonts w:ascii="?l?r ??fc"/>
                <w:color w:val="000000"/>
                <w:sz w:val="16"/>
              </w:rPr>
            </w:pPr>
            <w:r w:rsidRPr="00710315">
              <w:rPr>
                <w:rFonts w:ascii="?l?r ??fc" w:hint="eastAsia"/>
                <w:color w:val="000000"/>
                <w:sz w:val="16"/>
              </w:rPr>
              <w:t>残額</w:t>
            </w:r>
          </w:p>
          <w:p w14:paraId="3F7431E3" w14:textId="77777777" w:rsidR="00C704BD" w:rsidRPr="00710315" w:rsidRDefault="00C704BD" w:rsidP="001D33C4">
            <w:pPr>
              <w:ind w:firstLine="160"/>
              <w:jc w:val="center"/>
              <w:rPr>
                <w:rFonts w:ascii="?l?r ??fc"/>
                <w:color w:val="000000"/>
                <w:sz w:val="16"/>
              </w:rPr>
            </w:pPr>
            <w:r w:rsidRPr="00710315">
              <w:rPr>
                <w:rFonts w:ascii="?l?r ??fc" w:hint="eastAsia"/>
                <w:color w:val="000000"/>
                <w:sz w:val="16"/>
              </w:rPr>
              <w:t>(</w:t>
            </w:r>
            <w:proofErr w:type="spellStart"/>
            <w:r w:rsidRPr="00710315">
              <w:rPr>
                <w:rFonts w:ascii="?l?r ??fc" w:hint="eastAsia"/>
                <w:color w:val="000000"/>
                <w:sz w:val="16"/>
              </w:rPr>
              <w:t>i</w:t>
            </w:r>
            <w:proofErr w:type="spellEnd"/>
            <w:r w:rsidRPr="00710315">
              <w:rPr>
                <w:rFonts w:ascii="?l?r ??fc" w:hint="eastAsia"/>
                <w:color w:val="000000"/>
                <w:sz w:val="16"/>
              </w:rPr>
              <w:t>)=</w:t>
            </w:r>
          </w:p>
          <w:p w14:paraId="67AA962C" w14:textId="77777777" w:rsidR="00C704BD" w:rsidRPr="00710315" w:rsidRDefault="00C704BD" w:rsidP="001D33C4">
            <w:pPr>
              <w:ind w:firstLine="160"/>
              <w:jc w:val="center"/>
              <w:rPr>
                <w:rFonts w:ascii="?l?r ??fc"/>
                <w:color w:val="000000"/>
                <w:sz w:val="16"/>
              </w:rPr>
            </w:pPr>
            <w:r w:rsidRPr="00710315">
              <w:rPr>
                <w:rFonts w:ascii="?l?r ??fc" w:hint="eastAsia"/>
                <w:color w:val="000000"/>
                <w:sz w:val="16"/>
              </w:rPr>
              <w:t>(c)-(g)-(h)</w:t>
            </w:r>
          </w:p>
        </w:tc>
      </w:tr>
      <w:tr w:rsidR="00C704BD" w:rsidRPr="00710315" w14:paraId="31DEFDDA" w14:textId="77777777" w:rsidTr="001D33C4">
        <w:trPr>
          <w:trHeight w:val="2448"/>
        </w:trPr>
        <w:tc>
          <w:tcPr>
            <w:tcW w:w="675" w:type="dxa"/>
            <w:tcBorders>
              <w:bottom w:val="single" w:sz="4" w:space="0" w:color="auto"/>
            </w:tcBorders>
          </w:tcPr>
          <w:p w14:paraId="16EEFDF4" w14:textId="77777777" w:rsidR="00C704BD" w:rsidRPr="00710315" w:rsidRDefault="00C704BD" w:rsidP="001D33C4">
            <w:pPr>
              <w:ind w:firstLine="180"/>
              <w:rPr>
                <w:rFonts w:ascii="?l?r ??fc"/>
                <w:color w:val="000000"/>
                <w:sz w:val="18"/>
              </w:rPr>
            </w:pPr>
          </w:p>
          <w:p w14:paraId="69912AF1" w14:textId="77777777" w:rsidR="00C704BD" w:rsidRPr="00710315" w:rsidRDefault="00C704BD" w:rsidP="001D33C4">
            <w:pPr>
              <w:ind w:firstLine="180"/>
              <w:rPr>
                <w:rFonts w:ascii="?l?r ??fc"/>
                <w:color w:val="000000"/>
                <w:sz w:val="18"/>
              </w:rPr>
            </w:pPr>
          </w:p>
          <w:p w14:paraId="01294D53" w14:textId="77777777" w:rsidR="00C704BD" w:rsidRPr="00710315" w:rsidRDefault="00C704BD" w:rsidP="001D33C4">
            <w:pPr>
              <w:ind w:firstLine="180"/>
              <w:rPr>
                <w:rFonts w:ascii="?l?r ??fc"/>
                <w:color w:val="000000"/>
                <w:sz w:val="18"/>
              </w:rPr>
            </w:pPr>
          </w:p>
          <w:p w14:paraId="2888209A" w14:textId="77777777" w:rsidR="00C704BD" w:rsidRPr="00710315" w:rsidRDefault="00C704BD" w:rsidP="001D33C4">
            <w:pPr>
              <w:ind w:firstLine="180"/>
              <w:rPr>
                <w:rFonts w:ascii="?l?r ??fc"/>
                <w:color w:val="000000"/>
                <w:sz w:val="18"/>
              </w:rPr>
            </w:pPr>
          </w:p>
          <w:p w14:paraId="09577750" w14:textId="77777777" w:rsidR="00C704BD" w:rsidRPr="00710315" w:rsidRDefault="00C704BD" w:rsidP="001D33C4">
            <w:pPr>
              <w:ind w:firstLine="180"/>
              <w:rPr>
                <w:rFonts w:ascii="?l?r ??fc"/>
                <w:color w:val="000000"/>
                <w:sz w:val="18"/>
              </w:rPr>
            </w:pPr>
          </w:p>
        </w:tc>
        <w:tc>
          <w:tcPr>
            <w:tcW w:w="921" w:type="dxa"/>
            <w:tcBorders>
              <w:bottom w:val="single" w:sz="4" w:space="0" w:color="auto"/>
            </w:tcBorders>
          </w:tcPr>
          <w:p w14:paraId="7B88DBFD" w14:textId="77777777" w:rsidR="00C704BD" w:rsidRPr="00710315" w:rsidRDefault="00C704BD" w:rsidP="001D33C4">
            <w:pPr>
              <w:ind w:firstLine="180"/>
              <w:rPr>
                <w:rFonts w:ascii="?l?r ??fc"/>
                <w:color w:val="000000"/>
                <w:sz w:val="18"/>
              </w:rPr>
            </w:pPr>
          </w:p>
        </w:tc>
        <w:tc>
          <w:tcPr>
            <w:tcW w:w="993" w:type="dxa"/>
            <w:tcBorders>
              <w:bottom w:val="single" w:sz="4" w:space="0" w:color="auto"/>
            </w:tcBorders>
          </w:tcPr>
          <w:p w14:paraId="4C6C69A4" w14:textId="77777777" w:rsidR="00C704BD" w:rsidRPr="00710315" w:rsidRDefault="00C704BD" w:rsidP="001D33C4">
            <w:pPr>
              <w:ind w:firstLine="180"/>
              <w:rPr>
                <w:rFonts w:ascii="?l?r ??fc"/>
                <w:color w:val="000000"/>
                <w:sz w:val="18"/>
              </w:rPr>
            </w:pPr>
          </w:p>
        </w:tc>
        <w:tc>
          <w:tcPr>
            <w:tcW w:w="991" w:type="dxa"/>
            <w:tcBorders>
              <w:bottom w:val="single" w:sz="4" w:space="0" w:color="auto"/>
            </w:tcBorders>
          </w:tcPr>
          <w:p w14:paraId="761D8A06" w14:textId="77777777" w:rsidR="00C704BD" w:rsidRPr="00710315" w:rsidRDefault="00C704BD" w:rsidP="001D33C4">
            <w:pPr>
              <w:ind w:firstLine="180"/>
              <w:rPr>
                <w:rFonts w:ascii="?l?r ??fc"/>
                <w:color w:val="000000"/>
                <w:sz w:val="18"/>
              </w:rPr>
            </w:pPr>
          </w:p>
        </w:tc>
        <w:tc>
          <w:tcPr>
            <w:tcW w:w="922" w:type="dxa"/>
            <w:tcBorders>
              <w:bottom w:val="single" w:sz="4" w:space="0" w:color="auto"/>
            </w:tcBorders>
          </w:tcPr>
          <w:p w14:paraId="6644F307" w14:textId="77777777" w:rsidR="00C704BD" w:rsidRPr="00710315" w:rsidRDefault="00C704BD" w:rsidP="001D33C4">
            <w:pPr>
              <w:ind w:firstLine="180"/>
              <w:rPr>
                <w:rFonts w:ascii="?l?r ??fc"/>
                <w:color w:val="000000"/>
                <w:sz w:val="18"/>
              </w:rPr>
            </w:pPr>
          </w:p>
        </w:tc>
        <w:tc>
          <w:tcPr>
            <w:tcW w:w="921" w:type="dxa"/>
            <w:tcBorders>
              <w:bottom w:val="single" w:sz="4" w:space="0" w:color="auto"/>
            </w:tcBorders>
          </w:tcPr>
          <w:p w14:paraId="7E2C2E47" w14:textId="77777777" w:rsidR="00C704BD" w:rsidRPr="00710315" w:rsidRDefault="00C704BD" w:rsidP="001D33C4">
            <w:pPr>
              <w:ind w:firstLine="180"/>
              <w:rPr>
                <w:rFonts w:ascii="?l?r ??fc"/>
                <w:color w:val="000000"/>
                <w:sz w:val="18"/>
              </w:rPr>
            </w:pPr>
          </w:p>
        </w:tc>
        <w:tc>
          <w:tcPr>
            <w:tcW w:w="993" w:type="dxa"/>
            <w:tcBorders>
              <w:bottom w:val="single" w:sz="4" w:space="0" w:color="auto"/>
            </w:tcBorders>
          </w:tcPr>
          <w:p w14:paraId="7FF858B8" w14:textId="77777777" w:rsidR="00C704BD" w:rsidRPr="00710315" w:rsidRDefault="00C704BD" w:rsidP="001D33C4">
            <w:pPr>
              <w:ind w:firstLine="180"/>
              <w:rPr>
                <w:rFonts w:ascii="?l?r ??fc"/>
                <w:color w:val="000000"/>
                <w:sz w:val="18"/>
              </w:rPr>
            </w:pPr>
          </w:p>
        </w:tc>
        <w:tc>
          <w:tcPr>
            <w:tcW w:w="850" w:type="dxa"/>
            <w:tcBorders>
              <w:bottom w:val="single" w:sz="4" w:space="0" w:color="auto"/>
            </w:tcBorders>
          </w:tcPr>
          <w:p w14:paraId="75707FA7" w14:textId="77777777" w:rsidR="00C704BD" w:rsidRPr="00710315" w:rsidRDefault="00C704BD" w:rsidP="001D33C4">
            <w:pPr>
              <w:ind w:firstLine="180"/>
              <w:rPr>
                <w:rFonts w:ascii="?l?r ??fc"/>
                <w:color w:val="000000"/>
                <w:sz w:val="18"/>
              </w:rPr>
            </w:pPr>
          </w:p>
        </w:tc>
        <w:tc>
          <w:tcPr>
            <w:tcW w:w="851" w:type="dxa"/>
            <w:tcBorders>
              <w:bottom w:val="single" w:sz="4" w:space="0" w:color="auto"/>
            </w:tcBorders>
          </w:tcPr>
          <w:p w14:paraId="77DE30C3" w14:textId="77777777" w:rsidR="00C704BD" w:rsidRPr="00710315" w:rsidRDefault="00C704BD" w:rsidP="001D33C4">
            <w:pPr>
              <w:ind w:firstLine="180"/>
              <w:rPr>
                <w:rFonts w:ascii="?l?r ??fc"/>
                <w:color w:val="000000"/>
                <w:sz w:val="18"/>
              </w:rPr>
            </w:pPr>
          </w:p>
        </w:tc>
        <w:tc>
          <w:tcPr>
            <w:tcW w:w="1376" w:type="dxa"/>
            <w:tcBorders>
              <w:bottom w:val="single" w:sz="4" w:space="0" w:color="auto"/>
            </w:tcBorders>
          </w:tcPr>
          <w:p w14:paraId="220195DD" w14:textId="77777777" w:rsidR="00C704BD" w:rsidRPr="00710315" w:rsidRDefault="00C704BD" w:rsidP="001D33C4">
            <w:pPr>
              <w:ind w:firstLine="180"/>
              <w:rPr>
                <w:rFonts w:ascii="?l?r ??fc"/>
                <w:color w:val="000000"/>
                <w:sz w:val="18"/>
              </w:rPr>
            </w:pPr>
          </w:p>
        </w:tc>
      </w:tr>
      <w:tr w:rsidR="00C704BD" w:rsidRPr="00710315" w14:paraId="7F3A40FD" w14:textId="77777777" w:rsidTr="001D33C4">
        <w:trPr>
          <w:trHeight w:val="285"/>
        </w:trPr>
        <w:tc>
          <w:tcPr>
            <w:tcW w:w="675" w:type="dxa"/>
            <w:tcBorders>
              <w:top w:val="single" w:sz="4" w:space="0" w:color="auto"/>
            </w:tcBorders>
          </w:tcPr>
          <w:p w14:paraId="52BD615F" w14:textId="77777777" w:rsidR="00C704BD" w:rsidRPr="00710315" w:rsidRDefault="00C704BD" w:rsidP="001D33C4">
            <w:pPr>
              <w:ind w:firstLine="180"/>
              <w:jc w:val="center"/>
              <w:rPr>
                <w:rFonts w:ascii="?l?r ??fc"/>
                <w:color w:val="000000"/>
                <w:sz w:val="18"/>
              </w:rPr>
            </w:pPr>
            <w:r w:rsidRPr="00710315">
              <w:rPr>
                <w:rFonts w:ascii="?l?r ??fc" w:hint="eastAsia"/>
                <w:color w:val="000000"/>
                <w:sz w:val="18"/>
              </w:rPr>
              <w:t>合計</w:t>
            </w:r>
          </w:p>
        </w:tc>
        <w:tc>
          <w:tcPr>
            <w:tcW w:w="921" w:type="dxa"/>
            <w:tcBorders>
              <w:top w:val="single" w:sz="4" w:space="0" w:color="auto"/>
            </w:tcBorders>
          </w:tcPr>
          <w:p w14:paraId="464D56CC" w14:textId="77777777" w:rsidR="00C704BD" w:rsidRPr="00710315" w:rsidRDefault="00C704BD" w:rsidP="001D33C4">
            <w:pPr>
              <w:ind w:firstLine="180"/>
              <w:rPr>
                <w:rFonts w:ascii="?l?r ??fc"/>
                <w:color w:val="000000"/>
                <w:sz w:val="18"/>
              </w:rPr>
            </w:pPr>
          </w:p>
        </w:tc>
        <w:tc>
          <w:tcPr>
            <w:tcW w:w="993" w:type="dxa"/>
            <w:tcBorders>
              <w:top w:val="single" w:sz="4" w:space="0" w:color="auto"/>
            </w:tcBorders>
          </w:tcPr>
          <w:p w14:paraId="2007AF6C" w14:textId="77777777" w:rsidR="00C704BD" w:rsidRPr="00710315" w:rsidRDefault="00C704BD" w:rsidP="001D33C4">
            <w:pPr>
              <w:ind w:firstLine="180"/>
              <w:rPr>
                <w:rFonts w:ascii="?l?r ??fc"/>
                <w:color w:val="000000"/>
                <w:sz w:val="18"/>
              </w:rPr>
            </w:pPr>
          </w:p>
        </w:tc>
        <w:tc>
          <w:tcPr>
            <w:tcW w:w="991" w:type="dxa"/>
            <w:tcBorders>
              <w:top w:val="single" w:sz="4" w:space="0" w:color="auto"/>
            </w:tcBorders>
          </w:tcPr>
          <w:p w14:paraId="61E17782" w14:textId="77777777" w:rsidR="00C704BD" w:rsidRPr="00710315" w:rsidRDefault="00C704BD" w:rsidP="001D33C4">
            <w:pPr>
              <w:ind w:firstLine="180"/>
              <w:rPr>
                <w:rFonts w:ascii="?l?r ??fc"/>
                <w:color w:val="000000"/>
                <w:sz w:val="18"/>
              </w:rPr>
            </w:pPr>
          </w:p>
        </w:tc>
        <w:tc>
          <w:tcPr>
            <w:tcW w:w="922" w:type="dxa"/>
            <w:tcBorders>
              <w:top w:val="single" w:sz="4" w:space="0" w:color="auto"/>
            </w:tcBorders>
          </w:tcPr>
          <w:p w14:paraId="21B295B0" w14:textId="77777777" w:rsidR="00C704BD" w:rsidRPr="00710315" w:rsidRDefault="00C704BD" w:rsidP="001D33C4">
            <w:pPr>
              <w:ind w:firstLine="180"/>
              <w:rPr>
                <w:rFonts w:ascii="?l?r ??fc"/>
                <w:color w:val="000000"/>
                <w:sz w:val="18"/>
              </w:rPr>
            </w:pPr>
          </w:p>
        </w:tc>
        <w:tc>
          <w:tcPr>
            <w:tcW w:w="921" w:type="dxa"/>
            <w:tcBorders>
              <w:top w:val="single" w:sz="4" w:space="0" w:color="auto"/>
            </w:tcBorders>
          </w:tcPr>
          <w:p w14:paraId="5B254426" w14:textId="77777777" w:rsidR="00C704BD" w:rsidRPr="00710315" w:rsidRDefault="00C704BD" w:rsidP="001D33C4">
            <w:pPr>
              <w:ind w:firstLine="180"/>
              <w:rPr>
                <w:rFonts w:ascii="?l?r ??fc"/>
                <w:color w:val="000000"/>
                <w:sz w:val="18"/>
              </w:rPr>
            </w:pPr>
          </w:p>
        </w:tc>
        <w:tc>
          <w:tcPr>
            <w:tcW w:w="993" w:type="dxa"/>
            <w:tcBorders>
              <w:top w:val="single" w:sz="4" w:space="0" w:color="auto"/>
            </w:tcBorders>
          </w:tcPr>
          <w:p w14:paraId="3FB43D06" w14:textId="77777777" w:rsidR="00C704BD" w:rsidRPr="00710315" w:rsidRDefault="00C704BD" w:rsidP="001D33C4">
            <w:pPr>
              <w:ind w:firstLine="180"/>
              <w:rPr>
                <w:rFonts w:ascii="?l?r ??fc"/>
                <w:color w:val="000000"/>
                <w:sz w:val="18"/>
              </w:rPr>
            </w:pPr>
          </w:p>
        </w:tc>
        <w:tc>
          <w:tcPr>
            <w:tcW w:w="850" w:type="dxa"/>
            <w:tcBorders>
              <w:top w:val="single" w:sz="4" w:space="0" w:color="auto"/>
            </w:tcBorders>
          </w:tcPr>
          <w:p w14:paraId="0095D325" w14:textId="77777777" w:rsidR="00C704BD" w:rsidRPr="00710315" w:rsidRDefault="00C704BD" w:rsidP="001D33C4">
            <w:pPr>
              <w:ind w:firstLine="180"/>
              <w:rPr>
                <w:rFonts w:ascii="?l?r ??fc"/>
                <w:color w:val="000000"/>
                <w:sz w:val="18"/>
              </w:rPr>
            </w:pPr>
          </w:p>
        </w:tc>
        <w:tc>
          <w:tcPr>
            <w:tcW w:w="851" w:type="dxa"/>
            <w:tcBorders>
              <w:top w:val="single" w:sz="4" w:space="0" w:color="auto"/>
            </w:tcBorders>
          </w:tcPr>
          <w:p w14:paraId="0ED1DC41" w14:textId="77777777" w:rsidR="00C704BD" w:rsidRPr="00710315" w:rsidRDefault="00C704BD" w:rsidP="001D33C4">
            <w:pPr>
              <w:ind w:firstLine="180"/>
              <w:rPr>
                <w:rFonts w:ascii="?l?r ??fc"/>
                <w:color w:val="000000"/>
                <w:sz w:val="18"/>
              </w:rPr>
            </w:pPr>
          </w:p>
        </w:tc>
        <w:tc>
          <w:tcPr>
            <w:tcW w:w="1376" w:type="dxa"/>
            <w:tcBorders>
              <w:top w:val="single" w:sz="4" w:space="0" w:color="auto"/>
            </w:tcBorders>
          </w:tcPr>
          <w:p w14:paraId="23FB6ABB" w14:textId="77777777" w:rsidR="00C704BD" w:rsidRPr="00710315" w:rsidRDefault="00C704BD" w:rsidP="001D33C4">
            <w:pPr>
              <w:ind w:firstLine="180"/>
              <w:rPr>
                <w:rFonts w:ascii="?l?r ??fc"/>
                <w:color w:val="000000"/>
                <w:sz w:val="18"/>
              </w:rPr>
            </w:pPr>
          </w:p>
        </w:tc>
      </w:tr>
    </w:tbl>
    <w:p w14:paraId="78DC232E" w14:textId="77777777" w:rsidR="00C704BD" w:rsidRPr="00710315" w:rsidRDefault="00C704BD" w:rsidP="00C704BD">
      <w:pPr>
        <w:ind w:firstLine="180"/>
        <w:rPr>
          <w:rFonts w:ascii="‚l‚r –¾’©"/>
          <w:color w:val="000000"/>
          <w:sz w:val="18"/>
        </w:rPr>
      </w:pPr>
    </w:p>
    <w:p w14:paraId="303E8849" w14:textId="77777777" w:rsidR="00C704BD" w:rsidRPr="00710315" w:rsidRDefault="00C704BD" w:rsidP="00C704BD">
      <w:pPr>
        <w:widowControl/>
        <w:ind w:firstLine="180"/>
        <w:jc w:val="left"/>
        <w:rPr>
          <w:rFonts w:ascii="?l?r ??fc"/>
          <w:color w:val="000000"/>
          <w:sz w:val="18"/>
        </w:rPr>
      </w:pPr>
      <w:r w:rsidRPr="00710315">
        <w:rPr>
          <w:rFonts w:ascii="?l?r ??fc"/>
          <w:color w:val="000000"/>
          <w:sz w:val="18"/>
        </w:rPr>
        <w:br w:type="page"/>
      </w:r>
    </w:p>
    <w:p w14:paraId="69FF13A3" w14:textId="77777777" w:rsidR="00C704BD" w:rsidRPr="00710315" w:rsidRDefault="00C704BD" w:rsidP="00C704BD">
      <w:pPr>
        <w:ind w:right="720" w:firstLine="210"/>
        <w:rPr>
          <w:rFonts w:ascii="‚l‚r –¾’©"/>
        </w:rPr>
      </w:pPr>
      <w:r w:rsidRPr="00710315">
        <w:rPr>
          <w:rFonts w:hint="eastAsia"/>
        </w:rPr>
        <w:lastRenderedPageBreak/>
        <w:t xml:space="preserve">　　</w:t>
      </w:r>
    </w:p>
    <w:p w14:paraId="79A13A1D" w14:textId="77777777" w:rsidR="00C704BD" w:rsidRPr="00710315" w:rsidRDefault="00C704BD" w:rsidP="00C704BD">
      <w:pPr>
        <w:ind w:firstLine="210"/>
        <w:jc w:val="right"/>
        <w:rPr>
          <w:rFonts w:ascii="‚l‚r –¾’©"/>
        </w:rPr>
      </w:pPr>
      <w:r w:rsidRPr="00710315">
        <w:rPr>
          <w:rFonts w:ascii="‚l‚r –¾’©" w:hint="eastAsia"/>
        </w:rPr>
        <w:t>（別紙１）</w:t>
      </w:r>
    </w:p>
    <w:p w14:paraId="393F6BF0" w14:textId="77777777" w:rsidR="00C704BD" w:rsidRPr="00710315" w:rsidRDefault="00C704BD" w:rsidP="00C704BD">
      <w:pPr>
        <w:ind w:firstLine="210"/>
        <w:jc w:val="center"/>
        <w:rPr>
          <w:rFonts w:ascii="‚l‚r –¾’©"/>
        </w:rPr>
      </w:pPr>
      <w:r w:rsidRPr="00710315">
        <w:rPr>
          <w:rFonts w:ascii="‚l‚r –¾’©" w:hint="eastAsia"/>
        </w:rPr>
        <w:t>実施計画書</w:t>
      </w:r>
    </w:p>
    <w:p w14:paraId="511CA456" w14:textId="77777777" w:rsidR="00C704BD" w:rsidRPr="00710315" w:rsidRDefault="00C704BD" w:rsidP="00C704BD">
      <w:pPr>
        <w:ind w:firstLine="210"/>
        <w:jc w:val="center"/>
        <w:rPr>
          <w:rFonts w:ascii="‚l‚r –¾’©"/>
        </w:rPr>
      </w:pPr>
    </w:p>
    <w:p w14:paraId="52D96264" w14:textId="77777777" w:rsidR="00C704BD" w:rsidRPr="00710315" w:rsidRDefault="00C704BD" w:rsidP="00C704BD">
      <w:pPr>
        <w:ind w:firstLine="210"/>
        <w:rPr>
          <w:rFonts w:ascii="‚l‚r –¾’©"/>
        </w:rPr>
      </w:pPr>
    </w:p>
    <w:p w14:paraId="78A0666C" w14:textId="77777777" w:rsidR="00C704BD" w:rsidRPr="00710315" w:rsidRDefault="00C704BD" w:rsidP="00C704BD">
      <w:pPr>
        <w:ind w:firstLine="210"/>
        <w:rPr>
          <w:rFonts w:ascii="‚l‚r –¾’©"/>
        </w:rPr>
      </w:pPr>
      <w:r w:rsidRPr="00710315">
        <w:rPr>
          <w:rFonts w:ascii="‚l‚r –¾’©" w:hint="eastAsia"/>
        </w:rPr>
        <w:t>１．事業内容</w:t>
      </w:r>
    </w:p>
    <w:p w14:paraId="3C86441B" w14:textId="77777777" w:rsidR="00C704BD" w:rsidRPr="00710315" w:rsidRDefault="00C704BD" w:rsidP="00C704BD">
      <w:pPr>
        <w:ind w:firstLine="210"/>
        <w:rPr>
          <w:rFonts w:ascii="‚l‚r –¾’©"/>
        </w:rPr>
      </w:pPr>
    </w:p>
    <w:p w14:paraId="05EF97DA" w14:textId="77777777" w:rsidR="00C704BD" w:rsidRPr="00710315" w:rsidRDefault="00C704BD" w:rsidP="00C704BD">
      <w:pPr>
        <w:ind w:firstLine="210"/>
        <w:rPr>
          <w:rFonts w:ascii="‚l‚r –¾’©"/>
        </w:rPr>
      </w:pPr>
      <w:r w:rsidRPr="00710315">
        <w:rPr>
          <w:rFonts w:ascii="‚l‚r –¾’©" w:hint="eastAsia"/>
        </w:rPr>
        <w:t>２．実施体制及び事業想定スケジュール</w:t>
      </w:r>
    </w:p>
    <w:p w14:paraId="53A14A14" w14:textId="77777777" w:rsidR="00C704BD" w:rsidRPr="00710315" w:rsidRDefault="00C704BD" w:rsidP="00C704BD">
      <w:pPr>
        <w:ind w:firstLine="210"/>
        <w:rPr>
          <w:rFonts w:ascii="‚l‚r –¾’©"/>
        </w:rPr>
      </w:pPr>
    </w:p>
    <w:p w14:paraId="6DA3D0D5" w14:textId="77777777" w:rsidR="00C704BD" w:rsidRPr="00710315" w:rsidRDefault="00C704BD" w:rsidP="00C704BD">
      <w:pPr>
        <w:ind w:firstLine="210"/>
        <w:rPr>
          <w:rFonts w:ascii="‚l‚r –¾’©"/>
        </w:rPr>
      </w:pPr>
      <w:r w:rsidRPr="00710315">
        <w:rPr>
          <w:rFonts w:ascii="‚l‚r –¾’©" w:hint="eastAsia"/>
        </w:rPr>
        <w:t>※１及び２については、公募時の仕様書の内容に採択者の提案内容を加えて作成する。</w:t>
      </w:r>
    </w:p>
    <w:p w14:paraId="408F66FA" w14:textId="77777777" w:rsidR="00C704BD" w:rsidRPr="00710315" w:rsidRDefault="00C704BD" w:rsidP="00C704BD">
      <w:pPr>
        <w:ind w:firstLine="210"/>
        <w:rPr>
          <w:rFonts w:ascii="‚l‚r –¾’©"/>
        </w:rPr>
      </w:pPr>
    </w:p>
    <w:p w14:paraId="586E585D" w14:textId="77777777" w:rsidR="00C704BD" w:rsidRPr="00710315" w:rsidRDefault="00C704BD" w:rsidP="00C704BD">
      <w:pPr>
        <w:ind w:firstLine="210"/>
        <w:rPr>
          <w:rFonts w:ascii="‚l‚r –¾’©"/>
        </w:rPr>
      </w:pPr>
      <w:r w:rsidRPr="00710315">
        <w:rPr>
          <w:rFonts w:ascii="‚l‚r –¾’©" w:hint="eastAsia"/>
        </w:rPr>
        <w:t>３．提出物</w:t>
      </w:r>
    </w:p>
    <w:p w14:paraId="1C40D5EF" w14:textId="77777777" w:rsidR="00C704BD" w:rsidRPr="00710315" w:rsidRDefault="00C704BD" w:rsidP="00C704BD">
      <w:pPr>
        <w:ind w:firstLine="210"/>
        <w:rPr>
          <w:rFonts w:ascii="‚l‚r –¾’©"/>
        </w:rPr>
      </w:pPr>
      <w:r w:rsidRPr="00710315">
        <w:rPr>
          <w:rFonts w:ascii="‚l‚r –¾’©" w:hint="eastAsia"/>
        </w:rPr>
        <w:t>※公募時の仕様書に記載のとおり</w:t>
      </w:r>
    </w:p>
    <w:p w14:paraId="7E5BE5BF" w14:textId="77777777" w:rsidR="00C704BD" w:rsidRPr="00710315" w:rsidRDefault="00C704BD" w:rsidP="00C704BD">
      <w:pPr>
        <w:ind w:firstLine="210"/>
        <w:rPr>
          <w:rFonts w:ascii="‚l‚r –¾’©"/>
        </w:rPr>
      </w:pPr>
    </w:p>
    <w:p w14:paraId="2689CBDF" w14:textId="77777777" w:rsidR="00C704BD" w:rsidRPr="00710315" w:rsidRDefault="00C704BD" w:rsidP="00C704BD">
      <w:pPr>
        <w:ind w:firstLine="210"/>
        <w:rPr>
          <w:rFonts w:ascii="‚l‚r –¾’©"/>
        </w:rPr>
      </w:pPr>
      <w:r w:rsidRPr="00710315">
        <w:rPr>
          <w:rFonts w:ascii="‚l‚r –¾’©" w:hint="eastAsia"/>
        </w:rPr>
        <w:t>４．事業実施期間</w:t>
      </w:r>
    </w:p>
    <w:p w14:paraId="0F5EEAAE" w14:textId="77777777" w:rsidR="00C704BD" w:rsidRPr="00710315" w:rsidRDefault="00C704BD" w:rsidP="00C704BD">
      <w:pPr>
        <w:ind w:firstLine="210"/>
        <w:rPr>
          <w:rFonts w:ascii="‚l‚r –¾’©"/>
        </w:rPr>
      </w:pPr>
      <w:r w:rsidRPr="00710315">
        <w:rPr>
          <w:rFonts w:ascii="‚l‚r –¾’©" w:hint="eastAsia"/>
        </w:rPr>
        <w:t xml:space="preserve">　委託契約締結日から２０２７年１</w:t>
      </w:r>
      <w:r>
        <w:rPr>
          <w:rFonts w:ascii="‚l‚r –¾’©" w:hint="eastAsia"/>
        </w:rPr>
        <w:t>１</w:t>
      </w:r>
      <w:r w:rsidRPr="00710315">
        <w:rPr>
          <w:rFonts w:ascii="‚l‚r –¾’©" w:hint="eastAsia"/>
        </w:rPr>
        <w:t>月</w:t>
      </w:r>
      <w:r>
        <w:rPr>
          <w:rFonts w:ascii="‚l‚r –¾’©" w:hint="eastAsia"/>
        </w:rPr>
        <w:t>３０</w:t>
      </w:r>
      <w:r w:rsidRPr="00710315">
        <w:rPr>
          <w:rFonts w:ascii="‚l‚r –¾’©" w:hint="eastAsia"/>
        </w:rPr>
        <w:t>日まで</w:t>
      </w:r>
    </w:p>
    <w:p w14:paraId="475DBF52" w14:textId="77777777" w:rsidR="00C704BD" w:rsidRPr="00710315" w:rsidRDefault="00C704BD" w:rsidP="00C704BD">
      <w:pPr>
        <w:ind w:firstLine="210"/>
        <w:rPr>
          <w:rFonts w:ascii="‚l‚r –¾’©"/>
        </w:rPr>
      </w:pPr>
    </w:p>
    <w:p w14:paraId="728189C6" w14:textId="77777777" w:rsidR="00C704BD" w:rsidRPr="00710315" w:rsidRDefault="00C704BD" w:rsidP="00C704BD">
      <w:pPr>
        <w:ind w:firstLine="210"/>
        <w:rPr>
          <w:rFonts w:ascii="‚l‚r –¾’©"/>
        </w:rPr>
      </w:pPr>
      <w:r w:rsidRPr="00710315">
        <w:rPr>
          <w:rFonts w:ascii="‚l‚r –¾’©" w:hint="eastAsia"/>
        </w:rPr>
        <w:t>５．支出計画</w:t>
      </w:r>
    </w:p>
    <w:p w14:paraId="6E8F5ABA" w14:textId="77777777" w:rsidR="00C704BD" w:rsidRPr="00710315" w:rsidRDefault="00C704BD" w:rsidP="00C704BD">
      <w:pPr>
        <w:ind w:firstLine="210"/>
        <w:rPr>
          <w:rFonts w:ascii="‚l‚r –¾’©"/>
        </w:rPr>
      </w:pPr>
      <w:r w:rsidRPr="00710315">
        <w:rPr>
          <w:rFonts w:ascii="‚l‚r –¾’©" w:hint="eastAsia"/>
        </w:rPr>
        <w:t xml:space="preserve">　別添支出計画書のとおり。</w:t>
      </w:r>
    </w:p>
    <w:p w14:paraId="0C987DB2" w14:textId="77777777" w:rsidR="00C704BD" w:rsidRPr="00710315" w:rsidRDefault="00C704BD" w:rsidP="0045365A">
      <w:pPr>
        <w:ind w:leftChars="100" w:left="424" w:hangingChars="102" w:hanging="214"/>
        <w:rPr>
          <w:rFonts w:ascii="‚l‚r –¾’©"/>
        </w:rPr>
      </w:pPr>
      <w:r w:rsidRPr="00710315">
        <w:rPr>
          <w:rFonts w:ascii="‚l‚r –¾’©" w:hint="eastAsia"/>
        </w:rPr>
        <w:t xml:space="preserve">　※支出計画書は、公募時に採択者から提出された経費内訳書を基に作成し、実施計画書の別添として添付する。</w:t>
      </w:r>
    </w:p>
    <w:p w14:paraId="511ACD56" w14:textId="77777777" w:rsidR="00C704BD" w:rsidRPr="00710315" w:rsidRDefault="00C704BD" w:rsidP="00C704BD">
      <w:pPr>
        <w:ind w:firstLine="210"/>
        <w:rPr>
          <w:rFonts w:ascii="‚l‚r –¾’©"/>
        </w:rPr>
      </w:pPr>
    </w:p>
    <w:p w14:paraId="0C443483" w14:textId="77777777" w:rsidR="00C704BD" w:rsidRPr="00710315" w:rsidRDefault="00C704BD" w:rsidP="00C704BD">
      <w:pPr>
        <w:ind w:firstLine="210"/>
        <w:rPr>
          <w:rFonts w:ascii="‚l‚r –¾’©"/>
        </w:rPr>
      </w:pPr>
    </w:p>
    <w:p w14:paraId="2F9F3805" w14:textId="77777777" w:rsidR="00C704BD" w:rsidRPr="00710315" w:rsidRDefault="00C704BD" w:rsidP="00C704BD">
      <w:pPr>
        <w:ind w:firstLine="210"/>
        <w:rPr>
          <w:rFonts w:ascii="‚l‚r –¾’©"/>
        </w:rPr>
      </w:pPr>
    </w:p>
    <w:p w14:paraId="0A34D4A9" w14:textId="77777777" w:rsidR="00C704BD" w:rsidRPr="00710315" w:rsidRDefault="00C704BD" w:rsidP="00C704BD">
      <w:pPr>
        <w:ind w:firstLine="210"/>
        <w:rPr>
          <w:rFonts w:ascii="‚l‚r –¾’©"/>
        </w:rPr>
      </w:pPr>
    </w:p>
    <w:p w14:paraId="27CF1DC1" w14:textId="77777777" w:rsidR="00C704BD" w:rsidRPr="00710315" w:rsidRDefault="00C704BD" w:rsidP="00C704BD">
      <w:pPr>
        <w:ind w:firstLine="210"/>
        <w:rPr>
          <w:rFonts w:ascii="‚l‚r –¾’©"/>
        </w:rPr>
      </w:pPr>
    </w:p>
    <w:p w14:paraId="4FB53E18" w14:textId="77777777" w:rsidR="00C704BD" w:rsidRPr="00710315" w:rsidRDefault="00C704BD" w:rsidP="00C704BD">
      <w:pPr>
        <w:widowControl/>
        <w:ind w:firstLine="210"/>
        <w:jc w:val="left"/>
        <w:rPr>
          <w:rFonts w:ascii="‚l‚r –¾’©"/>
        </w:rPr>
      </w:pPr>
      <w:r w:rsidRPr="00710315">
        <w:rPr>
          <w:rFonts w:ascii="‚l‚r –¾’©"/>
        </w:rPr>
        <w:br w:type="page"/>
      </w:r>
    </w:p>
    <w:p w14:paraId="771BF568" w14:textId="77777777" w:rsidR="00C704BD" w:rsidRPr="00710315" w:rsidRDefault="00C704BD" w:rsidP="00C704BD">
      <w:pPr>
        <w:ind w:firstLine="210"/>
        <w:rPr>
          <w:rFonts w:ascii="‚l‚r –¾’©"/>
        </w:rPr>
      </w:pPr>
    </w:p>
    <w:p w14:paraId="06A29D0E" w14:textId="77777777" w:rsidR="00C704BD" w:rsidRPr="00710315" w:rsidRDefault="00C704BD" w:rsidP="00C704BD">
      <w:pPr>
        <w:ind w:firstLine="210"/>
        <w:jc w:val="left"/>
        <w:rPr>
          <w:rFonts w:ascii="‚l‚r –¾’©"/>
          <w:lang w:eastAsia="zh-CN"/>
        </w:rPr>
      </w:pPr>
      <w:r w:rsidRPr="00710315">
        <w:rPr>
          <w:rFonts w:ascii="‚l‚r –¾’©" w:hint="eastAsia"/>
          <w:lang w:eastAsia="zh-CN"/>
        </w:rPr>
        <w:t>（別添）</w:t>
      </w:r>
    </w:p>
    <w:p w14:paraId="276FE8BF" w14:textId="77777777" w:rsidR="00C704BD" w:rsidRPr="00710315" w:rsidRDefault="00C704BD" w:rsidP="00C704BD">
      <w:pPr>
        <w:ind w:firstLine="210"/>
        <w:jc w:val="center"/>
        <w:rPr>
          <w:rFonts w:ascii="‚l‚r –¾’©"/>
          <w:lang w:eastAsia="zh-CN"/>
        </w:rPr>
      </w:pPr>
      <w:r w:rsidRPr="00710315">
        <w:rPr>
          <w:rFonts w:ascii="‚l‚r –¾’©" w:hint="eastAsia"/>
          <w:lang w:eastAsia="zh-CN"/>
        </w:rPr>
        <w:t>支出計画書</w:t>
      </w:r>
    </w:p>
    <w:p w14:paraId="0B40A5E1" w14:textId="77777777" w:rsidR="00C704BD" w:rsidRPr="00710315" w:rsidRDefault="00C704BD" w:rsidP="00C704BD">
      <w:pPr>
        <w:ind w:firstLine="210"/>
        <w:rPr>
          <w:rFonts w:ascii="‚l‚r –¾’©"/>
          <w:lang w:eastAsia="zh-CN"/>
        </w:rPr>
      </w:pPr>
    </w:p>
    <w:p w14:paraId="4A286EF2" w14:textId="77777777" w:rsidR="00C704BD" w:rsidRPr="00710315" w:rsidRDefault="00C704BD" w:rsidP="00C704BD">
      <w:pPr>
        <w:ind w:firstLine="210"/>
        <w:rPr>
          <w:rFonts w:ascii="‚l‚r –¾’©"/>
          <w:lang w:eastAsia="zh-CN"/>
        </w:rPr>
      </w:pPr>
      <w:r w:rsidRPr="00710315">
        <w:rPr>
          <w:rFonts w:ascii="‚l‚r –¾’©" w:hint="eastAsia"/>
          <w:lang w:eastAsia="zh-CN"/>
        </w:rPr>
        <w:t>【参考例】</w:t>
      </w:r>
    </w:p>
    <w:tbl>
      <w:tblPr>
        <w:tblW w:w="0" w:type="auto"/>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733"/>
        <w:gridCol w:w="1701"/>
        <w:gridCol w:w="1559"/>
        <w:gridCol w:w="3686"/>
      </w:tblGrid>
      <w:tr w:rsidR="00C704BD" w:rsidRPr="00710315" w14:paraId="505C5F84" w14:textId="77777777" w:rsidTr="001D33C4">
        <w:tc>
          <w:tcPr>
            <w:tcW w:w="1733" w:type="dxa"/>
            <w:tcBorders>
              <w:top w:val="single" w:sz="4" w:space="0" w:color="000000"/>
              <w:left w:val="single" w:sz="4" w:space="0" w:color="000000"/>
              <w:bottom w:val="nil"/>
              <w:right w:val="single" w:sz="4" w:space="0" w:color="000000"/>
            </w:tcBorders>
          </w:tcPr>
          <w:p w14:paraId="0C351B53" w14:textId="77777777" w:rsidR="00C704BD" w:rsidRPr="00710315" w:rsidRDefault="00C704BD" w:rsidP="001D33C4">
            <w:pPr>
              <w:suppressAutoHyphens/>
              <w:kinsoku w:val="0"/>
              <w:wordWrap w:val="0"/>
              <w:overflowPunct w:val="0"/>
              <w:spacing w:line="336" w:lineRule="atLeast"/>
              <w:ind w:firstLine="214"/>
              <w:rPr>
                <w:color w:val="000000"/>
                <w:spacing w:val="2"/>
                <w:szCs w:val="21"/>
                <w:lang w:eastAsia="zh-CN"/>
              </w:rPr>
            </w:pPr>
          </w:p>
          <w:p w14:paraId="6C65F7B9" w14:textId="77777777" w:rsidR="00C704BD" w:rsidRPr="00710315" w:rsidRDefault="00C704BD" w:rsidP="001D33C4">
            <w:pPr>
              <w:suppressAutoHyphens/>
              <w:kinsoku w:val="0"/>
              <w:wordWrap w:val="0"/>
              <w:overflowPunct w:val="0"/>
              <w:spacing w:line="336" w:lineRule="atLeast"/>
              <w:ind w:firstLine="210"/>
              <w:rPr>
                <w:color w:val="000000"/>
                <w:spacing w:val="2"/>
                <w:szCs w:val="21"/>
              </w:rPr>
            </w:pPr>
            <w:r w:rsidRPr="00710315">
              <w:rPr>
                <w:rFonts w:ascii="Times New Roman"/>
                <w:color w:val="000000"/>
                <w:szCs w:val="21"/>
                <w:lang w:eastAsia="zh-CN"/>
              </w:rPr>
              <w:t xml:space="preserve"> </w:t>
            </w:r>
            <w:r w:rsidRPr="00710315">
              <w:rPr>
                <w:rFonts w:ascii="Times New Roman" w:cs="ＭＳ 明朝" w:hint="eastAsia"/>
                <w:color w:val="000000"/>
                <w:szCs w:val="21"/>
              </w:rPr>
              <w:t>区分</w:t>
            </w:r>
          </w:p>
        </w:tc>
        <w:tc>
          <w:tcPr>
            <w:tcW w:w="1701" w:type="dxa"/>
            <w:tcBorders>
              <w:top w:val="single" w:sz="4" w:space="0" w:color="000000"/>
              <w:left w:val="single" w:sz="4" w:space="0" w:color="000000"/>
              <w:bottom w:val="nil"/>
              <w:right w:val="single" w:sz="4" w:space="0" w:color="000000"/>
            </w:tcBorders>
          </w:tcPr>
          <w:p w14:paraId="1EDD535E" w14:textId="77777777" w:rsidR="00C704BD" w:rsidRPr="00710315" w:rsidRDefault="00C704BD" w:rsidP="001D33C4">
            <w:pPr>
              <w:suppressAutoHyphens/>
              <w:kinsoku w:val="0"/>
              <w:wordWrap w:val="0"/>
              <w:overflowPunct w:val="0"/>
              <w:spacing w:line="336" w:lineRule="atLeast"/>
              <w:ind w:firstLine="214"/>
              <w:rPr>
                <w:color w:val="000000"/>
                <w:spacing w:val="2"/>
                <w:szCs w:val="21"/>
              </w:rPr>
            </w:pPr>
          </w:p>
          <w:p w14:paraId="2BD40B00" w14:textId="77777777" w:rsidR="00C704BD" w:rsidRPr="00710315" w:rsidRDefault="00C704BD" w:rsidP="001D33C4">
            <w:pPr>
              <w:suppressAutoHyphens/>
              <w:kinsoku w:val="0"/>
              <w:wordWrap w:val="0"/>
              <w:overflowPunct w:val="0"/>
              <w:spacing w:line="336" w:lineRule="atLeast"/>
              <w:ind w:firstLine="210"/>
              <w:rPr>
                <w:color w:val="000000"/>
                <w:spacing w:val="2"/>
                <w:szCs w:val="21"/>
              </w:rPr>
            </w:pPr>
            <w:r w:rsidRPr="00710315">
              <w:rPr>
                <w:rFonts w:ascii="Times New Roman"/>
                <w:color w:val="000000"/>
                <w:szCs w:val="21"/>
              </w:rPr>
              <w:t xml:space="preserve"> </w:t>
            </w:r>
            <w:r w:rsidRPr="00710315">
              <w:rPr>
                <w:rFonts w:ascii="Times New Roman" w:cs="ＭＳ 明朝" w:hint="eastAsia"/>
                <w:color w:val="000000"/>
                <w:szCs w:val="21"/>
              </w:rPr>
              <w:t>内訳</w:t>
            </w:r>
          </w:p>
        </w:tc>
        <w:tc>
          <w:tcPr>
            <w:tcW w:w="1559" w:type="dxa"/>
            <w:tcBorders>
              <w:top w:val="single" w:sz="4" w:space="0" w:color="000000"/>
              <w:left w:val="single" w:sz="4" w:space="0" w:color="000000"/>
              <w:bottom w:val="nil"/>
              <w:right w:val="single" w:sz="4" w:space="0" w:color="000000"/>
            </w:tcBorders>
          </w:tcPr>
          <w:p w14:paraId="00B6CE47" w14:textId="77777777" w:rsidR="00C704BD" w:rsidRPr="00710315" w:rsidRDefault="00C704BD" w:rsidP="001D33C4">
            <w:pPr>
              <w:suppressAutoHyphens/>
              <w:kinsoku w:val="0"/>
              <w:wordWrap w:val="0"/>
              <w:overflowPunct w:val="0"/>
              <w:spacing w:line="336" w:lineRule="atLeast"/>
              <w:ind w:firstLine="214"/>
              <w:rPr>
                <w:color w:val="000000"/>
                <w:spacing w:val="2"/>
                <w:szCs w:val="21"/>
              </w:rPr>
            </w:pPr>
          </w:p>
          <w:p w14:paraId="00143404" w14:textId="77777777" w:rsidR="00C704BD" w:rsidRPr="00710315" w:rsidRDefault="00C704BD" w:rsidP="001D33C4">
            <w:pPr>
              <w:suppressAutoHyphens/>
              <w:kinsoku w:val="0"/>
              <w:wordWrap w:val="0"/>
              <w:overflowPunct w:val="0"/>
              <w:spacing w:line="336" w:lineRule="atLeast"/>
              <w:ind w:firstLine="210"/>
              <w:rPr>
                <w:color w:val="000000"/>
                <w:spacing w:val="2"/>
                <w:szCs w:val="21"/>
              </w:rPr>
            </w:pPr>
            <w:r w:rsidRPr="00710315">
              <w:rPr>
                <w:rFonts w:ascii="Times New Roman" w:cs="ＭＳ 明朝" w:hint="eastAsia"/>
                <w:color w:val="000000"/>
                <w:szCs w:val="21"/>
              </w:rPr>
              <w:t>金額</w:t>
            </w:r>
          </w:p>
        </w:tc>
        <w:tc>
          <w:tcPr>
            <w:tcW w:w="3686" w:type="dxa"/>
            <w:tcBorders>
              <w:top w:val="single" w:sz="4" w:space="0" w:color="000000"/>
              <w:left w:val="single" w:sz="4" w:space="0" w:color="000000"/>
              <w:bottom w:val="nil"/>
              <w:right w:val="single" w:sz="4" w:space="0" w:color="000000"/>
            </w:tcBorders>
          </w:tcPr>
          <w:p w14:paraId="221C361A" w14:textId="77777777" w:rsidR="00C704BD" w:rsidRPr="00710315" w:rsidRDefault="00C704BD" w:rsidP="001D33C4">
            <w:pPr>
              <w:suppressAutoHyphens/>
              <w:kinsoku w:val="0"/>
              <w:wordWrap w:val="0"/>
              <w:overflowPunct w:val="0"/>
              <w:spacing w:line="336" w:lineRule="atLeast"/>
              <w:ind w:firstLine="214"/>
              <w:rPr>
                <w:color w:val="000000"/>
                <w:spacing w:val="2"/>
                <w:szCs w:val="21"/>
              </w:rPr>
            </w:pPr>
          </w:p>
          <w:p w14:paraId="2F544EB6" w14:textId="77777777" w:rsidR="00C704BD" w:rsidRPr="00710315" w:rsidRDefault="00C704BD" w:rsidP="001D33C4">
            <w:pPr>
              <w:suppressAutoHyphens/>
              <w:kinsoku w:val="0"/>
              <w:wordWrap w:val="0"/>
              <w:overflowPunct w:val="0"/>
              <w:spacing w:line="336" w:lineRule="atLeast"/>
              <w:ind w:firstLine="210"/>
              <w:rPr>
                <w:color w:val="000000"/>
                <w:spacing w:val="2"/>
                <w:szCs w:val="21"/>
              </w:rPr>
            </w:pPr>
            <w:r w:rsidRPr="00710315">
              <w:rPr>
                <w:rFonts w:ascii="Times New Roman"/>
                <w:color w:val="000000"/>
                <w:szCs w:val="21"/>
              </w:rPr>
              <w:t xml:space="preserve"> </w:t>
            </w:r>
            <w:r w:rsidRPr="00710315">
              <w:rPr>
                <w:rFonts w:ascii="Times New Roman" w:cs="ＭＳ 明朝" w:hint="eastAsia"/>
                <w:color w:val="000000"/>
                <w:szCs w:val="21"/>
              </w:rPr>
              <w:t>積算内訳</w:t>
            </w:r>
          </w:p>
        </w:tc>
      </w:tr>
      <w:tr w:rsidR="00C704BD" w:rsidRPr="00710315" w14:paraId="2103BAA3" w14:textId="77777777" w:rsidTr="001D33C4">
        <w:tc>
          <w:tcPr>
            <w:tcW w:w="1733" w:type="dxa"/>
            <w:tcBorders>
              <w:top w:val="single" w:sz="4" w:space="0" w:color="000000"/>
              <w:left w:val="single" w:sz="4" w:space="0" w:color="000000"/>
              <w:bottom w:val="nil"/>
              <w:right w:val="single" w:sz="4" w:space="0" w:color="000000"/>
            </w:tcBorders>
          </w:tcPr>
          <w:p w14:paraId="02C9206A" w14:textId="77777777" w:rsidR="00C704BD" w:rsidRPr="00710315" w:rsidRDefault="00C704BD" w:rsidP="001D33C4">
            <w:pPr>
              <w:suppressAutoHyphens/>
              <w:kinsoku w:val="0"/>
              <w:wordWrap w:val="0"/>
              <w:overflowPunct w:val="0"/>
              <w:spacing w:line="336" w:lineRule="atLeast"/>
              <w:ind w:firstLine="214"/>
              <w:rPr>
                <w:color w:val="000000"/>
                <w:spacing w:val="2"/>
                <w:szCs w:val="21"/>
              </w:rPr>
            </w:pPr>
          </w:p>
          <w:p w14:paraId="78ED2905" w14:textId="77777777" w:rsidR="00C704BD" w:rsidRPr="00710315" w:rsidRDefault="00C704BD" w:rsidP="001D33C4">
            <w:pPr>
              <w:suppressAutoHyphens/>
              <w:kinsoku w:val="0"/>
              <w:wordWrap w:val="0"/>
              <w:overflowPunct w:val="0"/>
              <w:spacing w:line="336" w:lineRule="atLeast"/>
              <w:ind w:firstLine="210"/>
              <w:rPr>
                <w:color w:val="000000"/>
                <w:spacing w:val="2"/>
                <w:szCs w:val="21"/>
              </w:rPr>
            </w:pPr>
            <w:r w:rsidRPr="00710315">
              <w:rPr>
                <w:rFonts w:ascii="Times New Roman" w:cs="ＭＳ 明朝" w:hint="eastAsia"/>
                <w:color w:val="000000"/>
                <w:szCs w:val="21"/>
              </w:rPr>
              <w:t>１．人件費</w:t>
            </w:r>
          </w:p>
          <w:p w14:paraId="3D4B8C98" w14:textId="77777777" w:rsidR="00C704BD" w:rsidRPr="00710315" w:rsidRDefault="00C704BD" w:rsidP="001D33C4">
            <w:pPr>
              <w:suppressAutoHyphens/>
              <w:kinsoku w:val="0"/>
              <w:wordWrap w:val="0"/>
              <w:overflowPunct w:val="0"/>
              <w:spacing w:line="336" w:lineRule="atLeast"/>
              <w:ind w:firstLine="214"/>
              <w:rPr>
                <w:color w:val="000000"/>
                <w:spacing w:val="2"/>
                <w:szCs w:val="21"/>
              </w:rPr>
            </w:pPr>
          </w:p>
          <w:p w14:paraId="165D83A8" w14:textId="77777777" w:rsidR="00C704BD" w:rsidRPr="00710315" w:rsidRDefault="00C704BD" w:rsidP="001D33C4">
            <w:pPr>
              <w:suppressAutoHyphens/>
              <w:kinsoku w:val="0"/>
              <w:wordWrap w:val="0"/>
              <w:overflowPunct w:val="0"/>
              <w:spacing w:line="336" w:lineRule="atLeast"/>
              <w:ind w:firstLine="214"/>
              <w:rPr>
                <w:color w:val="000000"/>
                <w:spacing w:val="2"/>
                <w:szCs w:val="21"/>
              </w:rPr>
            </w:pPr>
          </w:p>
          <w:p w14:paraId="1C906EBE" w14:textId="77777777" w:rsidR="00C704BD" w:rsidRPr="00710315" w:rsidRDefault="00C704BD" w:rsidP="001D33C4">
            <w:pPr>
              <w:suppressAutoHyphens/>
              <w:kinsoku w:val="0"/>
              <w:wordWrap w:val="0"/>
              <w:overflowPunct w:val="0"/>
              <w:spacing w:line="336" w:lineRule="atLeast"/>
              <w:ind w:firstLine="214"/>
              <w:rPr>
                <w:color w:val="000000"/>
                <w:spacing w:val="2"/>
                <w:szCs w:val="21"/>
              </w:rPr>
            </w:pPr>
          </w:p>
        </w:tc>
        <w:tc>
          <w:tcPr>
            <w:tcW w:w="1701" w:type="dxa"/>
            <w:tcBorders>
              <w:top w:val="single" w:sz="4" w:space="0" w:color="000000"/>
              <w:left w:val="single" w:sz="4" w:space="0" w:color="000000"/>
              <w:bottom w:val="nil"/>
              <w:right w:val="single" w:sz="4" w:space="0" w:color="000000"/>
            </w:tcBorders>
          </w:tcPr>
          <w:p w14:paraId="6BF53707" w14:textId="77777777" w:rsidR="00C704BD" w:rsidRPr="00710315" w:rsidRDefault="00C704BD" w:rsidP="001D33C4">
            <w:pPr>
              <w:suppressAutoHyphens/>
              <w:kinsoku w:val="0"/>
              <w:wordWrap w:val="0"/>
              <w:overflowPunct w:val="0"/>
              <w:spacing w:line="336" w:lineRule="atLeast"/>
              <w:ind w:firstLine="214"/>
              <w:rPr>
                <w:color w:val="000000"/>
                <w:spacing w:val="2"/>
                <w:szCs w:val="21"/>
              </w:rPr>
            </w:pPr>
          </w:p>
          <w:p w14:paraId="394CF6BD" w14:textId="77777777" w:rsidR="00C704BD" w:rsidRPr="00710315" w:rsidRDefault="00C704BD" w:rsidP="001D33C4">
            <w:pPr>
              <w:suppressAutoHyphens/>
              <w:kinsoku w:val="0"/>
              <w:wordWrap w:val="0"/>
              <w:overflowPunct w:val="0"/>
              <w:spacing w:line="336" w:lineRule="atLeast"/>
              <w:ind w:firstLine="214"/>
              <w:rPr>
                <w:color w:val="000000"/>
                <w:spacing w:val="2"/>
                <w:szCs w:val="21"/>
              </w:rPr>
            </w:pPr>
          </w:p>
          <w:p w14:paraId="58A2796A" w14:textId="77777777" w:rsidR="00C704BD" w:rsidRPr="00710315" w:rsidRDefault="00C704BD" w:rsidP="001D33C4">
            <w:pPr>
              <w:suppressAutoHyphens/>
              <w:kinsoku w:val="0"/>
              <w:wordWrap w:val="0"/>
              <w:overflowPunct w:val="0"/>
              <w:spacing w:line="336" w:lineRule="atLeast"/>
              <w:ind w:firstLine="210"/>
              <w:rPr>
                <w:color w:val="000000"/>
                <w:spacing w:val="2"/>
                <w:szCs w:val="21"/>
              </w:rPr>
            </w:pPr>
            <w:r w:rsidRPr="00710315">
              <w:rPr>
                <w:rFonts w:ascii="Times New Roman" w:cs="ＭＳ 明朝" w:hint="eastAsia"/>
                <w:color w:val="000000"/>
                <w:szCs w:val="21"/>
              </w:rPr>
              <w:t>主席研究員</w:t>
            </w:r>
          </w:p>
          <w:p w14:paraId="6C18BFA8" w14:textId="77777777" w:rsidR="00C704BD" w:rsidRPr="00710315" w:rsidRDefault="00C704BD" w:rsidP="001D33C4">
            <w:pPr>
              <w:suppressAutoHyphens/>
              <w:kinsoku w:val="0"/>
              <w:wordWrap w:val="0"/>
              <w:overflowPunct w:val="0"/>
              <w:spacing w:line="336" w:lineRule="atLeast"/>
              <w:ind w:firstLine="210"/>
              <w:rPr>
                <w:color w:val="000000"/>
                <w:spacing w:val="2"/>
                <w:szCs w:val="21"/>
              </w:rPr>
            </w:pPr>
            <w:r w:rsidRPr="00710315">
              <w:rPr>
                <w:rFonts w:ascii="Times New Roman" w:cs="ＭＳ 明朝" w:hint="eastAsia"/>
                <w:color w:val="000000"/>
                <w:szCs w:val="21"/>
              </w:rPr>
              <w:t>主任研究員</w:t>
            </w:r>
          </w:p>
          <w:p w14:paraId="0C7D7C4E" w14:textId="77777777" w:rsidR="00C704BD" w:rsidRPr="00710315" w:rsidRDefault="00C704BD" w:rsidP="001D33C4">
            <w:pPr>
              <w:suppressAutoHyphens/>
              <w:kinsoku w:val="0"/>
              <w:wordWrap w:val="0"/>
              <w:overflowPunct w:val="0"/>
              <w:spacing w:line="336" w:lineRule="atLeast"/>
              <w:ind w:firstLine="210"/>
              <w:rPr>
                <w:color w:val="000000"/>
                <w:spacing w:val="2"/>
                <w:szCs w:val="21"/>
              </w:rPr>
            </w:pPr>
            <w:r w:rsidRPr="00710315">
              <w:rPr>
                <w:rFonts w:ascii="Times New Roman" w:cs="ＭＳ 明朝" w:hint="eastAsia"/>
                <w:color w:val="000000"/>
                <w:szCs w:val="21"/>
              </w:rPr>
              <w:t>研究員</w:t>
            </w:r>
          </w:p>
        </w:tc>
        <w:tc>
          <w:tcPr>
            <w:tcW w:w="1559" w:type="dxa"/>
            <w:tcBorders>
              <w:top w:val="single" w:sz="4" w:space="0" w:color="000000"/>
              <w:left w:val="single" w:sz="4" w:space="0" w:color="000000"/>
              <w:bottom w:val="nil"/>
              <w:right w:val="single" w:sz="4" w:space="0" w:color="000000"/>
            </w:tcBorders>
          </w:tcPr>
          <w:p w14:paraId="451681F2" w14:textId="77777777" w:rsidR="00C704BD" w:rsidRPr="00710315" w:rsidRDefault="00C704BD" w:rsidP="001D33C4">
            <w:pPr>
              <w:suppressAutoHyphens/>
              <w:kinsoku w:val="0"/>
              <w:wordWrap w:val="0"/>
              <w:overflowPunct w:val="0"/>
              <w:spacing w:line="336" w:lineRule="atLeast"/>
              <w:ind w:firstLine="214"/>
              <w:rPr>
                <w:color w:val="000000"/>
                <w:spacing w:val="2"/>
                <w:szCs w:val="21"/>
              </w:rPr>
            </w:pPr>
          </w:p>
          <w:p w14:paraId="0B83F0F1" w14:textId="77777777" w:rsidR="00C704BD" w:rsidRPr="00710315" w:rsidRDefault="00C704BD" w:rsidP="001D33C4">
            <w:pPr>
              <w:suppressAutoHyphens/>
              <w:kinsoku w:val="0"/>
              <w:wordWrap w:val="0"/>
              <w:overflowPunct w:val="0"/>
              <w:spacing w:line="336" w:lineRule="atLeast"/>
              <w:ind w:firstLine="210"/>
              <w:rPr>
                <w:color w:val="000000"/>
                <w:spacing w:val="2"/>
                <w:szCs w:val="21"/>
              </w:rPr>
            </w:pPr>
            <w:r w:rsidRPr="00710315">
              <w:rPr>
                <w:rFonts w:ascii="Times New Roman"/>
                <w:color w:val="000000"/>
                <w:szCs w:val="21"/>
              </w:rPr>
              <w:t>000,000,000</w:t>
            </w:r>
          </w:p>
          <w:p w14:paraId="5FBF00BA" w14:textId="77777777" w:rsidR="00C704BD" w:rsidRPr="00710315" w:rsidRDefault="00C704BD" w:rsidP="001D33C4">
            <w:pPr>
              <w:suppressAutoHyphens/>
              <w:kinsoku w:val="0"/>
              <w:wordWrap w:val="0"/>
              <w:overflowPunct w:val="0"/>
              <w:spacing w:line="336" w:lineRule="atLeast"/>
              <w:ind w:firstLine="210"/>
              <w:rPr>
                <w:color w:val="000000"/>
                <w:spacing w:val="2"/>
                <w:szCs w:val="21"/>
              </w:rPr>
            </w:pPr>
            <w:r w:rsidRPr="00710315">
              <w:rPr>
                <w:rFonts w:ascii="Times New Roman"/>
                <w:color w:val="000000"/>
                <w:szCs w:val="21"/>
              </w:rPr>
              <w:t xml:space="preserve"> </w:t>
            </w:r>
            <w:proofErr w:type="spellStart"/>
            <w:proofErr w:type="gramStart"/>
            <w:r w:rsidRPr="00710315">
              <w:rPr>
                <w:rFonts w:ascii="Times New Roman"/>
                <w:color w:val="000000"/>
                <w:szCs w:val="21"/>
              </w:rPr>
              <w:t>z,zzz</w:t>
            </w:r>
            <w:proofErr w:type="gramEnd"/>
            <w:r w:rsidRPr="00710315">
              <w:rPr>
                <w:rFonts w:ascii="Times New Roman"/>
                <w:color w:val="000000"/>
                <w:szCs w:val="21"/>
              </w:rPr>
              <w:t>,zzz</w:t>
            </w:r>
            <w:proofErr w:type="spellEnd"/>
          </w:p>
          <w:p w14:paraId="3D8BBBBC" w14:textId="77777777" w:rsidR="00C704BD" w:rsidRPr="00710315" w:rsidRDefault="00C704BD" w:rsidP="001D33C4">
            <w:pPr>
              <w:suppressAutoHyphens/>
              <w:kinsoku w:val="0"/>
              <w:wordWrap w:val="0"/>
              <w:overflowPunct w:val="0"/>
              <w:spacing w:line="336" w:lineRule="atLeast"/>
              <w:ind w:firstLine="214"/>
              <w:rPr>
                <w:color w:val="000000"/>
                <w:spacing w:val="2"/>
                <w:szCs w:val="21"/>
              </w:rPr>
            </w:pPr>
          </w:p>
          <w:p w14:paraId="34ADDECF" w14:textId="77777777" w:rsidR="00C704BD" w:rsidRPr="00710315" w:rsidRDefault="00C704BD" w:rsidP="001D33C4">
            <w:pPr>
              <w:suppressAutoHyphens/>
              <w:kinsoku w:val="0"/>
              <w:wordWrap w:val="0"/>
              <w:overflowPunct w:val="0"/>
              <w:spacing w:line="336" w:lineRule="atLeast"/>
              <w:ind w:firstLine="214"/>
              <w:rPr>
                <w:color w:val="000000"/>
                <w:spacing w:val="2"/>
                <w:szCs w:val="21"/>
              </w:rPr>
            </w:pPr>
          </w:p>
        </w:tc>
        <w:tc>
          <w:tcPr>
            <w:tcW w:w="3686" w:type="dxa"/>
            <w:tcBorders>
              <w:top w:val="single" w:sz="4" w:space="0" w:color="000000"/>
              <w:left w:val="single" w:sz="4" w:space="0" w:color="000000"/>
              <w:bottom w:val="nil"/>
              <w:right w:val="single" w:sz="4" w:space="0" w:color="000000"/>
            </w:tcBorders>
          </w:tcPr>
          <w:p w14:paraId="0D4977EE" w14:textId="77777777" w:rsidR="00C704BD" w:rsidRPr="00710315" w:rsidRDefault="00C704BD" w:rsidP="001D33C4">
            <w:pPr>
              <w:suppressAutoHyphens/>
              <w:kinsoku w:val="0"/>
              <w:wordWrap w:val="0"/>
              <w:overflowPunct w:val="0"/>
              <w:spacing w:line="336" w:lineRule="atLeast"/>
              <w:ind w:firstLine="214"/>
              <w:rPr>
                <w:color w:val="000000"/>
                <w:spacing w:val="2"/>
                <w:szCs w:val="21"/>
              </w:rPr>
            </w:pPr>
          </w:p>
          <w:p w14:paraId="568A98F0" w14:textId="77777777" w:rsidR="00C704BD" w:rsidRPr="00710315" w:rsidRDefault="00C704BD" w:rsidP="001D33C4">
            <w:pPr>
              <w:suppressAutoHyphens/>
              <w:kinsoku w:val="0"/>
              <w:wordWrap w:val="0"/>
              <w:overflowPunct w:val="0"/>
              <w:spacing w:line="336" w:lineRule="atLeast"/>
              <w:ind w:firstLine="214"/>
              <w:rPr>
                <w:color w:val="000000"/>
                <w:spacing w:val="2"/>
                <w:szCs w:val="21"/>
              </w:rPr>
            </w:pPr>
          </w:p>
          <w:p w14:paraId="1E1A00DD" w14:textId="77777777" w:rsidR="00C704BD" w:rsidRPr="00710315" w:rsidRDefault="00C704BD" w:rsidP="001D33C4">
            <w:pPr>
              <w:suppressAutoHyphens/>
              <w:kinsoku w:val="0"/>
              <w:wordWrap w:val="0"/>
              <w:overflowPunct w:val="0"/>
              <w:spacing w:line="336" w:lineRule="atLeast"/>
              <w:ind w:firstLine="210"/>
              <w:rPr>
                <w:color w:val="000000"/>
                <w:spacing w:val="2"/>
                <w:szCs w:val="21"/>
              </w:rPr>
            </w:pPr>
            <w:r w:rsidRPr="00710315">
              <w:rPr>
                <w:rFonts w:ascii="Times New Roman"/>
                <w:color w:val="000000"/>
                <w:szCs w:val="21"/>
              </w:rPr>
              <w:t xml:space="preserve">@ </w:t>
            </w:r>
            <w:proofErr w:type="spellStart"/>
            <w:r w:rsidRPr="00710315">
              <w:rPr>
                <w:rFonts w:ascii="Times New Roman"/>
                <w:color w:val="000000"/>
                <w:szCs w:val="21"/>
              </w:rPr>
              <w:t>xx,xxx</w:t>
            </w:r>
            <w:proofErr w:type="spellEnd"/>
            <w:r w:rsidRPr="00710315">
              <w:rPr>
                <w:rFonts w:ascii="Times New Roman"/>
                <w:color w:val="000000"/>
                <w:szCs w:val="21"/>
              </w:rPr>
              <w:t xml:space="preserve"> * </w:t>
            </w:r>
            <w:proofErr w:type="spellStart"/>
            <w:r w:rsidRPr="00710315">
              <w:rPr>
                <w:rFonts w:ascii="Times New Roman"/>
                <w:color w:val="000000"/>
                <w:szCs w:val="21"/>
              </w:rPr>
              <w:t>yy</w:t>
            </w:r>
            <w:proofErr w:type="spellEnd"/>
            <w:r w:rsidRPr="00710315">
              <w:rPr>
                <w:rFonts w:ascii="Times New Roman" w:cs="ＭＳ 明朝" w:hint="eastAsia"/>
                <w:color w:val="000000"/>
                <w:szCs w:val="21"/>
              </w:rPr>
              <w:t>時間</w:t>
            </w:r>
            <w:r w:rsidRPr="00710315">
              <w:rPr>
                <w:rFonts w:ascii="Times New Roman"/>
                <w:color w:val="000000"/>
                <w:szCs w:val="21"/>
              </w:rPr>
              <w:t xml:space="preserve"> = </w:t>
            </w:r>
            <w:proofErr w:type="spellStart"/>
            <w:proofErr w:type="gramStart"/>
            <w:r w:rsidRPr="00710315">
              <w:rPr>
                <w:rFonts w:ascii="Times New Roman"/>
                <w:color w:val="000000"/>
                <w:szCs w:val="21"/>
              </w:rPr>
              <w:t>z</w:t>
            </w:r>
            <w:proofErr w:type="gramEnd"/>
            <w:r w:rsidRPr="00710315">
              <w:rPr>
                <w:rFonts w:ascii="Times New Roman"/>
                <w:color w:val="000000"/>
                <w:szCs w:val="21"/>
              </w:rPr>
              <w:t>,zzz,zzz</w:t>
            </w:r>
            <w:proofErr w:type="spellEnd"/>
            <w:r w:rsidRPr="00710315">
              <w:rPr>
                <w:rFonts w:ascii="Times New Roman"/>
                <w:color w:val="000000"/>
                <w:szCs w:val="21"/>
              </w:rPr>
              <w:t xml:space="preserve">  </w:t>
            </w:r>
          </w:p>
          <w:p w14:paraId="669FD14F" w14:textId="77777777" w:rsidR="00C704BD" w:rsidRPr="00710315" w:rsidRDefault="00C704BD" w:rsidP="001D33C4">
            <w:pPr>
              <w:suppressAutoHyphens/>
              <w:kinsoku w:val="0"/>
              <w:wordWrap w:val="0"/>
              <w:overflowPunct w:val="0"/>
              <w:spacing w:line="336" w:lineRule="atLeast"/>
              <w:ind w:firstLine="214"/>
              <w:rPr>
                <w:color w:val="000000"/>
                <w:spacing w:val="2"/>
                <w:szCs w:val="21"/>
              </w:rPr>
            </w:pPr>
          </w:p>
          <w:p w14:paraId="1C2DB84A" w14:textId="77777777" w:rsidR="00C704BD" w:rsidRPr="00710315" w:rsidRDefault="00C704BD" w:rsidP="001D33C4">
            <w:pPr>
              <w:suppressAutoHyphens/>
              <w:kinsoku w:val="0"/>
              <w:wordWrap w:val="0"/>
              <w:overflowPunct w:val="0"/>
              <w:spacing w:line="336" w:lineRule="atLeast"/>
              <w:ind w:firstLine="214"/>
              <w:rPr>
                <w:color w:val="000000"/>
                <w:spacing w:val="2"/>
                <w:szCs w:val="21"/>
              </w:rPr>
            </w:pPr>
          </w:p>
        </w:tc>
      </w:tr>
      <w:tr w:rsidR="00C704BD" w:rsidRPr="00710315" w14:paraId="326F448A" w14:textId="77777777" w:rsidTr="001D33C4">
        <w:tc>
          <w:tcPr>
            <w:tcW w:w="1733" w:type="dxa"/>
            <w:tcBorders>
              <w:top w:val="single" w:sz="4" w:space="0" w:color="000000"/>
              <w:left w:val="single" w:sz="4" w:space="0" w:color="000000"/>
              <w:bottom w:val="nil"/>
              <w:right w:val="single" w:sz="4" w:space="0" w:color="000000"/>
            </w:tcBorders>
          </w:tcPr>
          <w:p w14:paraId="271BCB32" w14:textId="77777777" w:rsidR="00C704BD" w:rsidRPr="00710315" w:rsidRDefault="00C704BD" w:rsidP="001D33C4">
            <w:pPr>
              <w:suppressAutoHyphens/>
              <w:kinsoku w:val="0"/>
              <w:wordWrap w:val="0"/>
              <w:overflowPunct w:val="0"/>
              <w:spacing w:line="336" w:lineRule="atLeast"/>
              <w:ind w:firstLine="214"/>
              <w:rPr>
                <w:color w:val="000000"/>
                <w:spacing w:val="2"/>
                <w:szCs w:val="21"/>
              </w:rPr>
            </w:pPr>
          </w:p>
          <w:p w14:paraId="704EF7AE" w14:textId="77777777" w:rsidR="00C704BD" w:rsidRPr="00710315" w:rsidRDefault="00C704BD" w:rsidP="001D33C4">
            <w:pPr>
              <w:suppressAutoHyphens/>
              <w:kinsoku w:val="0"/>
              <w:wordWrap w:val="0"/>
              <w:overflowPunct w:val="0"/>
              <w:spacing w:line="336" w:lineRule="atLeast"/>
              <w:ind w:firstLine="210"/>
              <w:rPr>
                <w:color w:val="000000"/>
                <w:spacing w:val="2"/>
                <w:szCs w:val="21"/>
              </w:rPr>
            </w:pPr>
            <w:r w:rsidRPr="00710315">
              <w:rPr>
                <w:rFonts w:ascii="Times New Roman" w:cs="ＭＳ 明朝" w:hint="eastAsia"/>
                <w:color w:val="000000"/>
                <w:szCs w:val="21"/>
              </w:rPr>
              <w:t>２．事業費</w:t>
            </w:r>
          </w:p>
          <w:p w14:paraId="2080C918" w14:textId="77777777" w:rsidR="00C704BD" w:rsidRPr="00710315" w:rsidRDefault="00C704BD" w:rsidP="001D33C4">
            <w:pPr>
              <w:suppressAutoHyphens/>
              <w:kinsoku w:val="0"/>
              <w:wordWrap w:val="0"/>
              <w:overflowPunct w:val="0"/>
              <w:spacing w:line="336" w:lineRule="atLeast"/>
              <w:ind w:firstLine="214"/>
              <w:rPr>
                <w:color w:val="000000"/>
                <w:spacing w:val="2"/>
                <w:szCs w:val="21"/>
              </w:rPr>
            </w:pPr>
          </w:p>
          <w:p w14:paraId="07AF735E" w14:textId="77777777" w:rsidR="00C704BD" w:rsidRPr="00710315" w:rsidRDefault="00C704BD" w:rsidP="001D33C4">
            <w:pPr>
              <w:suppressAutoHyphens/>
              <w:kinsoku w:val="0"/>
              <w:wordWrap w:val="0"/>
              <w:overflowPunct w:val="0"/>
              <w:spacing w:line="336" w:lineRule="atLeast"/>
              <w:ind w:firstLine="214"/>
              <w:rPr>
                <w:color w:val="000000"/>
                <w:spacing w:val="2"/>
                <w:szCs w:val="21"/>
              </w:rPr>
            </w:pPr>
          </w:p>
          <w:p w14:paraId="70E981DC" w14:textId="77777777" w:rsidR="00C704BD" w:rsidRPr="00710315" w:rsidRDefault="00C704BD" w:rsidP="001D33C4">
            <w:pPr>
              <w:suppressAutoHyphens/>
              <w:kinsoku w:val="0"/>
              <w:wordWrap w:val="0"/>
              <w:overflowPunct w:val="0"/>
              <w:spacing w:line="336" w:lineRule="atLeast"/>
              <w:ind w:firstLine="214"/>
              <w:rPr>
                <w:color w:val="000000"/>
                <w:spacing w:val="2"/>
                <w:szCs w:val="21"/>
              </w:rPr>
            </w:pPr>
          </w:p>
          <w:p w14:paraId="4927D546" w14:textId="77777777" w:rsidR="00C704BD" w:rsidRPr="00710315" w:rsidRDefault="00C704BD" w:rsidP="001D33C4">
            <w:pPr>
              <w:suppressAutoHyphens/>
              <w:kinsoku w:val="0"/>
              <w:wordWrap w:val="0"/>
              <w:overflowPunct w:val="0"/>
              <w:spacing w:line="336" w:lineRule="atLeast"/>
              <w:ind w:firstLine="214"/>
              <w:rPr>
                <w:color w:val="000000"/>
                <w:spacing w:val="2"/>
                <w:szCs w:val="21"/>
              </w:rPr>
            </w:pPr>
          </w:p>
          <w:p w14:paraId="182DBE1E" w14:textId="77777777" w:rsidR="00C704BD" w:rsidRPr="00710315" w:rsidRDefault="00C704BD" w:rsidP="001D33C4">
            <w:pPr>
              <w:suppressAutoHyphens/>
              <w:kinsoku w:val="0"/>
              <w:wordWrap w:val="0"/>
              <w:overflowPunct w:val="0"/>
              <w:spacing w:line="336" w:lineRule="atLeast"/>
              <w:ind w:firstLine="214"/>
              <w:rPr>
                <w:color w:val="000000"/>
                <w:spacing w:val="2"/>
                <w:szCs w:val="21"/>
              </w:rPr>
            </w:pPr>
          </w:p>
          <w:p w14:paraId="2DE336A7" w14:textId="77777777" w:rsidR="00C704BD" w:rsidRPr="00710315" w:rsidRDefault="00C704BD" w:rsidP="001D33C4">
            <w:pPr>
              <w:suppressAutoHyphens/>
              <w:kinsoku w:val="0"/>
              <w:wordWrap w:val="0"/>
              <w:overflowPunct w:val="0"/>
              <w:spacing w:line="336" w:lineRule="atLeast"/>
              <w:ind w:firstLine="214"/>
              <w:rPr>
                <w:color w:val="000000"/>
                <w:spacing w:val="2"/>
                <w:szCs w:val="21"/>
              </w:rPr>
            </w:pPr>
          </w:p>
          <w:p w14:paraId="00B46F87" w14:textId="77777777" w:rsidR="00C704BD" w:rsidRPr="00710315" w:rsidRDefault="00C704BD" w:rsidP="001D33C4">
            <w:pPr>
              <w:suppressAutoHyphens/>
              <w:kinsoku w:val="0"/>
              <w:wordWrap w:val="0"/>
              <w:overflowPunct w:val="0"/>
              <w:spacing w:line="336" w:lineRule="atLeast"/>
              <w:ind w:firstLine="214"/>
              <w:rPr>
                <w:color w:val="000000"/>
                <w:spacing w:val="2"/>
                <w:szCs w:val="21"/>
              </w:rPr>
            </w:pPr>
          </w:p>
          <w:p w14:paraId="25272CC4" w14:textId="77777777" w:rsidR="00C704BD" w:rsidRPr="00710315" w:rsidRDefault="00C704BD" w:rsidP="001D33C4">
            <w:pPr>
              <w:suppressAutoHyphens/>
              <w:kinsoku w:val="0"/>
              <w:wordWrap w:val="0"/>
              <w:overflowPunct w:val="0"/>
              <w:spacing w:line="336" w:lineRule="atLeast"/>
              <w:ind w:firstLine="214"/>
              <w:rPr>
                <w:color w:val="000000"/>
                <w:spacing w:val="2"/>
                <w:szCs w:val="21"/>
              </w:rPr>
            </w:pPr>
          </w:p>
        </w:tc>
        <w:tc>
          <w:tcPr>
            <w:tcW w:w="1701" w:type="dxa"/>
            <w:tcBorders>
              <w:top w:val="single" w:sz="4" w:space="0" w:color="000000"/>
              <w:left w:val="single" w:sz="4" w:space="0" w:color="000000"/>
              <w:bottom w:val="nil"/>
              <w:right w:val="single" w:sz="4" w:space="0" w:color="000000"/>
            </w:tcBorders>
          </w:tcPr>
          <w:p w14:paraId="6AED20CF" w14:textId="77777777" w:rsidR="00C704BD" w:rsidRPr="00710315" w:rsidRDefault="00C704BD" w:rsidP="001D33C4">
            <w:pPr>
              <w:suppressAutoHyphens/>
              <w:kinsoku w:val="0"/>
              <w:wordWrap w:val="0"/>
              <w:overflowPunct w:val="0"/>
              <w:spacing w:line="336" w:lineRule="atLeast"/>
              <w:ind w:firstLine="214"/>
              <w:rPr>
                <w:color w:val="000000"/>
                <w:spacing w:val="2"/>
                <w:szCs w:val="21"/>
                <w:lang w:eastAsia="zh-CN"/>
              </w:rPr>
            </w:pPr>
          </w:p>
          <w:p w14:paraId="2610A717" w14:textId="77777777" w:rsidR="00C704BD" w:rsidRPr="00710315" w:rsidRDefault="00C704BD" w:rsidP="001D33C4">
            <w:pPr>
              <w:suppressAutoHyphens/>
              <w:kinsoku w:val="0"/>
              <w:wordWrap w:val="0"/>
              <w:overflowPunct w:val="0"/>
              <w:spacing w:line="336" w:lineRule="atLeast"/>
              <w:ind w:firstLine="214"/>
              <w:rPr>
                <w:color w:val="000000"/>
                <w:spacing w:val="2"/>
                <w:szCs w:val="21"/>
                <w:lang w:eastAsia="zh-CN"/>
              </w:rPr>
            </w:pPr>
          </w:p>
          <w:p w14:paraId="67E6DF37" w14:textId="77777777" w:rsidR="00C704BD" w:rsidRPr="00710315" w:rsidRDefault="00C704BD" w:rsidP="001D33C4">
            <w:pPr>
              <w:suppressAutoHyphens/>
              <w:kinsoku w:val="0"/>
              <w:wordWrap w:val="0"/>
              <w:overflowPunct w:val="0"/>
              <w:spacing w:line="336" w:lineRule="atLeast"/>
              <w:ind w:firstLine="210"/>
              <w:rPr>
                <w:color w:val="000000"/>
                <w:spacing w:val="2"/>
                <w:szCs w:val="21"/>
                <w:lang w:eastAsia="zh-CN"/>
              </w:rPr>
            </w:pPr>
            <w:r w:rsidRPr="00710315">
              <w:rPr>
                <w:rFonts w:ascii="Times New Roman" w:cs="ＭＳ 明朝" w:hint="eastAsia"/>
                <w:color w:val="000000"/>
                <w:szCs w:val="21"/>
                <w:lang w:eastAsia="zh-CN"/>
              </w:rPr>
              <w:t>委員会費</w:t>
            </w:r>
          </w:p>
          <w:p w14:paraId="1F0E3439" w14:textId="77777777" w:rsidR="00C704BD" w:rsidRPr="00710315" w:rsidRDefault="00C704BD" w:rsidP="001D33C4">
            <w:pPr>
              <w:suppressAutoHyphens/>
              <w:kinsoku w:val="0"/>
              <w:wordWrap w:val="0"/>
              <w:overflowPunct w:val="0"/>
              <w:spacing w:line="336" w:lineRule="atLeast"/>
              <w:ind w:firstLine="210"/>
              <w:rPr>
                <w:color w:val="000000"/>
                <w:spacing w:val="2"/>
                <w:szCs w:val="21"/>
                <w:lang w:eastAsia="zh-CN"/>
              </w:rPr>
            </w:pPr>
            <w:r w:rsidRPr="00710315">
              <w:rPr>
                <w:rFonts w:ascii="Times New Roman"/>
                <w:color w:val="000000"/>
                <w:szCs w:val="21"/>
                <w:lang w:eastAsia="zh-CN"/>
              </w:rPr>
              <w:t xml:space="preserve"> </w:t>
            </w:r>
            <w:r w:rsidRPr="00710315">
              <w:rPr>
                <w:rFonts w:ascii="Times New Roman" w:cs="ＭＳ 明朝" w:hint="eastAsia"/>
                <w:color w:val="000000"/>
                <w:szCs w:val="21"/>
                <w:lang w:eastAsia="zh-CN"/>
              </w:rPr>
              <w:t>委員謝金</w:t>
            </w:r>
          </w:p>
          <w:p w14:paraId="7EF6301E" w14:textId="77777777" w:rsidR="00C704BD" w:rsidRPr="00710315" w:rsidRDefault="00C704BD" w:rsidP="001D33C4">
            <w:pPr>
              <w:suppressAutoHyphens/>
              <w:kinsoku w:val="0"/>
              <w:wordWrap w:val="0"/>
              <w:overflowPunct w:val="0"/>
              <w:spacing w:line="336" w:lineRule="atLeast"/>
              <w:ind w:firstLine="210"/>
              <w:rPr>
                <w:color w:val="000000"/>
                <w:spacing w:val="2"/>
                <w:szCs w:val="21"/>
                <w:lang w:eastAsia="zh-CN"/>
              </w:rPr>
            </w:pPr>
            <w:r w:rsidRPr="00710315">
              <w:rPr>
                <w:rFonts w:ascii="Times New Roman"/>
                <w:color w:val="000000"/>
                <w:szCs w:val="21"/>
                <w:lang w:eastAsia="zh-CN"/>
              </w:rPr>
              <w:t xml:space="preserve"> </w:t>
            </w:r>
            <w:r w:rsidRPr="00710315">
              <w:rPr>
                <w:rFonts w:ascii="Times New Roman" w:cs="ＭＳ 明朝" w:hint="eastAsia"/>
                <w:color w:val="000000"/>
                <w:szCs w:val="21"/>
                <w:lang w:eastAsia="zh-CN"/>
              </w:rPr>
              <w:t>委員交通費</w:t>
            </w:r>
          </w:p>
          <w:p w14:paraId="45A0DEB1" w14:textId="77777777" w:rsidR="00C704BD" w:rsidRPr="00710315" w:rsidRDefault="00C704BD" w:rsidP="001D33C4">
            <w:pPr>
              <w:suppressAutoHyphens/>
              <w:kinsoku w:val="0"/>
              <w:wordWrap w:val="0"/>
              <w:overflowPunct w:val="0"/>
              <w:spacing w:line="336" w:lineRule="atLeast"/>
              <w:ind w:firstLine="210"/>
              <w:rPr>
                <w:color w:val="000000"/>
                <w:spacing w:val="2"/>
                <w:szCs w:val="21"/>
              </w:rPr>
            </w:pPr>
            <w:r w:rsidRPr="00710315">
              <w:rPr>
                <w:rFonts w:ascii="Times New Roman"/>
                <w:color w:val="000000"/>
                <w:szCs w:val="21"/>
                <w:lang w:eastAsia="zh-CN"/>
              </w:rPr>
              <w:t xml:space="preserve"> </w:t>
            </w:r>
            <w:r w:rsidRPr="00710315">
              <w:rPr>
                <w:rFonts w:ascii="Times New Roman" w:cs="ＭＳ 明朝" w:hint="eastAsia"/>
                <w:color w:val="000000"/>
                <w:szCs w:val="21"/>
              </w:rPr>
              <w:t>会場借料</w:t>
            </w:r>
          </w:p>
          <w:p w14:paraId="478C0670" w14:textId="77777777" w:rsidR="00C704BD" w:rsidRPr="00710315" w:rsidRDefault="00C704BD" w:rsidP="001D33C4">
            <w:pPr>
              <w:suppressAutoHyphens/>
              <w:kinsoku w:val="0"/>
              <w:wordWrap w:val="0"/>
              <w:overflowPunct w:val="0"/>
              <w:spacing w:line="336" w:lineRule="atLeast"/>
              <w:ind w:firstLine="214"/>
              <w:rPr>
                <w:color w:val="000000"/>
                <w:spacing w:val="2"/>
                <w:szCs w:val="21"/>
              </w:rPr>
            </w:pPr>
          </w:p>
          <w:p w14:paraId="61DFE43B" w14:textId="77777777" w:rsidR="00C704BD" w:rsidRPr="00710315" w:rsidRDefault="00C704BD" w:rsidP="001D33C4">
            <w:pPr>
              <w:suppressAutoHyphens/>
              <w:kinsoku w:val="0"/>
              <w:wordWrap w:val="0"/>
              <w:overflowPunct w:val="0"/>
              <w:spacing w:line="336" w:lineRule="atLeast"/>
              <w:ind w:firstLine="214"/>
              <w:rPr>
                <w:color w:val="000000"/>
                <w:spacing w:val="2"/>
                <w:szCs w:val="21"/>
              </w:rPr>
            </w:pPr>
          </w:p>
          <w:p w14:paraId="65439AB3" w14:textId="77777777" w:rsidR="00C704BD" w:rsidRPr="00710315" w:rsidRDefault="00C704BD" w:rsidP="001D33C4">
            <w:pPr>
              <w:suppressAutoHyphens/>
              <w:kinsoku w:val="0"/>
              <w:wordWrap w:val="0"/>
              <w:overflowPunct w:val="0"/>
              <w:spacing w:line="336" w:lineRule="atLeast"/>
              <w:ind w:firstLine="214"/>
              <w:rPr>
                <w:color w:val="000000"/>
                <w:spacing w:val="2"/>
                <w:szCs w:val="21"/>
              </w:rPr>
            </w:pPr>
          </w:p>
          <w:p w14:paraId="6D92BB1D" w14:textId="77777777" w:rsidR="00C704BD" w:rsidRPr="00710315" w:rsidRDefault="00C704BD" w:rsidP="001D33C4">
            <w:pPr>
              <w:suppressAutoHyphens/>
              <w:kinsoku w:val="0"/>
              <w:wordWrap w:val="0"/>
              <w:overflowPunct w:val="0"/>
              <w:spacing w:line="336" w:lineRule="atLeast"/>
              <w:ind w:firstLine="214"/>
              <w:rPr>
                <w:color w:val="000000"/>
                <w:spacing w:val="2"/>
                <w:szCs w:val="21"/>
              </w:rPr>
            </w:pPr>
          </w:p>
        </w:tc>
        <w:tc>
          <w:tcPr>
            <w:tcW w:w="1559" w:type="dxa"/>
            <w:tcBorders>
              <w:top w:val="single" w:sz="4" w:space="0" w:color="000000"/>
              <w:left w:val="single" w:sz="4" w:space="0" w:color="000000"/>
              <w:bottom w:val="nil"/>
              <w:right w:val="single" w:sz="4" w:space="0" w:color="000000"/>
            </w:tcBorders>
          </w:tcPr>
          <w:p w14:paraId="31212B91" w14:textId="77777777" w:rsidR="00C704BD" w:rsidRPr="00710315" w:rsidRDefault="00C704BD" w:rsidP="001D33C4">
            <w:pPr>
              <w:suppressAutoHyphens/>
              <w:kinsoku w:val="0"/>
              <w:wordWrap w:val="0"/>
              <w:overflowPunct w:val="0"/>
              <w:spacing w:line="336" w:lineRule="atLeast"/>
              <w:ind w:firstLine="214"/>
              <w:rPr>
                <w:color w:val="000000"/>
                <w:spacing w:val="2"/>
                <w:szCs w:val="21"/>
              </w:rPr>
            </w:pPr>
          </w:p>
          <w:p w14:paraId="60912008" w14:textId="77777777" w:rsidR="00C704BD" w:rsidRPr="00710315" w:rsidRDefault="00C704BD" w:rsidP="001D33C4">
            <w:pPr>
              <w:suppressAutoHyphens/>
              <w:kinsoku w:val="0"/>
              <w:wordWrap w:val="0"/>
              <w:overflowPunct w:val="0"/>
              <w:spacing w:line="336" w:lineRule="atLeast"/>
              <w:ind w:firstLine="210"/>
              <w:rPr>
                <w:color w:val="000000"/>
                <w:spacing w:val="2"/>
                <w:szCs w:val="21"/>
              </w:rPr>
            </w:pPr>
            <w:r w:rsidRPr="00710315">
              <w:rPr>
                <w:rFonts w:ascii="Times New Roman"/>
                <w:color w:val="000000"/>
                <w:szCs w:val="21"/>
              </w:rPr>
              <w:t>000,000</w:t>
            </w:r>
          </w:p>
          <w:p w14:paraId="3A86C240" w14:textId="77777777" w:rsidR="00C704BD" w:rsidRPr="00710315" w:rsidRDefault="00C704BD" w:rsidP="001D33C4">
            <w:pPr>
              <w:suppressAutoHyphens/>
              <w:kinsoku w:val="0"/>
              <w:wordWrap w:val="0"/>
              <w:overflowPunct w:val="0"/>
              <w:spacing w:line="336" w:lineRule="atLeast"/>
              <w:ind w:firstLine="214"/>
              <w:rPr>
                <w:color w:val="000000"/>
                <w:spacing w:val="2"/>
                <w:szCs w:val="21"/>
              </w:rPr>
            </w:pPr>
          </w:p>
          <w:p w14:paraId="5ED6E7F1" w14:textId="77777777" w:rsidR="00C704BD" w:rsidRPr="00710315" w:rsidRDefault="00C704BD" w:rsidP="001D33C4">
            <w:pPr>
              <w:suppressAutoHyphens/>
              <w:kinsoku w:val="0"/>
              <w:wordWrap w:val="0"/>
              <w:overflowPunct w:val="0"/>
              <w:spacing w:line="336" w:lineRule="atLeast"/>
              <w:ind w:firstLine="210"/>
              <w:rPr>
                <w:color w:val="000000"/>
                <w:spacing w:val="2"/>
                <w:szCs w:val="21"/>
              </w:rPr>
            </w:pPr>
            <w:r w:rsidRPr="00710315">
              <w:rPr>
                <w:rFonts w:ascii="Times New Roman"/>
                <w:color w:val="000000"/>
                <w:szCs w:val="21"/>
              </w:rPr>
              <w:t xml:space="preserve"> </w:t>
            </w:r>
            <w:proofErr w:type="spellStart"/>
            <w:proofErr w:type="gramStart"/>
            <w:r w:rsidRPr="00710315">
              <w:rPr>
                <w:rFonts w:ascii="Times New Roman"/>
                <w:color w:val="000000"/>
                <w:szCs w:val="21"/>
              </w:rPr>
              <w:t>zzz,zzz</w:t>
            </w:r>
            <w:proofErr w:type="spellEnd"/>
            <w:proofErr w:type="gramEnd"/>
          </w:p>
          <w:p w14:paraId="758CE875" w14:textId="77777777" w:rsidR="00C704BD" w:rsidRPr="00710315" w:rsidRDefault="00C704BD" w:rsidP="001D33C4">
            <w:pPr>
              <w:suppressAutoHyphens/>
              <w:kinsoku w:val="0"/>
              <w:wordWrap w:val="0"/>
              <w:overflowPunct w:val="0"/>
              <w:spacing w:line="336" w:lineRule="atLeast"/>
              <w:ind w:firstLine="214"/>
              <w:rPr>
                <w:color w:val="000000"/>
                <w:spacing w:val="2"/>
                <w:szCs w:val="21"/>
              </w:rPr>
            </w:pPr>
          </w:p>
          <w:p w14:paraId="39BEBD86" w14:textId="77777777" w:rsidR="00C704BD" w:rsidRPr="00710315" w:rsidRDefault="00C704BD" w:rsidP="001D33C4">
            <w:pPr>
              <w:suppressAutoHyphens/>
              <w:kinsoku w:val="0"/>
              <w:wordWrap w:val="0"/>
              <w:overflowPunct w:val="0"/>
              <w:spacing w:line="336" w:lineRule="atLeast"/>
              <w:ind w:firstLine="210"/>
              <w:rPr>
                <w:color w:val="000000"/>
                <w:spacing w:val="2"/>
                <w:szCs w:val="21"/>
              </w:rPr>
            </w:pPr>
            <w:r w:rsidRPr="00710315">
              <w:rPr>
                <w:rFonts w:ascii="Times New Roman"/>
                <w:color w:val="000000"/>
                <w:szCs w:val="21"/>
              </w:rPr>
              <w:t xml:space="preserve"> </w:t>
            </w:r>
            <w:proofErr w:type="spellStart"/>
            <w:proofErr w:type="gramStart"/>
            <w:r w:rsidRPr="00710315">
              <w:rPr>
                <w:rFonts w:ascii="Times New Roman"/>
                <w:color w:val="000000"/>
                <w:szCs w:val="21"/>
              </w:rPr>
              <w:t>ccc,ccc</w:t>
            </w:r>
            <w:proofErr w:type="spellEnd"/>
            <w:proofErr w:type="gramEnd"/>
          </w:p>
          <w:p w14:paraId="6579A29B" w14:textId="77777777" w:rsidR="00C704BD" w:rsidRPr="00710315" w:rsidRDefault="00C704BD" w:rsidP="001D33C4">
            <w:pPr>
              <w:suppressAutoHyphens/>
              <w:kinsoku w:val="0"/>
              <w:wordWrap w:val="0"/>
              <w:overflowPunct w:val="0"/>
              <w:spacing w:line="336" w:lineRule="atLeast"/>
              <w:ind w:firstLine="214"/>
              <w:rPr>
                <w:color w:val="000000"/>
                <w:spacing w:val="2"/>
                <w:szCs w:val="21"/>
              </w:rPr>
            </w:pPr>
          </w:p>
          <w:p w14:paraId="066007DA" w14:textId="77777777" w:rsidR="00C704BD" w:rsidRPr="00710315" w:rsidRDefault="00C704BD" w:rsidP="001D33C4">
            <w:pPr>
              <w:suppressAutoHyphens/>
              <w:kinsoku w:val="0"/>
              <w:wordWrap w:val="0"/>
              <w:overflowPunct w:val="0"/>
              <w:spacing w:line="336" w:lineRule="atLeast"/>
              <w:ind w:firstLine="214"/>
              <w:rPr>
                <w:color w:val="000000"/>
                <w:spacing w:val="2"/>
                <w:szCs w:val="21"/>
              </w:rPr>
            </w:pPr>
          </w:p>
          <w:p w14:paraId="2D19ED1F" w14:textId="77777777" w:rsidR="00C704BD" w:rsidRPr="00710315" w:rsidRDefault="00C704BD" w:rsidP="001D33C4">
            <w:pPr>
              <w:suppressAutoHyphens/>
              <w:kinsoku w:val="0"/>
              <w:wordWrap w:val="0"/>
              <w:overflowPunct w:val="0"/>
              <w:spacing w:line="336" w:lineRule="atLeast"/>
              <w:ind w:firstLine="214"/>
              <w:rPr>
                <w:color w:val="000000"/>
                <w:spacing w:val="2"/>
                <w:szCs w:val="21"/>
              </w:rPr>
            </w:pPr>
          </w:p>
          <w:p w14:paraId="56AA7735" w14:textId="77777777" w:rsidR="00C704BD" w:rsidRPr="00710315" w:rsidRDefault="00C704BD" w:rsidP="001D33C4">
            <w:pPr>
              <w:suppressAutoHyphens/>
              <w:kinsoku w:val="0"/>
              <w:wordWrap w:val="0"/>
              <w:overflowPunct w:val="0"/>
              <w:spacing w:line="336" w:lineRule="atLeast"/>
              <w:ind w:firstLine="214"/>
              <w:rPr>
                <w:color w:val="000000"/>
                <w:spacing w:val="2"/>
                <w:szCs w:val="21"/>
              </w:rPr>
            </w:pPr>
          </w:p>
        </w:tc>
        <w:tc>
          <w:tcPr>
            <w:tcW w:w="3686" w:type="dxa"/>
            <w:tcBorders>
              <w:top w:val="single" w:sz="4" w:space="0" w:color="000000"/>
              <w:left w:val="single" w:sz="4" w:space="0" w:color="000000"/>
              <w:bottom w:val="nil"/>
              <w:right w:val="single" w:sz="4" w:space="0" w:color="000000"/>
            </w:tcBorders>
          </w:tcPr>
          <w:p w14:paraId="64AC07E4" w14:textId="77777777" w:rsidR="00C704BD" w:rsidRPr="00710315" w:rsidRDefault="00C704BD" w:rsidP="001D33C4">
            <w:pPr>
              <w:suppressAutoHyphens/>
              <w:kinsoku w:val="0"/>
              <w:wordWrap w:val="0"/>
              <w:overflowPunct w:val="0"/>
              <w:spacing w:line="336" w:lineRule="atLeast"/>
              <w:ind w:firstLine="214"/>
              <w:rPr>
                <w:color w:val="000000"/>
                <w:spacing w:val="2"/>
                <w:szCs w:val="21"/>
              </w:rPr>
            </w:pPr>
          </w:p>
          <w:p w14:paraId="36B7954A" w14:textId="77777777" w:rsidR="00C704BD" w:rsidRPr="00710315" w:rsidRDefault="00C704BD" w:rsidP="001D33C4">
            <w:pPr>
              <w:suppressAutoHyphens/>
              <w:kinsoku w:val="0"/>
              <w:wordWrap w:val="0"/>
              <w:overflowPunct w:val="0"/>
              <w:spacing w:line="336" w:lineRule="atLeast"/>
              <w:ind w:firstLine="214"/>
              <w:rPr>
                <w:color w:val="000000"/>
                <w:spacing w:val="2"/>
                <w:szCs w:val="21"/>
              </w:rPr>
            </w:pPr>
          </w:p>
          <w:p w14:paraId="3BE6FB18" w14:textId="77777777" w:rsidR="00C704BD" w:rsidRPr="00710315" w:rsidRDefault="00C704BD" w:rsidP="001D33C4">
            <w:pPr>
              <w:suppressAutoHyphens/>
              <w:kinsoku w:val="0"/>
              <w:wordWrap w:val="0"/>
              <w:overflowPunct w:val="0"/>
              <w:spacing w:line="336" w:lineRule="atLeast"/>
              <w:ind w:firstLine="210"/>
              <w:rPr>
                <w:color w:val="000000"/>
                <w:spacing w:val="2"/>
                <w:szCs w:val="21"/>
              </w:rPr>
            </w:pPr>
            <w:r w:rsidRPr="00710315">
              <w:rPr>
                <w:rFonts w:ascii="Times New Roman" w:cs="ＭＳ 明朝" w:hint="eastAsia"/>
                <w:color w:val="000000"/>
                <w:szCs w:val="21"/>
              </w:rPr>
              <w:t xml:space="preserve">　</w:t>
            </w:r>
          </w:p>
          <w:p w14:paraId="273B9EF0" w14:textId="77777777" w:rsidR="00C704BD" w:rsidRPr="00710315" w:rsidRDefault="00C704BD" w:rsidP="001D33C4">
            <w:pPr>
              <w:suppressAutoHyphens/>
              <w:kinsoku w:val="0"/>
              <w:wordWrap w:val="0"/>
              <w:overflowPunct w:val="0"/>
              <w:spacing w:line="336" w:lineRule="atLeast"/>
              <w:ind w:firstLine="210"/>
              <w:rPr>
                <w:color w:val="000000"/>
                <w:spacing w:val="2"/>
                <w:szCs w:val="21"/>
              </w:rPr>
            </w:pPr>
            <w:r w:rsidRPr="00710315">
              <w:rPr>
                <w:rFonts w:ascii="Times New Roman"/>
                <w:color w:val="000000"/>
                <w:szCs w:val="21"/>
              </w:rPr>
              <w:t xml:space="preserve">@ </w:t>
            </w:r>
            <w:proofErr w:type="spellStart"/>
            <w:r w:rsidRPr="00710315">
              <w:rPr>
                <w:rFonts w:ascii="Times New Roman"/>
                <w:color w:val="000000"/>
                <w:szCs w:val="21"/>
              </w:rPr>
              <w:t>xx,xxx</w:t>
            </w:r>
            <w:proofErr w:type="spellEnd"/>
            <w:r w:rsidRPr="00710315">
              <w:rPr>
                <w:rFonts w:ascii="Times New Roman"/>
                <w:color w:val="000000"/>
                <w:szCs w:val="21"/>
              </w:rPr>
              <w:t xml:space="preserve"> * </w:t>
            </w:r>
            <w:proofErr w:type="spellStart"/>
            <w:r w:rsidRPr="00710315">
              <w:rPr>
                <w:rFonts w:ascii="Times New Roman"/>
                <w:color w:val="000000"/>
                <w:szCs w:val="21"/>
              </w:rPr>
              <w:t>yy</w:t>
            </w:r>
            <w:proofErr w:type="spellEnd"/>
            <w:r w:rsidRPr="00710315">
              <w:rPr>
                <w:rFonts w:ascii="Times New Roman" w:cs="ＭＳ 明朝" w:hint="eastAsia"/>
                <w:color w:val="000000"/>
                <w:szCs w:val="21"/>
              </w:rPr>
              <w:t>人</w:t>
            </w:r>
            <w:r w:rsidRPr="00710315">
              <w:rPr>
                <w:rFonts w:ascii="Times New Roman"/>
                <w:color w:val="000000"/>
                <w:szCs w:val="21"/>
              </w:rPr>
              <w:t xml:space="preserve"> = </w:t>
            </w:r>
            <w:proofErr w:type="spellStart"/>
            <w:r w:rsidRPr="00710315">
              <w:rPr>
                <w:rFonts w:ascii="Times New Roman"/>
                <w:color w:val="000000"/>
                <w:szCs w:val="21"/>
              </w:rPr>
              <w:t>zzz,zzz</w:t>
            </w:r>
            <w:proofErr w:type="spellEnd"/>
            <w:r w:rsidRPr="00710315">
              <w:rPr>
                <w:rFonts w:ascii="Times New Roman"/>
                <w:color w:val="000000"/>
                <w:szCs w:val="21"/>
              </w:rPr>
              <w:t xml:space="preserve"> </w:t>
            </w:r>
          </w:p>
          <w:p w14:paraId="354D2126" w14:textId="77777777" w:rsidR="00C704BD" w:rsidRPr="00710315" w:rsidRDefault="00C704BD" w:rsidP="001D33C4">
            <w:pPr>
              <w:suppressAutoHyphens/>
              <w:kinsoku w:val="0"/>
              <w:wordWrap w:val="0"/>
              <w:overflowPunct w:val="0"/>
              <w:spacing w:line="336" w:lineRule="atLeast"/>
              <w:ind w:firstLine="214"/>
              <w:rPr>
                <w:color w:val="000000"/>
                <w:spacing w:val="2"/>
                <w:szCs w:val="21"/>
              </w:rPr>
            </w:pPr>
          </w:p>
          <w:p w14:paraId="6AFD7EFA" w14:textId="77777777" w:rsidR="00C704BD" w:rsidRPr="00710315" w:rsidRDefault="00C704BD" w:rsidP="001D33C4">
            <w:pPr>
              <w:suppressAutoHyphens/>
              <w:kinsoku w:val="0"/>
              <w:wordWrap w:val="0"/>
              <w:overflowPunct w:val="0"/>
              <w:spacing w:line="336" w:lineRule="atLeast"/>
              <w:ind w:firstLine="210"/>
              <w:rPr>
                <w:color w:val="000000"/>
                <w:spacing w:val="2"/>
                <w:szCs w:val="21"/>
              </w:rPr>
            </w:pPr>
            <w:r w:rsidRPr="00710315">
              <w:rPr>
                <w:rFonts w:ascii="Times New Roman" w:cs="ＭＳ 明朝" w:hint="eastAsia"/>
                <w:color w:val="000000"/>
                <w:szCs w:val="21"/>
              </w:rPr>
              <w:t>＠</w:t>
            </w:r>
            <w:proofErr w:type="spellStart"/>
            <w:r w:rsidRPr="00710315">
              <w:rPr>
                <w:rFonts w:ascii="Times New Roman"/>
                <w:color w:val="000000"/>
                <w:szCs w:val="21"/>
              </w:rPr>
              <w:t>aa,aaa</w:t>
            </w:r>
            <w:proofErr w:type="spellEnd"/>
            <w:r w:rsidRPr="00710315">
              <w:rPr>
                <w:rFonts w:ascii="Times New Roman"/>
                <w:color w:val="000000"/>
                <w:szCs w:val="21"/>
              </w:rPr>
              <w:t xml:space="preserve"> * bb</w:t>
            </w:r>
            <w:r w:rsidRPr="00710315">
              <w:rPr>
                <w:rFonts w:ascii="Times New Roman" w:cs="ＭＳ 明朝" w:hint="eastAsia"/>
                <w:color w:val="000000"/>
                <w:szCs w:val="21"/>
              </w:rPr>
              <w:t>時間</w:t>
            </w:r>
            <w:r w:rsidRPr="00710315">
              <w:rPr>
                <w:rFonts w:ascii="Times New Roman"/>
                <w:color w:val="000000"/>
                <w:szCs w:val="21"/>
              </w:rPr>
              <w:t xml:space="preserve"> = </w:t>
            </w:r>
            <w:proofErr w:type="spellStart"/>
            <w:r w:rsidRPr="00710315">
              <w:rPr>
                <w:rFonts w:ascii="Times New Roman"/>
                <w:color w:val="000000"/>
                <w:szCs w:val="21"/>
              </w:rPr>
              <w:t>ccc,ccc</w:t>
            </w:r>
            <w:proofErr w:type="spellEnd"/>
          </w:p>
          <w:p w14:paraId="19FD244D" w14:textId="77777777" w:rsidR="00C704BD" w:rsidRPr="00710315" w:rsidRDefault="00C704BD" w:rsidP="001D33C4">
            <w:pPr>
              <w:suppressAutoHyphens/>
              <w:kinsoku w:val="0"/>
              <w:wordWrap w:val="0"/>
              <w:overflowPunct w:val="0"/>
              <w:spacing w:line="336" w:lineRule="atLeast"/>
              <w:ind w:firstLine="214"/>
              <w:rPr>
                <w:color w:val="000000"/>
                <w:spacing w:val="2"/>
                <w:szCs w:val="21"/>
              </w:rPr>
            </w:pPr>
          </w:p>
          <w:p w14:paraId="1F664B9B" w14:textId="77777777" w:rsidR="00C704BD" w:rsidRPr="00710315" w:rsidRDefault="00C704BD" w:rsidP="001D33C4">
            <w:pPr>
              <w:suppressAutoHyphens/>
              <w:kinsoku w:val="0"/>
              <w:wordWrap w:val="0"/>
              <w:overflowPunct w:val="0"/>
              <w:spacing w:line="336" w:lineRule="atLeast"/>
              <w:ind w:firstLine="210"/>
              <w:rPr>
                <w:color w:val="000000"/>
                <w:spacing w:val="2"/>
                <w:szCs w:val="21"/>
              </w:rPr>
            </w:pPr>
            <w:r w:rsidRPr="00710315">
              <w:rPr>
                <w:rFonts w:ascii="Times New Roman" w:cs="ＭＳ 明朝" w:hint="eastAsia"/>
                <w:color w:val="000000"/>
                <w:szCs w:val="21"/>
              </w:rPr>
              <w:t>（注１：消費税及び地方消費税は　別掲のため、単価に含まれている　場合、除外の上、計上のこと。）</w:t>
            </w:r>
          </w:p>
        </w:tc>
      </w:tr>
      <w:tr w:rsidR="00C704BD" w:rsidRPr="00710315" w14:paraId="649433B8" w14:textId="77777777" w:rsidTr="001D33C4">
        <w:tc>
          <w:tcPr>
            <w:tcW w:w="1733" w:type="dxa"/>
            <w:tcBorders>
              <w:top w:val="single" w:sz="4" w:space="0" w:color="000000"/>
              <w:left w:val="single" w:sz="4" w:space="0" w:color="000000"/>
              <w:bottom w:val="nil"/>
              <w:right w:val="single" w:sz="4" w:space="0" w:color="000000"/>
            </w:tcBorders>
          </w:tcPr>
          <w:p w14:paraId="71A523B1" w14:textId="77777777" w:rsidR="00C704BD" w:rsidRPr="00710315" w:rsidRDefault="00C704BD" w:rsidP="001D33C4">
            <w:pPr>
              <w:suppressAutoHyphens/>
              <w:kinsoku w:val="0"/>
              <w:wordWrap w:val="0"/>
              <w:overflowPunct w:val="0"/>
              <w:spacing w:line="336" w:lineRule="atLeast"/>
              <w:ind w:firstLine="214"/>
              <w:rPr>
                <w:color w:val="000000"/>
                <w:spacing w:val="2"/>
                <w:szCs w:val="21"/>
              </w:rPr>
            </w:pPr>
          </w:p>
          <w:p w14:paraId="67573B07" w14:textId="77777777" w:rsidR="00C704BD" w:rsidRPr="00710315" w:rsidRDefault="00C704BD" w:rsidP="001D33C4">
            <w:pPr>
              <w:suppressAutoHyphens/>
              <w:kinsoku w:val="0"/>
              <w:wordWrap w:val="0"/>
              <w:overflowPunct w:val="0"/>
              <w:spacing w:line="336" w:lineRule="atLeast"/>
              <w:ind w:firstLine="210"/>
              <w:rPr>
                <w:rFonts w:ascii="Times New Roman" w:cs="ＭＳ 明朝"/>
                <w:color w:val="000000"/>
                <w:szCs w:val="21"/>
              </w:rPr>
            </w:pPr>
            <w:r w:rsidRPr="00710315">
              <w:rPr>
                <w:rFonts w:ascii="Times New Roman" w:cs="ＭＳ 明朝" w:hint="eastAsia"/>
                <w:color w:val="000000"/>
                <w:szCs w:val="21"/>
              </w:rPr>
              <w:t>３．再委託・</w:t>
            </w:r>
          </w:p>
          <w:p w14:paraId="188073F5" w14:textId="77777777" w:rsidR="00C704BD" w:rsidRPr="00710315" w:rsidRDefault="00C704BD" w:rsidP="001D33C4">
            <w:pPr>
              <w:suppressAutoHyphens/>
              <w:kinsoku w:val="0"/>
              <w:wordWrap w:val="0"/>
              <w:overflowPunct w:val="0"/>
              <w:spacing w:line="336" w:lineRule="atLeast"/>
              <w:ind w:firstLine="210"/>
              <w:rPr>
                <w:rFonts w:ascii="Times New Roman" w:cs="ＭＳ 明朝"/>
                <w:color w:val="000000"/>
                <w:szCs w:val="21"/>
              </w:rPr>
            </w:pPr>
            <w:r w:rsidRPr="00710315">
              <w:rPr>
                <w:rFonts w:ascii="Times New Roman" w:cs="ＭＳ 明朝" w:hint="eastAsia"/>
                <w:color w:val="000000"/>
                <w:szCs w:val="21"/>
              </w:rPr>
              <w:t>外注費</w:t>
            </w:r>
          </w:p>
          <w:p w14:paraId="12ED2D83" w14:textId="77777777" w:rsidR="00C704BD" w:rsidRPr="00710315" w:rsidRDefault="00C704BD" w:rsidP="001D33C4">
            <w:pPr>
              <w:suppressAutoHyphens/>
              <w:kinsoku w:val="0"/>
              <w:wordWrap w:val="0"/>
              <w:overflowPunct w:val="0"/>
              <w:spacing w:line="336" w:lineRule="atLeast"/>
              <w:ind w:firstLine="214"/>
              <w:rPr>
                <w:color w:val="000000"/>
                <w:spacing w:val="2"/>
                <w:szCs w:val="21"/>
              </w:rPr>
            </w:pPr>
          </w:p>
        </w:tc>
        <w:tc>
          <w:tcPr>
            <w:tcW w:w="1701" w:type="dxa"/>
            <w:tcBorders>
              <w:top w:val="single" w:sz="4" w:space="0" w:color="000000"/>
              <w:left w:val="single" w:sz="4" w:space="0" w:color="000000"/>
              <w:bottom w:val="nil"/>
              <w:right w:val="single" w:sz="4" w:space="0" w:color="000000"/>
            </w:tcBorders>
          </w:tcPr>
          <w:p w14:paraId="2FF7B436" w14:textId="77777777" w:rsidR="00C704BD" w:rsidRPr="00710315" w:rsidRDefault="00C704BD" w:rsidP="001D33C4">
            <w:pPr>
              <w:suppressAutoHyphens/>
              <w:kinsoku w:val="0"/>
              <w:wordWrap w:val="0"/>
              <w:overflowPunct w:val="0"/>
              <w:spacing w:line="336" w:lineRule="atLeast"/>
              <w:ind w:firstLine="214"/>
              <w:rPr>
                <w:color w:val="000000"/>
                <w:spacing w:val="2"/>
                <w:szCs w:val="21"/>
              </w:rPr>
            </w:pPr>
          </w:p>
          <w:p w14:paraId="4CC9493E" w14:textId="77777777" w:rsidR="00C704BD" w:rsidRPr="00710315" w:rsidRDefault="00C704BD" w:rsidP="001D33C4">
            <w:pPr>
              <w:suppressAutoHyphens/>
              <w:kinsoku w:val="0"/>
              <w:wordWrap w:val="0"/>
              <w:overflowPunct w:val="0"/>
              <w:spacing w:line="336" w:lineRule="atLeast"/>
              <w:ind w:firstLine="214"/>
              <w:rPr>
                <w:color w:val="000000"/>
                <w:spacing w:val="2"/>
                <w:szCs w:val="21"/>
              </w:rPr>
            </w:pPr>
          </w:p>
          <w:p w14:paraId="610BB041" w14:textId="77777777" w:rsidR="00C704BD" w:rsidRPr="00710315" w:rsidRDefault="00C704BD" w:rsidP="001D33C4">
            <w:pPr>
              <w:suppressAutoHyphens/>
              <w:kinsoku w:val="0"/>
              <w:wordWrap w:val="0"/>
              <w:overflowPunct w:val="0"/>
              <w:spacing w:line="336" w:lineRule="atLeast"/>
              <w:ind w:firstLine="210"/>
              <w:rPr>
                <w:color w:val="000000"/>
                <w:spacing w:val="2"/>
                <w:szCs w:val="21"/>
              </w:rPr>
            </w:pPr>
            <w:r w:rsidRPr="00710315">
              <w:rPr>
                <w:rFonts w:ascii="Times New Roman" w:cs="ＭＳ 明朝" w:hint="eastAsia"/>
                <w:color w:val="000000"/>
                <w:szCs w:val="21"/>
              </w:rPr>
              <w:t>○○○業務</w:t>
            </w:r>
          </w:p>
        </w:tc>
        <w:tc>
          <w:tcPr>
            <w:tcW w:w="1559" w:type="dxa"/>
            <w:tcBorders>
              <w:top w:val="single" w:sz="4" w:space="0" w:color="000000"/>
              <w:left w:val="single" w:sz="4" w:space="0" w:color="000000"/>
              <w:bottom w:val="nil"/>
              <w:right w:val="single" w:sz="4" w:space="0" w:color="000000"/>
            </w:tcBorders>
          </w:tcPr>
          <w:p w14:paraId="18759A90" w14:textId="77777777" w:rsidR="00C704BD" w:rsidRPr="00710315" w:rsidRDefault="00C704BD" w:rsidP="001D33C4">
            <w:pPr>
              <w:suppressAutoHyphens/>
              <w:kinsoku w:val="0"/>
              <w:wordWrap w:val="0"/>
              <w:overflowPunct w:val="0"/>
              <w:spacing w:line="336" w:lineRule="atLeast"/>
              <w:ind w:firstLine="214"/>
              <w:rPr>
                <w:color w:val="000000"/>
                <w:spacing w:val="2"/>
                <w:szCs w:val="21"/>
              </w:rPr>
            </w:pPr>
          </w:p>
          <w:p w14:paraId="72B73DD5" w14:textId="77777777" w:rsidR="00C704BD" w:rsidRPr="00710315" w:rsidRDefault="00C704BD" w:rsidP="001D33C4">
            <w:pPr>
              <w:suppressAutoHyphens/>
              <w:kinsoku w:val="0"/>
              <w:wordWrap w:val="0"/>
              <w:overflowPunct w:val="0"/>
              <w:spacing w:line="336" w:lineRule="atLeast"/>
              <w:ind w:firstLine="210"/>
              <w:rPr>
                <w:color w:val="000000"/>
                <w:spacing w:val="2"/>
                <w:szCs w:val="21"/>
              </w:rPr>
            </w:pPr>
            <w:proofErr w:type="spellStart"/>
            <w:proofErr w:type="gramStart"/>
            <w:r w:rsidRPr="00710315">
              <w:rPr>
                <w:rFonts w:ascii="Times New Roman"/>
                <w:color w:val="000000"/>
                <w:szCs w:val="21"/>
              </w:rPr>
              <w:t>xxx,xxx</w:t>
            </w:r>
            <w:proofErr w:type="gramEnd"/>
            <w:r w:rsidRPr="00710315">
              <w:rPr>
                <w:rFonts w:ascii="Times New Roman"/>
                <w:color w:val="000000"/>
                <w:szCs w:val="21"/>
              </w:rPr>
              <w:t>,xxx</w:t>
            </w:r>
            <w:proofErr w:type="spellEnd"/>
          </w:p>
          <w:p w14:paraId="7ACC0511" w14:textId="77777777" w:rsidR="00C704BD" w:rsidRPr="00710315" w:rsidRDefault="00C704BD" w:rsidP="001D33C4">
            <w:pPr>
              <w:suppressAutoHyphens/>
              <w:kinsoku w:val="0"/>
              <w:wordWrap w:val="0"/>
              <w:overflowPunct w:val="0"/>
              <w:spacing w:line="336" w:lineRule="atLeast"/>
              <w:ind w:firstLine="214"/>
              <w:rPr>
                <w:color w:val="000000"/>
                <w:spacing w:val="2"/>
                <w:szCs w:val="21"/>
              </w:rPr>
            </w:pPr>
          </w:p>
        </w:tc>
        <w:tc>
          <w:tcPr>
            <w:tcW w:w="3686" w:type="dxa"/>
            <w:tcBorders>
              <w:top w:val="single" w:sz="4" w:space="0" w:color="000000"/>
              <w:left w:val="single" w:sz="4" w:space="0" w:color="000000"/>
              <w:bottom w:val="nil"/>
              <w:right w:val="single" w:sz="4" w:space="0" w:color="000000"/>
            </w:tcBorders>
          </w:tcPr>
          <w:p w14:paraId="7FEB6491" w14:textId="77777777" w:rsidR="00C704BD" w:rsidRPr="00710315" w:rsidRDefault="00C704BD" w:rsidP="001D33C4">
            <w:pPr>
              <w:suppressAutoHyphens/>
              <w:kinsoku w:val="0"/>
              <w:wordWrap w:val="0"/>
              <w:overflowPunct w:val="0"/>
              <w:spacing w:line="336" w:lineRule="atLeast"/>
              <w:ind w:firstLine="214"/>
              <w:rPr>
                <w:color w:val="000000"/>
                <w:spacing w:val="2"/>
                <w:szCs w:val="21"/>
                <w:lang w:eastAsia="zh-CN"/>
              </w:rPr>
            </w:pPr>
          </w:p>
          <w:p w14:paraId="047E1793" w14:textId="77777777" w:rsidR="00C704BD" w:rsidRPr="00710315" w:rsidRDefault="00C704BD" w:rsidP="001D33C4">
            <w:pPr>
              <w:suppressAutoHyphens/>
              <w:kinsoku w:val="0"/>
              <w:wordWrap w:val="0"/>
              <w:overflowPunct w:val="0"/>
              <w:spacing w:line="336" w:lineRule="atLeast"/>
              <w:ind w:firstLine="214"/>
              <w:rPr>
                <w:color w:val="000000"/>
                <w:spacing w:val="2"/>
                <w:szCs w:val="21"/>
                <w:lang w:eastAsia="zh-CN"/>
              </w:rPr>
            </w:pPr>
          </w:p>
          <w:p w14:paraId="745B107B" w14:textId="77777777" w:rsidR="00C704BD" w:rsidRPr="00710315" w:rsidRDefault="00C704BD" w:rsidP="001D33C4">
            <w:pPr>
              <w:suppressAutoHyphens/>
              <w:kinsoku w:val="0"/>
              <w:wordWrap w:val="0"/>
              <w:overflowPunct w:val="0"/>
              <w:spacing w:line="336" w:lineRule="atLeast"/>
              <w:ind w:firstLine="210"/>
              <w:rPr>
                <w:color w:val="000000"/>
                <w:spacing w:val="2"/>
                <w:szCs w:val="21"/>
                <w:lang w:eastAsia="zh-CN"/>
              </w:rPr>
            </w:pPr>
            <w:r w:rsidRPr="00710315">
              <w:rPr>
                <w:rFonts w:ascii="Times New Roman" w:cs="ＭＳ 明朝" w:hint="eastAsia"/>
                <w:color w:val="000000"/>
                <w:szCs w:val="21"/>
                <w:lang w:eastAsia="zh-CN"/>
              </w:rPr>
              <w:t xml:space="preserve">株式会社×××　　　　</w:t>
            </w:r>
            <w:proofErr w:type="spellStart"/>
            <w:r w:rsidRPr="00710315">
              <w:rPr>
                <w:rFonts w:ascii="Times New Roman"/>
                <w:color w:val="000000"/>
                <w:szCs w:val="21"/>
                <w:lang w:eastAsia="zh-CN"/>
              </w:rPr>
              <w:t>xxx,xxx,xxx</w:t>
            </w:r>
            <w:proofErr w:type="spellEnd"/>
          </w:p>
        </w:tc>
      </w:tr>
      <w:tr w:rsidR="00C704BD" w:rsidRPr="00710315" w14:paraId="62D6FA00" w14:textId="77777777" w:rsidTr="001D33C4">
        <w:tc>
          <w:tcPr>
            <w:tcW w:w="1733" w:type="dxa"/>
            <w:tcBorders>
              <w:top w:val="single" w:sz="4" w:space="0" w:color="000000"/>
              <w:left w:val="single" w:sz="4" w:space="0" w:color="000000"/>
              <w:bottom w:val="nil"/>
              <w:right w:val="single" w:sz="4" w:space="0" w:color="000000"/>
            </w:tcBorders>
          </w:tcPr>
          <w:p w14:paraId="24910F8F" w14:textId="77777777" w:rsidR="00C704BD" w:rsidRPr="00710315" w:rsidRDefault="00C704BD" w:rsidP="001D33C4">
            <w:pPr>
              <w:suppressAutoHyphens/>
              <w:kinsoku w:val="0"/>
              <w:wordWrap w:val="0"/>
              <w:overflowPunct w:val="0"/>
              <w:spacing w:line="336" w:lineRule="atLeast"/>
              <w:ind w:firstLine="214"/>
              <w:rPr>
                <w:color w:val="000000"/>
                <w:spacing w:val="2"/>
                <w:szCs w:val="21"/>
                <w:lang w:eastAsia="zh-CN"/>
              </w:rPr>
            </w:pPr>
          </w:p>
          <w:p w14:paraId="6C0EA222" w14:textId="77777777" w:rsidR="00C704BD" w:rsidRPr="00710315" w:rsidRDefault="00C704BD" w:rsidP="001D33C4">
            <w:pPr>
              <w:suppressAutoHyphens/>
              <w:kinsoku w:val="0"/>
              <w:wordWrap w:val="0"/>
              <w:overflowPunct w:val="0"/>
              <w:spacing w:line="336" w:lineRule="atLeast"/>
              <w:ind w:firstLine="210"/>
              <w:rPr>
                <w:color w:val="000000"/>
                <w:spacing w:val="2"/>
                <w:szCs w:val="21"/>
              </w:rPr>
            </w:pPr>
            <w:r w:rsidRPr="00710315">
              <w:rPr>
                <w:rFonts w:ascii="Times New Roman" w:cs="ＭＳ 明朝" w:hint="eastAsia"/>
                <w:color w:val="000000"/>
                <w:szCs w:val="21"/>
              </w:rPr>
              <w:t>４．一般管理費</w:t>
            </w:r>
          </w:p>
        </w:tc>
        <w:tc>
          <w:tcPr>
            <w:tcW w:w="1701" w:type="dxa"/>
            <w:tcBorders>
              <w:top w:val="single" w:sz="4" w:space="0" w:color="000000"/>
              <w:left w:val="single" w:sz="4" w:space="0" w:color="000000"/>
              <w:bottom w:val="nil"/>
              <w:right w:val="single" w:sz="4" w:space="0" w:color="000000"/>
            </w:tcBorders>
          </w:tcPr>
          <w:p w14:paraId="086EF39B" w14:textId="77777777" w:rsidR="00C704BD" w:rsidRPr="00710315" w:rsidRDefault="00C704BD" w:rsidP="001D33C4">
            <w:pPr>
              <w:suppressAutoHyphens/>
              <w:kinsoku w:val="0"/>
              <w:wordWrap w:val="0"/>
              <w:overflowPunct w:val="0"/>
              <w:spacing w:line="336" w:lineRule="atLeast"/>
              <w:ind w:firstLine="214"/>
              <w:rPr>
                <w:color w:val="000000"/>
                <w:spacing w:val="2"/>
                <w:szCs w:val="21"/>
              </w:rPr>
            </w:pPr>
          </w:p>
          <w:p w14:paraId="23844186" w14:textId="77777777" w:rsidR="00C704BD" w:rsidRPr="00710315" w:rsidRDefault="00C704BD" w:rsidP="001D33C4">
            <w:pPr>
              <w:suppressAutoHyphens/>
              <w:kinsoku w:val="0"/>
              <w:wordWrap w:val="0"/>
              <w:overflowPunct w:val="0"/>
              <w:spacing w:line="336" w:lineRule="atLeast"/>
              <w:ind w:firstLine="214"/>
              <w:rPr>
                <w:color w:val="000000"/>
                <w:spacing w:val="2"/>
                <w:szCs w:val="21"/>
              </w:rPr>
            </w:pPr>
          </w:p>
        </w:tc>
        <w:tc>
          <w:tcPr>
            <w:tcW w:w="1559" w:type="dxa"/>
            <w:tcBorders>
              <w:top w:val="single" w:sz="4" w:space="0" w:color="000000"/>
              <w:left w:val="single" w:sz="4" w:space="0" w:color="000000"/>
              <w:bottom w:val="nil"/>
              <w:right w:val="single" w:sz="4" w:space="0" w:color="000000"/>
            </w:tcBorders>
          </w:tcPr>
          <w:p w14:paraId="23D27EB5" w14:textId="77777777" w:rsidR="00C704BD" w:rsidRPr="00710315" w:rsidRDefault="00C704BD" w:rsidP="001D33C4">
            <w:pPr>
              <w:suppressAutoHyphens/>
              <w:kinsoku w:val="0"/>
              <w:wordWrap w:val="0"/>
              <w:overflowPunct w:val="0"/>
              <w:spacing w:line="336" w:lineRule="atLeast"/>
              <w:ind w:firstLine="214"/>
              <w:rPr>
                <w:color w:val="000000"/>
                <w:spacing w:val="2"/>
                <w:szCs w:val="21"/>
              </w:rPr>
            </w:pPr>
          </w:p>
          <w:p w14:paraId="5D53B51A" w14:textId="77777777" w:rsidR="00C704BD" w:rsidRPr="00710315" w:rsidRDefault="00C704BD" w:rsidP="001D33C4">
            <w:pPr>
              <w:suppressAutoHyphens/>
              <w:kinsoku w:val="0"/>
              <w:wordWrap w:val="0"/>
              <w:overflowPunct w:val="0"/>
              <w:spacing w:line="336" w:lineRule="atLeast"/>
              <w:ind w:firstLine="210"/>
              <w:rPr>
                <w:color w:val="000000"/>
                <w:spacing w:val="2"/>
                <w:szCs w:val="21"/>
              </w:rPr>
            </w:pPr>
            <w:r w:rsidRPr="00710315">
              <w:rPr>
                <w:rFonts w:ascii="Times New Roman"/>
                <w:color w:val="000000"/>
                <w:szCs w:val="21"/>
              </w:rPr>
              <w:t>00,000,000</w:t>
            </w:r>
          </w:p>
        </w:tc>
        <w:tc>
          <w:tcPr>
            <w:tcW w:w="3686" w:type="dxa"/>
            <w:tcBorders>
              <w:top w:val="single" w:sz="4" w:space="0" w:color="000000"/>
              <w:left w:val="single" w:sz="4" w:space="0" w:color="000000"/>
              <w:bottom w:val="nil"/>
              <w:right w:val="single" w:sz="4" w:space="0" w:color="000000"/>
            </w:tcBorders>
          </w:tcPr>
          <w:p w14:paraId="6F578DFE" w14:textId="77777777" w:rsidR="00C704BD" w:rsidRPr="00710315" w:rsidRDefault="00C704BD" w:rsidP="001D33C4">
            <w:pPr>
              <w:suppressAutoHyphens/>
              <w:kinsoku w:val="0"/>
              <w:wordWrap w:val="0"/>
              <w:overflowPunct w:val="0"/>
              <w:spacing w:line="336" w:lineRule="atLeast"/>
              <w:ind w:firstLine="214"/>
              <w:rPr>
                <w:color w:val="000000"/>
                <w:spacing w:val="2"/>
                <w:szCs w:val="21"/>
              </w:rPr>
            </w:pPr>
          </w:p>
          <w:p w14:paraId="0CEF4A87" w14:textId="77777777" w:rsidR="00C704BD" w:rsidRPr="00710315" w:rsidRDefault="00C704BD" w:rsidP="001D33C4">
            <w:pPr>
              <w:suppressAutoHyphens/>
              <w:kinsoku w:val="0"/>
              <w:wordWrap w:val="0"/>
              <w:overflowPunct w:val="0"/>
              <w:spacing w:line="336" w:lineRule="atLeast"/>
              <w:ind w:firstLine="210"/>
              <w:rPr>
                <w:rFonts w:ascii="Times New Roman" w:cs="ＭＳ 明朝"/>
                <w:color w:val="000000"/>
                <w:szCs w:val="21"/>
              </w:rPr>
            </w:pPr>
            <w:r w:rsidRPr="00710315">
              <w:rPr>
                <w:rFonts w:ascii="Times New Roman" w:cs="ＭＳ 明朝" w:hint="eastAsia"/>
                <w:color w:val="000000"/>
                <w:szCs w:val="21"/>
              </w:rPr>
              <w:t>(1.</w:t>
            </w:r>
            <w:r w:rsidRPr="00710315">
              <w:rPr>
                <w:rFonts w:ascii="Times New Roman" w:cs="ＭＳ 明朝" w:hint="eastAsia"/>
                <w:color w:val="000000"/>
                <w:szCs w:val="21"/>
              </w:rPr>
              <w:t>人件費＋</w:t>
            </w:r>
            <w:r w:rsidRPr="00710315">
              <w:rPr>
                <w:rFonts w:ascii="Times New Roman" w:cs="ＭＳ 明朝" w:hint="eastAsia"/>
                <w:color w:val="000000"/>
                <w:szCs w:val="21"/>
              </w:rPr>
              <w:t>2.</w:t>
            </w:r>
            <w:r w:rsidRPr="00710315">
              <w:rPr>
                <w:rFonts w:ascii="Times New Roman" w:cs="ＭＳ 明朝" w:hint="eastAsia"/>
                <w:color w:val="000000"/>
                <w:szCs w:val="21"/>
              </w:rPr>
              <w:t>事業費</w:t>
            </w:r>
            <w:r w:rsidRPr="00710315">
              <w:rPr>
                <w:rFonts w:ascii="Times New Roman" w:cs="ＭＳ 明朝" w:hint="eastAsia"/>
                <w:color w:val="000000"/>
                <w:szCs w:val="21"/>
              </w:rPr>
              <w:t>)</w:t>
            </w:r>
            <w:r w:rsidRPr="00710315">
              <w:rPr>
                <w:rFonts w:ascii="Times New Roman" w:cs="ＭＳ 明朝" w:hint="eastAsia"/>
                <w:color w:val="000000"/>
                <w:szCs w:val="21"/>
              </w:rPr>
              <w:t>の１０％以内</w:t>
            </w:r>
          </w:p>
          <w:p w14:paraId="530ADD41" w14:textId="77777777" w:rsidR="00C704BD" w:rsidRPr="00710315" w:rsidRDefault="00C704BD" w:rsidP="001D33C4">
            <w:pPr>
              <w:suppressAutoHyphens/>
              <w:kinsoku w:val="0"/>
              <w:wordWrap w:val="0"/>
              <w:overflowPunct w:val="0"/>
              <w:spacing w:line="336" w:lineRule="atLeast"/>
              <w:ind w:firstLine="210"/>
              <w:rPr>
                <w:color w:val="000000"/>
                <w:spacing w:val="2"/>
                <w:szCs w:val="21"/>
              </w:rPr>
            </w:pPr>
            <w:r w:rsidRPr="00710315">
              <w:rPr>
                <w:rFonts w:ascii="Times New Roman" w:cs="ＭＳ 明朝" w:hint="eastAsia"/>
                <w:color w:val="000000"/>
                <w:szCs w:val="21"/>
              </w:rPr>
              <w:t>（注２：小数点以下切捨て）</w:t>
            </w:r>
          </w:p>
        </w:tc>
      </w:tr>
      <w:tr w:rsidR="00C704BD" w:rsidRPr="00710315" w14:paraId="7A0D0E34" w14:textId="77777777" w:rsidTr="001D33C4">
        <w:tc>
          <w:tcPr>
            <w:tcW w:w="1733" w:type="dxa"/>
            <w:tcBorders>
              <w:top w:val="single" w:sz="4" w:space="0" w:color="000000"/>
              <w:left w:val="single" w:sz="4" w:space="0" w:color="000000"/>
              <w:bottom w:val="nil"/>
              <w:right w:val="single" w:sz="4" w:space="0" w:color="000000"/>
            </w:tcBorders>
          </w:tcPr>
          <w:p w14:paraId="6C41C7B6" w14:textId="77777777" w:rsidR="00C704BD" w:rsidRPr="00710315" w:rsidRDefault="00C704BD" w:rsidP="001D33C4">
            <w:pPr>
              <w:suppressAutoHyphens/>
              <w:kinsoku w:val="0"/>
              <w:wordWrap w:val="0"/>
              <w:overflowPunct w:val="0"/>
              <w:spacing w:line="336" w:lineRule="atLeast"/>
              <w:ind w:firstLine="214"/>
              <w:rPr>
                <w:color w:val="000000"/>
                <w:spacing w:val="2"/>
                <w:szCs w:val="21"/>
              </w:rPr>
            </w:pPr>
          </w:p>
          <w:p w14:paraId="329778AB" w14:textId="77777777" w:rsidR="00C704BD" w:rsidRPr="00710315" w:rsidRDefault="00C704BD" w:rsidP="001D33C4">
            <w:pPr>
              <w:suppressAutoHyphens/>
              <w:kinsoku w:val="0"/>
              <w:wordWrap w:val="0"/>
              <w:overflowPunct w:val="0"/>
              <w:spacing w:line="336" w:lineRule="atLeast"/>
              <w:ind w:firstLine="210"/>
              <w:rPr>
                <w:color w:val="000000"/>
                <w:spacing w:val="2"/>
                <w:szCs w:val="21"/>
              </w:rPr>
            </w:pPr>
            <w:r w:rsidRPr="00710315">
              <w:rPr>
                <w:rFonts w:ascii="Times New Roman" w:cs="ＭＳ 明朝" w:hint="eastAsia"/>
                <w:color w:val="000000"/>
                <w:szCs w:val="21"/>
              </w:rPr>
              <w:t>５．小計</w:t>
            </w:r>
          </w:p>
        </w:tc>
        <w:tc>
          <w:tcPr>
            <w:tcW w:w="1701" w:type="dxa"/>
            <w:tcBorders>
              <w:top w:val="single" w:sz="4" w:space="0" w:color="000000"/>
              <w:left w:val="single" w:sz="4" w:space="0" w:color="000000"/>
              <w:bottom w:val="nil"/>
              <w:right w:val="single" w:sz="4" w:space="0" w:color="000000"/>
            </w:tcBorders>
          </w:tcPr>
          <w:p w14:paraId="77FD1328" w14:textId="77777777" w:rsidR="00C704BD" w:rsidRPr="00710315" w:rsidRDefault="00C704BD" w:rsidP="001D33C4">
            <w:pPr>
              <w:suppressAutoHyphens/>
              <w:kinsoku w:val="0"/>
              <w:wordWrap w:val="0"/>
              <w:overflowPunct w:val="0"/>
              <w:spacing w:line="336" w:lineRule="atLeast"/>
              <w:ind w:firstLine="214"/>
              <w:rPr>
                <w:color w:val="000000"/>
                <w:spacing w:val="2"/>
                <w:szCs w:val="21"/>
              </w:rPr>
            </w:pPr>
          </w:p>
          <w:p w14:paraId="42D4D9F8" w14:textId="77777777" w:rsidR="00C704BD" w:rsidRPr="00710315" w:rsidRDefault="00C704BD" w:rsidP="001D33C4">
            <w:pPr>
              <w:suppressAutoHyphens/>
              <w:kinsoku w:val="0"/>
              <w:wordWrap w:val="0"/>
              <w:overflowPunct w:val="0"/>
              <w:spacing w:line="336" w:lineRule="atLeast"/>
              <w:ind w:firstLine="214"/>
              <w:rPr>
                <w:color w:val="000000"/>
                <w:spacing w:val="2"/>
                <w:szCs w:val="21"/>
              </w:rPr>
            </w:pPr>
          </w:p>
        </w:tc>
        <w:tc>
          <w:tcPr>
            <w:tcW w:w="1559" w:type="dxa"/>
            <w:tcBorders>
              <w:top w:val="single" w:sz="4" w:space="0" w:color="000000"/>
              <w:left w:val="single" w:sz="4" w:space="0" w:color="000000"/>
              <w:bottom w:val="nil"/>
              <w:right w:val="single" w:sz="4" w:space="0" w:color="000000"/>
            </w:tcBorders>
          </w:tcPr>
          <w:p w14:paraId="7ABAE36B" w14:textId="77777777" w:rsidR="00C704BD" w:rsidRPr="00710315" w:rsidRDefault="00C704BD" w:rsidP="001D33C4">
            <w:pPr>
              <w:suppressAutoHyphens/>
              <w:kinsoku w:val="0"/>
              <w:wordWrap w:val="0"/>
              <w:overflowPunct w:val="0"/>
              <w:spacing w:line="336" w:lineRule="atLeast"/>
              <w:ind w:firstLine="214"/>
              <w:rPr>
                <w:color w:val="000000"/>
                <w:spacing w:val="2"/>
                <w:szCs w:val="21"/>
              </w:rPr>
            </w:pPr>
          </w:p>
          <w:p w14:paraId="6EB38863" w14:textId="77777777" w:rsidR="00C704BD" w:rsidRPr="00710315" w:rsidRDefault="00C704BD" w:rsidP="001D33C4">
            <w:pPr>
              <w:suppressAutoHyphens/>
              <w:kinsoku w:val="0"/>
              <w:wordWrap w:val="0"/>
              <w:overflowPunct w:val="0"/>
              <w:spacing w:line="336" w:lineRule="atLeast"/>
              <w:ind w:firstLine="214"/>
              <w:rPr>
                <w:color w:val="000000"/>
                <w:spacing w:val="2"/>
                <w:szCs w:val="21"/>
              </w:rPr>
            </w:pPr>
          </w:p>
        </w:tc>
        <w:tc>
          <w:tcPr>
            <w:tcW w:w="3686" w:type="dxa"/>
            <w:tcBorders>
              <w:top w:val="single" w:sz="4" w:space="0" w:color="000000"/>
              <w:left w:val="single" w:sz="4" w:space="0" w:color="000000"/>
              <w:bottom w:val="nil"/>
              <w:right w:val="single" w:sz="4" w:space="0" w:color="000000"/>
            </w:tcBorders>
          </w:tcPr>
          <w:p w14:paraId="78843C5E" w14:textId="77777777" w:rsidR="00C704BD" w:rsidRPr="00710315" w:rsidRDefault="00C704BD" w:rsidP="001D33C4">
            <w:pPr>
              <w:suppressAutoHyphens/>
              <w:kinsoku w:val="0"/>
              <w:wordWrap w:val="0"/>
              <w:overflowPunct w:val="0"/>
              <w:spacing w:line="336" w:lineRule="atLeast"/>
              <w:ind w:firstLine="214"/>
              <w:rPr>
                <w:color w:val="000000"/>
                <w:spacing w:val="2"/>
                <w:szCs w:val="21"/>
              </w:rPr>
            </w:pPr>
          </w:p>
          <w:p w14:paraId="040CCC7A" w14:textId="77777777" w:rsidR="00C704BD" w:rsidRPr="00710315" w:rsidRDefault="00C704BD" w:rsidP="001D33C4">
            <w:pPr>
              <w:suppressAutoHyphens/>
              <w:kinsoku w:val="0"/>
              <w:wordWrap w:val="0"/>
              <w:overflowPunct w:val="0"/>
              <w:spacing w:line="336" w:lineRule="atLeast"/>
              <w:ind w:firstLine="210"/>
              <w:rPr>
                <w:color w:val="000000"/>
                <w:spacing w:val="2"/>
                <w:szCs w:val="21"/>
              </w:rPr>
            </w:pPr>
            <w:r w:rsidRPr="00710315">
              <w:rPr>
                <w:rFonts w:ascii="Times New Roman" w:cs="ＭＳ 明朝" w:hint="eastAsia"/>
                <w:color w:val="000000"/>
                <w:szCs w:val="21"/>
              </w:rPr>
              <w:t>（注３：落札金額と一致）</w:t>
            </w:r>
          </w:p>
        </w:tc>
      </w:tr>
      <w:tr w:rsidR="00C704BD" w:rsidRPr="00710315" w14:paraId="4FB95641" w14:textId="77777777" w:rsidTr="001D33C4">
        <w:tc>
          <w:tcPr>
            <w:tcW w:w="1733" w:type="dxa"/>
            <w:tcBorders>
              <w:top w:val="single" w:sz="4" w:space="0" w:color="000000"/>
              <w:left w:val="single" w:sz="4" w:space="0" w:color="000000"/>
              <w:bottom w:val="nil"/>
              <w:right w:val="single" w:sz="4" w:space="0" w:color="000000"/>
            </w:tcBorders>
          </w:tcPr>
          <w:p w14:paraId="61E6CF55" w14:textId="77777777" w:rsidR="00C704BD" w:rsidRPr="00710315" w:rsidRDefault="00C704BD" w:rsidP="001D33C4">
            <w:pPr>
              <w:suppressAutoHyphens/>
              <w:kinsoku w:val="0"/>
              <w:wordWrap w:val="0"/>
              <w:overflowPunct w:val="0"/>
              <w:spacing w:line="336" w:lineRule="atLeast"/>
              <w:ind w:firstLine="214"/>
              <w:rPr>
                <w:color w:val="000000"/>
                <w:spacing w:val="2"/>
                <w:szCs w:val="21"/>
              </w:rPr>
            </w:pPr>
          </w:p>
          <w:p w14:paraId="6EACE630" w14:textId="77777777" w:rsidR="00C704BD" w:rsidRPr="00710315" w:rsidRDefault="00C704BD" w:rsidP="001D33C4">
            <w:pPr>
              <w:suppressAutoHyphens/>
              <w:kinsoku w:val="0"/>
              <w:wordWrap w:val="0"/>
              <w:overflowPunct w:val="0"/>
              <w:spacing w:line="336" w:lineRule="atLeast"/>
              <w:ind w:firstLine="210"/>
              <w:rPr>
                <w:color w:val="000000"/>
                <w:spacing w:val="2"/>
                <w:szCs w:val="21"/>
              </w:rPr>
            </w:pPr>
            <w:r w:rsidRPr="00710315">
              <w:rPr>
                <w:rFonts w:ascii="Times New Roman" w:cs="ＭＳ 明朝" w:hint="eastAsia"/>
                <w:color w:val="000000"/>
                <w:szCs w:val="21"/>
              </w:rPr>
              <w:t>６．消費税及び</w:t>
            </w:r>
          </w:p>
          <w:p w14:paraId="7A07B85E" w14:textId="77777777" w:rsidR="00C704BD" w:rsidRPr="00710315" w:rsidRDefault="00C704BD" w:rsidP="001D33C4">
            <w:pPr>
              <w:suppressAutoHyphens/>
              <w:kinsoku w:val="0"/>
              <w:wordWrap w:val="0"/>
              <w:overflowPunct w:val="0"/>
              <w:spacing w:line="336" w:lineRule="atLeast"/>
              <w:ind w:firstLine="210"/>
              <w:rPr>
                <w:color w:val="000000"/>
                <w:spacing w:val="2"/>
                <w:szCs w:val="21"/>
              </w:rPr>
            </w:pPr>
            <w:r w:rsidRPr="00710315">
              <w:rPr>
                <w:rFonts w:ascii="Times New Roman" w:cs="ＭＳ 明朝" w:hint="eastAsia"/>
                <w:color w:val="000000"/>
                <w:szCs w:val="21"/>
              </w:rPr>
              <w:t xml:space="preserve">　地方消費税</w:t>
            </w:r>
          </w:p>
        </w:tc>
        <w:tc>
          <w:tcPr>
            <w:tcW w:w="1701" w:type="dxa"/>
            <w:tcBorders>
              <w:top w:val="single" w:sz="4" w:space="0" w:color="000000"/>
              <w:left w:val="single" w:sz="4" w:space="0" w:color="000000"/>
              <w:bottom w:val="nil"/>
              <w:right w:val="single" w:sz="4" w:space="0" w:color="000000"/>
            </w:tcBorders>
          </w:tcPr>
          <w:p w14:paraId="1538F4F3" w14:textId="77777777" w:rsidR="00C704BD" w:rsidRPr="00710315" w:rsidRDefault="00C704BD" w:rsidP="001D33C4">
            <w:pPr>
              <w:suppressAutoHyphens/>
              <w:kinsoku w:val="0"/>
              <w:wordWrap w:val="0"/>
              <w:overflowPunct w:val="0"/>
              <w:spacing w:line="336" w:lineRule="atLeast"/>
              <w:ind w:firstLine="214"/>
              <w:rPr>
                <w:color w:val="000000"/>
                <w:spacing w:val="2"/>
                <w:szCs w:val="21"/>
              </w:rPr>
            </w:pPr>
          </w:p>
          <w:p w14:paraId="4519B910" w14:textId="77777777" w:rsidR="00C704BD" w:rsidRPr="00710315" w:rsidRDefault="00C704BD" w:rsidP="001D33C4">
            <w:pPr>
              <w:suppressAutoHyphens/>
              <w:kinsoku w:val="0"/>
              <w:wordWrap w:val="0"/>
              <w:overflowPunct w:val="0"/>
              <w:spacing w:line="336" w:lineRule="atLeast"/>
              <w:ind w:firstLine="214"/>
              <w:rPr>
                <w:color w:val="000000"/>
                <w:spacing w:val="2"/>
                <w:szCs w:val="21"/>
              </w:rPr>
            </w:pPr>
          </w:p>
          <w:p w14:paraId="06DD69CA" w14:textId="77777777" w:rsidR="00C704BD" w:rsidRPr="00710315" w:rsidRDefault="00C704BD" w:rsidP="001D33C4">
            <w:pPr>
              <w:suppressAutoHyphens/>
              <w:kinsoku w:val="0"/>
              <w:wordWrap w:val="0"/>
              <w:overflowPunct w:val="0"/>
              <w:spacing w:line="336" w:lineRule="atLeast"/>
              <w:ind w:firstLine="214"/>
              <w:rPr>
                <w:color w:val="000000"/>
                <w:spacing w:val="2"/>
                <w:szCs w:val="21"/>
              </w:rPr>
            </w:pPr>
          </w:p>
        </w:tc>
        <w:tc>
          <w:tcPr>
            <w:tcW w:w="1559" w:type="dxa"/>
            <w:tcBorders>
              <w:top w:val="single" w:sz="4" w:space="0" w:color="000000"/>
              <w:left w:val="single" w:sz="4" w:space="0" w:color="000000"/>
              <w:bottom w:val="nil"/>
              <w:right w:val="single" w:sz="4" w:space="0" w:color="000000"/>
            </w:tcBorders>
          </w:tcPr>
          <w:p w14:paraId="77302F17" w14:textId="77777777" w:rsidR="00C704BD" w:rsidRPr="00710315" w:rsidRDefault="00C704BD" w:rsidP="001D33C4">
            <w:pPr>
              <w:suppressAutoHyphens/>
              <w:kinsoku w:val="0"/>
              <w:wordWrap w:val="0"/>
              <w:overflowPunct w:val="0"/>
              <w:spacing w:line="336" w:lineRule="atLeast"/>
              <w:ind w:firstLine="214"/>
              <w:rPr>
                <w:color w:val="000000"/>
                <w:spacing w:val="2"/>
                <w:szCs w:val="21"/>
              </w:rPr>
            </w:pPr>
          </w:p>
          <w:p w14:paraId="0E8B74DA" w14:textId="77777777" w:rsidR="00C704BD" w:rsidRPr="00710315" w:rsidRDefault="00C704BD" w:rsidP="001D33C4">
            <w:pPr>
              <w:suppressAutoHyphens/>
              <w:kinsoku w:val="0"/>
              <w:wordWrap w:val="0"/>
              <w:overflowPunct w:val="0"/>
              <w:spacing w:line="336" w:lineRule="atLeast"/>
              <w:ind w:firstLine="214"/>
              <w:rPr>
                <w:color w:val="000000"/>
                <w:spacing w:val="2"/>
                <w:szCs w:val="21"/>
              </w:rPr>
            </w:pPr>
          </w:p>
          <w:p w14:paraId="170E8D77" w14:textId="77777777" w:rsidR="00C704BD" w:rsidRPr="00710315" w:rsidRDefault="00C704BD" w:rsidP="001D33C4">
            <w:pPr>
              <w:suppressAutoHyphens/>
              <w:kinsoku w:val="0"/>
              <w:wordWrap w:val="0"/>
              <w:overflowPunct w:val="0"/>
              <w:spacing w:line="336" w:lineRule="atLeast"/>
              <w:ind w:firstLine="214"/>
              <w:rPr>
                <w:color w:val="000000"/>
                <w:spacing w:val="2"/>
                <w:szCs w:val="21"/>
              </w:rPr>
            </w:pPr>
          </w:p>
        </w:tc>
        <w:tc>
          <w:tcPr>
            <w:tcW w:w="3686" w:type="dxa"/>
            <w:tcBorders>
              <w:top w:val="single" w:sz="4" w:space="0" w:color="000000"/>
              <w:left w:val="single" w:sz="4" w:space="0" w:color="000000"/>
              <w:bottom w:val="nil"/>
              <w:right w:val="single" w:sz="4" w:space="0" w:color="000000"/>
            </w:tcBorders>
          </w:tcPr>
          <w:p w14:paraId="2455BF89" w14:textId="77777777" w:rsidR="00C704BD" w:rsidRPr="00710315" w:rsidRDefault="00C704BD" w:rsidP="001D33C4">
            <w:pPr>
              <w:suppressAutoHyphens/>
              <w:kinsoku w:val="0"/>
              <w:wordWrap w:val="0"/>
              <w:overflowPunct w:val="0"/>
              <w:spacing w:line="336" w:lineRule="atLeast"/>
              <w:ind w:firstLine="214"/>
              <w:rPr>
                <w:color w:val="000000"/>
                <w:spacing w:val="2"/>
                <w:szCs w:val="21"/>
              </w:rPr>
            </w:pPr>
          </w:p>
          <w:p w14:paraId="08A1B22E" w14:textId="77777777" w:rsidR="00C704BD" w:rsidRPr="00710315" w:rsidRDefault="00C704BD" w:rsidP="001D33C4">
            <w:pPr>
              <w:suppressAutoHyphens/>
              <w:kinsoku w:val="0"/>
              <w:wordWrap w:val="0"/>
              <w:overflowPunct w:val="0"/>
              <w:spacing w:line="336" w:lineRule="atLeast"/>
              <w:ind w:firstLine="210"/>
              <w:rPr>
                <w:color w:val="000000"/>
                <w:spacing w:val="2"/>
                <w:szCs w:val="21"/>
              </w:rPr>
            </w:pPr>
            <w:r w:rsidRPr="00710315">
              <w:rPr>
                <w:rFonts w:ascii="Times New Roman" w:cs="ＭＳ 明朝" w:hint="eastAsia"/>
                <w:color w:val="000000"/>
                <w:szCs w:val="21"/>
              </w:rPr>
              <w:t>５．小計（※）　×　１０％</w:t>
            </w:r>
          </w:p>
          <w:p w14:paraId="3E3D4629" w14:textId="77777777" w:rsidR="00C704BD" w:rsidRPr="00710315" w:rsidRDefault="00C704BD" w:rsidP="001D33C4">
            <w:pPr>
              <w:suppressAutoHyphens/>
              <w:kinsoku w:val="0"/>
              <w:wordWrap w:val="0"/>
              <w:overflowPunct w:val="0"/>
              <w:spacing w:line="336" w:lineRule="atLeast"/>
              <w:ind w:firstLine="210"/>
              <w:rPr>
                <w:color w:val="000000"/>
                <w:spacing w:val="2"/>
                <w:szCs w:val="21"/>
              </w:rPr>
            </w:pPr>
            <w:r w:rsidRPr="00710315">
              <w:rPr>
                <w:rFonts w:ascii="Times New Roman" w:cs="ＭＳ 明朝" w:hint="eastAsia"/>
                <w:color w:val="000000"/>
                <w:szCs w:val="21"/>
              </w:rPr>
              <w:t>（注４：小数点以下切捨て）</w:t>
            </w:r>
          </w:p>
        </w:tc>
      </w:tr>
      <w:tr w:rsidR="00C704BD" w:rsidRPr="00710315" w14:paraId="308B83D7" w14:textId="77777777" w:rsidTr="001D33C4">
        <w:tc>
          <w:tcPr>
            <w:tcW w:w="1733" w:type="dxa"/>
            <w:tcBorders>
              <w:top w:val="single" w:sz="4" w:space="0" w:color="000000"/>
              <w:left w:val="single" w:sz="4" w:space="0" w:color="000000"/>
              <w:bottom w:val="single" w:sz="4" w:space="0" w:color="000000"/>
              <w:right w:val="single" w:sz="4" w:space="0" w:color="000000"/>
            </w:tcBorders>
          </w:tcPr>
          <w:p w14:paraId="142EE0C5" w14:textId="77777777" w:rsidR="00C704BD" w:rsidRPr="00710315" w:rsidRDefault="00C704BD" w:rsidP="001D33C4">
            <w:pPr>
              <w:suppressAutoHyphens/>
              <w:kinsoku w:val="0"/>
              <w:wordWrap w:val="0"/>
              <w:overflowPunct w:val="0"/>
              <w:spacing w:line="336" w:lineRule="atLeast"/>
              <w:ind w:firstLine="214"/>
              <w:rPr>
                <w:color w:val="000000"/>
                <w:spacing w:val="2"/>
                <w:szCs w:val="21"/>
              </w:rPr>
            </w:pPr>
          </w:p>
          <w:p w14:paraId="6571A148" w14:textId="77777777" w:rsidR="00C704BD" w:rsidRPr="00710315" w:rsidRDefault="00C704BD" w:rsidP="001D33C4">
            <w:pPr>
              <w:suppressAutoHyphens/>
              <w:kinsoku w:val="0"/>
              <w:wordWrap w:val="0"/>
              <w:overflowPunct w:val="0"/>
              <w:spacing w:line="336" w:lineRule="atLeast"/>
              <w:ind w:firstLine="210"/>
              <w:rPr>
                <w:color w:val="000000"/>
                <w:spacing w:val="2"/>
                <w:szCs w:val="21"/>
              </w:rPr>
            </w:pPr>
            <w:r w:rsidRPr="00710315">
              <w:rPr>
                <w:rFonts w:ascii="Times New Roman" w:cs="ＭＳ 明朝" w:hint="eastAsia"/>
                <w:color w:val="000000"/>
                <w:szCs w:val="21"/>
              </w:rPr>
              <w:t>７．合計</w:t>
            </w:r>
          </w:p>
          <w:p w14:paraId="53453E71" w14:textId="77777777" w:rsidR="00C704BD" w:rsidRPr="00710315" w:rsidRDefault="00C704BD" w:rsidP="001D33C4">
            <w:pPr>
              <w:suppressAutoHyphens/>
              <w:kinsoku w:val="0"/>
              <w:wordWrap w:val="0"/>
              <w:overflowPunct w:val="0"/>
              <w:spacing w:line="336" w:lineRule="atLeast"/>
              <w:ind w:firstLine="214"/>
              <w:rPr>
                <w:color w:val="000000"/>
                <w:spacing w:val="2"/>
                <w:szCs w:val="21"/>
              </w:rPr>
            </w:pPr>
          </w:p>
        </w:tc>
        <w:tc>
          <w:tcPr>
            <w:tcW w:w="1701" w:type="dxa"/>
            <w:tcBorders>
              <w:top w:val="single" w:sz="4" w:space="0" w:color="000000"/>
              <w:left w:val="single" w:sz="4" w:space="0" w:color="000000"/>
              <w:bottom w:val="single" w:sz="4" w:space="0" w:color="000000"/>
              <w:right w:val="single" w:sz="4" w:space="0" w:color="000000"/>
            </w:tcBorders>
          </w:tcPr>
          <w:p w14:paraId="2279557C" w14:textId="77777777" w:rsidR="00C704BD" w:rsidRPr="00710315" w:rsidRDefault="00C704BD" w:rsidP="001D33C4">
            <w:pPr>
              <w:suppressAutoHyphens/>
              <w:kinsoku w:val="0"/>
              <w:wordWrap w:val="0"/>
              <w:overflowPunct w:val="0"/>
              <w:spacing w:line="336" w:lineRule="atLeast"/>
              <w:ind w:firstLine="214"/>
              <w:rPr>
                <w:color w:val="000000"/>
                <w:spacing w:val="2"/>
                <w:szCs w:val="21"/>
              </w:rPr>
            </w:pPr>
          </w:p>
          <w:p w14:paraId="23D1471F" w14:textId="77777777" w:rsidR="00C704BD" w:rsidRPr="00710315" w:rsidRDefault="00C704BD" w:rsidP="001D33C4">
            <w:pPr>
              <w:suppressAutoHyphens/>
              <w:kinsoku w:val="0"/>
              <w:wordWrap w:val="0"/>
              <w:overflowPunct w:val="0"/>
              <w:spacing w:line="336" w:lineRule="atLeast"/>
              <w:ind w:firstLine="214"/>
              <w:rPr>
                <w:color w:val="000000"/>
                <w:spacing w:val="2"/>
                <w:szCs w:val="21"/>
              </w:rPr>
            </w:pPr>
          </w:p>
          <w:p w14:paraId="2EA23845" w14:textId="77777777" w:rsidR="00C704BD" w:rsidRPr="00710315" w:rsidRDefault="00C704BD" w:rsidP="001D33C4">
            <w:pPr>
              <w:suppressAutoHyphens/>
              <w:kinsoku w:val="0"/>
              <w:wordWrap w:val="0"/>
              <w:overflowPunct w:val="0"/>
              <w:spacing w:line="336" w:lineRule="atLeast"/>
              <w:ind w:firstLine="214"/>
              <w:rPr>
                <w:color w:val="000000"/>
                <w:spacing w:val="2"/>
                <w:szCs w:val="21"/>
              </w:rPr>
            </w:pPr>
          </w:p>
        </w:tc>
        <w:tc>
          <w:tcPr>
            <w:tcW w:w="1559" w:type="dxa"/>
            <w:tcBorders>
              <w:top w:val="single" w:sz="4" w:space="0" w:color="000000"/>
              <w:left w:val="single" w:sz="4" w:space="0" w:color="000000"/>
              <w:bottom w:val="single" w:sz="4" w:space="0" w:color="000000"/>
              <w:right w:val="single" w:sz="4" w:space="0" w:color="000000"/>
            </w:tcBorders>
          </w:tcPr>
          <w:p w14:paraId="205577E6" w14:textId="77777777" w:rsidR="00C704BD" w:rsidRPr="00710315" w:rsidRDefault="00C704BD" w:rsidP="001D33C4">
            <w:pPr>
              <w:suppressAutoHyphens/>
              <w:kinsoku w:val="0"/>
              <w:wordWrap w:val="0"/>
              <w:overflowPunct w:val="0"/>
              <w:spacing w:line="336" w:lineRule="atLeast"/>
              <w:ind w:firstLine="214"/>
              <w:rPr>
                <w:color w:val="000000"/>
                <w:spacing w:val="2"/>
                <w:szCs w:val="21"/>
              </w:rPr>
            </w:pPr>
          </w:p>
          <w:p w14:paraId="09E57B50" w14:textId="77777777" w:rsidR="00C704BD" w:rsidRPr="00710315" w:rsidRDefault="00C704BD" w:rsidP="001D33C4">
            <w:pPr>
              <w:suppressAutoHyphens/>
              <w:kinsoku w:val="0"/>
              <w:wordWrap w:val="0"/>
              <w:overflowPunct w:val="0"/>
              <w:spacing w:line="336" w:lineRule="atLeast"/>
              <w:ind w:firstLine="214"/>
              <w:rPr>
                <w:color w:val="000000"/>
                <w:spacing w:val="2"/>
                <w:szCs w:val="21"/>
              </w:rPr>
            </w:pPr>
          </w:p>
          <w:p w14:paraId="43B86DDA" w14:textId="77777777" w:rsidR="00C704BD" w:rsidRPr="00710315" w:rsidRDefault="00C704BD" w:rsidP="001D33C4">
            <w:pPr>
              <w:suppressAutoHyphens/>
              <w:kinsoku w:val="0"/>
              <w:wordWrap w:val="0"/>
              <w:overflowPunct w:val="0"/>
              <w:spacing w:line="336" w:lineRule="atLeast"/>
              <w:ind w:firstLine="214"/>
              <w:rPr>
                <w:color w:val="000000"/>
                <w:spacing w:val="2"/>
                <w:szCs w:val="21"/>
              </w:rPr>
            </w:pPr>
          </w:p>
        </w:tc>
        <w:tc>
          <w:tcPr>
            <w:tcW w:w="3686" w:type="dxa"/>
            <w:tcBorders>
              <w:top w:val="single" w:sz="4" w:space="0" w:color="000000"/>
              <w:left w:val="single" w:sz="4" w:space="0" w:color="000000"/>
              <w:bottom w:val="single" w:sz="4" w:space="0" w:color="000000"/>
              <w:right w:val="single" w:sz="4" w:space="0" w:color="000000"/>
            </w:tcBorders>
          </w:tcPr>
          <w:p w14:paraId="155B0A1B" w14:textId="77777777" w:rsidR="00C704BD" w:rsidRPr="00710315" w:rsidRDefault="00C704BD" w:rsidP="001D33C4">
            <w:pPr>
              <w:suppressAutoHyphens/>
              <w:kinsoku w:val="0"/>
              <w:wordWrap w:val="0"/>
              <w:overflowPunct w:val="0"/>
              <w:spacing w:line="336" w:lineRule="atLeast"/>
              <w:ind w:firstLine="214"/>
              <w:rPr>
                <w:color w:val="000000"/>
                <w:spacing w:val="2"/>
                <w:szCs w:val="21"/>
              </w:rPr>
            </w:pPr>
          </w:p>
          <w:p w14:paraId="609F7357" w14:textId="77777777" w:rsidR="00C704BD" w:rsidRPr="00710315" w:rsidRDefault="00C704BD" w:rsidP="001D33C4">
            <w:pPr>
              <w:suppressAutoHyphens/>
              <w:kinsoku w:val="0"/>
              <w:wordWrap w:val="0"/>
              <w:overflowPunct w:val="0"/>
              <w:spacing w:line="336" w:lineRule="atLeast"/>
              <w:ind w:firstLine="214"/>
              <w:rPr>
                <w:color w:val="000000"/>
                <w:spacing w:val="2"/>
                <w:szCs w:val="21"/>
              </w:rPr>
            </w:pPr>
          </w:p>
          <w:p w14:paraId="6018C006" w14:textId="77777777" w:rsidR="00C704BD" w:rsidRPr="00710315" w:rsidRDefault="00C704BD" w:rsidP="001D33C4">
            <w:pPr>
              <w:suppressAutoHyphens/>
              <w:kinsoku w:val="0"/>
              <w:wordWrap w:val="0"/>
              <w:overflowPunct w:val="0"/>
              <w:spacing w:line="336" w:lineRule="atLeast"/>
              <w:ind w:firstLine="214"/>
              <w:rPr>
                <w:color w:val="000000"/>
                <w:spacing w:val="2"/>
                <w:szCs w:val="21"/>
              </w:rPr>
            </w:pPr>
          </w:p>
        </w:tc>
      </w:tr>
    </w:tbl>
    <w:p w14:paraId="734DAAE4" w14:textId="77777777" w:rsidR="00C704BD" w:rsidRPr="00710315" w:rsidRDefault="00C704BD" w:rsidP="00C704BD">
      <w:pPr>
        <w:ind w:firstLine="210"/>
        <w:rPr>
          <w:rFonts w:ascii="‚l‚r –¾’©"/>
        </w:rPr>
      </w:pPr>
      <w:r w:rsidRPr="00710315">
        <w:rPr>
          <w:rFonts w:ascii="Times New Roman" w:cs="ＭＳ 明朝" w:hint="eastAsia"/>
          <w:color w:val="000000"/>
          <w:szCs w:val="21"/>
        </w:rPr>
        <w:t>※消費税及び地方消費税については、重複して計上することが無いよう注意すること。</w:t>
      </w:r>
    </w:p>
    <w:p w14:paraId="05A1DA3A" w14:textId="77777777" w:rsidR="00C704BD" w:rsidRPr="00710315" w:rsidRDefault="00C704BD" w:rsidP="00C704BD">
      <w:pPr>
        <w:ind w:firstLine="210"/>
        <w:rPr>
          <w:rFonts w:ascii="‚l‚r –¾’©"/>
        </w:rPr>
      </w:pPr>
    </w:p>
    <w:p w14:paraId="2D3D9E0A" w14:textId="77777777" w:rsidR="00C704BD" w:rsidRPr="00710315" w:rsidRDefault="00C704BD" w:rsidP="00C704BD">
      <w:pPr>
        <w:ind w:firstLine="210"/>
        <w:rPr>
          <w:rFonts w:ascii="‚l‚r –¾’©"/>
        </w:rPr>
      </w:pPr>
    </w:p>
    <w:p w14:paraId="2FE4BD9A" w14:textId="77777777" w:rsidR="00C704BD" w:rsidRPr="00710315" w:rsidRDefault="00C704BD" w:rsidP="00C704BD">
      <w:pPr>
        <w:ind w:firstLine="210"/>
        <w:jc w:val="right"/>
        <w:rPr>
          <w:rFonts w:ascii="‚l‚r –¾’©"/>
        </w:rPr>
      </w:pPr>
      <w:r w:rsidRPr="00710315">
        <w:rPr>
          <w:rFonts w:ascii="‚l‚r –¾’©"/>
        </w:rPr>
        <w:br w:type="page"/>
      </w:r>
      <w:r w:rsidRPr="00710315">
        <w:rPr>
          <w:rFonts w:ascii="‚l‚r –¾’©" w:hint="eastAsia"/>
        </w:rPr>
        <w:lastRenderedPageBreak/>
        <w:t>（別紙２）</w:t>
      </w:r>
    </w:p>
    <w:p w14:paraId="754A79DC" w14:textId="77777777" w:rsidR="00C704BD" w:rsidRPr="00710315" w:rsidRDefault="00C704BD" w:rsidP="00C704BD">
      <w:pPr>
        <w:ind w:firstLine="210"/>
        <w:jc w:val="center"/>
        <w:rPr>
          <w:rFonts w:ascii="‚l‚r –¾’©"/>
        </w:rPr>
      </w:pPr>
      <w:r w:rsidRPr="00710315">
        <w:rPr>
          <w:rFonts w:ascii="‚l‚r –¾’©" w:hint="eastAsia"/>
        </w:rPr>
        <w:t>履行体制図</w:t>
      </w:r>
    </w:p>
    <w:p w14:paraId="4531E09C" w14:textId="77777777" w:rsidR="00C704BD" w:rsidRPr="00710315" w:rsidRDefault="00C704BD" w:rsidP="00C704BD">
      <w:pPr>
        <w:ind w:firstLine="210"/>
        <w:jc w:val="center"/>
        <w:rPr>
          <w:rFonts w:ascii="‚l‚r –¾’©"/>
        </w:rPr>
      </w:pPr>
    </w:p>
    <w:p w14:paraId="2582ABE5" w14:textId="77777777" w:rsidR="00C704BD" w:rsidRPr="00710315" w:rsidRDefault="00C704BD" w:rsidP="00C704BD">
      <w:pPr>
        <w:ind w:firstLine="210"/>
        <w:rPr>
          <w:rFonts w:ascii="‚l‚r –¾’©"/>
        </w:rPr>
      </w:pPr>
      <w:r w:rsidRPr="00710315">
        <w:rPr>
          <w:rFonts w:ascii="‚l‚r –¾’©" w:hint="eastAsia"/>
        </w:rPr>
        <w:t>【履行体制図に記載すべき事項】</w:t>
      </w:r>
    </w:p>
    <w:p w14:paraId="21094743" w14:textId="77777777" w:rsidR="00C704BD" w:rsidRPr="00710315" w:rsidRDefault="00C704BD" w:rsidP="00C704BD">
      <w:pPr>
        <w:ind w:firstLine="210"/>
        <w:rPr>
          <w:rFonts w:hAnsi="ＭＳ 明朝"/>
          <w:szCs w:val="21"/>
        </w:rPr>
      </w:pPr>
      <w:r w:rsidRPr="00710315">
        <w:rPr>
          <w:rFonts w:hAnsi="ＭＳ 明朝" w:hint="eastAsia"/>
          <w:szCs w:val="21"/>
        </w:rPr>
        <w:t>・本委託業務の遂行に関与する全ての各事業参加者の事業者名及び住所</w:t>
      </w:r>
    </w:p>
    <w:p w14:paraId="7BFF8B5C" w14:textId="77777777" w:rsidR="00C704BD" w:rsidRPr="00710315" w:rsidRDefault="00C704BD" w:rsidP="00C704BD">
      <w:pPr>
        <w:ind w:firstLine="210"/>
        <w:rPr>
          <w:rFonts w:hAnsi="ＭＳ 明朝"/>
          <w:szCs w:val="21"/>
        </w:rPr>
      </w:pPr>
      <w:r w:rsidRPr="00710315">
        <w:rPr>
          <w:rFonts w:hAnsi="ＭＳ 明朝" w:hint="eastAsia"/>
          <w:szCs w:val="21"/>
        </w:rPr>
        <w:t>・契約金額</w:t>
      </w:r>
    </w:p>
    <w:p w14:paraId="15924734" w14:textId="77777777" w:rsidR="00C704BD" w:rsidRPr="00710315" w:rsidRDefault="00C704BD" w:rsidP="00C704BD">
      <w:pPr>
        <w:ind w:firstLine="210"/>
        <w:rPr>
          <w:rFonts w:hAnsi="ＭＳ 明朝"/>
          <w:szCs w:val="21"/>
        </w:rPr>
      </w:pPr>
      <w:r w:rsidRPr="00710315">
        <w:rPr>
          <w:rFonts w:hAnsi="ＭＳ 明朝" w:hint="eastAsia"/>
          <w:szCs w:val="21"/>
        </w:rPr>
        <w:t>・各事業参加者の行う業務の範囲（具体的かつ明確に記載すること）</w:t>
      </w:r>
    </w:p>
    <w:p w14:paraId="27C25641" w14:textId="77777777" w:rsidR="00C704BD" w:rsidRPr="00710315" w:rsidRDefault="00C704BD" w:rsidP="00C704BD">
      <w:pPr>
        <w:ind w:firstLine="210"/>
        <w:rPr>
          <w:rFonts w:hAnsi="ＭＳ 明朝"/>
          <w:szCs w:val="21"/>
        </w:rPr>
      </w:pPr>
      <w:r w:rsidRPr="00710315">
        <w:rPr>
          <w:rFonts w:hAnsi="ＭＳ 明朝" w:hint="eastAsia"/>
          <w:szCs w:val="21"/>
        </w:rPr>
        <w:t>・業務の分担関係を示すもの</w:t>
      </w:r>
    </w:p>
    <w:p w14:paraId="6573D693" w14:textId="77777777" w:rsidR="00C704BD" w:rsidRPr="00710315" w:rsidRDefault="00C704BD" w:rsidP="00C704BD">
      <w:pPr>
        <w:ind w:firstLine="210"/>
        <w:rPr>
          <w:rFonts w:hAnsi="ＭＳ 明朝"/>
          <w:szCs w:val="21"/>
        </w:rPr>
      </w:pPr>
    </w:p>
    <w:p w14:paraId="27FBB2E0" w14:textId="77777777" w:rsidR="00C704BD" w:rsidRPr="00710315" w:rsidRDefault="00C704BD" w:rsidP="00C704BD">
      <w:pPr>
        <w:ind w:firstLine="210"/>
        <w:rPr>
          <w:rFonts w:hAnsi="ＭＳ 明朝"/>
          <w:szCs w:val="21"/>
        </w:rPr>
      </w:pPr>
      <w:r w:rsidRPr="00710315">
        <w:rPr>
          <w:rFonts w:hAnsi="ＭＳ 明朝" w:hint="eastAsia"/>
          <w:szCs w:val="21"/>
        </w:rPr>
        <w:t>ただし、次に掲げる事業参加者については記入の必要はない。</w:t>
      </w:r>
    </w:p>
    <w:p w14:paraId="7E09FD4F" w14:textId="77777777" w:rsidR="00C704BD" w:rsidRPr="00710315" w:rsidRDefault="00C704BD" w:rsidP="00C704BD">
      <w:pPr>
        <w:ind w:firstLine="210"/>
        <w:rPr>
          <w:rFonts w:hAnsi="ＭＳ 明朝"/>
          <w:szCs w:val="21"/>
        </w:rPr>
      </w:pPr>
      <w:r w:rsidRPr="00710315">
        <w:rPr>
          <w:rFonts w:hAnsi="ＭＳ 明朝" w:hint="eastAsia"/>
          <w:szCs w:val="21"/>
        </w:rPr>
        <w:t>・契約金額１００万円未満の契約の相手方</w:t>
      </w:r>
    </w:p>
    <w:p w14:paraId="6047B9E8" w14:textId="77777777" w:rsidR="00C704BD" w:rsidRPr="00710315" w:rsidRDefault="00C704BD" w:rsidP="00C704BD">
      <w:pPr>
        <w:ind w:firstLine="210"/>
        <w:rPr>
          <w:rFonts w:hAnsi="ＭＳ 明朝"/>
          <w:szCs w:val="21"/>
        </w:rPr>
      </w:pPr>
    </w:p>
    <w:p w14:paraId="3AB3DD03" w14:textId="77777777" w:rsidR="00C704BD" w:rsidRPr="00710315" w:rsidRDefault="00C704BD" w:rsidP="00C704BD">
      <w:pPr>
        <w:ind w:firstLine="210"/>
        <w:rPr>
          <w:rFonts w:hAnsi="ＭＳ 明朝"/>
          <w:szCs w:val="21"/>
        </w:rPr>
      </w:pPr>
      <w:r w:rsidRPr="00710315">
        <w:rPr>
          <w:rFonts w:hAnsi="ＭＳ 明朝" w:hint="eastAsia"/>
          <w:szCs w:val="21"/>
        </w:rPr>
        <w:t>①通常（甲乙間）の契約の場合</w:t>
      </w:r>
    </w:p>
    <w:tbl>
      <w:tblPr>
        <w:tblW w:w="9214"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527"/>
        <w:gridCol w:w="2159"/>
        <w:gridCol w:w="2589"/>
        <w:gridCol w:w="2939"/>
      </w:tblGrid>
      <w:tr w:rsidR="00C704BD" w:rsidRPr="00710315" w14:paraId="77ADAC5A" w14:textId="77777777" w:rsidTr="001D33C4">
        <w:trPr>
          <w:trHeight w:val="292"/>
        </w:trPr>
        <w:tc>
          <w:tcPr>
            <w:tcW w:w="1527" w:type="dxa"/>
          </w:tcPr>
          <w:p w14:paraId="21328CDD" w14:textId="77777777" w:rsidR="00C704BD" w:rsidRPr="00710315" w:rsidRDefault="00C704BD" w:rsidP="001D33C4">
            <w:pPr>
              <w:ind w:firstLine="210"/>
              <w:rPr>
                <w:rFonts w:hAnsi="ＭＳ 明朝"/>
                <w:szCs w:val="21"/>
              </w:rPr>
            </w:pPr>
            <w:r w:rsidRPr="00710315">
              <w:rPr>
                <w:rFonts w:hAnsi="ＭＳ 明朝" w:hint="eastAsia"/>
                <w:szCs w:val="21"/>
              </w:rPr>
              <w:t>事業者名</w:t>
            </w:r>
          </w:p>
        </w:tc>
        <w:tc>
          <w:tcPr>
            <w:tcW w:w="2159" w:type="dxa"/>
          </w:tcPr>
          <w:p w14:paraId="2B52CCC8" w14:textId="77777777" w:rsidR="00C704BD" w:rsidRPr="00710315" w:rsidRDefault="00C704BD" w:rsidP="001D33C4">
            <w:pPr>
              <w:ind w:firstLine="210"/>
              <w:rPr>
                <w:rFonts w:hAnsi="ＭＳ 明朝"/>
                <w:szCs w:val="21"/>
              </w:rPr>
            </w:pPr>
            <w:r w:rsidRPr="00710315">
              <w:rPr>
                <w:rFonts w:hAnsi="ＭＳ 明朝" w:hint="eastAsia"/>
                <w:szCs w:val="21"/>
              </w:rPr>
              <w:t>住所</w:t>
            </w:r>
          </w:p>
        </w:tc>
        <w:tc>
          <w:tcPr>
            <w:tcW w:w="2589" w:type="dxa"/>
          </w:tcPr>
          <w:p w14:paraId="2286EDF9" w14:textId="77777777" w:rsidR="00C704BD" w:rsidRPr="00710315" w:rsidRDefault="00C704BD" w:rsidP="001D33C4">
            <w:pPr>
              <w:ind w:firstLine="210"/>
              <w:rPr>
                <w:rFonts w:hAnsi="ＭＳ 明朝"/>
                <w:szCs w:val="21"/>
              </w:rPr>
            </w:pPr>
            <w:r w:rsidRPr="00710315">
              <w:rPr>
                <w:rFonts w:hAnsi="ＭＳ 明朝" w:hint="eastAsia"/>
                <w:szCs w:val="21"/>
              </w:rPr>
              <w:t>契約金額</w:t>
            </w:r>
            <w:r w:rsidRPr="00710315">
              <w:rPr>
                <w:rFonts w:hAnsi="ＭＳ 明朝" w:hint="eastAsia"/>
                <w:szCs w:val="21"/>
              </w:rPr>
              <w:t>(</w:t>
            </w:r>
            <w:r w:rsidRPr="00710315">
              <w:rPr>
                <w:rFonts w:hAnsi="ＭＳ 明朝" w:hint="eastAsia"/>
                <w:szCs w:val="21"/>
              </w:rPr>
              <w:t>税込</w:t>
            </w:r>
            <w:r w:rsidRPr="00710315">
              <w:rPr>
                <w:rFonts w:hAnsi="ＭＳ 明朝" w:hint="eastAsia"/>
                <w:szCs w:val="21"/>
              </w:rPr>
              <w:t>)</w:t>
            </w:r>
          </w:p>
        </w:tc>
        <w:tc>
          <w:tcPr>
            <w:tcW w:w="2939" w:type="dxa"/>
          </w:tcPr>
          <w:p w14:paraId="2D6430B7" w14:textId="77777777" w:rsidR="00C704BD" w:rsidRPr="00710315" w:rsidRDefault="00C704BD" w:rsidP="001D33C4">
            <w:pPr>
              <w:ind w:firstLine="210"/>
              <w:rPr>
                <w:rFonts w:hAnsi="ＭＳ 明朝"/>
                <w:szCs w:val="21"/>
              </w:rPr>
            </w:pPr>
            <w:r w:rsidRPr="00710315">
              <w:rPr>
                <w:rFonts w:hAnsi="ＭＳ 明朝" w:hint="eastAsia"/>
                <w:szCs w:val="21"/>
              </w:rPr>
              <w:t>業務の範囲</w:t>
            </w:r>
          </w:p>
        </w:tc>
      </w:tr>
      <w:tr w:rsidR="00C704BD" w:rsidRPr="00710315" w14:paraId="5EF98490" w14:textId="77777777" w:rsidTr="001D33C4">
        <w:trPr>
          <w:trHeight w:val="292"/>
        </w:trPr>
        <w:tc>
          <w:tcPr>
            <w:tcW w:w="1527" w:type="dxa"/>
          </w:tcPr>
          <w:p w14:paraId="5CB9EAA9" w14:textId="77777777" w:rsidR="00C704BD" w:rsidRPr="00710315" w:rsidRDefault="00C704BD" w:rsidP="001D33C4">
            <w:pPr>
              <w:ind w:firstLine="210"/>
              <w:rPr>
                <w:rFonts w:hAnsi="ＭＳ 明朝"/>
                <w:szCs w:val="21"/>
              </w:rPr>
            </w:pPr>
            <w:r w:rsidRPr="00710315">
              <w:rPr>
                <w:rFonts w:hAnsi="ＭＳ 明朝" w:hint="eastAsia"/>
                <w:szCs w:val="21"/>
              </w:rPr>
              <w:t>○○（乙の事業者名を記載）</w:t>
            </w:r>
          </w:p>
        </w:tc>
        <w:tc>
          <w:tcPr>
            <w:tcW w:w="2159" w:type="dxa"/>
          </w:tcPr>
          <w:p w14:paraId="636C39DF" w14:textId="77777777" w:rsidR="00C704BD" w:rsidRPr="00710315" w:rsidRDefault="00C704BD" w:rsidP="001D33C4">
            <w:pPr>
              <w:ind w:firstLine="210"/>
              <w:rPr>
                <w:rFonts w:hAnsi="ＭＳ 明朝"/>
                <w:szCs w:val="21"/>
              </w:rPr>
            </w:pPr>
            <w:r w:rsidRPr="00710315">
              <w:rPr>
                <w:rFonts w:hAnsi="ＭＳ 明朝" w:hint="eastAsia"/>
                <w:szCs w:val="21"/>
              </w:rPr>
              <w:t>東京都○○区・・・・</w:t>
            </w:r>
          </w:p>
        </w:tc>
        <w:tc>
          <w:tcPr>
            <w:tcW w:w="2589" w:type="dxa"/>
          </w:tcPr>
          <w:p w14:paraId="49F5101B" w14:textId="77777777" w:rsidR="00C704BD" w:rsidRPr="00710315" w:rsidRDefault="00C704BD" w:rsidP="001D33C4">
            <w:pPr>
              <w:ind w:firstLine="210"/>
              <w:rPr>
                <w:rFonts w:hAnsi="ＭＳ 明朝"/>
                <w:szCs w:val="21"/>
              </w:rPr>
            </w:pPr>
            <w:r w:rsidRPr="00710315">
              <w:rPr>
                <w:rFonts w:hAnsi="ＭＳ 明朝" w:hint="eastAsia"/>
                <w:szCs w:val="21"/>
              </w:rPr>
              <w:t>※甲乙間の契約金額について、算用数字を使用し、円単位で表記</w:t>
            </w:r>
          </w:p>
        </w:tc>
        <w:tc>
          <w:tcPr>
            <w:tcW w:w="2939" w:type="dxa"/>
          </w:tcPr>
          <w:p w14:paraId="5977AB75" w14:textId="77777777" w:rsidR="00C704BD" w:rsidRPr="00710315" w:rsidRDefault="00C704BD" w:rsidP="001D33C4">
            <w:pPr>
              <w:ind w:firstLine="210"/>
              <w:rPr>
                <w:rFonts w:hAnsi="ＭＳ 明朝"/>
                <w:szCs w:val="21"/>
              </w:rPr>
            </w:pPr>
            <w:r w:rsidRPr="00710315">
              <w:rPr>
                <w:rFonts w:hAnsi="ＭＳ 明朝" w:hint="eastAsia"/>
                <w:szCs w:val="21"/>
              </w:rPr>
              <w:t>※できる限り詳細に記入のこと</w:t>
            </w:r>
          </w:p>
        </w:tc>
      </w:tr>
      <w:tr w:rsidR="00C704BD" w:rsidRPr="00710315" w14:paraId="70529073" w14:textId="77777777" w:rsidTr="001D33C4">
        <w:trPr>
          <w:trHeight w:val="292"/>
        </w:trPr>
        <w:tc>
          <w:tcPr>
            <w:tcW w:w="1527" w:type="dxa"/>
          </w:tcPr>
          <w:p w14:paraId="255F7915" w14:textId="77777777" w:rsidR="00C704BD" w:rsidRPr="00710315" w:rsidRDefault="00C704BD" w:rsidP="001D33C4">
            <w:pPr>
              <w:ind w:firstLine="210"/>
              <w:rPr>
                <w:rFonts w:hAnsi="ＭＳ 明朝"/>
                <w:szCs w:val="21"/>
              </w:rPr>
            </w:pPr>
            <w:r w:rsidRPr="00710315">
              <w:rPr>
                <w:rFonts w:hAnsi="ＭＳ 明朝" w:hint="eastAsia"/>
                <w:szCs w:val="21"/>
              </w:rPr>
              <w:t>Ａ（再委託先）</w:t>
            </w:r>
          </w:p>
        </w:tc>
        <w:tc>
          <w:tcPr>
            <w:tcW w:w="2159" w:type="dxa"/>
          </w:tcPr>
          <w:p w14:paraId="5AB4DC44" w14:textId="77777777" w:rsidR="00C704BD" w:rsidRPr="00710315" w:rsidRDefault="00C704BD" w:rsidP="001D33C4">
            <w:pPr>
              <w:ind w:firstLine="210"/>
              <w:rPr>
                <w:rFonts w:hAnsi="ＭＳ 明朝"/>
                <w:szCs w:val="21"/>
              </w:rPr>
            </w:pPr>
            <w:r w:rsidRPr="00710315">
              <w:rPr>
                <w:rFonts w:hAnsi="ＭＳ 明朝" w:hint="eastAsia"/>
                <w:szCs w:val="21"/>
              </w:rPr>
              <w:t>東京都○○区・・・・</w:t>
            </w:r>
          </w:p>
        </w:tc>
        <w:tc>
          <w:tcPr>
            <w:tcW w:w="2589" w:type="dxa"/>
          </w:tcPr>
          <w:p w14:paraId="6772FB09" w14:textId="77777777" w:rsidR="00C704BD" w:rsidRPr="00710315" w:rsidRDefault="00C704BD" w:rsidP="001D33C4">
            <w:pPr>
              <w:ind w:firstLine="210"/>
              <w:rPr>
                <w:rFonts w:hAnsi="ＭＳ 明朝"/>
                <w:szCs w:val="21"/>
              </w:rPr>
            </w:pPr>
            <w:r w:rsidRPr="00710315">
              <w:rPr>
                <w:rFonts w:hAnsi="ＭＳ 明朝" w:hint="eastAsia"/>
                <w:szCs w:val="21"/>
              </w:rPr>
              <w:t>※乙と各事業者間の契約金額について、算用数字を使用し、円単位で表記</w:t>
            </w:r>
          </w:p>
        </w:tc>
        <w:tc>
          <w:tcPr>
            <w:tcW w:w="2939" w:type="dxa"/>
          </w:tcPr>
          <w:p w14:paraId="41157C69" w14:textId="77777777" w:rsidR="00C704BD" w:rsidRPr="00710315" w:rsidRDefault="00C704BD" w:rsidP="001D33C4">
            <w:pPr>
              <w:ind w:firstLine="210"/>
              <w:rPr>
                <w:rFonts w:hAnsi="ＭＳ 明朝"/>
                <w:szCs w:val="21"/>
              </w:rPr>
            </w:pPr>
            <w:r w:rsidRPr="00710315">
              <w:rPr>
                <w:rFonts w:hAnsi="ＭＳ 明朝" w:hint="eastAsia"/>
                <w:szCs w:val="21"/>
              </w:rPr>
              <w:t>※できる限り詳細に記入のこと</w:t>
            </w:r>
          </w:p>
        </w:tc>
      </w:tr>
      <w:tr w:rsidR="00C704BD" w:rsidRPr="00710315" w14:paraId="709FEA32" w14:textId="77777777" w:rsidTr="001D33C4">
        <w:trPr>
          <w:trHeight w:val="271"/>
        </w:trPr>
        <w:tc>
          <w:tcPr>
            <w:tcW w:w="1527" w:type="dxa"/>
          </w:tcPr>
          <w:p w14:paraId="2A7C707C" w14:textId="77777777" w:rsidR="00C704BD" w:rsidRPr="00710315" w:rsidRDefault="00C704BD" w:rsidP="001D33C4">
            <w:pPr>
              <w:ind w:firstLine="210"/>
              <w:rPr>
                <w:rFonts w:hAnsi="ＭＳ 明朝"/>
                <w:szCs w:val="21"/>
              </w:rPr>
            </w:pPr>
            <w:r w:rsidRPr="00710315">
              <w:rPr>
                <w:rFonts w:hAnsi="ＭＳ 明朝" w:hint="eastAsia"/>
                <w:szCs w:val="21"/>
              </w:rPr>
              <w:t>Ｂ（再委託先）</w:t>
            </w:r>
          </w:p>
        </w:tc>
        <w:tc>
          <w:tcPr>
            <w:tcW w:w="2159" w:type="dxa"/>
          </w:tcPr>
          <w:p w14:paraId="02F3FD52" w14:textId="77777777" w:rsidR="00C704BD" w:rsidRPr="00710315" w:rsidRDefault="00C704BD" w:rsidP="001D33C4">
            <w:pPr>
              <w:ind w:firstLine="210"/>
              <w:rPr>
                <w:rFonts w:hAnsi="ＭＳ 明朝"/>
                <w:szCs w:val="21"/>
              </w:rPr>
            </w:pPr>
            <w:r w:rsidRPr="00710315">
              <w:rPr>
                <w:rFonts w:hAnsi="ＭＳ 明朝" w:hint="eastAsia"/>
                <w:szCs w:val="21"/>
              </w:rPr>
              <w:t>〃</w:t>
            </w:r>
          </w:p>
        </w:tc>
        <w:tc>
          <w:tcPr>
            <w:tcW w:w="2589" w:type="dxa"/>
          </w:tcPr>
          <w:p w14:paraId="6549F613" w14:textId="77777777" w:rsidR="00C704BD" w:rsidRPr="00710315" w:rsidRDefault="00C704BD" w:rsidP="001D33C4">
            <w:pPr>
              <w:ind w:firstLine="210"/>
              <w:rPr>
                <w:rFonts w:hAnsi="ＭＳ 明朝"/>
                <w:szCs w:val="21"/>
              </w:rPr>
            </w:pPr>
            <w:r w:rsidRPr="00710315">
              <w:rPr>
                <w:rFonts w:hAnsi="ＭＳ 明朝" w:hint="eastAsia"/>
                <w:szCs w:val="21"/>
              </w:rPr>
              <w:t>〃</w:t>
            </w:r>
          </w:p>
        </w:tc>
        <w:tc>
          <w:tcPr>
            <w:tcW w:w="2939" w:type="dxa"/>
          </w:tcPr>
          <w:p w14:paraId="61721516" w14:textId="77777777" w:rsidR="00C704BD" w:rsidRPr="00710315" w:rsidRDefault="00C704BD" w:rsidP="001D33C4">
            <w:pPr>
              <w:ind w:firstLine="210"/>
              <w:rPr>
                <w:rFonts w:hAnsi="ＭＳ 明朝"/>
                <w:szCs w:val="21"/>
              </w:rPr>
            </w:pPr>
            <w:r w:rsidRPr="00710315">
              <w:rPr>
                <w:rFonts w:hAnsi="ＭＳ 明朝" w:hint="eastAsia"/>
                <w:szCs w:val="21"/>
              </w:rPr>
              <w:t>〃</w:t>
            </w:r>
          </w:p>
        </w:tc>
      </w:tr>
      <w:tr w:rsidR="00C704BD" w:rsidRPr="00710315" w14:paraId="34357071" w14:textId="77777777" w:rsidTr="001D33C4">
        <w:trPr>
          <w:trHeight w:val="271"/>
        </w:trPr>
        <w:tc>
          <w:tcPr>
            <w:tcW w:w="1527" w:type="dxa"/>
          </w:tcPr>
          <w:p w14:paraId="41E86E02" w14:textId="77777777" w:rsidR="00C704BD" w:rsidRPr="00710315" w:rsidRDefault="00C704BD" w:rsidP="001D33C4">
            <w:pPr>
              <w:ind w:firstLine="210"/>
              <w:rPr>
                <w:rFonts w:hAnsi="ＭＳ 明朝"/>
                <w:szCs w:val="21"/>
              </w:rPr>
            </w:pPr>
            <w:r w:rsidRPr="00710315">
              <w:rPr>
                <w:rFonts w:hAnsi="ＭＳ 明朝" w:hint="eastAsia"/>
                <w:szCs w:val="21"/>
              </w:rPr>
              <w:t>Ｃ未定（再委託先）</w:t>
            </w:r>
          </w:p>
        </w:tc>
        <w:tc>
          <w:tcPr>
            <w:tcW w:w="2159" w:type="dxa"/>
          </w:tcPr>
          <w:p w14:paraId="0CD127A9" w14:textId="77777777" w:rsidR="00C704BD" w:rsidRPr="00710315" w:rsidRDefault="00C704BD" w:rsidP="001D33C4">
            <w:pPr>
              <w:ind w:firstLine="210"/>
              <w:rPr>
                <w:rFonts w:hAnsi="ＭＳ 明朝"/>
                <w:szCs w:val="21"/>
              </w:rPr>
            </w:pPr>
            <w:r w:rsidRPr="00710315">
              <w:rPr>
                <w:rFonts w:hAnsi="ＭＳ 明朝" w:hint="eastAsia"/>
                <w:szCs w:val="21"/>
              </w:rPr>
              <w:t>〃</w:t>
            </w:r>
          </w:p>
        </w:tc>
        <w:tc>
          <w:tcPr>
            <w:tcW w:w="2589" w:type="dxa"/>
          </w:tcPr>
          <w:p w14:paraId="4EEB2535" w14:textId="77777777" w:rsidR="00C704BD" w:rsidRPr="00710315" w:rsidRDefault="00C704BD" w:rsidP="001D33C4">
            <w:pPr>
              <w:ind w:firstLine="210"/>
              <w:rPr>
                <w:rFonts w:hAnsi="ＭＳ 明朝"/>
                <w:szCs w:val="21"/>
              </w:rPr>
            </w:pPr>
            <w:r w:rsidRPr="00710315">
              <w:rPr>
                <w:rFonts w:hAnsi="ＭＳ 明朝" w:hint="eastAsia"/>
                <w:szCs w:val="21"/>
              </w:rPr>
              <w:t>〃</w:t>
            </w:r>
          </w:p>
        </w:tc>
        <w:tc>
          <w:tcPr>
            <w:tcW w:w="2939" w:type="dxa"/>
          </w:tcPr>
          <w:p w14:paraId="2DFF3F8B" w14:textId="77777777" w:rsidR="00C704BD" w:rsidRPr="00710315" w:rsidRDefault="00C704BD" w:rsidP="001D33C4">
            <w:pPr>
              <w:ind w:firstLine="210"/>
              <w:rPr>
                <w:rFonts w:hAnsi="ＭＳ 明朝"/>
                <w:szCs w:val="21"/>
              </w:rPr>
            </w:pPr>
            <w:r w:rsidRPr="00710315">
              <w:rPr>
                <w:rFonts w:hAnsi="ＭＳ 明朝" w:hint="eastAsia"/>
                <w:szCs w:val="21"/>
              </w:rPr>
              <w:t>〃</w:t>
            </w:r>
          </w:p>
        </w:tc>
      </w:tr>
      <w:tr w:rsidR="00C704BD" w:rsidRPr="00710315" w14:paraId="027DB9E9" w14:textId="77777777" w:rsidTr="001D33C4">
        <w:trPr>
          <w:trHeight w:val="271"/>
        </w:trPr>
        <w:tc>
          <w:tcPr>
            <w:tcW w:w="1527" w:type="dxa"/>
          </w:tcPr>
          <w:p w14:paraId="01277AB1" w14:textId="77777777" w:rsidR="00C704BD" w:rsidRPr="00710315" w:rsidRDefault="00C704BD" w:rsidP="001D33C4">
            <w:pPr>
              <w:ind w:firstLine="210"/>
              <w:rPr>
                <w:rFonts w:hAnsi="ＭＳ 明朝"/>
                <w:szCs w:val="21"/>
              </w:rPr>
            </w:pPr>
            <w:r w:rsidRPr="00710315">
              <w:rPr>
                <w:rFonts w:hAnsi="ＭＳ 明朝" w:hint="eastAsia"/>
                <w:szCs w:val="21"/>
              </w:rPr>
              <w:t>Ｄ（再々委託先）</w:t>
            </w:r>
          </w:p>
        </w:tc>
        <w:tc>
          <w:tcPr>
            <w:tcW w:w="2159" w:type="dxa"/>
          </w:tcPr>
          <w:p w14:paraId="629A9165" w14:textId="77777777" w:rsidR="00C704BD" w:rsidRPr="00710315" w:rsidRDefault="00C704BD" w:rsidP="001D33C4">
            <w:pPr>
              <w:ind w:firstLine="210"/>
              <w:rPr>
                <w:rFonts w:hAnsi="ＭＳ 明朝"/>
                <w:szCs w:val="21"/>
              </w:rPr>
            </w:pPr>
            <w:r w:rsidRPr="00710315">
              <w:rPr>
                <w:rFonts w:hAnsi="ＭＳ 明朝" w:hint="eastAsia"/>
                <w:szCs w:val="21"/>
              </w:rPr>
              <w:t>〃</w:t>
            </w:r>
          </w:p>
        </w:tc>
        <w:tc>
          <w:tcPr>
            <w:tcW w:w="2589" w:type="dxa"/>
          </w:tcPr>
          <w:p w14:paraId="5EC8B944" w14:textId="77777777" w:rsidR="00C704BD" w:rsidRPr="00710315" w:rsidRDefault="00C704BD" w:rsidP="001D33C4">
            <w:pPr>
              <w:ind w:firstLine="210"/>
              <w:rPr>
                <w:rFonts w:hAnsi="ＭＳ 明朝"/>
                <w:szCs w:val="21"/>
              </w:rPr>
            </w:pPr>
            <w:r w:rsidRPr="00710315">
              <w:rPr>
                <w:rFonts w:hAnsi="ＭＳ 明朝" w:hint="eastAsia"/>
                <w:szCs w:val="21"/>
              </w:rPr>
              <w:t>記入不要</w:t>
            </w:r>
          </w:p>
        </w:tc>
        <w:tc>
          <w:tcPr>
            <w:tcW w:w="2939" w:type="dxa"/>
          </w:tcPr>
          <w:p w14:paraId="55784862" w14:textId="77777777" w:rsidR="00C704BD" w:rsidRPr="00710315" w:rsidRDefault="00C704BD" w:rsidP="001D33C4">
            <w:pPr>
              <w:ind w:firstLine="210"/>
              <w:rPr>
                <w:rFonts w:hAnsi="ＭＳ 明朝"/>
                <w:szCs w:val="21"/>
              </w:rPr>
            </w:pPr>
            <w:r w:rsidRPr="00710315">
              <w:rPr>
                <w:rFonts w:hAnsi="ＭＳ 明朝" w:hint="eastAsia"/>
                <w:szCs w:val="21"/>
              </w:rPr>
              <w:t>〃</w:t>
            </w:r>
          </w:p>
        </w:tc>
      </w:tr>
      <w:tr w:rsidR="00C704BD" w:rsidRPr="00710315" w14:paraId="796ABB7A" w14:textId="77777777" w:rsidTr="001D33C4">
        <w:trPr>
          <w:trHeight w:val="271"/>
        </w:trPr>
        <w:tc>
          <w:tcPr>
            <w:tcW w:w="1527" w:type="dxa"/>
          </w:tcPr>
          <w:p w14:paraId="2C51DF1C" w14:textId="77777777" w:rsidR="00C704BD" w:rsidRPr="00710315" w:rsidRDefault="00C704BD" w:rsidP="001D33C4">
            <w:pPr>
              <w:ind w:firstLine="210"/>
              <w:rPr>
                <w:rFonts w:hAnsi="ＭＳ 明朝"/>
                <w:szCs w:val="21"/>
              </w:rPr>
            </w:pPr>
            <w:r w:rsidRPr="00710315">
              <w:rPr>
                <w:rFonts w:hAnsi="ＭＳ 明朝" w:hint="eastAsia"/>
                <w:szCs w:val="21"/>
              </w:rPr>
              <w:t>Ｅ未定（再々委託先）</w:t>
            </w:r>
          </w:p>
        </w:tc>
        <w:tc>
          <w:tcPr>
            <w:tcW w:w="2159" w:type="dxa"/>
          </w:tcPr>
          <w:p w14:paraId="5BE9093E" w14:textId="77777777" w:rsidR="00C704BD" w:rsidRPr="00710315" w:rsidRDefault="00C704BD" w:rsidP="001D33C4">
            <w:pPr>
              <w:ind w:firstLine="210"/>
              <w:rPr>
                <w:rFonts w:hAnsi="ＭＳ 明朝"/>
                <w:szCs w:val="21"/>
              </w:rPr>
            </w:pPr>
            <w:r w:rsidRPr="00710315">
              <w:rPr>
                <w:rFonts w:hAnsi="ＭＳ 明朝" w:hint="eastAsia"/>
                <w:szCs w:val="21"/>
              </w:rPr>
              <w:t>〃</w:t>
            </w:r>
          </w:p>
        </w:tc>
        <w:tc>
          <w:tcPr>
            <w:tcW w:w="2589" w:type="dxa"/>
          </w:tcPr>
          <w:p w14:paraId="161478BA" w14:textId="77777777" w:rsidR="00C704BD" w:rsidRPr="00710315" w:rsidRDefault="00C704BD" w:rsidP="001D33C4">
            <w:pPr>
              <w:ind w:firstLine="210"/>
              <w:rPr>
                <w:rFonts w:hAnsi="ＭＳ 明朝"/>
                <w:szCs w:val="21"/>
              </w:rPr>
            </w:pPr>
            <w:r w:rsidRPr="00710315">
              <w:rPr>
                <w:rFonts w:hAnsi="ＭＳ 明朝" w:hint="eastAsia"/>
                <w:szCs w:val="21"/>
              </w:rPr>
              <w:t>〃</w:t>
            </w:r>
          </w:p>
        </w:tc>
        <w:tc>
          <w:tcPr>
            <w:tcW w:w="2939" w:type="dxa"/>
          </w:tcPr>
          <w:p w14:paraId="2A682BF2" w14:textId="77777777" w:rsidR="00C704BD" w:rsidRPr="00710315" w:rsidRDefault="00C704BD" w:rsidP="001D33C4">
            <w:pPr>
              <w:ind w:firstLine="210"/>
              <w:rPr>
                <w:rFonts w:hAnsi="ＭＳ 明朝"/>
                <w:szCs w:val="21"/>
              </w:rPr>
            </w:pPr>
            <w:r w:rsidRPr="00710315">
              <w:rPr>
                <w:rFonts w:hAnsi="ＭＳ 明朝" w:hint="eastAsia"/>
                <w:szCs w:val="21"/>
              </w:rPr>
              <w:t>〃</w:t>
            </w:r>
          </w:p>
        </w:tc>
      </w:tr>
      <w:tr w:rsidR="00C704BD" w:rsidRPr="00710315" w14:paraId="287A4E8D" w14:textId="77777777" w:rsidTr="001D33C4">
        <w:trPr>
          <w:trHeight w:val="271"/>
        </w:trPr>
        <w:tc>
          <w:tcPr>
            <w:tcW w:w="1527" w:type="dxa"/>
          </w:tcPr>
          <w:p w14:paraId="0EA72BFD" w14:textId="77777777" w:rsidR="00C704BD" w:rsidRPr="00710315" w:rsidRDefault="00C704BD" w:rsidP="001D33C4">
            <w:pPr>
              <w:ind w:firstLine="210"/>
              <w:rPr>
                <w:rFonts w:hAnsi="ＭＳ 明朝"/>
                <w:szCs w:val="21"/>
              </w:rPr>
            </w:pPr>
            <w:r w:rsidRPr="00710315">
              <w:rPr>
                <w:rFonts w:hAnsi="ＭＳ 明朝" w:hint="eastAsia"/>
                <w:szCs w:val="21"/>
              </w:rPr>
              <w:t>Ｆ（それ以下の委託先）</w:t>
            </w:r>
          </w:p>
        </w:tc>
        <w:tc>
          <w:tcPr>
            <w:tcW w:w="2159" w:type="dxa"/>
          </w:tcPr>
          <w:p w14:paraId="3E4F3558" w14:textId="77777777" w:rsidR="00C704BD" w:rsidRPr="00710315" w:rsidRDefault="00C704BD" w:rsidP="001D33C4">
            <w:pPr>
              <w:ind w:firstLine="210"/>
              <w:rPr>
                <w:rFonts w:hAnsi="ＭＳ 明朝"/>
                <w:szCs w:val="21"/>
              </w:rPr>
            </w:pPr>
            <w:r w:rsidRPr="00710315">
              <w:rPr>
                <w:rFonts w:hAnsi="ＭＳ 明朝" w:hint="eastAsia"/>
                <w:szCs w:val="21"/>
              </w:rPr>
              <w:t>〃</w:t>
            </w:r>
          </w:p>
        </w:tc>
        <w:tc>
          <w:tcPr>
            <w:tcW w:w="2589" w:type="dxa"/>
          </w:tcPr>
          <w:p w14:paraId="7FBE3FCA" w14:textId="77777777" w:rsidR="00C704BD" w:rsidRPr="00710315" w:rsidRDefault="00C704BD" w:rsidP="001D33C4">
            <w:pPr>
              <w:ind w:firstLine="210"/>
              <w:rPr>
                <w:rFonts w:hAnsi="ＭＳ 明朝"/>
                <w:szCs w:val="21"/>
              </w:rPr>
            </w:pPr>
            <w:r w:rsidRPr="00710315">
              <w:rPr>
                <w:rFonts w:hAnsi="ＭＳ 明朝" w:hint="eastAsia"/>
                <w:szCs w:val="21"/>
              </w:rPr>
              <w:t>〃</w:t>
            </w:r>
          </w:p>
        </w:tc>
        <w:tc>
          <w:tcPr>
            <w:tcW w:w="2939" w:type="dxa"/>
          </w:tcPr>
          <w:p w14:paraId="40A22BE2" w14:textId="77777777" w:rsidR="00C704BD" w:rsidRPr="00710315" w:rsidRDefault="00C704BD" w:rsidP="001D33C4">
            <w:pPr>
              <w:ind w:firstLine="210"/>
              <w:rPr>
                <w:rFonts w:hAnsi="ＭＳ 明朝"/>
                <w:szCs w:val="21"/>
              </w:rPr>
            </w:pPr>
            <w:r w:rsidRPr="00710315">
              <w:rPr>
                <w:rFonts w:hAnsi="ＭＳ 明朝" w:hint="eastAsia"/>
                <w:szCs w:val="21"/>
              </w:rPr>
              <w:t>〃</w:t>
            </w:r>
          </w:p>
        </w:tc>
      </w:tr>
    </w:tbl>
    <w:p w14:paraId="77243BB4" w14:textId="77777777" w:rsidR="00C704BD" w:rsidRPr="00710315" w:rsidRDefault="00C704BD" w:rsidP="00C704BD">
      <w:pPr>
        <w:ind w:firstLine="210"/>
        <w:rPr>
          <w:rFonts w:ascii="‚l‚r –¾’©"/>
        </w:rPr>
      </w:pPr>
    </w:p>
    <w:p w14:paraId="44136958" w14:textId="77777777" w:rsidR="00C704BD" w:rsidRPr="00710315" w:rsidRDefault="00C704BD" w:rsidP="00C704BD">
      <w:pPr>
        <w:ind w:firstLine="210"/>
        <w:rPr>
          <w:rFonts w:ascii="‚l‚r –¾’©"/>
        </w:rPr>
      </w:pPr>
      <w:bookmarkStart w:id="9" w:name="_Hlk103765012"/>
      <w:r w:rsidRPr="00710315">
        <w:rPr>
          <w:rFonts w:ascii="‚l‚r –¾’©" w:hint="eastAsia"/>
        </w:rPr>
        <w:t>②再委託費率</w:t>
      </w:r>
    </w:p>
    <w:p w14:paraId="37BD1FAC" w14:textId="77777777" w:rsidR="00C704BD" w:rsidRPr="00710315" w:rsidRDefault="00C704BD" w:rsidP="00C704BD">
      <w:pPr>
        <w:ind w:leftChars="100" w:left="210" w:firstLine="210"/>
        <w:rPr>
          <w:rFonts w:ascii="‚l‚r –¾’©"/>
        </w:rPr>
      </w:pPr>
      <w:r w:rsidRPr="00710315">
        <w:rPr>
          <w:rFonts w:ascii="‚l‚r –¾’©" w:hint="eastAsia"/>
        </w:rPr>
        <w:t>再委託・外注費（※）の契約金額（見込）の総額（消費税込）÷契約総額（消費税込）</w:t>
      </w:r>
      <w:r w:rsidRPr="00710315">
        <w:rPr>
          <w:rFonts w:ascii="‚l‚r –¾’©"/>
        </w:rPr>
        <w:br/>
      </w:r>
      <w:r w:rsidRPr="00710315">
        <w:rPr>
          <w:rFonts w:ascii="‚l‚r –¾’©" w:hint="eastAsia"/>
        </w:rPr>
        <w:t>×１００により算出した率を記載。</w:t>
      </w:r>
    </w:p>
    <w:p w14:paraId="6D74E6FE" w14:textId="77777777" w:rsidR="00C704BD" w:rsidRPr="00710315" w:rsidRDefault="00C704BD" w:rsidP="00C704BD">
      <w:pPr>
        <w:pStyle w:val="aff"/>
        <w:numPr>
          <w:ilvl w:val="0"/>
          <w:numId w:val="42"/>
        </w:numPr>
        <w:ind w:leftChars="0" w:left="453" w:firstLineChars="0" w:firstLine="210"/>
        <w:rPr>
          <w:rFonts w:ascii="‚l‚r –¾’©"/>
        </w:rPr>
      </w:pPr>
      <w:r w:rsidRPr="00710315">
        <w:rPr>
          <w:rFonts w:ascii="‚l‚r –¾’©" w:hint="eastAsia"/>
        </w:rPr>
        <w:t>「再委託・外注費」：印刷製本費やその他諸経費（修繕・保守費、翻訳通訳、速記費用など）など他の事業者より特定の役務を提供してもらう事業費（請負その他委託の形式を問わない）、受託者が直接実施することができないもの又は適当でないものについて他の事業者に再委託するために必要な経費。</w:t>
      </w:r>
    </w:p>
    <w:bookmarkEnd w:id="9"/>
    <w:p w14:paraId="38CE927D" w14:textId="77777777" w:rsidR="00C704BD" w:rsidRPr="00710315" w:rsidRDefault="00C704BD" w:rsidP="00C704BD">
      <w:pPr>
        <w:ind w:firstLine="210"/>
        <w:rPr>
          <w:rFonts w:ascii="‚l‚r –¾’©"/>
        </w:rPr>
      </w:pPr>
      <w:r w:rsidRPr="00710315">
        <w:rPr>
          <w:rFonts w:ascii="‚l‚r –¾’©"/>
          <w:noProof/>
        </w:rPr>
        <mc:AlternateContent>
          <mc:Choice Requires="wps">
            <w:drawing>
              <wp:anchor distT="45720" distB="45720" distL="114300" distR="114300" simplePos="0" relativeHeight="251663872" behindDoc="0" locked="0" layoutInCell="1" allowOverlap="1" wp14:anchorId="4590AAEF" wp14:editId="59FA73DB">
                <wp:simplePos x="0" y="0"/>
                <wp:positionH relativeFrom="column">
                  <wp:posOffset>1991360</wp:posOffset>
                </wp:positionH>
                <wp:positionV relativeFrom="paragraph">
                  <wp:posOffset>78740</wp:posOffset>
                </wp:positionV>
                <wp:extent cx="3691890" cy="1404620"/>
                <wp:effectExtent l="0" t="0" r="0" b="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91890" cy="1404620"/>
                        </a:xfrm>
                        <a:prstGeom prst="rect">
                          <a:avLst/>
                        </a:prstGeom>
                        <a:noFill/>
                        <a:ln w="9525">
                          <a:noFill/>
                          <a:miter lim="800000"/>
                          <a:headEnd/>
                          <a:tailEnd/>
                        </a:ln>
                      </wps:spPr>
                      <wps:txbx>
                        <w:txbxContent>
                          <w:p w14:paraId="37C174C6" w14:textId="77777777" w:rsidR="00C704BD" w:rsidRDefault="00C704BD" w:rsidP="00C704BD">
                            <w:pPr>
                              <w:ind w:firstLine="210"/>
                            </w:pPr>
                            <w:r>
                              <w:rPr>
                                <w:rFonts w:ascii="‚l‚r –¾’©" w:hint="eastAsia"/>
                              </w:rPr>
                              <w:t>（</w:t>
                            </w:r>
                            <w:r w:rsidRPr="00DD43C9">
                              <w:rPr>
                                <w:rFonts w:ascii="‚l‚r –¾’©" w:hint="eastAsia"/>
                              </w:rPr>
                              <w:t>契約金額１００万円未満の再委託・外注費も含んだ金額で算出すること</w:t>
                            </w:r>
                            <w:r>
                              <w:rPr>
                                <w:rFonts w:ascii="‚l‚r –¾’©" w:hint="eastAsia"/>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590AAEF" id="_x0000_t202" coordsize="21600,21600" o:spt="202" path="m,l,21600r21600,l21600,xe">
                <v:stroke joinstyle="miter"/>
                <v:path gradientshapeok="t" o:connecttype="rect"/>
              </v:shapetype>
              <v:shape id="テキスト ボックス 2" o:spid="_x0000_s1027" type="#_x0000_t202" style="position:absolute;left:0;text-align:left;margin-left:156.8pt;margin-top:6.2pt;width:290.7pt;height:110.6pt;z-index:25166387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" filled="f" stroked="f">
                <v:textbox style="mso-fit-shape-to-text:t">
                  <w:txbxContent>
                    <w:p w14:paraId="37C174C6" w14:textId="77777777" w:rsidR="00C704BD" w:rsidRDefault="00C704BD" w:rsidP="00C704BD">
                      <w:pPr>
                        <w:ind w:firstLine="210"/>
                      </w:pPr>
                      <w:r>
                        <w:rPr>
                          <w:rFonts w:ascii="‚l‚r –¾’©" w:hint="eastAsia"/>
                        </w:rPr>
                        <w:t>（</w:t>
                      </w:r>
                      <w:r w:rsidRPr="00DD43C9">
                        <w:rPr>
                          <w:rFonts w:ascii="‚l‚r –¾’©" w:hint="eastAsia"/>
                        </w:rPr>
                        <w:t>契約金額１００万円未満の再委託・外注費も含んだ金額で算出すること</w:t>
                      </w:r>
                      <w:r>
                        <w:rPr>
                          <w:rFonts w:ascii="‚l‚r –¾’©" w:hint="eastAsia"/>
                        </w:rPr>
                        <w:t>）</w:t>
                      </w:r>
                    </w:p>
                  </w:txbxContent>
                </v:textbox>
              </v:shape>
            </w:pict>
          </mc:Fallback>
        </mc:AlternateContent>
      </w:r>
    </w:p>
    <w:tbl>
      <w:tblPr>
        <w:tblW w:w="2439"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9"/>
      </w:tblGrid>
      <w:tr w:rsidR="00C704BD" w:rsidRPr="00710315" w14:paraId="2E15BE07" w14:textId="77777777" w:rsidTr="001D33C4">
        <w:trPr>
          <w:trHeight w:val="383"/>
        </w:trPr>
        <w:tc>
          <w:tcPr>
            <w:tcW w:w="2439" w:type="dxa"/>
            <w:vAlign w:val="center"/>
          </w:tcPr>
          <w:p w14:paraId="67D694C2" w14:textId="77777777" w:rsidR="00C704BD" w:rsidRPr="00710315" w:rsidRDefault="00C704BD" w:rsidP="001D33C4">
            <w:pPr>
              <w:ind w:firstLine="210"/>
              <w:jc w:val="right"/>
              <w:rPr>
                <w:rFonts w:ascii="‚l‚r –¾’©"/>
              </w:rPr>
            </w:pPr>
            <w:r w:rsidRPr="00710315">
              <w:rPr>
                <w:rFonts w:ascii="‚l‚r –¾’©" w:hint="eastAsia"/>
              </w:rPr>
              <w:t>％</w:t>
            </w:r>
          </w:p>
        </w:tc>
      </w:tr>
    </w:tbl>
    <w:p w14:paraId="1327ED6F" w14:textId="77777777" w:rsidR="00C704BD" w:rsidRPr="00710315" w:rsidRDefault="00C704BD" w:rsidP="00C704BD">
      <w:pPr>
        <w:ind w:firstLine="210"/>
        <w:rPr>
          <w:rFonts w:ascii="‚l‚r –¾’©"/>
        </w:rPr>
      </w:pPr>
    </w:p>
    <w:p w14:paraId="7DCC7B76" w14:textId="77777777" w:rsidR="00C704BD" w:rsidRPr="00710315" w:rsidRDefault="00C704BD" w:rsidP="00C704BD">
      <w:pPr>
        <w:ind w:firstLine="210"/>
        <w:jc w:val="right"/>
      </w:pPr>
      <w:r w:rsidRPr="00710315">
        <w:rPr>
          <w:rFonts w:hAnsi="ＭＳ 明朝"/>
          <w:noProof/>
          <w:szCs w:val="21"/>
        </w:rPr>
        <w:lastRenderedPageBreak/>
        <mc:AlternateContent>
          <mc:Choice Requires="wpc">
            <w:drawing>
              <wp:inline distT="0" distB="0" distL="0" distR="0" wp14:anchorId="783B7B03" wp14:editId="1CEB15DB">
                <wp:extent cx="6094095" cy="2189480"/>
                <wp:effectExtent l="0" t="0" r="0" b="3810"/>
                <wp:docPr id="779084856" name="キャンバス 779084856"/>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312403431" name="Text Box 37"/>
                        <wps:cNvSpPr txBox="1">
                          <a:spLocks noChangeArrowheads="1"/>
                        </wps:cNvSpPr>
                        <wps:spPr bwMode="auto">
                          <a:xfrm>
                            <a:off x="43180" y="114300"/>
                            <a:ext cx="329565" cy="267335"/>
                          </a:xfrm>
                          <a:prstGeom prst="rect">
                            <a:avLst/>
                          </a:prstGeom>
                          <a:solidFill>
                            <a:srgbClr val="FFFFFF"/>
                          </a:solidFill>
                          <a:ln w="9525">
                            <a:solidFill>
                              <a:srgbClr val="000000"/>
                            </a:solidFill>
                            <a:miter lim="800000"/>
                            <a:headEnd/>
                            <a:tailEnd/>
                          </a:ln>
                        </wps:spPr>
                        <wps:txbx>
                          <w:txbxContent>
                            <w:p w14:paraId="6C89F744" w14:textId="77777777" w:rsidR="00C704BD" w:rsidRPr="004F3A62" w:rsidRDefault="00C704BD" w:rsidP="00C704BD">
                              <w:pPr>
                                <w:ind w:firstLine="210"/>
                                <w:rPr>
                                  <w:u w:val="single"/>
                                </w:rPr>
                              </w:pPr>
                              <w:r>
                                <w:rPr>
                                  <w:rFonts w:hint="eastAsia"/>
                                  <w:u w:val="single"/>
                                </w:rPr>
                                <w:t>乙</w:t>
                              </w:r>
                            </w:p>
                          </w:txbxContent>
                        </wps:txbx>
                        <wps:bodyPr rot="0" vert="horz" wrap="square" lIns="74295" tIns="8890" rIns="74295" bIns="8890" anchor="t" anchorCtr="0" upright="1">
                          <a:noAutofit/>
                        </wps:bodyPr>
                      </wps:wsp>
                      <wps:wsp>
                        <wps:cNvPr id="989064267" name="Text Box 38"/>
                        <wps:cNvSpPr txBox="1">
                          <a:spLocks noChangeArrowheads="1"/>
                        </wps:cNvSpPr>
                        <wps:spPr bwMode="auto">
                          <a:xfrm>
                            <a:off x="681990" y="563245"/>
                            <a:ext cx="1479550" cy="410210"/>
                          </a:xfrm>
                          <a:prstGeom prst="rect">
                            <a:avLst/>
                          </a:prstGeom>
                          <a:solidFill>
                            <a:srgbClr val="FFFFFF"/>
                          </a:solidFill>
                          <a:ln w="9525">
                            <a:solidFill>
                              <a:srgbClr val="000000"/>
                            </a:solidFill>
                            <a:miter lim="800000"/>
                            <a:headEnd/>
                            <a:tailEnd/>
                          </a:ln>
                        </wps:spPr>
                        <wps:txbx>
                          <w:txbxContent>
                            <w:p w14:paraId="3D30FA12" w14:textId="77777777" w:rsidR="00C704BD" w:rsidRPr="004F3A62" w:rsidRDefault="00C704BD" w:rsidP="00C704BD">
                              <w:pPr>
                                <w:ind w:firstLine="210"/>
                                <w:rPr>
                                  <w:u w:val="single"/>
                                </w:rPr>
                              </w:pPr>
                              <w:r>
                                <w:rPr>
                                  <w:rFonts w:hint="eastAsia"/>
                                  <w:u w:val="single"/>
                                </w:rPr>
                                <w:t>事業者Ａ</w:t>
                              </w:r>
                            </w:p>
                          </w:txbxContent>
                        </wps:txbx>
                        <wps:bodyPr rot="0" vert="horz" wrap="square" lIns="74295" tIns="8890" rIns="74295" bIns="8890" anchor="t" anchorCtr="0" upright="1">
                          <a:noAutofit/>
                        </wps:bodyPr>
                      </wps:wsp>
                      <wps:wsp>
                        <wps:cNvPr id="220550600" name="Line 39"/>
                        <wps:cNvCnPr>
                          <a:cxnSpLocks noChangeShapeType="1"/>
                        </wps:cNvCnPr>
                        <wps:spPr bwMode="auto">
                          <a:xfrm>
                            <a:off x="180975" y="391160"/>
                            <a:ext cx="10160" cy="14782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95436515" name="Line 40"/>
                        <wps:cNvCnPr>
                          <a:cxnSpLocks noChangeShapeType="1"/>
                        </wps:cNvCnPr>
                        <wps:spPr bwMode="auto">
                          <a:xfrm>
                            <a:off x="190500" y="749300"/>
                            <a:ext cx="481965"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98841802" name="Text Box 41"/>
                        <wps:cNvSpPr txBox="1">
                          <a:spLocks noChangeArrowheads="1"/>
                        </wps:cNvSpPr>
                        <wps:spPr bwMode="auto">
                          <a:xfrm>
                            <a:off x="691515" y="1125220"/>
                            <a:ext cx="1479550" cy="410210"/>
                          </a:xfrm>
                          <a:prstGeom prst="rect">
                            <a:avLst/>
                          </a:prstGeom>
                          <a:solidFill>
                            <a:srgbClr val="FFFFFF"/>
                          </a:solidFill>
                          <a:ln w="9525">
                            <a:solidFill>
                              <a:srgbClr val="000000"/>
                            </a:solidFill>
                            <a:miter lim="800000"/>
                            <a:headEnd/>
                            <a:tailEnd/>
                          </a:ln>
                        </wps:spPr>
                        <wps:txbx>
                          <w:txbxContent>
                            <w:p w14:paraId="77842CEF" w14:textId="77777777" w:rsidR="00C704BD" w:rsidRPr="00964855" w:rsidRDefault="00C704BD" w:rsidP="00C704BD">
                              <w:pPr>
                                <w:ind w:firstLine="210"/>
                                <w:rPr>
                                  <w:u w:val="single"/>
                                </w:rPr>
                              </w:pPr>
                              <w:r w:rsidRPr="00964855">
                                <w:rPr>
                                  <w:rFonts w:hint="eastAsia"/>
                                  <w:u w:val="single"/>
                                </w:rPr>
                                <w:t>事業者Ｂ</w:t>
                              </w:r>
                            </w:p>
                          </w:txbxContent>
                        </wps:txbx>
                        <wps:bodyPr rot="0" vert="horz" wrap="square" lIns="74295" tIns="8890" rIns="74295" bIns="8890" anchor="t" anchorCtr="0" upright="1">
                          <a:noAutofit/>
                        </wps:bodyPr>
                      </wps:wsp>
                      <wps:wsp>
                        <wps:cNvPr id="2071125729" name="Line 42"/>
                        <wps:cNvCnPr>
                          <a:cxnSpLocks noChangeShapeType="1"/>
                        </wps:cNvCnPr>
                        <wps:spPr bwMode="auto">
                          <a:xfrm>
                            <a:off x="180975" y="1311275"/>
                            <a:ext cx="510540"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32740889" name="Text Box 43"/>
                        <wps:cNvSpPr txBox="1">
                          <a:spLocks noChangeArrowheads="1"/>
                        </wps:cNvSpPr>
                        <wps:spPr bwMode="auto">
                          <a:xfrm>
                            <a:off x="691515" y="1687195"/>
                            <a:ext cx="1479550" cy="410210"/>
                          </a:xfrm>
                          <a:prstGeom prst="rect">
                            <a:avLst/>
                          </a:prstGeom>
                          <a:solidFill>
                            <a:srgbClr val="FFFFFF"/>
                          </a:solidFill>
                          <a:ln w="9525">
                            <a:solidFill>
                              <a:srgbClr val="000000"/>
                            </a:solidFill>
                            <a:miter lim="800000"/>
                            <a:headEnd/>
                            <a:tailEnd/>
                          </a:ln>
                        </wps:spPr>
                        <wps:txbx>
                          <w:txbxContent>
                            <w:p w14:paraId="79F2B8A2" w14:textId="77777777" w:rsidR="00C704BD" w:rsidRPr="00964855" w:rsidRDefault="00C704BD" w:rsidP="00C704BD">
                              <w:pPr>
                                <w:ind w:firstLine="210"/>
                                <w:rPr>
                                  <w:u w:val="single"/>
                                </w:rPr>
                              </w:pPr>
                              <w:r>
                                <w:rPr>
                                  <w:rFonts w:hint="eastAsia"/>
                                  <w:u w:val="single"/>
                                </w:rPr>
                                <w:t>事業者Ｃ</w:t>
                              </w:r>
                              <w:r w:rsidRPr="00964855">
                                <w:rPr>
                                  <w:rFonts w:hint="eastAsia"/>
                                  <w:u w:val="single"/>
                                </w:rPr>
                                <w:t>（未定）</w:t>
                              </w:r>
                            </w:p>
                          </w:txbxContent>
                        </wps:txbx>
                        <wps:bodyPr rot="0" vert="horz" wrap="square" lIns="74295" tIns="8890" rIns="74295" bIns="8890" anchor="t" anchorCtr="0" upright="1">
                          <a:noAutofit/>
                        </wps:bodyPr>
                      </wps:wsp>
                      <wps:wsp>
                        <wps:cNvPr id="1995033593" name="Line 44"/>
                        <wps:cNvCnPr>
                          <a:cxnSpLocks noChangeShapeType="1"/>
                        </wps:cNvCnPr>
                        <wps:spPr bwMode="auto">
                          <a:xfrm>
                            <a:off x="180975" y="1882775"/>
                            <a:ext cx="510540" cy="101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78440677" name="Text Box 45"/>
                        <wps:cNvSpPr txBox="1">
                          <a:spLocks noChangeArrowheads="1"/>
                        </wps:cNvSpPr>
                        <wps:spPr bwMode="auto">
                          <a:xfrm>
                            <a:off x="2434590" y="572770"/>
                            <a:ext cx="1479550" cy="410210"/>
                          </a:xfrm>
                          <a:prstGeom prst="rect">
                            <a:avLst/>
                          </a:prstGeom>
                          <a:solidFill>
                            <a:srgbClr val="FFFFFF"/>
                          </a:solidFill>
                          <a:ln w="9525">
                            <a:solidFill>
                              <a:srgbClr val="000000"/>
                            </a:solidFill>
                            <a:miter lim="800000"/>
                            <a:headEnd/>
                            <a:tailEnd/>
                          </a:ln>
                        </wps:spPr>
                        <wps:txbx>
                          <w:txbxContent>
                            <w:p w14:paraId="3A8842A8" w14:textId="77777777" w:rsidR="00C704BD" w:rsidRPr="004F3A62" w:rsidRDefault="00C704BD" w:rsidP="00C704BD">
                              <w:pPr>
                                <w:ind w:firstLine="210"/>
                                <w:rPr>
                                  <w:u w:val="single"/>
                                </w:rPr>
                              </w:pPr>
                              <w:r>
                                <w:rPr>
                                  <w:rFonts w:hint="eastAsia"/>
                                  <w:u w:val="single"/>
                                </w:rPr>
                                <w:t>事業者Ｄ</w:t>
                              </w:r>
                            </w:p>
                          </w:txbxContent>
                        </wps:txbx>
                        <wps:bodyPr rot="0" vert="horz" wrap="square" lIns="74295" tIns="8890" rIns="74295" bIns="8890" anchor="t" anchorCtr="0" upright="1">
                          <a:noAutofit/>
                        </wps:bodyPr>
                      </wps:wsp>
                      <wps:wsp>
                        <wps:cNvPr id="181849894" name="Line 46"/>
                        <wps:cNvCnPr>
                          <a:cxnSpLocks noChangeShapeType="1"/>
                        </wps:cNvCnPr>
                        <wps:spPr bwMode="auto">
                          <a:xfrm>
                            <a:off x="2162175" y="758825"/>
                            <a:ext cx="272415"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20890739" name="Text Box 47"/>
                        <wps:cNvSpPr txBox="1">
                          <a:spLocks noChangeArrowheads="1"/>
                        </wps:cNvSpPr>
                        <wps:spPr bwMode="auto">
                          <a:xfrm>
                            <a:off x="2444115" y="1134745"/>
                            <a:ext cx="1479550" cy="410210"/>
                          </a:xfrm>
                          <a:prstGeom prst="rect">
                            <a:avLst/>
                          </a:prstGeom>
                          <a:solidFill>
                            <a:srgbClr val="FFFFFF"/>
                          </a:solidFill>
                          <a:ln w="9525">
                            <a:solidFill>
                              <a:srgbClr val="000000"/>
                            </a:solidFill>
                            <a:miter lim="800000"/>
                            <a:headEnd/>
                            <a:tailEnd/>
                          </a:ln>
                        </wps:spPr>
                        <wps:txbx>
                          <w:txbxContent>
                            <w:p w14:paraId="68A3BC2A" w14:textId="77777777" w:rsidR="00C704BD" w:rsidRPr="00C4534B" w:rsidRDefault="00C704BD" w:rsidP="00C704BD">
                              <w:pPr>
                                <w:ind w:firstLine="210"/>
                                <w:rPr>
                                  <w:u w:val="single"/>
                                </w:rPr>
                              </w:pPr>
                              <w:r w:rsidRPr="00C4534B">
                                <w:rPr>
                                  <w:rFonts w:hint="eastAsia"/>
                                  <w:u w:val="single"/>
                                </w:rPr>
                                <w:t>事業者Ｅ（未定）</w:t>
                              </w:r>
                            </w:p>
                          </w:txbxContent>
                        </wps:txbx>
                        <wps:bodyPr rot="0" vert="horz" wrap="square" lIns="74295" tIns="8890" rIns="74295" bIns="8890" anchor="t" anchorCtr="0" upright="1">
                          <a:noAutofit/>
                        </wps:bodyPr>
                      </wps:wsp>
                      <wps:wsp>
                        <wps:cNvPr id="1454817407" name="Line 48"/>
                        <wps:cNvCnPr>
                          <a:cxnSpLocks noChangeShapeType="1"/>
                        </wps:cNvCnPr>
                        <wps:spPr bwMode="auto">
                          <a:xfrm>
                            <a:off x="2171700" y="1320800"/>
                            <a:ext cx="272415"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99216203" name="Text Box 49"/>
                        <wps:cNvSpPr txBox="1">
                          <a:spLocks noChangeArrowheads="1"/>
                        </wps:cNvSpPr>
                        <wps:spPr bwMode="auto">
                          <a:xfrm>
                            <a:off x="4206240" y="572770"/>
                            <a:ext cx="1479550" cy="410210"/>
                          </a:xfrm>
                          <a:prstGeom prst="rect">
                            <a:avLst/>
                          </a:prstGeom>
                          <a:solidFill>
                            <a:srgbClr val="FFFFFF"/>
                          </a:solidFill>
                          <a:ln w="9525">
                            <a:solidFill>
                              <a:srgbClr val="000000"/>
                            </a:solidFill>
                            <a:miter lim="800000"/>
                            <a:headEnd/>
                            <a:tailEnd/>
                          </a:ln>
                        </wps:spPr>
                        <wps:txbx>
                          <w:txbxContent>
                            <w:p w14:paraId="1A13B8C5" w14:textId="77777777" w:rsidR="00C704BD" w:rsidRPr="00C4534B" w:rsidRDefault="00C704BD" w:rsidP="00C704BD">
                              <w:pPr>
                                <w:ind w:firstLine="210"/>
                                <w:rPr>
                                  <w:u w:val="single"/>
                                </w:rPr>
                              </w:pPr>
                              <w:r w:rsidRPr="00C4534B">
                                <w:rPr>
                                  <w:rFonts w:hint="eastAsia"/>
                                  <w:u w:val="single"/>
                                </w:rPr>
                                <w:t>事業者Ｆ</w:t>
                              </w:r>
                            </w:p>
                          </w:txbxContent>
                        </wps:txbx>
                        <wps:bodyPr rot="0" vert="horz" wrap="square" lIns="74295" tIns="8890" rIns="74295" bIns="8890" anchor="t" anchorCtr="0" upright="1">
                          <a:noAutofit/>
                        </wps:bodyPr>
                      </wps:wsp>
                      <wps:wsp>
                        <wps:cNvPr id="648026756" name="Line 50"/>
                        <wps:cNvCnPr>
                          <a:cxnSpLocks noChangeShapeType="1"/>
                        </wps:cNvCnPr>
                        <wps:spPr bwMode="auto">
                          <a:xfrm>
                            <a:off x="3914775" y="739775"/>
                            <a:ext cx="281940" cy="101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23694195" name="Text Box 51"/>
                        <wps:cNvSpPr txBox="1">
                          <a:spLocks noChangeArrowheads="1"/>
                        </wps:cNvSpPr>
                        <wps:spPr bwMode="auto">
                          <a:xfrm>
                            <a:off x="633095" y="189865"/>
                            <a:ext cx="1409700" cy="266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FB59315" w14:textId="77777777" w:rsidR="00C704BD" w:rsidRPr="00C4534B" w:rsidRDefault="00C704BD" w:rsidP="00C704BD">
                              <w:pPr>
                                <w:ind w:firstLine="210"/>
                              </w:pPr>
                              <w:r w:rsidRPr="004C773A">
                                <w:rPr>
                                  <w:rFonts w:hint="eastAsia"/>
                                </w:rPr>
                                <w:t>（</w:t>
                              </w:r>
                              <w:r w:rsidRPr="00C4534B">
                                <w:rPr>
                                  <w:rFonts w:hint="eastAsia"/>
                                </w:rPr>
                                <w:t>再委託</w:t>
                              </w:r>
                              <w:r>
                                <w:rPr>
                                  <w:rFonts w:hint="eastAsia"/>
                                </w:rPr>
                                <w:t>先</w:t>
                              </w:r>
                              <w:r w:rsidRPr="00C4534B">
                                <w:rPr>
                                  <w:rFonts w:hint="eastAsia"/>
                                </w:rPr>
                                <w:t>）</w:t>
                              </w:r>
                            </w:p>
                          </w:txbxContent>
                        </wps:txbx>
                        <wps:bodyPr rot="0" vert="horz" wrap="square" lIns="74295" tIns="8890" rIns="74295" bIns="8890" anchor="t" anchorCtr="0" upright="1">
                          <a:noAutofit/>
                        </wps:bodyPr>
                      </wps:wsp>
                      <wps:wsp>
                        <wps:cNvPr id="168876914" name="Text Box 52"/>
                        <wps:cNvSpPr txBox="1">
                          <a:spLocks noChangeArrowheads="1"/>
                        </wps:cNvSpPr>
                        <wps:spPr bwMode="auto">
                          <a:xfrm>
                            <a:off x="2280920" y="180340"/>
                            <a:ext cx="1633220" cy="266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C4DCFE4" w14:textId="77777777" w:rsidR="00C704BD" w:rsidRPr="00C4534B" w:rsidRDefault="00C704BD" w:rsidP="00C704BD">
                              <w:pPr>
                                <w:ind w:firstLine="210"/>
                              </w:pPr>
                              <w:r w:rsidRPr="00C4534B">
                                <w:rPr>
                                  <w:rFonts w:hint="eastAsia"/>
                                </w:rPr>
                                <w:t>（再々委託</w:t>
                              </w:r>
                              <w:r>
                                <w:rPr>
                                  <w:rFonts w:hint="eastAsia"/>
                                </w:rPr>
                                <w:t>先</w:t>
                              </w:r>
                              <w:r w:rsidRPr="00C4534B">
                                <w:rPr>
                                  <w:rFonts w:hint="eastAsia"/>
                                </w:rPr>
                                <w:t>）</w:t>
                              </w:r>
                            </w:p>
                          </w:txbxContent>
                        </wps:txbx>
                        <wps:bodyPr rot="0" vert="horz" wrap="square" lIns="74295" tIns="8890" rIns="74295" bIns="8890" anchor="t" anchorCtr="0" upright="1">
                          <a:noAutofit/>
                        </wps:bodyPr>
                      </wps:wsp>
                      <wps:wsp>
                        <wps:cNvPr id="1842455990" name="Text Box 53"/>
                        <wps:cNvSpPr txBox="1">
                          <a:spLocks noChangeArrowheads="1"/>
                        </wps:cNvSpPr>
                        <wps:spPr bwMode="auto">
                          <a:xfrm>
                            <a:off x="4023995" y="170815"/>
                            <a:ext cx="1971675" cy="266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4C869BF" w14:textId="77777777" w:rsidR="00C704BD" w:rsidRPr="00C4534B" w:rsidRDefault="00C704BD" w:rsidP="00C704BD">
                              <w:pPr>
                                <w:ind w:firstLine="210"/>
                              </w:pPr>
                              <w:r w:rsidRPr="00C4534B">
                                <w:rPr>
                                  <w:rFonts w:hint="eastAsia"/>
                                </w:rPr>
                                <w:t>（それ以下の委託</w:t>
                              </w:r>
                              <w:r>
                                <w:rPr>
                                  <w:rFonts w:hint="eastAsia"/>
                                </w:rPr>
                                <w:t>先</w:t>
                              </w:r>
                              <w:r w:rsidRPr="00C4534B">
                                <w:rPr>
                                  <w:rFonts w:hint="eastAsia"/>
                                </w:rPr>
                                <w:t>）</w:t>
                              </w:r>
                            </w:p>
                          </w:txbxContent>
                        </wps:txbx>
                        <wps:bodyPr rot="0" vert="horz" wrap="square" lIns="74295" tIns="8890" rIns="74295" bIns="8890" anchor="t" anchorCtr="0" upright="1">
                          <a:noAutofit/>
                        </wps:bodyPr>
                      </wps:wsp>
                      <wps:wsp>
                        <wps:cNvPr id="219348375" name="Line 54"/>
                        <wps:cNvCnPr>
                          <a:cxnSpLocks noChangeShapeType="1"/>
                        </wps:cNvCnPr>
                        <wps:spPr bwMode="auto">
                          <a:xfrm>
                            <a:off x="566420" y="199390"/>
                            <a:ext cx="0" cy="1962150"/>
                          </a:xfrm>
                          <a:prstGeom prst="line">
                            <a:avLst/>
                          </a:prstGeom>
                          <a:noFill/>
                          <a:ln w="19050">
                            <a:solidFill>
                              <a:srgbClr val="FF0000"/>
                            </a:solidFill>
                            <a:prstDash val="dash"/>
                            <a:round/>
                            <a:headEnd/>
                            <a:tailEnd/>
                          </a:ln>
                          <a:extLst>
                            <a:ext uri="{909E8E84-426E-40DD-AFC4-6F175D3DCCD1}">
                              <a14:hiddenFill xmlns:a14="http://schemas.microsoft.com/office/drawing/2010/main">
                                <a:noFill/>
                              </a14:hiddenFill>
                            </a:ext>
                          </a:extLst>
                        </wps:spPr>
                        <wps:bodyPr/>
                      </wps:wsp>
                      <wps:wsp>
                        <wps:cNvPr id="908016695" name="Line 55"/>
                        <wps:cNvCnPr>
                          <a:cxnSpLocks noChangeShapeType="1"/>
                        </wps:cNvCnPr>
                        <wps:spPr bwMode="auto">
                          <a:xfrm>
                            <a:off x="2319020" y="198755"/>
                            <a:ext cx="635" cy="1962150"/>
                          </a:xfrm>
                          <a:prstGeom prst="line">
                            <a:avLst/>
                          </a:prstGeom>
                          <a:noFill/>
                          <a:ln w="19050">
                            <a:solidFill>
                              <a:srgbClr val="FF0000"/>
                            </a:solidFill>
                            <a:prstDash val="dash"/>
                            <a:round/>
                            <a:headEnd/>
                            <a:tailEnd/>
                          </a:ln>
                          <a:extLst>
                            <a:ext uri="{909E8E84-426E-40DD-AFC4-6F175D3DCCD1}">
                              <a14:hiddenFill xmlns:a14="http://schemas.microsoft.com/office/drawing/2010/main">
                                <a:noFill/>
                              </a14:hiddenFill>
                            </a:ext>
                          </a:extLst>
                        </wps:spPr>
                        <wps:bodyPr/>
                      </wps:wsp>
                      <wps:wsp>
                        <wps:cNvPr id="1068123687" name="Line 56"/>
                        <wps:cNvCnPr>
                          <a:cxnSpLocks noChangeShapeType="1"/>
                        </wps:cNvCnPr>
                        <wps:spPr bwMode="auto">
                          <a:xfrm>
                            <a:off x="4071620" y="198120"/>
                            <a:ext cx="635" cy="1962150"/>
                          </a:xfrm>
                          <a:prstGeom prst="line">
                            <a:avLst/>
                          </a:prstGeom>
                          <a:noFill/>
                          <a:ln w="19050">
                            <a:solidFill>
                              <a:srgbClr val="FF0000"/>
                            </a:solidFill>
                            <a:prstDash val="dash"/>
                            <a:round/>
                            <a:headEnd/>
                            <a:tailEnd/>
                          </a:ln>
                          <a:extLst>
                            <a:ext uri="{909E8E84-426E-40DD-AFC4-6F175D3DCCD1}">
                              <a14:hiddenFill xmlns:a14="http://schemas.microsoft.com/office/drawing/2010/main">
                                <a:noFill/>
                              </a14:hiddenFill>
                            </a:ext>
                          </a:extLst>
                        </wps:spPr>
                        <wps:bodyPr/>
                      </wps:wsp>
                      <wps:wsp>
                        <wps:cNvPr id="1764333792" name="Line 57"/>
                        <wps:cNvCnPr>
                          <a:cxnSpLocks noChangeShapeType="1"/>
                        </wps:cNvCnPr>
                        <wps:spPr bwMode="auto">
                          <a:xfrm>
                            <a:off x="5769610" y="197485"/>
                            <a:ext cx="635" cy="1962150"/>
                          </a:xfrm>
                          <a:prstGeom prst="line">
                            <a:avLst/>
                          </a:prstGeom>
                          <a:noFill/>
                          <a:ln w="19050">
                            <a:solidFill>
                              <a:srgbClr val="FF0000"/>
                            </a:solidFill>
                            <a:prstDash val="dash"/>
                            <a:round/>
                            <a:headEnd/>
                            <a:tailEnd/>
                          </a:ln>
                          <a:extLst>
                            <a:ext uri="{909E8E84-426E-40DD-AFC4-6F175D3DCCD1}">
                              <a14:hiddenFill xmlns:a14="http://schemas.microsoft.com/office/drawing/2010/main">
                                <a:noFill/>
                              </a14:hiddenFill>
                            </a:ext>
                          </a:extLst>
                        </wps:spPr>
                        <wps:bodyPr/>
                      </wps:wsp>
                    </wpc:wpc>
                  </a:graphicData>
                </a:graphic>
              </wp:inline>
            </w:drawing>
          </mc:Choice>
          <mc:Fallback>
            <w:pict>
              <v:group w14:anchorId="783B7B03" id="キャンバス 779084856" o:spid="_x0000_s1028" editas="canvas" style="width:479.85pt;height:172.4pt;mso-position-horizontal-relative:char;mso-position-vertical-relative:line" coordsize="60940,218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9" type="#_x0000_t75" style="position:absolute;width:60940;height:21894;visibility:visible;mso-wrap-style:square">
                  <v:fill o:detectmouseclick="t"/>
                  <v:path o:connecttype="none"/>
                </v:shape>
                <v:shape id="Text Box 37" o:spid="_x0000_s1030" type="#_x0000_t202" style="position:absolute;left:431;top:1143;width:3296;height:26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">
                  <v:textbox inset="5.85pt,.7pt,5.85pt,.7pt">
                    <w:txbxContent>
                      <w:p w14:paraId="6C89F744" w14:textId="77777777" w:rsidR="00C704BD" w:rsidRPr="004F3A62" w:rsidRDefault="00C704BD" w:rsidP="00C704BD">
                        <w:pPr>
                          <w:ind w:firstLine="210"/>
                          <w:rPr>
                            <w:u w:val="single"/>
                          </w:rPr>
                        </w:pPr>
                        <w:r>
                          <w:rPr>
                            <w:rFonts w:hint="eastAsia"/>
                            <w:u w:val="single"/>
                          </w:rPr>
                          <w:t>乙</w:t>
                        </w:r>
                      </w:p>
                    </w:txbxContent>
                  </v:textbox>
                </v:shape>
                <v:shape id="Text Box 38" o:spid="_x0000_s1031" type="#_x0000_t202" style="position:absolute;left:6819;top:5632;width:14796;height:41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">
                  <v:textbox inset="5.85pt,.7pt,5.85pt,.7pt">
                    <w:txbxContent>
                      <w:p w14:paraId="3D30FA12" w14:textId="77777777" w:rsidR="00C704BD" w:rsidRPr="004F3A62" w:rsidRDefault="00C704BD" w:rsidP="00C704BD">
                        <w:pPr>
                          <w:ind w:firstLine="210"/>
                          <w:rPr>
                            <w:u w:val="single"/>
                          </w:rPr>
                        </w:pPr>
                        <w:r>
                          <w:rPr>
                            <w:rFonts w:hint="eastAsia"/>
                            <w:u w:val="single"/>
                          </w:rPr>
                          <w:t>事業者Ａ</w:t>
                        </w:r>
                      </w:p>
                    </w:txbxContent>
                  </v:textbox>
                </v:shape>
                <v:line id="Line 39" o:spid="_x0000_s1032" style="position:absolute;visibility:visible;mso-wrap-style:square" from="1809,3911" to="1911,186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"/>
                <v:line id="Line 40" o:spid="_x0000_s1033" style="position:absolute;visibility:visible;mso-wrap-style:square" from="1905,7493" to="6724,74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"/>
                <v:shape id="Text Box 41" o:spid="_x0000_s1034" type="#_x0000_t202" style="position:absolute;left:6915;top:11252;width:14795;height:41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">
                  <v:textbox inset="5.85pt,.7pt,5.85pt,.7pt">
                    <w:txbxContent>
                      <w:p w14:paraId="77842CEF" w14:textId="77777777" w:rsidR="00C704BD" w:rsidRPr="00964855" w:rsidRDefault="00C704BD" w:rsidP="00C704BD">
                        <w:pPr>
                          <w:ind w:firstLine="210"/>
                          <w:rPr>
                            <w:u w:val="single"/>
                          </w:rPr>
                        </w:pPr>
                        <w:r w:rsidRPr="00964855">
                          <w:rPr>
                            <w:rFonts w:hint="eastAsia"/>
                            <w:u w:val="single"/>
                          </w:rPr>
                          <w:t>事業者Ｂ</w:t>
                        </w:r>
                      </w:p>
                    </w:txbxContent>
                  </v:textbox>
                </v:shape>
                <v:line id="Line 42" o:spid="_x0000_s1035" style="position:absolute;visibility:visible;mso-wrap-style:square" from="1809,13112" to="6915,131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"/>
                <v:shape id="Text Box 43" o:spid="_x0000_s1036" type="#_x0000_t202" style="position:absolute;left:6915;top:16871;width:14795;height:41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">
                  <v:textbox inset="5.85pt,.7pt,5.85pt,.7pt">
                    <w:txbxContent>
                      <w:p w14:paraId="79F2B8A2" w14:textId="77777777" w:rsidR="00C704BD" w:rsidRPr="00964855" w:rsidRDefault="00C704BD" w:rsidP="00C704BD">
                        <w:pPr>
                          <w:ind w:firstLine="210"/>
                          <w:rPr>
                            <w:u w:val="single"/>
                          </w:rPr>
                        </w:pPr>
                        <w:r>
                          <w:rPr>
                            <w:rFonts w:hint="eastAsia"/>
                            <w:u w:val="single"/>
                          </w:rPr>
                          <w:t>事業者Ｃ</w:t>
                        </w:r>
                        <w:r w:rsidRPr="00964855">
                          <w:rPr>
                            <w:rFonts w:hint="eastAsia"/>
                            <w:u w:val="single"/>
                          </w:rPr>
                          <w:t>（未定）</w:t>
                        </w:r>
                      </w:p>
                    </w:txbxContent>
                  </v:textbox>
                </v:shape>
                <v:line id="Line 44" o:spid="_x0000_s1037" style="position:absolute;visibility:visible;mso-wrap-style:square" from="1809,18827" to="6915,189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"/>
                <v:shape id="Text Box 45" o:spid="_x0000_s1038" type="#_x0000_t202" style="position:absolute;left:24345;top:5727;width:14796;height:41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">
                  <v:textbox inset="5.85pt,.7pt,5.85pt,.7pt">
                    <w:txbxContent>
                      <w:p w14:paraId="3A8842A8" w14:textId="77777777" w:rsidR="00C704BD" w:rsidRPr="004F3A62" w:rsidRDefault="00C704BD" w:rsidP="00C704BD">
                        <w:pPr>
                          <w:ind w:firstLine="210"/>
                          <w:rPr>
                            <w:u w:val="single"/>
                          </w:rPr>
                        </w:pPr>
                        <w:r>
                          <w:rPr>
                            <w:rFonts w:hint="eastAsia"/>
                            <w:u w:val="single"/>
                          </w:rPr>
                          <w:t>事業者Ｄ</w:t>
                        </w:r>
                      </w:p>
                    </w:txbxContent>
                  </v:textbox>
                </v:shape>
                <v:line id="Line 46" o:spid="_x0000_s1039" style="position:absolute;visibility:visible;mso-wrap-style:square" from="21621,7588" to="24345,75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"/>
                <v:shape id="Text Box 47" o:spid="_x0000_s1040" type="#_x0000_t202" style="position:absolute;left:24441;top:11347;width:14795;height:41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">
                  <v:textbox inset="5.85pt,.7pt,5.85pt,.7pt">
                    <w:txbxContent>
                      <w:p w14:paraId="68A3BC2A" w14:textId="77777777" w:rsidR="00C704BD" w:rsidRPr="00C4534B" w:rsidRDefault="00C704BD" w:rsidP="00C704BD">
                        <w:pPr>
                          <w:ind w:firstLine="210"/>
                          <w:rPr>
                            <w:u w:val="single"/>
                          </w:rPr>
                        </w:pPr>
                        <w:r w:rsidRPr="00C4534B">
                          <w:rPr>
                            <w:rFonts w:hint="eastAsia"/>
                            <w:u w:val="single"/>
                          </w:rPr>
                          <w:t>事業者Ｅ（未定）</w:t>
                        </w:r>
                      </w:p>
                    </w:txbxContent>
                  </v:textbox>
                </v:shape>
                <v:line id="Line 48" o:spid="_x0000_s1041" style="position:absolute;visibility:visible;mso-wrap-style:square" from="21717,13208" to="24441,132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"/>
                <v:shape id="Text Box 49" o:spid="_x0000_s1042" type="#_x0000_t202" style="position:absolute;left:42062;top:5727;width:14795;height:41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">
                  <v:textbox inset="5.85pt,.7pt,5.85pt,.7pt">
                    <w:txbxContent>
                      <w:p w14:paraId="1A13B8C5" w14:textId="77777777" w:rsidR="00C704BD" w:rsidRPr="00C4534B" w:rsidRDefault="00C704BD" w:rsidP="00C704BD">
                        <w:pPr>
                          <w:ind w:firstLine="210"/>
                          <w:rPr>
                            <w:u w:val="single"/>
                          </w:rPr>
                        </w:pPr>
                        <w:r w:rsidRPr="00C4534B">
                          <w:rPr>
                            <w:rFonts w:hint="eastAsia"/>
                            <w:u w:val="single"/>
                          </w:rPr>
                          <w:t>事業者Ｆ</w:t>
                        </w:r>
                      </w:p>
                    </w:txbxContent>
                  </v:textbox>
                </v:shape>
                <v:line id="Line 50" o:spid="_x0000_s1043" style="position:absolute;visibility:visible;mso-wrap-style:square" from="39147,7397" to="41967,74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"/>
                <v:shape id="Text Box 51" o:spid="_x0000_s1044" type="#_x0000_t202" style="position:absolute;left:6330;top:1898;width:14097;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" stroked="f">
                  <v:textbox inset="5.85pt,.7pt,5.85pt,.7pt">
                    <w:txbxContent>
                      <w:p w14:paraId="0FB59315" w14:textId="77777777" w:rsidR="00C704BD" w:rsidRPr="00C4534B" w:rsidRDefault="00C704BD" w:rsidP="00C704BD">
                        <w:pPr>
                          <w:ind w:firstLine="210"/>
                        </w:pPr>
                        <w:r w:rsidRPr="004C773A">
                          <w:rPr>
                            <w:rFonts w:hint="eastAsia"/>
                          </w:rPr>
                          <w:t>（</w:t>
                        </w:r>
                        <w:r w:rsidRPr="00C4534B">
                          <w:rPr>
                            <w:rFonts w:hint="eastAsia"/>
                          </w:rPr>
                          <w:t>再委託</w:t>
                        </w:r>
                        <w:r>
                          <w:rPr>
                            <w:rFonts w:hint="eastAsia"/>
                          </w:rPr>
                          <w:t>先</w:t>
                        </w:r>
                        <w:r w:rsidRPr="00C4534B">
                          <w:rPr>
                            <w:rFonts w:hint="eastAsia"/>
                          </w:rPr>
                          <w:t>）</w:t>
                        </w:r>
                      </w:p>
                    </w:txbxContent>
                  </v:textbox>
                </v:shape>
                <v:shape id="Text Box 52" o:spid="_x0000_s1045" type="#_x0000_t202" style="position:absolute;left:22809;top:1803;width:16332;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" stroked="f">
                  <v:textbox inset="5.85pt,.7pt,5.85pt,.7pt">
                    <w:txbxContent>
                      <w:p w14:paraId="5C4DCFE4" w14:textId="77777777" w:rsidR="00C704BD" w:rsidRPr="00C4534B" w:rsidRDefault="00C704BD" w:rsidP="00C704BD">
                        <w:pPr>
                          <w:ind w:firstLine="210"/>
                        </w:pPr>
                        <w:r w:rsidRPr="00C4534B">
                          <w:rPr>
                            <w:rFonts w:hint="eastAsia"/>
                          </w:rPr>
                          <w:t>（再々委託</w:t>
                        </w:r>
                        <w:r>
                          <w:rPr>
                            <w:rFonts w:hint="eastAsia"/>
                          </w:rPr>
                          <w:t>先</w:t>
                        </w:r>
                        <w:r w:rsidRPr="00C4534B">
                          <w:rPr>
                            <w:rFonts w:hint="eastAsia"/>
                          </w:rPr>
                          <w:t>）</w:t>
                        </w:r>
                      </w:p>
                    </w:txbxContent>
                  </v:textbox>
                </v:shape>
                <v:shape id="Text Box 53" o:spid="_x0000_s1046" type="#_x0000_t202" style="position:absolute;left:40239;top:1708;width:19717;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" stroked="f">
                  <v:textbox inset="5.85pt,.7pt,5.85pt,.7pt">
                    <w:txbxContent>
                      <w:p w14:paraId="54C869BF" w14:textId="77777777" w:rsidR="00C704BD" w:rsidRPr="00C4534B" w:rsidRDefault="00C704BD" w:rsidP="00C704BD">
                        <w:pPr>
                          <w:ind w:firstLine="210"/>
                        </w:pPr>
                        <w:r w:rsidRPr="00C4534B">
                          <w:rPr>
                            <w:rFonts w:hint="eastAsia"/>
                          </w:rPr>
                          <w:t>（それ以下の委託</w:t>
                        </w:r>
                        <w:r>
                          <w:rPr>
                            <w:rFonts w:hint="eastAsia"/>
                          </w:rPr>
                          <w:t>先</w:t>
                        </w:r>
                        <w:r w:rsidRPr="00C4534B">
                          <w:rPr>
                            <w:rFonts w:hint="eastAsia"/>
                          </w:rPr>
                          <w:t>）</w:t>
                        </w:r>
                      </w:p>
                    </w:txbxContent>
                  </v:textbox>
                </v:shape>
                <v:line id="Line 54" o:spid="_x0000_s1047" style="position:absolute;visibility:visible;mso-wrap-style:square" from="5664,1993" to="5664,216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" strokecolor="red" strokeweight="1.5pt">
                  <v:stroke dashstyle="dash"/>
                </v:line>
                <v:line id="Line 55" o:spid="_x0000_s1048" style="position:absolute;visibility:visible;mso-wrap-style:square" from="23190,1987" to="23196,216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" strokecolor="red" strokeweight="1.5pt">
                  <v:stroke dashstyle="dash"/>
                </v:line>
                <v:line id="Line 56" o:spid="_x0000_s1049" style="position:absolute;visibility:visible;mso-wrap-style:square" from="40716,1981" to="40722,216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" strokecolor="red" strokeweight="1.5pt">
                  <v:stroke dashstyle="dash"/>
                </v:line>
                <v:line id="Line 57" o:spid="_x0000_s1050" style="position:absolute;visibility:visible;mso-wrap-style:square" from="57696,1974" to="57702,215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" strokecolor="red" strokeweight="1.5pt">
                  <v:stroke dashstyle="dash"/>
                </v:line>
                <w10:anchorlock/>
              </v:group>
            </w:pict>
          </mc:Fallback>
        </mc:AlternateContent>
      </w:r>
      <w:r w:rsidRPr="00710315">
        <w:rPr>
          <w:dstrike/>
        </w:rPr>
        <w:br w:type="page"/>
      </w:r>
      <w:r w:rsidRPr="00710315">
        <w:rPr>
          <w:rFonts w:hint="eastAsia"/>
        </w:rPr>
        <w:lastRenderedPageBreak/>
        <w:t>（別紙３）</w:t>
      </w:r>
    </w:p>
    <w:p w14:paraId="28A94A4A" w14:textId="77777777" w:rsidR="00C704BD" w:rsidRPr="00710315" w:rsidRDefault="00C704BD" w:rsidP="00C704BD">
      <w:pPr>
        <w:ind w:firstLine="210"/>
      </w:pPr>
    </w:p>
    <w:p w14:paraId="0193CC6F" w14:textId="77777777" w:rsidR="00C704BD" w:rsidRPr="00710315" w:rsidRDefault="00C704BD" w:rsidP="00C704BD">
      <w:pPr>
        <w:ind w:firstLine="210"/>
        <w:jc w:val="center"/>
      </w:pPr>
      <w:r w:rsidRPr="00710315">
        <w:rPr>
          <w:rFonts w:hint="eastAsia"/>
        </w:rPr>
        <w:t>特定の再委託先</w:t>
      </w:r>
      <w:r w:rsidRPr="00710315">
        <w:rPr>
          <w:rFonts w:hint="eastAsia"/>
          <w:vertAlign w:val="superscript"/>
        </w:rPr>
        <w:t>（※）</w:t>
      </w:r>
      <w:r w:rsidRPr="00710315">
        <w:rPr>
          <w:rFonts w:hint="eastAsia"/>
        </w:rPr>
        <w:t>を決定するに当たっての条件</w:t>
      </w:r>
    </w:p>
    <w:p w14:paraId="1E165FBF" w14:textId="77777777" w:rsidR="00C704BD" w:rsidRPr="00710315" w:rsidRDefault="00C704BD" w:rsidP="00C704BD">
      <w:pPr>
        <w:ind w:firstLine="210"/>
      </w:pPr>
    </w:p>
    <w:p w14:paraId="5B63D650" w14:textId="77777777" w:rsidR="00C704BD" w:rsidRPr="00710315" w:rsidRDefault="00C704BD" w:rsidP="00C704BD">
      <w:pPr>
        <w:ind w:firstLine="210"/>
      </w:pPr>
      <w:r w:rsidRPr="00710315">
        <w:rPr>
          <w:rFonts w:hint="eastAsia"/>
        </w:rPr>
        <w:t>【条件の記載例】</w:t>
      </w:r>
    </w:p>
    <w:p w14:paraId="20219BAF" w14:textId="77777777" w:rsidR="00C704BD" w:rsidRPr="00710315" w:rsidRDefault="00C704BD" w:rsidP="00C704BD">
      <w:pPr>
        <w:ind w:firstLine="210"/>
      </w:pPr>
      <w:r w:rsidRPr="00710315">
        <w:rPr>
          <w:rFonts w:hint="eastAsia"/>
        </w:rPr>
        <w:t>（１）再委託の必要性及び妥当性の観点から次の条件に該当すること。</w:t>
      </w:r>
    </w:p>
    <w:p w14:paraId="445E57D9" w14:textId="77777777" w:rsidR="00C704BD" w:rsidRPr="00710315" w:rsidRDefault="00C704BD" w:rsidP="00C704BD">
      <w:pPr>
        <w:ind w:leftChars="200" w:left="420" w:firstLine="210"/>
      </w:pPr>
      <w:r w:rsidRPr="00710315">
        <w:rPr>
          <w:rFonts w:hint="eastAsia"/>
        </w:rPr>
        <w:t xml:space="preserve">　委託業務を行う事業者自身が再委託する業務を行う能力を有していないこと、又は再委託を行うことにより委託事業において効率化が図られると見込まれること。</w:t>
      </w:r>
    </w:p>
    <w:p w14:paraId="725D0069" w14:textId="77777777" w:rsidR="00C704BD" w:rsidRPr="00710315" w:rsidRDefault="00C704BD" w:rsidP="00C704BD">
      <w:pPr>
        <w:ind w:firstLine="210"/>
      </w:pPr>
    </w:p>
    <w:p w14:paraId="74E5C184" w14:textId="77777777" w:rsidR="00C704BD" w:rsidRPr="00710315" w:rsidRDefault="00C704BD" w:rsidP="00C704BD">
      <w:pPr>
        <w:ind w:firstLine="210"/>
      </w:pPr>
      <w:r w:rsidRPr="00710315">
        <w:rPr>
          <w:rFonts w:hint="eastAsia"/>
        </w:rPr>
        <w:t>（２）事業者の事業執行能力の観点から次のいずれにも該当すること。</w:t>
      </w:r>
    </w:p>
    <w:p w14:paraId="2D3DCB15" w14:textId="77777777" w:rsidR="00C704BD" w:rsidRPr="00710315" w:rsidRDefault="00C704BD" w:rsidP="00C704BD">
      <w:pPr>
        <w:numPr>
          <w:ilvl w:val="0"/>
          <w:numId w:val="41"/>
        </w:numPr>
        <w:tabs>
          <w:tab w:val="clear" w:pos="712"/>
          <w:tab w:val="num" w:pos="851"/>
        </w:tabs>
        <w:autoSpaceDE w:val="0"/>
        <w:autoSpaceDN w:val="0"/>
        <w:adjustRightInd w:val="0"/>
        <w:ind w:leftChars="200" w:left="840" w:hangingChars="200" w:hanging="420"/>
        <w:jc w:val="left"/>
      </w:pPr>
      <w:r w:rsidRPr="00710315">
        <w:rPr>
          <w:rFonts w:hint="eastAsia"/>
        </w:rPr>
        <w:t>再委託を受ける事業者が当該再委託契約を履行する能力を有し、委託事業の確実な履行が確保されること。</w:t>
      </w:r>
    </w:p>
    <w:p w14:paraId="36A4AE49" w14:textId="77777777" w:rsidR="00C704BD" w:rsidRPr="00710315" w:rsidRDefault="00C704BD" w:rsidP="00C704BD">
      <w:pPr>
        <w:ind w:leftChars="200" w:left="840" w:hangingChars="200" w:hanging="420"/>
      </w:pPr>
      <w:r w:rsidRPr="00710315">
        <w:rPr>
          <w:rFonts w:hint="eastAsia"/>
        </w:rPr>
        <w:t>②</w:t>
      </w:r>
      <w:r w:rsidRPr="00710315">
        <w:rPr>
          <w:rFonts w:hint="eastAsia"/>
        </w:rPr>
        <w:t xml:space="preserve">  </w:t>
      </w:r>
      <w:r w:rsidRPr="00710315">
        <w:rPr>
          <w:rFonts w:hint="eastAsia"/>
        </w:rPr>
        <w:t>再委託を受ける事業者が債務超過又はそれに類する状態（注１）（ただし、当該再委託契約の確実な履行に必要な資金等が確保されている場合（注２）を除く。）にないこと。</w:t>
      </w:r>
    </w:p>
    <w:p w14:paraId="66BEEF33" w14:textId="77777777" w:rsidR="00C704BD" w:rsidRPr="00710315" w:rsidRDefault="00C704BD" w:rsidP="00C704BD">
      <w:pPr>
        <w:ind w:firstLineChars="270" w:firstLine="567"/>
      </w:pPr>
      <w:r w:rsidRPr="00710315">
        <w:rPr>
          <w:rFonts w:hint="eastAsia"/>
        </w:rPr>
        <w:t>（注１）：「債務超過に類する状態」とは、例えば、自己資本比率が著しく低い状態を指す。</w:t>
      </w:r>
    </w:p>
    <w:p w14:paraId="45EB58B6" w14:textId="77777777" w:rsidR="00C704BD" w:rsidRPr="00710315" w:rsidRDefault="00C704BD" w:rsidP="00C704BD">
      <w:pPr>
        <w:ind w:firstLineChars="270" w:firstLine="567"/>
      </w:pPr>
      <w:r w:rsidRPr="00710315">
        <w:rPr>
          <w:rFonts w:hint="eastAsia"/>
        </w:rPr>
        <w:t>（注２）：資金の確保状況については別紙２履行体制図の業務の範囲欄において、記載すること。</w:t>
      </w:r>
    </w:p>
    <w:p w14:paraId="70B70825" w14:textId="77777777" w:rsidR="00C704BD" w:rsidRPr="00710315" w:rsidRDefault="00C704BD" w:rsidP="00C704BD">
      <w:pPr>
        <w:ind w:leftChars="200" w:left="840" w:hangingChars="200" w:hanging="420"/>
      </w:pPr>
      <w:r w:rsidRPr="00710315">
        <w:rPr>
          <w:rFonts w:hint="eastAsia"/>
        </w:rPr>
        <w:t>③　再委託を受ける事業者が、経済産業省からの補助金交付等停止措置又は指名停止措置が講じられている者ではないこと。</w:t>
      </w:r>
    </w:p>
    <w:p w14:paraId="38C05EF7" w14:textId="77777777" w:rsidR="00C704BD" w:rsidRPr="00710315" w:rsidRDefault="00C704BD" w:rsidP="00C704BD">
      <w:pPr>
        <w:ind w:leftChars="99" w:left="208" w:firstLine="210"/>
      </w:pPr>
    </w:p>
    <w:p w14:paraId="4707F662" w14:textId="77777777" w:rsidR="00C704BD" w:rsidRPr="00710315" w:rsidRDefault="00C704BD" w:rsidP="00C704BD">
      <w:pPr>
        <w:ind w:firstLine="210"/>
      </w:pPr>
    </w:p>
    <w:p w14:paraId="1783E07A" w14:textId="77777777" w:rsidR="00C704BD" w:rsidRPr="00710315" w:rsidRDefault="00C704BD" w:rsidP="00C704BD">
      <w:pPr>
        <w:ind w:firstLine="210"/>
      </w:pPr>
      <w:r w:rsidRPr="00710315">
        <w:rPr>
          <w:rFonts w:hint="eastAsia"/>
        </w:rPr>
        <w:t>【再委託を行わない場合の記載例】</w:t>
      </w:r>
    </w:p>
    <w:p w14:paraId="394757C0" w14:textId="77777777" w:rsidR="00C704BD" w:rsidRPr="00710315" w:rsidRDefault="00C704BD" w:rsidP="00C704BD">
      <w:pPr>
        <w:ind w:firstLine="210"/>
      </w:pPr>
      <w:r w:rsidRPr="00710315">
        <w:rPr>
          <w:rFonts w:hint="eastAsia"/>
        </w:rPr>
        <w:t>・条件による再委託先決定は行わない。</w:t>
      </w:r>
    </w:p>
    <w:p w14:paraId="00FE39C5" w14:textId="77777777" w:rsidR="00C704BD" w:rsidRPr="00710315" w:rsidRDefault="00C704BD" w:rsidP="00C704BD">
      <w:pPr>
        <w:ind w:firstLine="210"/>
      </w:pPr>
    </w:p>
    <w:p w14:paraId="33FAE5F3" w14:textId="77777777" w:rsidR="00C704BD" w:rsidRPr="00710315" w:rsidRDefault="00C704BD" w:rsidP="00C704BD">
      <w:pPr>
        <w:ind w:firstLine="210"/>
      </w:pPr>
    </w:p>
    <w:p w14:paraId="3B547BA3" w14:textId="77777777" w:rsidR="00C704BD" w:rsidRPr="00710315" w:rsidRDefault="00C704BD" w:rsidP="00C704BD">
      <w:pPr>
        <w:ind w:left="210" w:hangingChars="100" w:hanging="210"/>
      </w:pPr>
      <w:r w:rsidRPr="00710315">
        <w:rPr>
          <w:rFonts w:hint="eastAsia"/>
        </w:rPr>
        <w:t>※「特定の再委託先」とは、別紙２の履行体制図において「未定」となっている再委託先をいう。</w:t>
      </w:r>
    </w:p>
    <w:p w14:paraId="3317F1D2" w14:textId="77777777" w:rsidR="00C704BD" w:rsidRPr="00710315" w:rsidRDefault="00C704BD" w:rsidP="00C704BD">
      <w:pPr>
        <w:ind w:left="210" w:hangingChars="100" w:hanging="210"/>
      </w:pPr>
    </w:p>
    <w:p w14:paraId="38A4E01A" w14:textId="77777777" w:rsidR="00C704BD" w:rsidRPr="00710315" w:rsidRDefault="00C704BD" w:rsidP="00C704BD">
      <w:pPr>
        <w:ind w:left="210" w:hangingChars="100" w:hanging="210"/>
      </w:pPr>
    </w:p>
    <w:p w14:paraId="283624FB" w14:textId="77777777" w:rsidR="00C704BD" w:rsidRPr="00710315" w:rsidRDefault="00C704BD" w:rsidP="00C704BD">
      <w:pPr>
        <w:ind w:left="210" w:hangingChars="100" w:hanging="210"/>
      </w:pPr>
    </w:p>
    <w:p w14:paraId="40357B5D" w14:textId="77777777" w:rsidR="00C704BD" w:rsidRPr="00710315" w:rsidRDefault="00C704BD" w:rsidP="00C704BD">
      <w:pPr>
        <w:ind w:left="210" w:hangingChars="100" w:hanging="210"/>
      </w:pPr>
    </w:p>
    <w:p w14:paraId="5ECA71E1" w14:textId="77777777" w:rsidR="00C704BD" w:rsidRPr="00710315" w:rsidRDefault="00C704BD" w:rsidP="00C704BD">
      <w:pPr>
        <w:ind w:left="210" w:hangingChars="100" w:hanging="210"/>
      </w:pPr>
    </w:p>
    <w:p w14:paraId="177FAF70" w14:textId="77777777" w:rsidR="00C704BD" w:rsidRPr="00710315" w:rsidRDefault="00C704BD" w:rsidP="00C704BD">
      <w:pPr>
        <w:ind w:left="210" w:hangingChars="100" w:hanging="210"/>
      </w:pPr>
    </w:p>
    <w:p w14:paraId="187A2858" w14:textId="77777777" w:rsidR="00C704BD" w:rsidRPr="00710315" w:rsidRDefault="00C704BD" w:rsidP="00C704BD">
      <w:pPr>
        <w:widowControl/>
        <w:ind w:firstLine="210"/>
        <w:jc w:val="left"/>
      </w:pPr>
      <w:r w:rsidRPr="00710315">
        <w:br w:type="page"/>
      </w:r>
    </w:p>
    <w:p w14:paraId="216A647A" w14:textId="77777777" w:rsidR="00C704BD" w:rsidRPr="00710315" w:rsidRDefault="00C704BD" w:rsidP="00C704BD">
      <w:pPr>
        <w:ind w:left="210" w:hangingChars="100" w:hanging="210"/>
        <w:jc w:val="right"/>
      </w:pPr>
      <w:r w:rsidRPr="00710315">
        <w:rPr>
          <w:rFonts w:hint="eastAsia"/>
        </w:rPr>
        <w:lastRenderedPageBreak/>
        <w:t>（別紙４）</w:t>
      </w:r>
    </w:p>
    <w:p w14:paraId="099D721E" w14:textId="77777777" w:rsidR="00C704BD" w:rsidRPr="00710315" w:rsidRDefault="00C704BD" w:rsidP="00C704BD">
      <w:pPr>
        <w:ind w:firstLine="210"/>
      </w:pPr>
    </w:p>
    <w:p w14:paraId="782F9B8C" w14:textId="77777777" w:rsidR="00C704BD" w:rsidRPr="00710315" w:rsidRDefault="00C704BD" w:rsidP="00C704BD">
      <w:pPr>
        <w:ind w:firstLine="210"/>
        <w:jc w:val="center"/>
      </w:pPr>
      <w:r w:rsidRPr="00710315">
        <w:rPr>
          <w:rFonts w:hint="eastAsia"/>
        </w:rPr>
        <w:t>軽微な再委託</w:t>
      </w:r>
    </w:p>
    <w:p w14:paraId="556F41F8" w14:textId="77777777" w:rsidR="00C704BD" w:rsidRPr="00710315" w:rsidRDefault="00C704BD" w:rsidP="00C704BD">
      <w:pPr>
        <w:ind w:firstLine="210"/>
      </w:pPr>
    </w:p>
    <w:p w14:paraId="2842A787" w14:textId="77777777" w:rsidR="00C704BD" w:rsidRPr="00710315" w:rsidRDefault="00C704BD" w:rsidP="00C704BD">
      <w:pPr>
        <w:ind w:firstLine="210"/>
      </w:pPr>
      <w:r w:rsidRPr="00710315">
        <w:rPr>
          <w:rFonts w:hint="eastAsia"/>
        </w:rPr>
        <w:t xml:space="preserve">　軽微な再委託とは契約金額１００万円未満の再委託をいう。</w:t>
      </w:r>
    </w:p>
    <w:p w14:paraId="2021B71E" w14:textId="77777777" w:rsidR="00C704BD" w:rsidRPr="00710315" w:rsidRDefault="00C704BD" w:rsidP="00C704BD">
      <w:pPr>
        <w:ind w:left="178" w:hangingChars="85" w:hanging="178"/>
      </w:pPr>
    </w:p>
    <w:p w14:paraId="487AC1E8" w14:textId="77777777" w:rsidR="00C704BD" w:rsidRPr="00710315" w:rsidRDefault="00C704BD" w:rsidP="00C704BD">
      <w:pPr>
        <w:ind w:firstLine="210"/>
        <w:rPr>
          <w:color w:val="000000"/>
        </w:rPr>
      </w:pPr>
    </w:p>
    <w:p w14:paraId="286DAA1D" w14:textId="77777777" w:rsidR="00C704BD" w:rsidRPr="00710315" w:rsidRDefault="00C704BD" w:rsidP="00C704BD">
      <w:pPr>
        <w:ind w:firstLine="210"/>
        <w:rPr>
          <w:color w:val="000000"/>
        </w:rPr>
      </w:pPr>
    </w:p>
    <w:p w14:paraId="1223E34B" w14:textId="77777777" w:rsidR="00C704BD" w:rsidRPr="00710315" w:rsidRDefault="00C704BD" w:rsidP="00C704BD">
      <w:pPr>
        <w:widowControl/>
        <w:ind w:firstLine="210"/>
        <w:jc w:val="left"/>
        <w:rPr>
          <w:color w:val="000000"/>
        </w:rPr>
      </w:pPr>
      <w:r w:rsidRPr="00710315">
        <w:rPr>
          <w:color w:val="000000"/>
        </w:rPr>
        <w:br w:type="page"/>
      </w:r>
    </w:p>
    <w:p w14:paraId="05D37609" w14:textId="77777777" w:rsidR="00C704BD" w:rsidRPr="00710315" w:rsidRDefault="00C704BD" w:rsidP="00C704BD">
      <w:pPr>
        <w:ind w:firstLine="210"/>
        <w:jc w:val="right"/>
        <w:rPr>
          <w:color w:val="000000"/>
        </w:rPr>
      </w:pPr>
      <w:r w:rsidRPr="00710315">
        <w:rPr>
          <w:rFonts w:hint="eastAsia"/>
        </w:rPr>
        <w:lastRenderedPageBreak/>
        <w:t>（別紙５）</w:t>
      </w:r>
    </w:p>
    <w:p w14:paraId="1C63FD2E" w14:textId="77777777" w:rsidR="00C704BD" w:rsidRPr="00710315" w:rsidRDefault="00C704BD" w:rsidP="00C704BD">
      <w:pPr>
        <w:ind w:firstLine="210"/>
        <w:jc w:val="center"/>
        <w:rPr>
          <w:color w:val="000000"/>
        </w:rPr>
      </w:pPr>
      <w:r w:rsidRPr="00710315">
        <w:rPr>
          <w:rFonts w:hint="eastAsia"/>
          <w:color w:val="000000"/>
        </w:rPr>
        <w:t>検査基準書</w:t>
      </w:r>
    </w:p>
    <w:p w14:paraId="42F4933F" w14:textId="77777777" w:rsidR="00C704BD" w:rsidRPr="00710315" w:rsidRDefault="00C704BD" w:rsidP="00C704BD">
      <w:pPr>
        <w:ind w:firstLine="210"/>
        <w:rPr>
          <w:color w:val="000000"/>
        </w:rPr>
      </w:pPr>
    </w:p>
    <w:p w14:paraId="3BC1A0F1" w14:textId="77777777" w:rsidR="00C704BD" w:rsidRPr="00710315" w:rsidRDefault="00C704BD" w:rsidP="00C704BD">
      <w:pPr>
        <w:ind w:firstLine="210"/>
        <w:rPr>
          <w:color w:val="000000"/>
        </w:rPr>
      </w:pPr>
      <w:r w:rsidRPr="00710315">
        <w:rPr>
          <w:rFonts w:hint="eastAsia"/>
          <w:color w:val="000000"/>
        </w:rPr>
        <w:t>件名：</w:t>
      </w:r>
      <w:r w:rsidRPr="0089293C">
        <w:rPr>
          <w:color w:val="000000"/>
        </w:rPr>
        <w:t>AX</w:t>
      </w:r>
      <w:r w:rsidRPr="0089293C">
        <w:rPr>
          <w:color w:val="000000"/>
        </w:rPr>
        <w:t>プラットフォーム構想</w:t>
      </w:r>
    </w:p>
    <w:p w14:paraId="0E481B37" w14:textId="77777777" w:rsidR="00C704BD" w:rsidRPr="00710315" w:rsidRDefault="00C704BD" w:rsidP="00C704BD">
      <w:pPr>
        <w:ind w:firstLine="210"/>
        <w:rPr>
          <w:color w:val="000000"/>
        </w:rPr>
      </w:pPr>
    </w:p>
    <w:p w14:paraId="7F48C267" w14:textId="77777777" w:rsidR="00C704BD" w:rsidRPr="00710315" w:rsidRDefault="00C704BD" w:rsidP="00C704BD">
      <w:pPr>
        <w:ind w:firstLine="210"/>
        <w:rPr>
          <w:color w:val="000000"/>
        </w:rPr>
      </w:pPr>
      <w:r w:rsidRPr="00710315">
        <w:rPr>
          <w:rFonts w:hint="eastAsia"/>
          <w:color w:val="000000"/>
        </w:rPr>
        <w:t>１．目的</w:t>
      </w:r>
    </w:p>
    <w:p w14:paraId="2556D6D1" w14:textId="77777777" w:rsidR="00C704BD" w:rsidRPr="00710315" w:rsidRDefault="00C704BD" w:rsidP="00C704BD">
      <w:pPr>
        <w:ind w:firstLine="210"/>
        <w:rPr>
          <w:color w:val="000000"/>
        </w:rPr>
      </w:pPr>
      <w:r w:rsidRPr="00710315">
        <w:rPr>
          <w:rFonts w:hint="eastAsia"/>
          <w:color w:val="000000"/>
        </w:rPr>
        <w:t>本検査基準書は、契約書第１３条に基づき、委託業務の完成確認及び納入物の受入れ判定の基準を定めるものである。</w:t>
      </w:r>
    </w:p>
    <w:p w14:paraId="0F7BCAE6" w14:textId="77777777" w:rsidR="00C704BD" w:rsidRPr="00710315" w:rsidRDefault="00C704BD" w:rsidP="00C704BD">
      <w:pPr>
        <w:ind w:firstLine="210"/>
        <w:rPr>
          <w:color w:val="000000"/>
        </w:rPr>
      </w:pPr>
    </w:p>
    <w:p w14:paraId="1B238B29" w14:textId="77777777" w:rsidR="00C704BD" w:rsidRPr="00710315" w:rsidRDefault="00C704BD" w:rsidP="00C704BD">
      <w:pPr>
        <w:ind w:firstLine="210"/>
        <w:rPr>
          <w:color w:val="000000"/>
        </w:rPr>
      </w:pPr>
      <w:r w:rsidRPr="00710315">
        <w:rPr>
          <w:rFonts w:hint="eastAsia"/>
          <w:color w:val="000000"/>
        </w:rPr>
        <w:t>２．基本方針</w:t>
      </w:r>
    </w:p>
    <w:p w14:paraId="3D9E60D0" w14:textId="77777777" w:rsidR="00C704BD" w:rsidRPr="00710315" w:rsidRDefault="00C704BD" w:rsidP="00C704BD">
      <w:pPr>
        <w:ind w:firstLine="210"/>
        <w:rPr>
          <w:color w:val="000000"/>
        </w:rPr>
      </w:pPr>
      <w:r w:rsidRPr="00710315">
        <w:rPr>
          <w:rFonts w:hint="eastAsia"/>
          <w:color w:val="000000"/>
        </w:rPr>
        <w:t>甲は、乙が契約書類に定める業務を実施し、所定の納入物及び検査資料を提出し、その内容が本事業の目的を満たす合理的な水準に達していると認められる場合に、委託業務の完成を確認する。</w:t>
      </w:r>
    </w:p>
    <w:p w14:paraId="7FF4D8E3" w14:textId="77777777" w:rsidR="00C704BD" w:rsidRPr="00710315" w:rsidRDefault="00C704BD" w:rsidP="00C704BD">
      <w:pPr>
        <w:ind w:firstLine="210"/>
        <w:rPr>
          <w:color w:val="000000"/>
        </w:rPr>
      </w:pPr>
    </w:p>
    <w:p w14:paraId="6F3167AF" w14:textId="77777777" w:rsidR="00C704BD" w:rsidRPr="00710315" w:rsidRDefault="00C704BD" w:rsidP="00C704BD">
      <w:pPr>
        <w:ind w:firstLine="210"/>
        <w:rPr>
          <w:color w:val="000000"/>
        </w:rPr>
      </w:pPr>
      <w:r w:rsidRPr="00710315">
        <w:rPr>
          <w:rFonts w:hint="eastAsia"/>
          <w:color w:val="000000"/>
        </w:rPr>
        <w:t>３．完成判定の基本条件</w:t>
      </w:r>
    </w:p>
    <w:p w14:paraId="5563A214" w14:textId="77777777" w:rsidR="00C704BD" w:rsidRDefault="00C704BD" w:rsidP="00C704BD">
      <w:pPr>
        <w:ind w:firstLine="210"/>
        <w:rPr>
          <w:color w:val="000000"/>
        </w:rPr>
      </w:pPr>
      <w:r w:rsidRPr="00710315">
        <w:rPr>
          <w:rFonts w:hint="eastAsia"/>
          <w:color w:val="000000"/>
        </w:rPr>
        <w:t>次の各号を全て満たした場合、完成と判定する。</w:t>
      </w:r>
    </w:p>
    <w:p w14:paraId="307E652E" w14:textId="4A6164E8" w:rsidR="00056D3D" w:rsidRDefault="00056D3D" w:rsidP="00056D3D">
      <w:pPr>
        <w:ind w:firstLine="210"/>
        <w:rPr>
          <w:color w:val="000000"/>
        </w:rPr>
      </w:pPr>
      <w:r w:rsidRPr="00376F9B">
        <w:t>（</w:t>
      </w:r>
      <w:r>
        <w:rPr>
          <w:rFonts w:hint="eastAsia"/>
        </w:rPr>
        <w:t>１</w:t>
      </w:r>
      <w:r w:rsidRPr="00376F9B">
        <w:t>）</w:t>
      </w:r>
      <w:r w:rsidRPr="00056D3D">
        <w:rPr>
          <w:color w:val="000000"/>
        </w:rPr>
        <w:t>別紙１実施計画書に定める次の業務が実施されていること</w:t>
      </w:r>
    </w:p>
    <w:p w14:paraId="2BCA63F7" w14:textId="77777777" w:rsidR="00056D3D" w:rsidRDefault="00056D3D" w:rsidP="00056D3D">
      <w:pPr>
        <w:pStyle w:val="aff"/>
        <w:numPr>
          <w:ilvl w:val="1"/>
          <w:numId w:val="43"/>
        </w:numPr>
        <w:ind w:leftChars="0" w:firstLineChars="0" w:firstLine="210"/>
        <w:rPr>
          <w:color w:val="000000"/>
        </w:rPr>
      </w:pPr>
      <w:r w:rsidRPr="004D64E4">
        <w:rPr>
          <w:color w:val="000000"/>
        </w:rPr>
        <w:t>運営事務局の設置及び事業全体のプロジェクト管理</w:t>
      </w:r>
    </w:p>
    <w:p w14:paraId="0E69D34D" w14:textId="77777777" w:rsidR="00056D3D" w:rsidRDefault="00056D3D" w:rsidP="00056D3D">
      <w:pPr>
        <w:pStyle w:val="aff"/>
        <w:numPr>
          <w:ilvl w:val="1"/>
          <w:numId w:val="43"/>
        </w:numPr>
        <w:ind w:leftChars="0" w:firstLineChars="0" w:firstLine="210"/>
        <w:rPr>
          <w:color w:val="000000"/>
        </w:rPr>
      </w:pPr>
      <w:r w:rsidRPr="004D64E4">
        <w:rPr>
          <w:color w:val="000000"/>
        </w:rPr>
        <w:t>Phase0</w:t>
      </w:r>
      <w:r w:rsidRPr="004D64E4">
        <w:rPr>
          <w:color w:val="000000"/>
        </w:rPr>
        <w:t>における広報物の作成及び企業ヒアリング</w:t>
      </w:r>
    </w:p>
    <w:p w14:paraId="0CDBD8EA" w14:textId="77777777" w:rsidR="00056D3D" w:rsidRDefault="00056D3D" w:rsidP="00056D3D">
      <w:pPr>
        <w:pStyle w:val="aff"/>
        <w:numPr>
          <w:ilvl w:val="1"/>
          <w:numId w:val="43"/>
        </w:numPr>
        <w:ind w:leftChars="0" w:firstLineChars="0" w:firstLine="210"/>
        <w:rPr>
          <w:color w:val="000000"/>
        </w:rPr>
      </w:pPr>
      <w:r w:rsidRPr="004D64E4">
        <w:rPr>
          <w:color w:val="000000"/>
        </w:rPr>
        <w:t>Phase1</w:t>
      </w:r>
      <w:r w:rsidRPr="004D64E4">
        <w:rPr>
          <w:color w:val="000000"/>
        </w:rPr>
        <w:t>におけるサービスデザイン研修、ワークショップ及び</w:t>
      </w:r>
      <w:r w:rsidRPr="004D64E4">
        <w:rPr>
          <w:color w:val="000000"/>
        </w:rPr>
        <w:t>AI</w:t>
      </w:r>
      <w:r w:rsidRPr="004D64E4">
        <w:rPr>
          <w:color w:val="000000"/>
        </w:rPr>
        <w:t>ハンズオン研修</w:t>
      </w:r>
    </w:p>
    <w:p w14:paraId="691D355D" w14:textId="77777777" w:rsidR="00056D3D" w:rsidRDefault="00056D3D" w:rsidP="00056D3D">
      <w:pPr>
        <w:pStyle w:val="aff"/>
        <w:numPr>
          <w:ilvl w:val="1"/>
          <w:numId w:val="43"/>
        </w:numPr>
        <w:ind w:leftChars="0" w:firstLineChars="0" w:firstLine="210"/>
        <w:rPr>
          <w:color w:val="000000"/>
        </w:rPr>
      </w:pPr>
      <w:r w:rsidRPr="004D64E4">
        <w:rPr>
          <w:color w:val="000000"/>
        </w:rPr>
        <w:t>Phase2</w:t>
      </w:r>
      <w:r w:rsidRPr="004D64E4">
        <w:rPr>
          <w:color w:val="000000"/>
        </w:rPr>
        <w:t>における</w:t>
      </w:r>
      <w:r w:rsidRPr="004D64E4">
        <w:rPr>
          <w:color w:val="000000"/>
        </w:rPr>
        <w:t>PoC</w:t>
      </w:r>
      <w:r w:rsidRPr="004D64E4">
        <w:rPr>
          <w:color w:val="000000"/>
        </w:rPr>
        <w:t>実施計画の策定、プロトタイプの開発・検証、伴走支援及び</w:t>
      </w:r>
      <w:r w:rsidRPr="004D64E4">
        <w:rPr>
          <w:color w:val="000000"/>
        </w:rPr>
        <w:t>AI</w:t>
      </w:r>
      <w:r w:rsidRPr="004D64E4">
        <w:rPr>
          <w:color w:val="000000"/>
        </w:rPr>
        <w:t>開発・実証環境の提供</w:t>
      </w:r>
    </w:p>
    <w:p w14:paraId="5AC4DE89" w14:textId="77777777" w:rsidR="00056D3D" w:rsidRDefault="00056D3D" w:rsidP="00056D3D">
      <w:pPr>
        <w:pStyle w:val="aff"/>
        <w:numPr>
          <w:ilvl w:val="1"/>
          <w:numId w:val="43"/>
        </w:numPr>
        <w:ind w:leftChars="0" w:firstLineChars="0" w:firstLine="210"/>
        <w:rPr>
          <w:color w:val="000000"/>
        </w:rPr>
      </w:pPr>
      <w:r w:rsidRPr="004D64E4">
        <w:rPr>
          <w:color w:val="000000"/>
        </w:rPr>
        <w:t>成果報告会の企画及び実施</w:t>
      </w:r>
    </w:p>
    <w:p w14:paraId="4D9A1099" w14:textId="77777777" w:rsidR="00056D3D" w:rsidRDefault="00056D3D" w:rsidP="00056D3D">
      <w:pPr>
        <w:pStyle w:val="aff"/>
        <w:numPr>
          <w:ilvl w:val="1"/>
          <w:numId w:val="43"/>
        </w:numPr>
        <w:ind w:leftChars="0" w:firstLineChars="0" w:firstLine="210"/>
        <w:rPr>
          <w:color w:val="000000"/>
        </w:rPr>
      </w:pPr>
      <w:r w:rsidRPr="004D64E4">
        <w:rPr>
          <w:color w:val="000000"/>
        </w:rPr>
        <w:t>共通アーキテクチャ及び地域プラットフォーム構想の策定</w:t>
      </w:r>
    </w:p>
    <w:p w14:paraId="2A7BADD4" w14:textId="77777777" w:rsidR="00056D3D" w:rsidRDefault="00056D3D" w:rsidP="00056D3D">
      <w:pPr>
        <w:pStyle w:val="aff"/>
        <w:numPr>
          <w:ilvl w:val="1"/>
          <w:numId w:val="43"/>
        </w:numPr>
        <w:ind w:leftChars="0" w:firstLineChars="0" w:firstLine="210"/>
        <w:rPr>
          <w:color w:val="000000"/>
        </w:rPr>
      </w:pPr>
      <w:r w:rsidRPr="004D64E4">
        <w:rPr>
          <w:color w:val="000000"/>
        </w:rPr>
        <w:t>情報管理、情報セキュリティ管理及び事業終了時の情報・データの返却又は削除</w:t>
      </w:r>
    </w:p>
    <w:p w14:paraId="6C69EA4E" w14:textId="2D8262B6" w:rsidR="00C704BD" w:rsidRPr="00926FA7" w:rsidRDefault="00056D3D" w:rsidP="00056D3D">
      <w:pPr>
        <w:ind w:firstLine="210"/>
        <w:rPr>
          <w:color w:val="000000"/>
        </w:rPr>
      </w:pPr>
      <w:r w:rsidRPr="00926FA7">
        <w:rPr>
          <w:rFonts w:hint="eastAsia"/>
          <w:color w:val="000000"/>
        </w:rPr>
        <w:t>（２）</w:t>
      </w:r>
      <w:r w:rsidR="00C704BD" w:rsidRPr="00926FA7">
        <w:rPr>
          <w:rFonts w:hint="eastAsia"/>
          <w:color w:val="000000"/>
        </w:rPr>
        <w:t>本別紙４．に記載の納入物及び提出物が提出されていること</w:t>
      </w:r>
    </w:p>
    <w:p w14:paraId="364EAE31" w14:textId="37DFE5F4" w:rsidR="00C704BD" w:rsidRPr="00926FA7" w:rsidRDefault="00056D3D" w:rsidP="00056D3D">
      <w:pPr>
        <w:ind w:firstLine="210"/>
        <w:rPr>
          <w:color w:val="000000"/>
        </w:rPr>
      </w:pPr>
      <w:r w:rsidRPr="00926FA7">
        <w:rPr>
          <w:rFonts w:hint="eastAsia"/>
          <w:color w:val="000000"/>
        </w:rPr>
        <w:t>（３）</w:t>
      </w:r>
      <w:r w:rsidR="00C704BD" w:rsidRPr="00926FA7">
        <w:rPr>
          <w:rFonts w:hint="eastAsia"/>
          <w:color w:val="000000"/>
        </w:rPr>
        <w:t>本別紙５．に記載の検査資料が提出されていること</w:t>
      </w:r>
    </w:p>
    <w:p w14:paraId="037D7162" w14:textId="7AB56BFD" w:rsidR="00C704BD" w:rsidRPr="00926FA7" w:rsidRDefault="00056D3D" w:rsidP="00056D3D">
      <w:pPr>
        <w:ind w:firstLine="210"/>
        <w:rPr>
          <w:color w:val="000000"/>
        </w:rPr>
      </w:pPr>
      <w:r w:rsidRPr="00926FA7">
        <w:rPr>
          <w:rFonts w:hint="eastAsia"/>
          <w:color w:val="000000"/>
        </w:rPr>
        <w:t>（４）</w:t>
      </w:r>
      <w:r w:rsidR="00C704BD" w:rsidRPr="00926FA7">
        <w:rPr>
          <w:rFonts w:hint="eastAsia"/>
          <w:color w:val="000000"/>
        </w:rPr>
        <w:t>納入物の内容に重大な欠落、虚偽、重複又は矛盾がないこと</w:t>
      </w:r>
    </w:p>
    <w:p w14:paraId="7E737F6F" w14:textId="29B75731" w:rsidR="00C704BD" w:rsidRPr="00926FA7" w:rsidRDefault="00056D3D" w:rsidP="00056D3D">
      <w:pPr>
        <w:ind w:firstLine="210"/>
        <w:rPr>
          <w:color w:val="000000"/>
        </w:rPr>
      </w:pPr>
      <w:r w:rsidRPr="00926FA7">
        <w:rPr>
          <w:rFonts w:hint="eastAsia"/>
          <w:color w:val="000000"/>
        </w:rPr>
        <w:t>（５）</w:t>
      </w:r>
      <w:r w:rsidR="00C704BD" w:rsidRPr="00926FA7">
        <w:rPr>
          <w:rFonts w:hint="eastAsia"/>
          <w:color w:val="000000"/>
        </w:rPr>
        <w:t>実績報告書と証憑が整合していること</w:t>
      </w:r>
    </w:p>
    <w:p w14:paraId="2FECC66D" w14:textId="77777777" w:rsidR="00C704BD" w:rsidRPr="00F71F9B" w:rsidRDefault="00C704BD" w:rsidP="00C704BD">
      <w:pPr>
        <w:ind w:firstLine="210"/>
        <w:rPr>
          <w:color w:val="000000"/>
        </w:rPr>
      </w:pPr>
    </w:p>
    <w:p w14:paraId="29851C3D" w14:textId="77777777" w:rsidR="00C704BD" w:rsidRPr="00710315" w:rsidRDefault="00C704BD" w:rsidP="00C704BD">
      <w:pPr>
        <w:ind w:firstLine="210"/>
        <w:rPr>
          <w:color w:val="000000"/>
        </w:rPr>
      </w:pPr>
    </w:p>
    <w:p w14:paraId="7299256D" w14:textId="77777777" w:rsidR="00C704BD" w:rsidRPr="00710315" w:rsidRDefault="00C704BD" w:rsidP="00C704BD">
      <w:pPr>
        <w:ind w:firstLine="210"/>
        <w:rPr>
          <w:color w:val="000000"/>
        </w:rPr>
      </w:pPr>
      <w:r w:rsidRPr="00710315">
        <w:rPr>
          <w:rFonts w:hint="eastAsia"/>
          <w:color w:val="000000"/>
        </w:rPr>
        <w:t>４．納入物及び提出物と受入基準</w:t>
      </w:r>
    </w:p>
    <w:p w14:paraId="783DBB8F" w14:textId="77777777" w:rsidR="00C704BD" w:rsidRDefault="00C704BD" w:rsidP="00C704BD">
      <w:pPr>
        <w:ind w:firstLine="210"/>
        <w:rPr>
          <w:color w:val="000000"/>
        </w:rPr>
      </w:pPr>
      <w:r w:rsidRPr="00710315">
        <w:rPr>
          <w:rFonts w:hint="eastAsia"/>
          <w:color w:val="000000"/>
        </w:rPr>
        <w:t>（納入物）</w:t>
      </w:r>
    </w:p>
    <w:p w14:paraId="73514B9E" w14:textId="77777777" w:rsidR="00C704BD" w:rsidRPr="00376F9B" w:rsidRDefault="00C704BD" w:rsidP="00C704BD">
      <w:pPr>
        <w:ind w:firstLine="210"/>
      </w:pPr>
      <w:r w:rsidRPr="00376F9B">
        <w:t>（</w:t>
      </w:r>
      <w:r>
        <w:rPr>
          <w:rFonts w:hint="eastAsia"/>
        </w:rPr>
        <w:t>１</w:t>
      </w:r>
      <w:r w:rsidRPr="00376F9B">
        <w:t>）企業別</w:t>
      </w:r>
      <w:r w:rsidRPr="00376F9B">
        <w:t>PoC</w:t>
      </w:r>
      <w:r w:rsidRPr="00376F9B">
        <w:t>成果物</w:t>
      </w:r>
    </w:p>
    <w:p w14:paraId="10CED12E" w14:textId="77777777" w:rsidR="00C704BD" w:rsidRDefault="00C704BD" w:rsidP="00C704BD">
      <w:pPr>
        <w:ind w:firstLine="210"/>
        <w:rPr>
          <w:color w:val="000000"/>
        </w:rPr>
      </w:pPr>
      <w:r w:rsidRPr="00710315">
        <w:rPr>
          <w:rFonts w:hint="eastAsia"/>
          <w:color w:val="000000"/>
        </w:rPr>
        <w:t>受入基準：</w:t>
      </w:r>
    </w:p>
    <w:p w14:paraId="693B9106" w14:textId="1C56C90E" w:rsidR="00C704BD" w:rsidRPr="00BD0953" w:rsidRDefault="00C704BD" w:rsidP="00C704BD">
      <w:pPr>
        <w:pStyle w:val="aff"/>
        <w:widowControl/>
        <w:numPr>
          <w:ilvl w:val="0"/>
          <w:numId w:val="44"/>
        </w:numPr>
        <w:spacing w:line="300" w:lineRule="atLeast"/>
        <w:ind w:leftChars="0" w:firstLineChars="0" w:firstLine="210"/>
        <w:jc w:val="left"/>
        <w:rPr>
          <w:color w:val="000000"/>
        </w:rPr>
      </w:pPr>
      <w:r w:rsidRPr="00C704BD">
        <w:rPr>
          <w:color w:val="000000"/>
        </w:rPr>
        <w:t>別紙１実施計画書及び提案書</w:t>
      </w:r>
      <w:r w:rsidRPr="00BD0953">
        <w:rPr>
          <w:color w:val="000000"/>
        </w:rPr>
        <w:t>に定める内容が整理されていること。</w:t>
      </w:r>
    </w:p>
    <w:p w14:paraId="2D377FAD" w14:textId="77777777" w:rsidR="00C704BD" w:rsidRDefault="00C704BD" w:rsidP="00C704BD">
      <w:pPr>
        <w:pStyle w:val="aff"/>
        <w:numPr>
          <w:ilvl w:val="0"/>
          <w:numId w:val="44"/>
        </w:numPr>
        <w:ind w:leftChars="0" w:firstLineChars="0" w:firstLine="210"/>
        <w:rPr>
          <w:color w:val="000000"/>
        </w:rPr>
      </w:pPr>
      <w:r w:rsidRPr="003143B9">
        <w:rPr>
          <w:color w:val="000000"/>
        </w:rPr>
        <w:t>参加企業の承諾が得られた範囲において、プロトタイプその他提出可能な成果物及びその関連資料が取りまとめられていること</w:t>
      </w:r>
      <w:r w:rsidRPr="00F71F9B">
        <w:rPr>
          <w:color w:val="000000"/>
        </w:rPr>
        <w:t>。</w:t>
      </w:r>
    </w:p>
    <w:p w14:paraId="4529EA49" w14:textId="77777777" w:rsidR="00C704BD" w:rsidRDefault="00C704BD" w:rsidP="00C704BD">
      <w:pPr>
        <w:pStyle w:val="aff"/>
        <w:numPr>
          <w:ilvl w:val="0"/>
          <w:numId w:val="44"/>
        </w:numPr>
        <w:ind w:leftChars="0" w:firstLineChars="0" w:firstLine="210"/>
        <w:rPr>
          <w:color w:val="000000"/>
        </w:rPr>
      </w:pPr>
      <w:r w:rsidRPr="003143B9">
        <w:rPr>
          <w:color w:val="000000"/>
        </w:rPr>
        <w:t>PoC</w:t>
      </w:r>
      <w:r w:rsidRPr="003143B9">
        <w:rPr>
          <w:color w:val="000000"/>
        </w:rPr>
        <w:t>の実施内容、検証結果、評価結果、残課題及び今後の展開方針が整理されていること。</w:t>
      </w:r>
    </w:p>
    <w:p w14:paraId="740DD592" w14:textId="77777777" w:rsidR="00C704BD" w:rsidRDefault="00C704BD" w:rsidP="00C704BD">
      <w:pPr>
        <w:pStyle w:val="aff"/>
        <w:numPr>
          <w:ilvl w:val="0"/>
          <w:numId w:val="44"/>
        </w:numPr>
        <w:ind w:leftChars="0" w:firstLineChars="0" w:firstLine="210"/>
        <w:rPr>
          <w:color w:val="000000"/>
        </w:rPr>
      </w:pPr>
      <w:r w:rsidRPr="003143B9">
        <w:rPr>
          <w:color w:val="000000"/>
        </w:rPr>
        <w:t>技術的又は事業的成果が得られなかった場合においても、その実施内容、検証結果、課題及び今後の方針が適切に整理されていること。</w:t>
      </w:r>
    </w:p>
    <w:p w14:paraId="51C74730" w14:textId="77777777" w:rsidR="00C704BD" w:rsidRDefault="00C704BD" w:rsidP="00C704BD">
      <w:pPr>
        <w:pStyle w:val="aff"/>
        <w:numPr>
          <w:ilvl w:val="0"/>
          <w:numId w:val="44"/>
        </w:numPr>
        <w:ind w:leftChars="0" w:firstLineChars="0" w:firstLine="210"/>
        <w:rPr>
          <w:color w:val="000000"/>
        </w:rPr>
      </w:pPr>
      <w:r w:rsidRPr="00376F9B">
        <w:rPr>
          <w:color w:val="000000"/>
        </w:rPr>
        <w:t>参加企業から提出の承諾が得られない情報がある場合は、提出対象外となる情報の範囲、対象外とする理由が整理されていること。</w:t>
      </w:r>
    </w:p>
    <w:p w14:paraId="6502CDBC" w14:textId="77777777" w:rsidR="00C704BD" w:rsidRPr="00F71F9B" w:rsidRDefault="00C704BD" w:rsidP="00C704BD">
      <w:pPr>
        <w:pStyle w:val="aff"/>
        <w:ind w:leftChars="0" w:left="780" w:firstLine="210"/>
        <w:rPr>
          <w:color w:val="000000"/>
        </w:rPr>
      </w:pPr>
    </w:p>
    <w:p w14:paraId="379B8235" w14:textId="77777777" w:rsidR="00C704BD" w:rsidRPr="00710315" w:rsidRDefault="00C704BD" w:rsidP="00C704BD">
      <w:pPr>
        <w:ind w:firstLineChars="200" w:firstLine="420"/>
        <w:rPr>
          <w:color w:val="000000"/>
        </w:rPr>
      </w:pPr>
    </w:p>
    <w:p w14:paraId="63DF0E15" w14:textId="77777777" w:rsidR="00C704BD" w:rsidRPr="00710315" w:rsidRDefault="00C704BD" w:rsidP="00C704BD">
      <w:pPr>
        <w:ind w:firstLine="210"/>
        <w:rPr>
          <w:color w:val="000000"/>
        </w:rPr>
      </w:pPr>
      <w:r w:rsidRPr="00710315">
        <w:rPr>
          <w:rFonts w:hint="eastAsia"/>
          <w:color w:val="000000"/>
        </w:rPr>
        <w:t>（２）</w:t>
      </w:r>
      <w:r w:rsidRPr="00376F9B">
        <w:rPr>
          <w:color w:val="000000"/>
        </w:rPr>
        <w:t>最終成果報告書</w:t>
      </w:r>
    </w:p>
    <w:p w14:paraId="7F2C2BDE" w14:textId="77777777" w:rsidR="00C704BD" w:rsidRPr="00710315" w:rsidRDefault="00C704BD" w:rsidP="00C704BD">
      <w:pPr>
        <w:ind w:firstLine="210"/>
        <w:rPr>
          <w:color w:val="000000"/>
        </w:rPr>
      </w:pPr>
      <w:r w:rsidRPr="00710315">
        <w:rPr>
          <w:rFonts w:hint="eastAsia"/>
          <w:color w:val="000000"/>
        </w:rPr>
        <w:t>受入基準：</w:t>
      </w:r>
    </w:p>
    <w:p w14:paraId="5C9BE799" w14:textId="77777777" w:rsidR="00C704BD" w:rsidRDefault="00C704BD" w:rsidP="00777FA3">
      <w:pPr>
        <w:pStyle w:val="aff"/>
        <w:numPr>
          <w:ilvl w:val="0"/>
          <w:numId w:val="45"/>
        </w:numPr>
        <w:ind w:leftChars="0" w:firstLineChars="0" w:firstLine="210"/>
        <w:rPr>
          <w:color w:val="000000"/>
        </w:rPr>
      </w:pPr>
      <w:r>
        <w:rPr>
          <w:rFonts w:hint="eastAsia"/>
          <w:color w:val="000000"/>
        </w:rPr>
        <w:t>別紙１実施計画書及び提案書</w:t>
      </w:r>
      <w:r w:rsidRPr="003143B9">
        <w:rPr>
          <w:color w:val="000000"/>
        </w:rPr>
        <w:t>に定める</w:t>
      </w:r>
      <w:r>
        <w:rPr>
          <w:rFonts w:hint="eastAsia"/>
          <w:color w:val="000000"/>
        </w:rPr>
        <w:t>内容</w:t>
      </w:r>
      <w:r w:rsidRPr="003143B9">
        <w:rPr>
          <w:color w:val="000000"/>
        </w:rPr>
        <w:t>を満たしていること。</w:t>
      </w:r>
    </w:p>
    <w:p w14:paraId="6410AD79" w14:textId="77777777" w:rsidR="00C704BD" w:rsidRDefault="00C704BD" w:rsidP="00777FA3">
      <w:pPr>
        <w:pStyle w:val="aff"/>
        <w:numPr>
          <w:ilvl w:val="0"/>
          <w:numId w:val="45"/>
        </w:numPr>
        <w:ind w:leftChars="0" w:firstLineChars="0" w:firstLine="210"/>
        <w:rPr>
          <w:color w:val="000000"/>
        </w:rPr>
      </w:pPr>
      <w:r w:rsidRPr="003143B9">
        <w:rPr>
          <w:color w:val="000000"/>
        </w:rPr>
        <w:t>本事業全体の実施結果、成果指標の達成状況、成果、課題、今後の提言及び他地域への展開可能性が整理されていること。</w:t>
      </w:r>
    </w:p>
    <w:p w14:paraId="6EDBF370" w14:textId="77777777" w:rsidR="00C704BD" w:rsidRDefault="00C704BD" w:rsidP="00777FA3">
      <w:pPr>
        <w:pStyle w:val="aff"/>
        <w:numPr>
          <w:ilvl w:val="0"/>
          <w:numId w:val="45"/>
        </w:numPr>
        <w:ind w:leftChars="0" w:firstLineChars="0" w:firstLine="210"/>
        <w:rPr>
          <w:color w:val="000000"/>
        </w:rPr>
      </w:pPr>
      <w:r w:rsidRPr="003143B9">
        <w:rPr>
          <w:color w:val="000000"/>
        </w:rPr>
        <w:t>各地域における構想、</w:t>
      </w:r>
      <w:r w:rsidRPr="003143B9">
        <w:rPr>
          <w:color w:val="000000"/>
        </w:rPr>
        <w:t>3</w:t>
      </w:r>
      <w:r w:rsidRPr="003143B9">
        <w:rPr>
          <w:color w:val="000000"/>
        </w:rPr>
        <w:t>地域に共通する要素、アーキテクチャ、データ連携の考え方、運営体制及びロードマップが含まれていること。</w:t>
      </w:r>
    </w:p>
    <w:p w14:paraId="071712E4" w14:textId="77777777" w:rsidR="00C704BD" w:rsidRDefault="00C704BD" w:rsidP="00777FA3">
      <w:pPr>
        <w:pStyle w:val="aff"/>
        <w:numPr>
          <w:ilvl w:val="0"/>
          <w:numId w:val="45"/>
        </w:numPr>
        <w:ind w:leftChars="0" w:firstLineChars="0" w:firstLine="210"/>
        <w:rPr>
          <w:color w:val="000000"/>
        </w:rPr>
      </w:pPr>
      <w:r w:rsidRPr="00376F9B">
        <w:rPr>
          <w:color w:val="000000"/>
        </w:rPr>
        <w:t>記載内容の根拠となるヒアリング結果、研修結果、</w:t>
      </w:r>
      <w:r w:rsidRPr="00376F9B">
        <w:rPr>
          <w:color w:val="000000"/>
        </w:rPr>
        <w:t>PoC</w:t>
      </w:r>
      <w:r w:rsidRPr="00376F9B">
        <w:rPr>
          <w:color w:val="000000"/>
        </w:rPr>
        <w:t>結果、アンケート、支援記録その他の資料との対応関係が確認できること。</w:t>
      </w:r>
    </w:p>
    <w:p w14:paraId="1B3C6A68" w14:textId="77777777" w:rsidR="00C704BD" w:rsidRDefault="00C704BD" w:rsidP="00777FA3">
      <w:pPr>
        <w:pStyle w:val="aff"/>
        <w:numPr>
          <w:ilvl w:val="0"/>
          <w:numId w:val="45"/>
        </w:numPr>
        <w:ind w:leftChars="0" w:firstLineChars="0" w:firstLine="210"/>
        <w:rPr>
          <w:color w:val="000000"/>
        </w:rPr>
      </w:pPr>
      <w:r w:rsidRPr="00376F9B">
        <w:rPr>
          <w:color w:val="000000"/>
        </w:rPr>
        <w:lastRenderedPageBreak/>
        <w:t>図表、用語、引用及び出典が適切に整理され、第三者が理解できる内容となっていること。</w:t>
      </w:r>
    </w:p>
    <w:p w14:paraId="77CAC662" w14:textId="77777777" w:rsidR="00C704BD" w:rsidRDefault="00C704BD" w:rsidP="00C704BD">
      <w:pPr>
        <w:ind w:firstLine="210"/>
        <w:rPr>
          <w:color w:val="000000"/>
        </w:rPr>
      </w:pPr>
    </w:p>
    <w:p w14:paraId="39299D0E" w14:textId="64904AEC" w:rsidR="00C704BD" w:rsidRDefault="00C704BD" w:rsidP="00C704BD">
      <w:pPr>
        <w:ind w:firstLine="210"/>
        <w:rPr>
          <w:color w:val="000000"/>
        </w:rPr>
      </w:pPr>
      <w:r w:rsidRPr="00710315">
        <w:rPr>
          <w:rFonts w:hint="eastAsia"/>
          <w:color w:val="000000"/>
        </w:rPr>
        <w:t>（</w:t>
      </w:r>
      <w:r>
        <w:rPr>
          <w:rFonts w:hint="eastAsia"/>
          <w:color w:val="000000"/>
        </w:rPr>
        <w:t>３</w:t>
      </w:r>
      <w:r w:rsidRPr="00710315">
        <w:rPr>
          <w:rFonts w:hint="eastAsia"/>
          <w:color w:val="000000"/>
        </w:rPr>
        <w:t>）</w:t>
      </w:r>
      <w:r w:rsidRPr="00376F9B">
        <w:rPr>
          <w:color w:val="000000"/>
        </w:rPr>
        <w:t>AI</w:t>
      </w:r>
      <w:r w:rsidRPr="00376F9B">
        <w:rPr>
          <w:color w:val="000000"/>
        </w:rPr>
        <w:t>を活用したシステム開発実践の手引</w:t>
      </w:r>
      <w:r w:rsidR="00DD0584">
        <w:rPr>
          <w:rFonts w:hint="eastAsia"/>
          <w:color w:val="000000"/>
        </w:rPr>
        <w:t>き</w:t>
      </w:r>
    </w:p>
    <w:p w14:paraId="0C7AFAE1" w14:textId="77777777" w:rsidR="00C704BD" w:rsidRDefault="00C704BD" w:rsidP="00C704BD">
      <w:pPr>
        <w:ind w:firstLine="210"/>
        <w:rPr>
          <w:color w:val="000000"/>
        </w:rPr>
      </w:pPr>
      <w:r w:rsidRPr="00710315">
        <w:rPr>
          <w:rFonts w:hint="eastAsia"/>
          <w:color w:val="000000"/>
        </w:rPr>
        <w:t>受入基準：</w:t>
      </w:r>
    </w:p>
    <w:p w14:paraId="64F74694" w14:textId="77777777" w:rsidR="00C704BD" w:rsidRDefault="00C704BD" w:rsidP="00777FA3">
      <w:pPr>
        <w:pStyle w:val="aff"/>
        <w:numPr>
          <w:ilvl w:val="0"/>
          <w:numId w:val="46"/>
        </w:numPr>
        <w:ind w:leftChars="0" w:firstLineChars="0" w:firstLine="210"/>
        <w:rPr>
          <w:color w:val="000000"/>
        </w:rPr>
      </w:pPr>
      <w:r w:rsidRPr="00376F9B">
        <w:rPr>
          <w:color w:val="000000"/>
        </w:rPr>
        <w:t>本事業の実施結果を踏まえ、地域企業等が</w:t>
      </w:r>
      <w:r w:rsidRPr="00376F9B">
        <w:rPr>
          <w:color w:val="000000"/>
        </w:rPr>
        <w:t>AI</w:t>
      </w:r>
      <w:r w:rsidRPr="00376F9B">
        <w:rPr>
          <w:color w:val="000000"/>
        </w:rPr>
        <w:t>を活用したシステム開発に取り組む際の実践方法が、一般の利用者にも理解できる形で体系化されていること。</w:t>
      </w:r>
    </w:p>
    <w:p w14:paraId="7D5B887C" w14:textId="77777777" w:rsidR="00C704BD" w:rsidRDefault="00C704BD" w:rsidP="00777FA3">
      <w:pPr>
        <w:pStyle w:val="aff"/>
        <w:numPr>
          <w:ilvl w:val="0"/>
          <w:numId w:val="46"/>
        </w:numPr>
        <w:ind w:leftChars="0" w:firstLineChars="0" w:firstLine="210"/>
        <w:rPr>
          <w:color w:val="000000"/>
        </w:rPr>
      </w:pPr>
      <w:r w:rsidRPr="00376F9B">
        <w:rPr>
          <w:color w:val="000000"/>
        </w:rPr>
        <w:t>本事業固有の秘密情報、参加企業の営業秘密、個人情報その他公表又は第三者提供に適さない情報が含まれていないこと。</w:t>
      </w:r>
    </w:p>
    <w:p w14:paraId="3B8FEC64" w14:textId="77777777" w:rsidR="00C704BD" w:rsidRDefault="00C704BD" w:rsidP="00777FA3">
      <w:pPr>
        <w:pStyle w:val="aff"/>
        <w:numPr>
          <w:ilvl w:val="0"/>
          <w:numId w:val="46"/>
        </w:numPr>
        <w:ind w:leftChars="0" w:firstLineChars="0" w:firstLine="210"/>
        <w:rPr>
          <w:color w:val="000000"/>
        </w:rPr>
      </w:pPr>
      <w:r w:rsidRPr="00376F9B">
        <w:rPr>
          <w:color w:val="000000"/>
        </w:rPr>
        <w:t>図表、チェックリスト、様式例その他実務で活用できる資料が、必要に応じて含まれていること。</w:t>
      </w:r>
    </w:p>
    <w:p w14:paraId="1B6C8F2C" w14:textId="77777777" w:rsidR="00C704BD" w:rsidRPr="00376F9B" w:rsidRDefault="00C704BD" w:rsidP="00C704BD">
      <w:pPr>
        <w:ind w:firstLine="210"/>
        <w:rPr>
          <w:color w:val="000000"/>
        </w:rPr>
      </w:pPr>
    </w:p>
    <w:p w14:paraId="2EBD5278" w14:textId="77777777" w:rsidR="00C704BD" w:rsidRPr="00710315" w:rsidRDefault="00C704BD" w:rsidP="00C704BD">
      <w:pPr>
        <w:ind w:firstLine="210"/>
        <w:rPr>
          <w:color w:val="000000"/>
        </w:rPr>
      </w:pPr>
      <w:r w:rsidRPr="00710315">
        <w:rPr>
          <w:rFonts w:hint="eastAsia"/>
          <w:color w:val="000000"/>
        </w:rPr>
        <w:t>（提出物）</w:t>
      </w:r>
    </w:p>
    <w:p w14:paraId="30118403" w14:textId="77777777" w:rsidR="00C704BD" w:rsidRPr="00710315" w:rsidRDefault="00C704BD" w:rsidP="00C704BD">
      <w:pPr>
        <w:ind w:firstLine="210"/>
        <w:rPr>
          <w:color w:val="000000"/>
        </w:rPr>
      </w:pPr>
      <w:r w:rsidRPr="00710315">
        <w:rPr>
          <w:rFonts w:hint="eastAsia"/>
          <w:color w:val="000000"/>
        </w:rPr>
        <w:t>（</w:t>
      </w:r>
      <w:r>
        <w:rPr>
          <w:rFonts w:hint="eastAsia"/>
          <w:color w:val="000000"/>
        </w:rPr>
        <w:t>４</w:t>
      </w:r>
      <w:r w:rsidRPr="00710315">
        <w:rPr>
          <w:rFonts w:hint="eastAsia"/>
          <w:color w:val="000000"/>
        </w:rPr>
        <w:t>）</w:t>
      </w:r>
      <w:r w:rsidRPr="00376F9B">
        <w:rPr>
          <w:color w:val="000000"/>
        </w:rPr>
        <w:t>全体実施計画書</w:t>
      </w:r>
    </w:p>
    <w:p w14:paraId="2B022655" w14:textId="77777777" w:rsidR="00C704BD" w:rsidRPr="00710315" w:rsidRDefault="00C704BD" w:rsidP="00C704BD">
      <w:pPr>
        <w:ind w:firstLine="210"/>
        <w:rPr>
          <w:color w:val="000000"/>
        </w:rPr>
      </w:pPr>
      <w:r w:rsidRPr="00710315">
        <w:rPr>
          <w:rFonts w:hint="eastAsia"/>
          <w:color w:val="000000"/>
        </w:rPr>
        <w:t>受入基準：</w:t>
      </w:r>
    </w:p>
    <w:p w14:paraId="0C854A0C" w14:textId="77777777" w:rsidR="00C704BD" w:rsidRDefault="00C704BD" w:rsidP="00777FA3">
      <w:pPr>
        <w:pStyle w:val="aff"/>
        <w:numPr>
          <w:ilvl w:val="0"/>
          <w:numId w:val="47"/>
        </w:numPr>
        <w:ind w:leftChars="0" w:firstLineChars="0" w:firstLine="210"/>
        <w:rPr>
          <w:color w:val="000000"/>
        </w:rPr>
      </w:pPr>
      <w:r w:rsidRPr="003143B9">
        <w:rPr>
          <w:color w:val="000000"/>
        </w:rPr>
        <w:t>業務の実施方針、実施体制、作業計画、</w:t>
      </w:r>
      <w:r w:rsidRPr="003143B9">
        <w:rPr>
          <w:color w:val="000000"/>
        </w:rPr>
        <w:t>WBS</w:t>
      </w:r>
      <w:r w:rsidRPr="003143B9">
        <w:rPr>
          <w:color w:val="000000"/>
        </w:rPr>
        <w:t>及びスケジュールが記載されていること。</w:t>
      </w:r>
    </w:p>
    <w:p w14:paraId="7076668E" w14:textId="77777777" w:rsidR="00C704BD" w:rsidRDefault="00C704BD" w:rsidP="00777FA3">
      <w:pPr>
        <w:pStyle w:val="aff"/>
        <w:numPr>
          <w:ilvl w:val="0"/>
          <w:numId w:val="47"/>
        </w:numPr>
        <w:ind w:leftChars="0" w:firstLineChars="0" w:firstLine="210"/>
        <w:rPr>
          <w:color w:val="000000"/>
        </w:rPr>
      </w:pPr>
      <w:r w:rsidRPr="00376F9B">
        <w:rPr>
          <w:color w:val="000000"/>
        </w:rPr>
        <w:t>乙の提案内容との対応関係が明確になっていること。</w:t>
      </w:r>
    </w:p>
    <w:p w14:paraId="09493845" w14:textId="77777777" w:rsidR="00C704BD" w:rsidRPr="00376F9B" w:rsidRDefault="00C704BD" w:rsidP="00777FA3">
      <w:pPr>
        <w:pStyle w:val="aff"/>
        <w:numPr>
          <w:ilvl w:val="0"/>
          <w:numId w:val="47"/>
        </w:numPr>
        <w:ind w:leftChars="0" w:firstLineChars="0" w:firstLine="210"/>
        <w:rPr>
          <w:color w:val="000000"/>
        </w:rPr>
      </w:pPr>
      <w:r w:rsidRPr="00376F9B">
        <w:rPr>
          <w:color w:val="000000"/>
        </w:rPr>
        <w:t>甲の確認又は承認を得ていること。</w:t>
      </w:r>
    </w:p>
    <w:p w14:paraId="59006B15" w14:textId="77777777" w:rsidR="00C704BD" w:rsidRDefault="00C704BD" w:rsidP="00C704BD">
      <w:pPr>
        <w:ind w:firstLineChars="200" w:firstLine="420"/>
        <w:rPr>
          <w:color w:val="000000"/>
        </w:rPr>
      </w:pPr>
    </w:p>
    <w:p w14:paraId="0018F16E" w14:textId="77777777" w:rsidR="00C704BD" w:rsidRPr="00376F9B" w:rsidRDefault="00C704BD" w:rsidP="00C704BD">
      <w:pPr>
        <w:ind w:firstLine="210"/>
        <w:rPr>
          <w:color w:val="000000"/>
        </w:rPr>
      </w:pPr>
      <w:r w:rsidRPr="00710315">
        <w:rPr>
          <w:rFonts w:hint="eastAsia"/>
          <w:color w:val="000000"/>
        </w:rPr>
        <w:t>（</w:t>
      </w:r>
      <w:r>
        <w:rPr>
          <w:rFonts w:hint="eastAsia"/>
          <w:color w:val="000000"/>
        </w:rPr>
        <w:t>５</w:t>
      </w:r>
      <w:r w:rsidRPr="00710315">
        <w:rPr>
          <w:rFonts w:hint="eastAsia"/>
          <w:color w:val="000000"/>
        </w:rPr>
        <w:t>）</w:t>
      </w:r>
      <w:r w:rsidRPr="00376F9B">
        <w:rPr>
          <w:color w:val="000000"/>
        </w:rPr>
        <w:t>進捗、課題及びリスク管理に関する月次報告資料</w:t>
      </w:r>
    </w:p>
    <w:p w14:paraId="57F2B28C" w14:textId="77777777" w:rsidR="00C704BD" w:rsidRPr="00710315" w:rsidRDefault="00C704BD" w:rsidP="00C704BD">
      <w:pPr>
        <w:ind w:firstLine="210"/>
        <w:rPr>
          <w:color w:val="000000"/>
        </w:rPr>
      </w:pPr>
      <w:r w:rsidRPr="00710315">
        <w:rPr>
          <w:rFonts w:hint="eastAsia"/>
          <w:color w:val="000000"/>
        </w:rPr>
        <w:t>受入基準：</w:t>
      </w:r>
    </w:p>
    <w:p w14:paraId="14B8776F" w14:textId="77777777" w:rsidR="00C704BD" w:rsidRDefault="00C704BD" w:rsidP="00777FA3">
      <w:pPr>
        <w:pStyle w:val="aff"/>
        <w:numPr>
          <w:ilvl w:val="0"/>
          <w:numId w:val="48"/>
        </w:numPr>
        <w:ind w:leftChars="0" w:firstLineChars="0" w:firstLine="210"/>
        <w:rPr>
          <w:color w:val="000000"/>
        </w:rPr>
      </w:pPr>
      <w:r w:rsidRPr="00376F9B">
        <w:rPr>
          <w:rFonts w:hint="eastAsia"/>
          <w:color w:val="000000"/>
        </w:rPr>
        <w:t>契約期間を通じて</w:t>
      </w:r>
      <w:r w:rsidRPr="00376F9B">
        <w:rPr>
          <w:color w:val="000000"/>
        </w:rPr>
        <w:t>甲が指定する各月分が提出されていること。</w:t>
      </w:r>
    </w:p>
    <w:p w14:paraId="03CAA4E2" w14:textId="77777777" w:rsidR="00C704BD" w:rsidRDefault="00C704BD" w:rsidP="00777FA3">
      <w:pPr>
        <w:pStyle w:val="aff"/>
        <w:numPr>
          <w:ilvl w:val="0"/>
          <w:numId w:val="48"/>
        </w:numPr>
        <w:ind w:leftChars="0" w:firstLineChars="0" w:firstLine="210"/>
        <w:rPr>
          <w:color w:val="000000"/>
        </w:rPr>
      </w:pPr>
      <w:r w:rsidRPr="003143B9">
        <w:rPr>
          <w:color w:val="000000"/>
        </w:rPr>
        <w:t>業務の進捗状況、課題及びリスク並びにこれらへの対応状況が確認できること。</w:t>
      </w:r>
    </w:p>
    <w:p w14:paraId="1024377D" w14:textId="77777777" w:rsidR="00C704BD" w:rsidRDefault="00C704BD" w:rsidP="00777FA3">
      <w:pPr>
        <w:pStyle w:val="aff"/>
        <w:numPr>
          <w:ilvl w:val="0"/>
          <w:numId w:val="48"/>
        </w:numPr>
        <w:ind w:leftChars="0" w:firstLineChars="0" w:firstLine="210"/>
        <w:rPr>
          <w:color w:val="000000"/>
        </w:rPr>
      </w:pPr>
      <w:r w:rsidRPr="00376F9B">
        <w:rPr>
          <w:color w:val="000000"/>
        </w:rPr>
        <w:t>重要な課題、遅延又は情報セキュリティ上の事象について報告した記録が確認できること。</w:t>
      </w:r>
    </w:p>
    <w:p w14:paraId="58717187" w14:textId="77777777" w:rsidR="00C704BD" w:rsidRPr="003143B9" w:rsidRDefault="00C704BD" w:rsidP="00C704BD">
      <w:pPr>
        <w:ind w:left="420" w:firstLine="210"/>
        <w:rPr>
          <w:color w:val="000000"/>
        </w:rPr>
      </w:pPr>
    </w:p>
    <w:p w14:paraId="131D2DF3" w14:textId="77777777" w:rsidR="00C704BD" w:rsidRPr="00376F9B" w:rsidRDefault="00C704BD" w:rsidP="00C704BD">
      <w:pPr>
        <w:pStyle w:val="aff"/>
        <w:ind w:leftChars="0" w:firstLine="210"/>
        <w:rPr>
          <w:color w:val="000000"/>
        </w:rPr>
      </w:pPr>
    </w:p>
    <w:p w14:paraId="617877F3" w14:textId="77777777" w:rsidR="00C704BD" w:rsidRPr="00710315" w:rsidRDefault="00C704BD" w:rsidP="00C704BD">
      <w:pPr>
        <w:ind w:firstLine="210"/>
        <w:rPr>
          <w:color w:val="000000"/>
        </w:rPr>
      </w:pPr>
      <w:r w:rsidRPr="00710315">
        <w:rPr>
          <w:rFonts w:hint="eastAsia"/>
          <w:color w:val="000000"/>
        </w:rPr>
        <w:t>（</w:t>
      </w:r>
      <w:r>
        <w:rPr>
          <w:rFonts w:hint="eastAsia"/>
          <w:color w:val="000000"/>
        </w:rPr>
        <w:t>６</w:t>
      </w:r>
      <w:r w:rsidRPr="00710315">
        <w:rPr>
          <w:rFonts w:hint="eastAsia"/>
          <w:color w:val="000000"/>
        </w:rPr>
        <w:t>）</w:t>
      </w:r>
      <w:r w:rsidRPr="00185A6C">
        <w:rPr>
          <w:color w:val="000000"/>
        </w:rPr>
        <w:t>広報物</w:t>
      </w:r>
    </w:p>
    <w:p w14:paraId="659E99B7" w14:textId="77777777" w:rsidR="00C704BD" w:rsidRPr="00710315" w:rsidRDefault="00C704BD" w:rsidP="00C704BD">
      <w:pPr>
        <w:ind w:firstLine="210"/>
        <w:rPr>
          <w:color w:val="000000"/>
        </w:rPr>
      </w:pPr>
      <w:r w:rsidRPr="00710315">
        <w:rPr>
          <w:rFonts w:hint="eastAsia"/>
          <w:color w:val="000000"/>
        </w:rPr>
        <w:t>受入基準：</w:t>
      </w:r>
    </w:p>
    <w:p w14:paraId="107BE5AA" w14:textId="4FC569BB" w:rsidR="00C704BD" w:rsidRPr="00BD0953" w:rsidRDefault="00C704BD" w:rsidP="00777FA3">
      <w:pPr>
        <w:pStyle w:val="aff"/>
        <w:widowControl/>
        <w:numPr>
          <w:ilvl w:val="0"/>
          <w:numId w:val="49"/>
        </w:numPr>
        <w:spacing w:line="300" w:lineRule="atLeast"/>
        <w:ind w:leftChars="0" w:firstLineChars="0" w:firstLine="210"/>
        <w:jc w:val="left"/>
        <w:rPr>
          <w:color w:val="000000"/>
        </w:rPr>
      </w:pPr>
      <w:r w:rsidRPr="00C704BD">
        <w:rPr>
          <w:color w:val="000000"/>
        </w:rPr>
        <w:t>別紙１実施計画書及び提案書</w:t>
      </w:r>
      <w:r w:rsidRPr="00BD0953">
        <w:rPr>
          <w:color w:val="000000"/>
        </w:rPr>
        <w:t>に基づく広報チラシ及びランディングページが作成されていること。</w:t>
      </w:r>
    </w:p>
    <w:p w14:paraId="7C26589C" w14:textId="77777777" w:rsidR="00C704BD" w:rsidRDefault="00C704BD" w:rsidP="00777FA3">
      <w:pPr>
        <w:pStyle w:val="aff"/>
        <w:numPr>
          <w:ilvl w:val="0"/>
          <w:numId w:val="49"/>
        </w:numPr>
        <w:ind w:leftChars="0" w:firstLineChars="0" w:firstLine="210"/>
        <w:rPr>
          <w:color w:val="000000"/>
        </w:rPr>
      </w:pPr>
      <w:r w:rsidRPr="00185A6C">
        <w:rPr>
          <w:color w:val="000000"/>
        </w:rPr>
        <w:t>広報物の内容に、本事業の目的、対象、プログラムの概要、参加方法その他参加希望者に必要な情報が記載されていること。</w:t>
      </w:r>
    </w:p>
    <w:p w14:paraId="66225F2B" w14:textId="77777777" w:rsidR="00C704BD" w:rsidRPr="00376F9B" w:rsidRDefault="00C704BD" w:rsidP="00777FA3">
      <w:pPr>
        <w:pStyle w:val="aff"/>
        <w:numPr>
          <w:ilvl w:val="0"/>
          <w:numId w:val="49"/>
        </w:numPr>
        <w:ind w:leftChars="0" w:firstLineChars="0" w:firstLine="210"/>
        <w:rPr>
          <w:color w:val="000000"/>
        </w:rPr>
      </w:pPr>
      <w:r w:rsidRPr="00185A6C">
        <w:rPr>
          <w:color w:val="000000"/>
        </w:rPr>
        <w:t>広報に使用した画像、図表、文書等について、必要な権利処理が行われていること。</w:t>
      </w:r>
    </w:p>
    <w:p w14:paraId="4FA9D042" w14:textId="77777777" w:rsidR="00C704BD" w:rsidRPr="00710315" w:rsidRDefault="00C704BD" w:rsidP="00C704BD">
      <w:pPr>
        <w:ind w:firstLineChars="200" w:firstLine="420"/>
        <w:rPr>
          <w:color w:val="000000"/>
        </w:rPr>
      </w:pPr>
    </w:p>
    <w:p w14:paraId="40A7536F" w14:textId="77777777" w:rsidR="00C704BD" w:rsidRPr="00710315" w:rsidRDefault="00C704BD" w:rsidP="00C704BD">
      <w:pPr>
        <w:ind w:firstLine="210"/>
        <w:rPr>
          <w:color w:val="000000"/>
        </w:rPr>
      </w:pPr>
      <w:r w:rsidRPr="00710315">
        <w:rPr>
          <w:rFonts w:hint="eastAsia"/>
          <w:color w:val="000000"/>
        </w:rPr>
        <w:t>（</w:t>
      </w:r>
      <w:r>
        <w:rPr>
          <w:rFonts w:hint="eastAsia"/>
          <w:color w:val="000000"/>
        </w:rPr>
        <w:t>７</w:t>
      </w:r>
      <w:r w:rsidRPr="00710315">
        <w:rPr>
          <w:rFonts w:hint="eastAsia"/>
          <w:color w:val="000000"/>
        </w:rPr>
        <w:t>）</w:t>
      </w:r>
      <w:r w:rsidRPr="005F592D">
        <w:t>ヒアリング結果</w:t>
      </w:r>
      <w:r>
        <w:rPr>
          <w:rFonts w:hint="eastAsia"/>
        </w:rPr>
        <w:t>報告書</w:t>
      </w:r>
    </w:p>
    <w:p w14:paraId="6E38B2E5" w14:textId="77777777" w:rsidR="00C704BD" w:rsidRPr="00710315" w:rsidRDefault="00C704BD" w:rsidP="00C704BD">
      <w:pPr>
        <w:ind w:firstLine="210"/>
        <w:rPr>
          <w:color w:val="000000"/>
        </w:rPr>
      </w:pPr>
      <w:r w:rsidRPr="00710315">
        <w:rPr>
          <w:rFonts w:hint="eastAsia"/>
          <w:color w:val="000000"/>
        </w:rPr>
        <w:t>受入基準：</w:t>
      </w:r>
    </w:p>
    <w:p w14:paraId="1033F8C6" w14:textId="77777777" w:rsidR="00C704BD" w:rsidRDefault="00C704BD" w:rsidP="00777FA3">
      <w:pPr>
        <w:pStyle w:val="aff"/>
        <w:numPr>
          <w:ilvl w:val="0"/>
          <w:numId w:val="50"/>
        </w:numPr>
        <w:ind w:leftChars="0" w:firstLineChars="0" w:firstLine="210"/>
        <w:rPr>
          <w:color w:val="000000"/>
        </w:rPr>
      </w:pPr>
      <w:r w:rsidRPr="00185A6C">
        <w:rPr>
          <w:color w:val="000000"/>
        </w:rPr>
        <w:t>原則として全ての参加企業についてヒアリングが実施されていること。</w:t>
      </w:r>
    </w:p>
    <w:p w14:paraId="34DB87E4" w14:textId="77777777" w:rsidR="00C704BD" w:rsidRDefault="00C704BD" w:rsidP="00777FA3">
      <w:pPr>
        <w:pStyle w:val="aff"/>
        <w:numPr>
          <w:ilvl w:val="0"/>
          <w:numId w:val="50"/>
        </w:numPr>
        <w:ind w:leftChars="0" w:firstLineChars="0" w:firstLine="210"/>
        <w:rPr>
          <w:color w:val="000000"/>
        </w:rPr>
      </w:pPr>
      <w:r w:rsidRPr="003143B9">
        <w:rPr>
          <w:color w:val="000000"/>
        </w:rPr>
        <w:t>参加企業の経営課題、業務課題、</w:t>
      </w:r>
      <w:r w:rsidRPr="003143B9">
        <w:rPr>
          <w:color w:val="000000"/>
        </w:rPr>
        <w:t>AI</w:t>
      </w:r>
      <w:r w:rsidRPr="003143B9">
        <w:rPr>
          <w:color w:val="000000"/>
        </w:rPr>
        <w:t>活用ニーズ及び保有データの状況が確認できること。</w:t>
      </w:r>
    </w:p>
    <w:p w14:paraId="64F90600" w14:textId="77777777" w:rsidR="00C704BD" w:rsidRDefault="00C704BD" w:rsidP="00777FA3">
      <w:pPr>
        <w:pStyle w:val="aff"/>
        <w:numPr>
          <w:ilvl w:val="0"/>
          <w:numId w:val="50"/>
        </w:numPr>
        <w:ind w:leftChars="0" w:firstLineChars="0" w:firstLine="210"/>
        <w:rPr>
          <w:color w:val="000000"/>
        </w:rPr>
      </w:pPr>
      <w:r w:rsidRPr="00185A6C">
        <w:rPr>
          <w:rFonts w:hint="eastAsia"/>
          <w:color w:val="000000"/>
        </w:rPr>
        <w:t>Phase1</w:t>
      </w:r>
      <w:r w:rsidRPr="00185A6C">
        <w:rPr>
          <w:rFonts w:hint="eastAsia"/>
          <w:color w:val="000000"/>
        </w:rPr>
        <w:t>及び</w:t>
      </w:r>
      <w:r w:rsidRPr="00185A6C">
        <w:rPr>
          <w:rFonts w:hint="eastAsia"/>
          <w:color w:val="000000"/>
        </w:rPr>
        <w:t>Phase2</w:t>
      </w:r>
      <w:r w:rsidRPr="00185A6C">
        <w:rPr>
          <w:rFonts w:hint="eastAsia"/>
          <w:color w:val="000000"/>
        </w:rPr>
        <w:t>における支援方針</w:t>
      </w:r>
      <w:r w:rsidRPr="001E179B">
        <w:rPr>
          <w:color w:val="000000"/>
        </w:rPr>
        <w:t>が整理されていること。</w:t>
      </w:r>
    </w:p>
    <w:p w14:paraId="4068157A" w14:textId="77777777" w:rsidR="00C704BD" w:rsidRPr="00185A6C" w:rsidRDefault="00C704BD" w:rsidP="00777FA3">
      <w:pPr>
        <w:pStyle w:val="aff"/>
        <w:numPr>
          <w:ilvl w:val="0"/>
          <w:numId w:val="50"/>
        </w:numPr>
        <w:ind w:leftChars="0" w:firstLineChars="0" w:firstLine="210"/>
        <w:rPr>
          <w:color w:val="000000"/>
        </w:rPr>
      </w:pPr>
      <w:r w:rsidRPr="00185A6C">
        <w:rPr>
          <w:color w:val="000000"/>
        </w:rPr>
        <w:t>個社の課題だけでなく、地域内で共通する課題、共同で活用可能なデータ及び企業間連携の可能性が整理されていること。</w:t>
      </w:r>
    </w:p>
    <w:p w14:paraId="740CBD3D" w14:textId="77777777" w:rsidR="00C704BD" w:rsidRPr="00710315" w:rsidRDefault="00C704BD" w:rsidP="00C704BD">
      <w:pPr>
        <w:ind w:firstLineChars="200" w:firstLine="420"/>
        <w:rPr>
          <w:color w:val="000000"/>
        </w:rPr>
      </w:pPr>
    </w:p>
    <w:p w14:paraId="27C4B7C9" w14:textId="77777777" w:rsidR="00C704BD" w:rsidRPr="00185A6C" w:rsidRDefault="00C704BD" w:rsidP="00C704BD">
      <w:pPr>
        <w:ind w:firstLine="210"/>
        <w:rPr>
          <w:color w:val="000000"/>
        </w:rPr>
      </w:pPr>
      <w:r w:rsidRPr="00710315">
        <w:rPr>
          <w:rFonts w:hint="eastAsia"/>
          <w:color w:val="000000"/>
        </w:rPr>
        <w:t>（</w:t>
      </w:r>
      <w:r>
        <w:rPr>
          <w:rFonts w:hint="eastAsia"/>
          <w:color w:val="000000"/>
        </w:rPr>
        <w:t>８</w:t>
      </w:r>
      <w:r w:rsidRPr="00710315">
        <w:rPr>
          <w:rFonts w:hint="eastAsia"/>
          <w:color w:val="000000"/>
        </w:rPr>
        <w:t>）</w:t>
      </w:r>
      <w:r w:rsidRPr="00185A6C">
        <w:rPr>
          <w:color w:val="000000"/>
        </w:rPr>
        <w:t>Phase1</w:t>
      </w:r>
      <w:r w:rsidRPr="00185A6C">
        <w:rPr>
          <w:color w:val="000000"/>
        </w:rPr>
        <w:t>実施資料及び実施記録</w:t>
      </w:r>
    </w:p>
    <w:p w14:paraId="40CB5FC7" w14:textId="77777777" w:rsidR="00C704BD" w:rsidRPr="00710315" w:rsidRDefault="00C704BD" w:rsidP="00C704BD">
      <w:pPr>
        <w:ind w:firstLine="210"/>
        <w:rPr>
          <w:color w:val="000000"/>
        </w:rPr>
      </w:pPr>
      <w:r w:rsidRPr="00710315">
        <w:rPr>
          <w:rFonts w:hint="eastAsia"/>
          <w:color w:val="000000"/>
        </w:rPr>
        <w:t>受入基準：</w:t>
      </w:r>
    </w:p>
    <w:p w14:paraId="55263341" w14:textId="77777777" w:rsidR="00C704BD" w:rsidRDefault="00C704BD" w:rsidP="00777FA3">
      <w:pPr>
        <w:pStyle w:val="aff"/>
        <w:numPr>
          <w:ilvl w:val="0"/>
          <w:numId w:val="51"/>
        </w:numPr>
        <w:ind w:leftChars="0" w:firstLineChars="0" w:firstLine="210"/>
        <w:rPr>
          <w:color w:val="000000"/>
        </w:rPr>
      </w:pPr>
      <w:r w:rsidRPr="001E179B">
        <w:rPr>
          <w:color w:val="000000"/>
        </w:rPr>
        <w:t>サービスデザイン研修、ワークショップ及び</w:t>
      </w:r>
      <w:r w:rsidRPr="001E179B">
        <w:rPr>
          <w:color w:val="000000"/>
        </w:rPr>
        <w:t>AI</w:t>
      </w:r>
      <w:r w:rsidRPr="001E179B">
        <w:rPr>
          <w:color w:val="000000"/>
        </w:rPr>
        <w:t>ハンズオン研修の実施内容が確認できること。</w:t>
      </w:r>
    </w:p>
    <w:p w14:paraId="358915E9" w14:textId="77777777" w:rsidR="00C704BD" w:rsidRDefault="00C704BD" w:rsidP="00777FA3">
      <w:pPr>
        <w:pStyle w:val="aff"/>
        <w:numPr>
          <w:ilvl w:val="0"/>
          <w:numId w:val="51"/>
        </w:numPr>
        <w:ind w:leftChars="0" w:firstLineChars="0" w:firstLine="210"/>
        <w:rPr>
          <w:color w:val="000000"/>
        </w:rPr>
      </w:pPr>
      <w:r w:rsidRPr="001E179B">
        <w:rPr>
          <w:color w:val="000000"/>
        </w:rPr>
        <w:t>研修及びワークショップに使用した資料並びに実施記録が整理されていること。</w:t>
      </w:r>
    </w:p>
    <w:p w14:paraId="671A688E" w14:textId="77777777" w:rsidR="00C704BD" w:rsidRDefault="00C704BD" w:rsidP="00777FA3">
      <w:pPr>
        <w:pStyle w:val="aff"/>
        <w:numPr>
          <w:ilvl w:val="0"/>
          <w:numId w:val="51"/>
        </w:numPr>
        <w:ind w:leftChars="0" w:firstLineChars="0" w:firstLine="210"/>
        <w:rPr>
          <w:color w:val="000000"/>
        </w:rPr>
      </w:pPr>
      <w:r w:rsidRPr="001E179B">
        <w:rPr>
          <w:color w:val="000000"/>
        </w:rPr>
        <w:t>参加企業ごとの</w:t>
      </w:r>
      <w:r w:rsidRPr="001E179B">
        <w:rPr>
          <w:color w:val="000000"/>
        </w:rPr>
        <w:t>Phase1</w:t>
      </w:r>
      <w:r w:rsidRPr="001E179B">
        <w:rPr>
          <w:color w:val="000000"/>
        </w:rPr>
        <w:t>の成果が整理されていること。</w:t>
      </w:r>
    </w:p>
    <w:p w14:paraId="7B29F26A" w14:textId="77777777" w:rsidR="00C704BD" w:rsidRDefault="00C704BD" w:rsidP="00C704BD">
      <w:pPr>
        <w:pStyle w:val="aff"/>
        <w:ind w:leftChars="0" w:firstLine="210"/>
        <w:rPr>
          <w:color w:val="000000"/>
        </w:rPr>
      </w:pPr>
    </w:p>
    <w:p w14:paraId="1345BCC1" w14:textId="77777777" w:rsidR="00C704BD" w:rsidRPr="00185A6C" w:rsidRDefault="00C704BD" w:rsidP="00C704BD">
      <w:pPr>
        <w:ind w:firstLine="210"/>
        <w:rPr>
          <w:color w:val="000000"/>
        </w:rPr>
      </w:pPr>
      <w:r w:rsidRPr="00710315">
        <w:rPr>
          <w:rFonts w:hint="eastAsia"/>
          <w:color w:val="000000"/>
        </w:rPr>
        <w:t>（</w:t>
      </w:r>
      <w:r>
        <w:rPr>
          <w:rFonts w:hint="eastAsia"/>
          <w:color w:val="000000"/>
        </w:rPr>
        <w:t>９</w:t>
      </w:r>
      <w:r w:rsidRPr="00710315">
        <w:rPr>
          <w:rFonts w:hint="eastAsia"/>
          <w:color w:val="000000"/>
        </w:rPr>
        <w:t>）</w:t>
      </w:r>
      <w:r w:rsidRPr="00185A6C">
        <w:rPr>
          <w:color w:val="000000"/>
        </w:rPr>
        <w:t>企業別</w:t>
      </w:r>
      <w:r w:rsidRPr="00185A6C">
        <w:rPr>
          <w:color w:val="000000"/>
        </w:rPr>
        <w:t>PoC</w:t>
      </w:r>
      <w:r w:rsidRPr="00185A6C">
        <w:rPr>
          <w:color w:val="000000"/>
        </w:rPr>
        <w:t>実施計画書</w:t>
      </w:r>
    </w:p>
    <w:p w14:paraId="7566EF7B" w14:textId="77777777" w:rsidR="00C704BD" w:rsidRPr="00710315" w:rsidRDefault="00C704BD" w:rsidP="00C704BD">
      <w:pPr>
        <w:ind w:firstLine="210"/>
        <w:rPr>
          <w:color w:val="000000"/>
        </w:rPr>
      </w:pPr>
      <w:r w:rsidRPr="00710315">
        <w:rPr>
          <w:rFonts w:hint="eastAsia"/>
          <w:color w:val="000000"/>
        </w:rPr>
        <w:t>受入基準：</w:t>
      </w:r>
    </w:p>
    <w:p w14:paraId="08FE4ACE" w14:textId="77777777" w:rsidR="00C704BD" w:rsidRDefault="00C704BD" w:rsidP="00777FA3">
      <w:pPr>
        <w:pStyle w:val="aff"/>
        <w:numPr>
          <w:ilvl w:val="0"/>
          <w:numId w:val="52"/>
        </w:numPr>
        <w:ind w:leftChars="0" w:firstLineChars="0" w:firstLine="210"/>
        <w:rPr>
          <w:color w:val="000000"/>
        </w:rPr>
      </w:pPr>
      <w:r w:rsidRPr="001E179B">
        <w:rPr>
          <w:color w:val="000000"/>
        </w:rPr>
        <w:t>参加企業ごとに</w:t>
      </w:r>
      <w:r w:rsidRPr="001E179B">
        <w:rPr>
          <w:color w:val="000000"/>
        </w:rPr>
        <w:t>PoC</w:t>
      </w:r>
      <w:r w:rsidRPr="001E179B">
        <w:rPr>
          <w:color w:val="000000"/>
        </w:rPr>
        <w:t>の目的、実施内容、実施方法及び評価方法が整理されていること。</w:t>
      </w:r>
    </w:p>
    <w:p w14:paraId="1E8883E6" w14:textId="77777777" w:rsidR="00C704BD" w:rsidRDefault="00C704BD" w:rsidP="00777FA3">
      <w:pPr>
        <w:pStyle w:val="aff"/>
        <w:numPr>
          <w:ilvl w:val="0"/>
          <w:numId w:val="52"/>
        </w:numPr>
        <w:ind w:leftChars="0" w:firstLineChars="0" w:firstLine="210"/>
        <w:rPr>
          <w:color w:val="000000"/>
        </w:rPr>
      </w:pPr>
      <w:r w:rsidRPr="001E179B">
        <w:rPr>
          <w:color w:val="000000"/>
        </w:rPr>
        <w:t>参加企業、乙その他関係者の役割分担が確認できること。</w:t>
      </w:r>
    </w:p>
    <w:p w14:paraId="7638D7D5" w14:textId="77777777" w:rsidR="00C704BD" w:rsidRDefault="00C704BD" w:rsidP="00777FA3">
      <w:pPr>
        <w:pStyle w:val="aff"/>
        <w:numPr>
          <w:ilvl w:val="0"/>
          <w:numId w:val="52"/>
        </w:numPr>
        <w:ind w:leftChars="0" w:firstLineChars="0" w:firstLine="210"/>
        <w:rPr>
          <w:color w:val="000000"/>
        </w:rPr>
      </w:pPr>
      <w:r w:rsidRPr="001E179B">
        <w:rPr>
          <w:color w:val="000000"/>
        </w:rPr>
        <w:t>PoC</w:t>
      </w:r>
      <w:r w:rsidRPr="001E179B">
        <w:rPr>
          <w:color w:val="000000"/>
        </w:rPr>
        <w:t>の目的及び到達目標について、参加企業及び甲との合意が確認できること。</w:t>
      </w:r>
    </w:p>
    <w:p w14:paraId="7DBCF8F1" w14:textId="77777777" w:rsidR="00C704BD" w:rsidRPr="00710315" w:rsidRDefault="00C704BD" w:rsidP="00C704BD">
      <w:pPr>
        <w:ind w:firstLine="210"/>
        <w:rPr>
          <w:color w:val="000000"/>
        </w:rPr>
      </w:pPr>
      <w:r w:rsidRPr="00710315">
        <w:rPr>
          <w:rFonts w:hint="eastAsia"/>
          <w:color w:val="000000"/>
        </w:rPr>
        <w:lastRenderedPageBreak/>
        <w:t>（</w:t>
      </w:r>
      <w:r>
        <w:rPr>
          <w:rFonts w:hint="eastAsia"/>
          <w:color w:val="000000"/>
        </w:rPr>
        <w:t>１０</w:t>
      </w:r>
      <w:r w:rsidRPr="00710315">
        <w:rPr>
          <w:rFonts w:hint="eastAsia"/>
          <w:color w:val="000000"/>
        </w:rPr>
        <w:t>）</w:t>
      </w:r>
      <w:r w:rsidRPr="001E179B">
        <w:rPr>
          <w:color w:val="000000"/>
        </w:rPr>
        <w:t>企業別伴走支援及び</w:t>
      </w:r>
      <w:r w:rsidRPr="001E179B">
        <w:rPr>
          <w:color w:val="000000"/>
        </w:rPr>
        <w:t>PoC</w:t>
      </w:r>
      <w:r w:rsidRPr="001E179B">
        <w:rPr>
          <w:color w:val="000000"/>
        </w:rPr>
        <w:t>実施記録</w:t>
      </w:r>
    </w:p>
    <w:p w14:paraId="55A72B69" w14:textId="77777777" w:rsidR="00C704BD" w:rsidRPr="00710315" w:rsidRDefault="00C704BD" w:rsidP="00C704BD">
      <w:pPr>
        <w:ind w:firstLine="210"/>
        <w:rPr>
          <w:color w:val="000000"/>
        </w:rPr>
      </w:pPr>
      <w:r w:rsidRPr="00710315">
        <w:rPr>
          <w:rFonts w:hint="eastAsia"/>
          <w:color w:val="000000"/>
        </w:rPr>
        <w:t>受入基準：</w:t>
      </w:r>
    </w:p>
    <w:p w14:paraId="093950B6" w14:textId="77777777" w:rsidR="00C704BD" w:rsidRDefault="00C704BD" w:rsidP="00777FA3">
      <w:pPr>
        <w:pStyle w:val="aff"/>
        <w:numPr>
          <w:ilvl w:val="0"/>
          <w:numId w:val="53"/>
        </w:numPr>
        <w:ind w:leftChars="0" w:firstLineChars="0" w:firstLine="210"/>
        <w:rPr>
          <w:color w:val="000000"/>
        </w:rPr>
      </w:pPr>
      <w:r w:rsidRPr="001E179B">
        <w:rPr>
          <w:color w:val="000000"/>
        </w:rPr>
        <w:t>参加企業ごとの伴走支援及び</w:t>
      </w:r>
      <w:r w:rsidRPr="001E179B">
        <w:rPr>
          <w:color w:val="000000"/>
        </w:rPr>
        <w:t>PoC</w:t>
      </w:r>
      <w:r w:rsidRPr="001E179B">
        <w:rPr>
          <w:color w:val="000000"/>
        </w:rPr>
        <w:t>の実施状況が確認できること。</w:t>
      </w:r>
    </w:p>
    <w:p w14:paraId="76DA095D" w14:textId="77777777" w:rsidR="00C704BD" w:rsidRDefault="00C704BD" w:rsidP="00777FA3">
      <w:pPr>
        <w:pStyle w:val="aff"/>
        <w:numPr>
          <w:ilvl w:val="0"/>
          <w:numId w:val="53"/>
        </w:numPr>
        <w:ind w:leftChars="0" w:firstLineChars="0" w:firstLine="210"/>
        <w:rPr>
          <w:color w:val="000000"/>
        </w:rPr>
      </w:pPr>
      <w:r w:rsidRPr="001E179B">
        <w:rPr>
          <w:color w:val="000000"/>
        </w:rPr>
        <w:t>支援日時、相談内容、対応結果及び残課題が記録されていること。</w:t>
      </w:r>
    </w:p>
    <w:p w14:paraId="25A63E48" w14:textId="77777777" w:rsidR="00C704BD" w:rsidRPr="001E179B" w:rsidRDefault="00C704BD" w:rsidP="00777FA3">
      <w:pPr>
        <w:pStyle w:val="aff"/>
        <w:numPr>
          <w:ilvl w:val="0"/>
          <w:numId w:val="53"/>
        </w:numPr>
        <w:ind w:leftChars="0" w:firstLineChars="0" w:firstLine="210"/>
        <w:rPr>
          <w:color w:val="000000"/>
        </w:rPr>
      </w:pPr>
      <w:r w:rsidRPr="001E179B">
        <w:rPr>
          <w:color w:val="000000"/>
        </w:rPr>
        <w:t>プロトタイプの作成及び検証の状況が確認できること。</w:t>
      </w:r>
    </w:p>
    <w:p w14:paraId="75B00F9E" w14:textId="77777777" w:rsidR="00C704BD" w:rsidRPr="00710315" w:rsidRDefault="00C704BD" w:rsidP="00C704BD">
      <w:pPr>
        <w:ind w:firstLineChars="200" w:firstLine="420"/>
        <w:rPr>
          <w:color w:val="000000"/>
        </w:rPr>
      </w:pPr>
    </w:p>
    <w:p w14:paraId="7E541AD4" w14:textId="77777777" w:rsidR="00C704BD" w:rsidRPr="00710315" w:rsidRDefault="00C704BD" w:rsidP="00C704BD">
      <w:pPr>
        <w:ind w:firstLine="210"/>
        <w:rPr>
          <w:color w:val="000000"/>
        </w:rPr>
      </w:pPr>
      <w:r w:rsidRPr="00710315">
        <w:rPr>
          <w:rFonts w:hint="eastAsia"/>
          <w:color w:val="000000"/>
        </w:rPr>
        <w:t>（１</w:t>
      </w:r>
      <w:r>
        <w:rPr>
          <w:rFonts w:hint="eastAsia"/>
          <w:color w:val="000000"/>
        </w:rPr>
        <w:t>１</w:t>
      </w:r>
      <w:r w:rsidRPr="00710315">
        <w:rPr>
          <w:rFonts w:hint="eastAsia"/>
          <w:color w:val="000000"/>
        </w:rPr>
        <w:t>）</w:t>
      </w:r>
      <w:r w:rsidRPr="001E179B">
        <w:rPr>
          <w:color w:val="000000"/>
        </w:rPr>
        <w:t>AI</w:t>
      </w:r>
      <w:r w:rsidRPr="001E179B">
        <w:rPr>
          <w:color w:val="000000"/>
        </w:rPr>
        <w:t>開発・実証環境に関する報告資料</w:t>
      </w:r>
    </w:p>
    <w:p w14:paraId="7B962FB9" w14:textId="77777777" w:rsidR="00C704BD" w:rsidRPr="00710315" w:rsidRDefault="00C704BD" w:rsidP="00C704BD">
      <w:pPr>
        <w:ind w:firstLine="210"/>
        <w:rPr>
          <w:color w:val="000000"/>
        </w:rPr>
      </w:pPr>
      <w:r w:rsidRPr="00710315">
        <w:rPr>
          <w:rFonts w:hint="eastAsia"/>
          <w:color w:val="000000"/>
        </w:rPr>
        <w:t>受入基準：</w:t>
      </w:r>
    </w:p>
    <w:p w14:paraId="4BB1BE06" w14:textId="77777777" w:rsidR="00C704BD" w:rsidRDefault="00C704BD" w:rsidP="00777FA3">
      <w:pPr>
        <w:pStyle w:val="aff"/>
        <w:numPr>
          <w:ilvl w:val="0"/>
          <w:numId w:val="54"/>
        </w:numPr>
        <w:ind w:leftChars="0" w:firstLineChars="0" w:firstLine="210"/>
        <w:rPr>
          <w:color w:val="000000"/>
        </w:rPr>
      </w:pPr>
      <w:r w:rsidRPr="001E179B">
        <w:rPr>
          <w:color w:val="000000"/>
        </w:rPr>
        <w:t>利用した</w:t>
      </w:r>
      <w:r w:rsidRPr="001E179B">
        <w:rPr>
          <w:color w:val="000000"/>
        </w:rPr>
        <w:t>AI</w:t>
      </w:r>
      <w:r w:rsidRPr="001E179B">
        <w:rPr>
          <w:color w:val="000000"/>
        </w:rPr>
        <w:t>サービス、クラウドサービスその他の開発・実証環境の概要が整理されていること。</w:t>
      </w:r>
    </w:p>
    <w:p w14:paraId="7CD3C2B8" w14:textId="77777777" w:rsidR="00C704BD" w:rsidRDefault="00C704BD" w:rsidP="00777FA3">
      <w:pPr>
        <w:pStyle w:val="aff"/>
        <w:numPr>
          <w:ilvl w:val="0"/>
          <w:numId w:val="54"/>
        </w:numPr>
        <w:ind w:leftChars="0" w:firstLineChars="0" w:firstLine="210"/>
        <w:rPr>
          <w:color w:val="000000"/>
        </w:rPr>
      </w:pPr>
      <w:r w:rsidRPr="001E179B">
        <w:rPr>
          <w:color w:val="000000"/>
        </w:rPr>
        <w:t>当該環境の利用状況、運用体制及び情報セキュリティ対策が確認できること。</w:t>
      </w:r>
    </w:p>
    <w:p w14:paraId="62E2052D" w14:textId="77777777" w:rsidR="00C704BD" w:rsidRPr="001E179B" w:rsidRDefault="00C704BD" w:rsidP="00777FA3">
      <w:pPr>
        <w:pStyle w:val="aff"/>
        <w:numPr>
          <w:ilvl w:val="0"/>
          <w:numId w:val="54"/>
        </w:numPr>
        <w:ind w:leftChars="0" w:firstLineChars="0" w:firstLine="210"/>
        <w:rPr>
          <w:color w:val="000000"/>
        </w:rPr>
      </w:pPr>
      <w:r w:rsidRPr="001E179B">
        <w:rPr>
          <w:color w:val="000000"/>
        </w:rPr>
        <w:t>事業終了後のデータの返却、移行又は削除の方法が確認できること。</w:t>
      </w:r>
    </w:p>
    <w:p w14:paraId="13ED84C3" w14:textId="77777777" w:rsidR="00C704BD" w:rsidRPr="00710315" w:rsidRDefault="00C704BD" w:rsidP="00C704BD">
      <w:pPr>
        <w:ind w:firstLineChars="200" w:firstLine="420"/>
        <w:rPr>
          <w:color w:val="000000"/>
        </w:rPr>
      </w:pPr>
    </w:p>
    <w:p w14:paraId="1A0AF885" w14:textId="77777777" w:rsidR="00C704BD" w:rsidRPr="00710315" w:rsidRDefault="00C704BD" w:rsidP="00C704BD">
      <w:pPr>
        <w:ind w:firstLine="210"/>
        <w:rPr>
          <w:color w:val="000000"/>
        </w:rPr>
      </w:pPr>
      <w:r w:rsidRPr="00710315">
        <w:rPr>
          <w:rFonts w:hint="eastAsia"/>
          <w:color w:val="000000"/>
        </w:rPr>
        <w:t>（１</w:t>
      </w:r>
      <w:r>
        <w:rPr>
          <w:rFonts w:hint="eastAsia"/>
          <w:color w:val="000000"/>
        </w:rPr>
        <w:t>２</w:t>
      </w:r>
      <w:r w:rsidRPr="00710315">
        <w:rPr>
          <w:rFonts w:hint="eastAsia"/>
          <w:color w:val="000000"/>
        </w:rPr>
        <w:t>）</w:t>
      </w:r>
      <w:r w:rsidRPr="001E179B">
        <w:rPr>
          <w:color w:val="000000"/>
        </w:rPr>
        <w:t>成果報告会実施報告書</w:t>
      </w:r>
    </w:p>
    <w:p w14:paraId="31ECCB54" w14:textId="77777777" w:rsidR="00C704BD" w:rsidRPr="00710315" w:rsidRDefault="00C704BD" w:rsidP="00C704BD">
      <w:pPr>
        <w:ind w:firstLine="210"/>
        <w:rPr>
          <w:color w:val="000000"/>
        </w:rPr>
      </w:pPr>
      <w:r w:rsidRPr="00710315">
        <w:rPr>
          <w:rFonts w:hint="eastAsia"/>
          <w:color w:val="000000"/>
        </w:rPr>
        <w:t>受入基準：</w:t>
      </w:r>
    </w:p>
    <w:p w14:paraId="64411427" w14:textId="77777777" w:rsidR="00C704BD" w:rsidRDefault="00C704BD" w:rsidP="00777FA3">
      <w:pPr>
        <w:pStyle w:val="aff"/>
        <w:numPr>
          <w:ilvl w:val="0"/>
          <w:numId w:val="55"/>
        </w:numPr>
        <w:ind w:leftChars="0" w:firstLineChars="0" w:firstLine="210"/>
        <w:rPr>
          <w:color w:val="000000"/>
        </w:rPr>
      </w:pPr>
      <w:r w:rsidRPr="001E179B">
        <w:rPr>
          <w:color w:val="000000"/>
        </w:rPr>
        <w:t>成果報告会の開催内容及び実施結果が整理されていること。</w:t>
      </w:r>
    </w:p>
    <w:p w14:paraId="2FAF16AD" w14:textId="77777777" w:rsidR="00C704BD" w:rsidRDefault="00C704BD" w:rsidP="00777FA3">
      <w:pPr>
        <w:pStyle w:val="aff"/>
        <w:numPr>
          <w:ilvl w:val="0"/>
          <w:numId w:val="55"/>
        </w:numPr>
        <w:ind w:leftChars="0" w:firstLineChars="0" w:firstLine="210"/>
        <w:rPr>
          <w:color w:val="000000"/>
        </w:rPr>
      </w:pPr>
      <w:r w:rsidRPr="001E179B">
        <w:rPr>
          <w:color w:val="000000"/>
        </w:rPr>
        <w:t>参加企業の取組内容、プロトタイプの概要、</w:t>
      </w:r>
      <w:r w:rsidRPr="001E179B">
        <w:rPr>
          <w:color w:val="000000"/>
        </w:rPr>
        <w:t>PoC</w:t>
      </w:r>
      <w:r w:rsidRPr="001E179B">
        <w:rPr>
          <w:color w:val="000000"/>
        </w:rPr>
        <w:t>の検証結果及び今後の展開方針が確認できること。</w:t>
      </w:r>
    </w:p>
    <w:p w14:paraId="6B05C403" w14:textId="77777777" w:rsidR="00C704BD" w:rsidRPr="001E179B" w:rsidRDefault="00C704BD" w:rsidP="00777FA3">
      <w:pPr>
        <w:pStyle w:val="aff"/>
        <w:numPr>
          <w:ilvl w:val="0"/>
          <w:numId w:val="55"/>
        </w:numPr>
        <w:ind w:leftChars="0" w:firstLineChars="0" w:firstLine="210"/>
        <w:rPr>
          <w:color w:val="000000"/>
        </w:rPr>
      </w:pPr>
      <w:r w:rsidRPr="001E179B">
        <w:rPr>
          <w:color w:val="000000"/>
        </w:rPr>
        <w:t>参加状況、アンケート結果その他の実施記録が整理されていること。</w:t>
      </w:r>
    </w:p>
    <w:p w14:paraId="573D86C6" w14:textId="77777777" w:rsidR="00C704BD" w:rsidRPr="00710315" w:rsidRDefault="00C704BD" w:rsidP="00C704BD">
      <w:pPr>
        <w:ind w:firstLine="210"/>
        <w:rPr>
          <w:color w:val="000000"/>
        </w:rPr>
      </w:pPr>
    </w:p>
    <w:p w14:paraId="6E68321E" w14:textId="77777777" w:rsidR="00C704BD" w:rsidRPr="00710315" w:rsidRDefault="00C704BD" w:rsidP="00C704BD">
      <w:pPr>
        <w:ind w:firstLine="210"/>
        <w:rPr>
          <w:color w:val="000000"/>
        </w:rPr>
      </w:pPr>
      <w:r w:rsidRPr="00710315">
        <w:rPr>
          <w:rFonts w:hint="eastAsia"/>
          <w:color w:val="000000"/>
        </w:rPr>
        <w:t>（１</w:t>
      </w:r>
      <w:r>
        <w:rPr>
          <w:rFonts w:hint="eastAsia"/>
          <w:color w:val="000000"/>
        </w:rPr>
        <w:t>３</w:t>
      </w:r>
      <w:r w:rsidRPr="00710315">
        <w:rPr>
          <w:rFonts w:hint="eastAsia"/>
          <w:color w:val="000000"/>
        </w:rPr>
        <w:t>）</w:t>
      </w:r>
      <w:r w:rsidRPr="001E179B">
        <w:rPr>
          <w:color w:val="000000"/>
        </w:rPr>
        <w:t>情報及びデータの返却、移行又は削除記録</w:t>
      </w:r>
    </w:p>
    <w:p w14:paraId="2E57A116" w14:textId="77777777" w:rsidR="00C704BD" w:rsidRPr="00710315" w:rsidRDefault="00C704BD" w:rsidP="00C704BD">
      <w:pPr>
        <w:ind w:firstLine="210"/>
        <w:rPr>
          <w:color w:val="000000"/>
        </w:rPr>
      </w:pPr>
      <w:r w:rsidRPr="00710315">
        <w:rPr>
          <w:rFonts w:hint="eastAsia"/>
          <w:color w:val="000000"/>
        </w:rPr>
        <w:t>受入基準：</w:t>
      </w:r>
    </w:p>
    <w:p w14:paraId="72CB89F4" w14:textId="77777777" w:rsidR="00C704BD" w:rsidRDefault="00C704BD" w:rsidP="00777FA3">
      <w:pPr>
        <w:pStyle w:val="aff"/>
        <w:numPr>
          <w:ilvl w:val="0"/>
          <w:numId w:val="56"/>
        </w:numPr>
        <w:ind w:leftChars="0" w:firstLineChars="0" w:firstLine="210"/>
        <w:rPr>
          <w:color w:val="000000"/>
        </w:rPr>
      </w:pPr>
      <w:r w:rsidRPr="001E179B">
        <w:rPr>
          <w:color w:val="000000"/>
        </w:rPr>
        <w:t>IPA</w:t>
      </w:r>
      <w:r w:rsidRPr="001E179B">
        <w:rPr>
          <w:color w:val="000000"/>
        </w:rPr>
        <w:t>又は参加企業から提供を受けた情報及びデータについて、返却、移行又は削除の状況が確認できること</w:t>
      </w:r>
    </w:p>
    <w:p w14:paraId="057841FE" w14:textId="77777777" w:rsidR="00C704BD" w:rsidRDefault="00C704BD" w:rsidP="00777FA3">
      <w:pPr>
        <w:pStyle w:val="aff"/>
        <w:numPr>
          <w:ilvl w:val="0"/>
          <w:numId w:val="56"/>
        </w:numPr>
        <w:ind w:leftChars="0" w:firstLineChars="0" w:firstLine="210"/>
        <w:rPr>
          <w:color w:val="000000"/>
        </w:rPr>
      </w:pPr>
      <w:r w:rsidRPr="00693E53">
        <w:rPr>
          <w:color w:val="000000"/>
        </w:rPr>
        <w:t>削除を行った場合は、適切な方法により実施されたことが確認できること</w:t>
      </w:r>
    </w:p>
    <w:p w14:paraId="7188538F" w14:textId="77777777" w:rsidR="00C704BD" w:rsidRDefault="00C704BD" w:rsidP="00C704BD">
      <w:pPr>
        <w:ind w:firstLine="210"/>
        <w:rPr>
          <w:color w:val="000000"/>
        </w:rPr>
      </w:pPr>
    </w:p>
    <w:p w14:paraId="15FA8E30" w14:textId="77777777" w:rsidR="00C704BD" w:rsidRPr="00710315" w:rsidRDefault="00C704BD" w:rsidP="00C704BD">
      <w:pPr>
        <w:ind w:firstLine="210"/>
        <w:rPr>
          <w:color w:val="000000"/>
        </w:rPr>
      </w:pPr>
      <w:r w:rsidRPr="00710315">
        <w:rPr>
          <w:rFonts w:hint="eastAsia"/>
          <w:color w:val="000000"/>
        </w:rPr>
        <w:t>（１</w:t>
      </w:r>
      <w:r>
        <w:rPr>
          <w:rFonts w:hint="eastAsia"/>
          <w:color w:val="000000"/>
        </w:rPr>
        <w:t>４</w:t>
      </w:r>
      <w:r w:rsidRPr="00710315">
        <w:rPr>
          <w:rFonts w:hint="eastAsia"/>
          <w:color w:val="000000"/>
        </w:rPr>
        <w:t>）</w:t>
      </w:r>
      <w:r w:rsidRPr="00693E53">
        <w:rPr>
          <w:color w:val="000000"/>
        </w:rPr>
        <w:t>実績報告書</w:t>
      </w:r>
    </w:p>
    <w:p w14:paraId="482D7704" w14:textId="77777777" w:rsidR="00C704BD" w:rsidRPr="00710315" w:rsidRDefault="00C704BD" w:rsidP="00C704BD">
      <w:pPr>
        <w:ind w:firstLine="210"/>
        <w:rPr>
          <w:color w:val="000000"/>
        </w:rPr>
      </w:pPr>
      <w:r w:rsidRPr="00710315">
        <w:rPr>
          <w:rFonts w:hint="eastAsia"/>
          <w:color w:val="000000"/>
        </w:rPr>
        <w:t>受入基準：</w:t>
      </w:r>
    </w:p>
    <w:p w14:paraId="133BBB68" w14:textId="6DFD056A" w:rsidR="00C704BD" w:rsidRPr="00BD0953" w:rsidRDefault="00C704BD" w:rsidP="00777FA3">
      <w:pPr>
        <w:pStyle w:val="aff"/>
        <w:widowControl/>
        <w:numPr>
          <w:ilvl w:val="0"/>
          <w:numId w:val="57"/>
        </w:numPr>
        <w:spacing w:line="300" w:lineRule="atLeast"/>
        <w:ind w:leftChars="0" w:firstLineChars="0" w:firstLine="210"/>
        <w:jc w:val="left"/>
        <w:rPr>
          <w:color w:val="000000"/>
        </w:rPr>
      </w:pPr>
      <w:r w:rsidRPr="00C704BD">
        <w:rPr>
          <w:color w:val="000000"/>
        </w:rPr>
        <w:t>契約書、別紙</w:t>
      </w:r>
      <w:r w:rsidRPr="00C704BD">
        <w:rPr>
          <w:color w:val="000000"/>
        </w:rPr>
        <w:t>1</w:t>
      </w:r>
      <w:r w:rsidRPr="00C704BD">
        <w:rPr>
          <w:color w:val="000000"/>
        </w:rPr>
        <w:t>実施計画書及び提案書</w:t>
      </w:r>
      <w:r w:rsidRPr="00BD0953">
        <w:rPr>
          <w:color w:val="000000"/>
        </w:rPr>
        <w:t>に定める内容が記載されていること</w:t>
      </w:r>
    </w:p>
    <w:p w14:paraId="75914E48" w14:textId="77777777" w:rsidR="00C704BD" w:rsidRDefault="00C704BD" w:rsidP="00777FA3">
      <w:pPr>
        <w:pStyle w:val="aff"/>
        <w:numPr>
          <w:ilvl w:val="0"/>
          <w:numId w:val="57"/>
        </w:numPr>
        <w:ind w:leftChars="0" w:firstLineChars="0" w:firstLine="210"/>
        <w:rPr>
          <w:color w:val="000000"/>
        </w:rPr>
      </w:pPr>
      <w:r w:rsidRPr="00693E53">
        <w:rPr>
          <w:color w:val="000000"/>
        </w:rPr>
        <w:t>支出実績が経費内訳書及び証憑と整合していること</w:t>
      </w:r>
    </w:p>
    <w:p w14:paraId="627527A0" w14:textId="77777777" w:rsidR="00C704BD" w:rsidRDefault="00C704BD" w:rsidP="00777FA3">
      <w:pPr>
        <w:pStyle w:val="aff"/>
        <w:numPr>
          <w:ilvl w:val="0"/>
          <w:numId w:val="57"/>
        </w:numPr>
        <w:ind w:leftChars="0" w:firstLineChars="0" w:firstLine="210"/>
        <w:rPr>
          <w:color w:val="000000"/>
        </w:rPr>
      </w:pPr>
      <w:r w:rsidRPr="00693E53">
        <w:rPr>
          <w:color w:val="000000"/>
        </w:rPr>
        <w:t>工数表、証憑、支払記録、再委託証憑等が整っていること。</w:t>
      </w:r>
    </w:p>
    <w:p w14:paraId="437E0E8D" w14:textId="77777777" w:rsidR="00C704BD" w:rsidRPr="00693E53" w:rsidRDefault="00C704BD" w:rsidP="00C704BD">
      <w:pPr>
        <w:ind w:firstLine="210"/>
        <w:rPr>
          <w:color w:val="000000"/>
        </w:rPr>
      </w:pPr>
    </w:p>
    <w:p w14:paraId="56010080" w14:textId="77777777" w:rsidR="00C704BD" w:rsidRPr="00710315" w:rsidRDefault="00C704BD" w:rsidP="00C704BD">
      <w:pPr>
        <w:ind w:firstLine="210"/>
        <w:rPr>
          <w:color w:val="000000"/>
        </w:rPr>
      </w:pPr>
      <w:r w:rsidRPr="00710315">
        <w:rPr>
          <w:rFonts w:hint="eastAsia"/>
          <w:color w:val="000000"/>
        </w:rPr>
        <w:t>５．検査時提出資料</w:t>
      </w:r>
    </w:p>
    <w:p w14:paraId="7F7D2110" w14:textId="77777777" w:rsidR="00C704BD" w:rsidRPr="00710315" w:rsidRDefault="00C704BD" w:rsidP="00C704BD">
      <w:pPr>
        <w:ind w:firstLine="210"/>
        <w:rPr>
          <w:color w:val="000000"/>
        </w:rPr>
      </w:pPr>
      <w:r w:rsidRPr="00710315">
        <w:rPr>
          <w:rFonts w:hint="eastAsia"/>
          <w:color w:val="000000"/>
        </w:rPr>
        <w:t>乙は、甲の検査に際し、次の資料を提出又は提示するものとする。</w:t>
      </w:r>
    </w:p>
    <w:p w14:paraId="7E6A5899" w14:textId="77777777" w:rsidR="00C704BD" w:rsidRPr="00710315" w:rsidRDefault="00C704BD" w:rsidP="00C704BD">
      <w:pPr>
        <w:ind w:firstLine="210"/>
        <w:rPr>
          <w:color w:val="000000"/>
        </w:rPr>
      </w:pPr>
      <w:r w:rsidRPr="00710315">
        <w:rPr>
          <w:rFonts w:hint="eastAsia"/>
          <w:color w:val="000000"/>
        </w:rPr>
        <w:t>（１）納入物一覧表</w:t>
      </w:r>
    </w:p>
    <w:p w14:paraId="50D5D41A" w14:textId="77777777" w:rsidR="00C704BD" w:rsidRPr="00710315" w:rsidRDefault="00C704BD" w:rsidP="00C704BD">
      <w:pPr>
        <w:ind w:firstLine="210"/>
        <w:rPr>
          <w:color w:val="000000"/>
        </w:rPr>
      </w:pPr>
      <w:r w:rsidRPr="00710315">
        <w:rPr>
          <w:rFonts w:hint="eastAsia"/>
          <w:color w:val="000000"/>
        </w:rPr>
        <w:t>（２）納入物電子データ一式</w:t>
      </w:r>
    </w:p>
    <w:p w14:paraId="3636C04A" w14:textId="77777777" w:rsidR="00C704BD" w:rsidRPr="00710315" w:rsidRDefault="00C704BD" w:rsidP="00C704BD">
      <w:pPr>
        <w:ind w:firstLine="210"/>
        <w:rPr>
          <w:color w:val="000000"/>
        </w:rPr>
      </w:pPr>
      <w:r w:rsidRPr="00710315">
        <w:rPr>
          <w:rFonts w:hint="eastAsia"/>
          <w:color w:val="000000"/>
        </w:rPr>
        <w:t>（３）検査対応表（本別紙４．の各項目への対応関係表）</w:t>
      </w:r>
    </w:p>
    <w:p w14:paraId="6D7B9E5D" w14:textId="77777777" w:rsidR="00C704BD" w:rsidRPr="00710315" w:rsidRDefault="00C704BD" w:rsidP="00C704BD">
      <w:pPr>
        <w:ind w:firstLine="210"/>
        <w:rPr>
          <w:color w:val="000000"/>
        </w:rPr>
      </w:pPr>
      <w:r w:rsidRPr="00710315">
        <w:rPr>
          <w:rFonts w:hint="eastAsia"/>
          <w:color w:val="000000"/>
        </w:rPr>
        <w:t>（４）</w:t>
      </w:r>
      <w:r w:rsidRPr="00667F59">
        <w:rPr>
          <w:color w:val="000000"/>
        </w:rPr>
        <w:t>全体実施計画書</w:t>
      </w:r>
    </w:p>
    <w:p w14:paraId="3A773A90" w14:textId="77777777" w:rsidR="00C704BD" w:rsidRDefault="00C704BD" w:rsidP="00C704BD">
      <w:pPr>
        <w:ind w:firstLine="210"/>
        <w:rPr>
          <w:color w:val="000000"/>
        </w:rPr>
      </w:pPr>
      <w:r w:rsidRPr="00710315">
        <w:rPr>
          <w:rFonts w:hint="eastAsia"/>
          <w:color w:val="000000"/>
        </w:rPr>
        <w:t>（５）</w:t>
      </w:r>
      <w:r w:rsidRPr="00667F59">
        <w:rPr>
          <w:color w:val="000000"/>
        </w:rPr>
        <w:t>進捗、課題及びリスク管理に関する月次報告資料</w:t>
      </w:r>
    </w:p>
    <w:p w14:paraId="0B0E8BFE" w14:textId="77777777" w:rsidR="00C704BD" w:rsidRDefault="00C704BD" w:rsidP="00C704BD">
      <w:pPr>
        <w:ind w:firstLine="210"/>
        <w:rPr>
          <w:color w:val="000000"/>
        </w:rPr>
      </w:pPr>
      <w:r>
        <w:rPr>
          <w:rFonts w:hint="eastAsia"/>
          <w:color w:val="000000"/>
        </w:rPr>
        <w:t>（６）</w:t>
      </w:r>
      <w:r w:rsidRPr="00667F59">
        <w:rPr>
          <w:color w:val="000000"/>
        </w:rPr>
        <w:t>広報物</w:t>
      </w:r>
    </w:p>
    <w:p w14:paraId="481D5568" w14:textId="77777777" w:rsidR="00C704BD" w:rsidRDefault="00C704BD" w:rsidP="00C704BD">
      <w:pPr>
        <w:ind w:firstLine="210"/>
        <w:rPr>
          <w:color w:val="000000"/>
        </w:rPr>
      </w:pPr>
      <w:r>
        <w:rPr>
          <w:rFonts w:hint="eastAsia"/>
          <w:color w:val="000000"/>
        </w:rPr>
        <w:t>（７）</w:t>
      </w:r>
      <w:r w:rsidRPr="00667F59">
        <w:rPr>
          <w:color w:val="000000"/>
        </w:rPr>
        <w:t>ヒアリング結果報告書</w:t>
      </w:r>
    </w:p>
    <w:p w14:paraId="28625139" w14:textId="77777777" w:rsidR="00C704BD" w:rsidRDefault="00C704BD" w:rsidP="00C704BD">
      <w:pPr>
        <w:ind w:firstLine="210"/>
        <w:rPr>
          <w:color w:val="000000"/>
        </w:rPr>
      </w:pPr>
      <w:r>
        <w:rPr>
          <w:rFonts w:hint="eastAsia"/>
          <w:color w:val="000000"/>
        </w:rPr>
        <w:t>（８）</w:t>
      </w:r>
      <w:r w:rsidRPr="00667F59">
        <w:rPr>
          <w:color w:val="000000"/>
        </w:rPr>
        <w:t>研修、ワークショップ及び</w:t>
      </w:r>
      <w:r w:rsidRPr="00667F59">
        <w:rPr>
          <w:color w:val="000000"/>
        </w:rPr>
        <w:t>PoC</w:t>
      </w:r>
      <w:r w:rsidRPr="00667F59">
        <w:rPr>
          <w:color w:val="000000"/>
        </w:rPr>
        <w:t>実施記録一覧</w:t>
      </w:r>
    </w:p>
    <w:p w14:paraId="5ED2B466" w14:textId="77777777" w:rsidR="00C704BD" w:rsidRDefault="00C704BD" w:rsidP="00C704BD">
      <w:pPr>
        <w:ind w:firstLine="210"/>
        <w:rPr>
          <w:color w:val="000000"/>
        </w:rPr>
      </w:pPr>
      <w:r>
        <w:rPr>
          <w:rFonts w:hint="eastAsia"/>
          <w:color w:val="000000"/>
        </w:rPr>
        <w:t>（９）</w:t>
      </w:r>
      <w:r w:rsidRPr="00667F59">
        <w:rPr>
          <w:color w:val="000000"/>
        </w:rPr>
        <w:t>成果報告会実施記録</w:t>
      </w:r>
    </w:p>
    <w:p w14:paraId="545F8BD7" w14:textId="77777777" w:rsidR="00C704BD" w:rsidRDefault="00C704BD" w:rsidP="00C704BD">
      <w:pPr>
        <w:ind w:firstLine="210"/>
        <w:rPr>
          <w:color w:val="000000"/>
        </w:rPr>
      </w:pPr>
      <w:r>
        <w:rPr>
          <w:rFonts w:hint="eastAsia"/>
          <w:color w:val="000000"/>
        </w:rPr>
        <w:t>（１０）</w:t>
      </w:r>
      <w:r w:rsidRPr="00667F59">
        <w:rPr>
          <w:color w:val="000000"/>
        </w:rPr>
        <w:t>実績報告書</w:t>
      </w:r>
    </w:p>
    <w:p w14:paraId="70848853" w14:textId="77777777" w:rsidR="00C704BD" w:rsidRPr="00710315" w:rsidRDefault="00C704BD" w:rsidP="00C704BD">
      <w:pPr>
        <w:ind w:firstLine="210"/>
        <w:rPr>
          <w:color w:val="000000"/>
        </w:rPr>
      </w:pPr>
      <w:r w:rsidRPr="00710315">
        <w:rPr>
          <w:rFonts w:hint="eastAsia"/>
          <w:color w:val="000000"/>
        </w:rPr>
        <w:t>（</w:t>
      </w:r>
      <w:r>
        <w:rPr>
          <w:rFonts w:hint="eastAsia"/>
          <w:color w:val="000000"/>
        </w:rPr>
        <w:t>１１</w:t>
      </w:r>
      <w:r w:rsidRPr="00710315">
        <w:rPr>
          <w:rFonts w:hint="eastAsia"/>
          <w:color w:val="000000"/>
        </w:rPr>
        <w:t>）経費証憑一覧</w:t>
      </w:r>
    </w:p>
    <w:p w14:paraId="276ED476" w14:textId="77777777" w:rsidR="00C704BD" w:rsidRDefault="00C704BD" w:rsidP="00C704BD">
      <w:pPr>
        <w:ind w:firstLine="210"/>
        <w:rPr>
          <w:color w:val="000000"/>
        </w:rPr>
      </w:pPr>
      <w:r w:rsidRPr="00710315">
        <w:rPr>
          <w:rFonts w:hint="eastAsia"/>
          <w:color w:val="000000"/>
        </w:rPr>
        <w:t>（</w:t>
      </w:r>
      <w:r>
        <w:rPr>
          <w:rFonts w:hint="eastAsia"/>
          <w:color w:val="000000"/>
        </w:rPr>
        <w:t>１２</w:t>
      </w:r>
      <w:r w:rsidRPr="00710315">
        <w:rPr>
          <w:rFonts w:hint="eastAsia"/>
          <w:color w:val="000000"/>
        </w:rPr>
        <w:t>）工数集計表</w:t>
      </w:r>
    </w:p>
    <w:p w14:paraId="61D97387" w14:textId="77777777" w:rsidR="00C704BD" w:rsidRDefault="00C704BD" w:rsidP="00C704BD">
      <w:pPr>
        <w:ind w:firstLine="210"/>
        <w:rPr>
          <w:color w:val="000000"/>
        </w:rPr>
      </w:pPr>
      <w:r>
        <w:rPr>
          <w:rFonts w:hint="eastAsia"/>
          <w:color w:val="000000"/>
        </w:rPr>
        <w:t>（１３）</w:t>
      </w:r>
      <w:r w:rsidRPr="00667F59">
        <w:rPr>
          <w:color w:val="000000"/>
        </w:rPr>
        <w:t>情報及びデータの返却、移行又は削除に関する記録</w:t>
      </w:r>
    </w:p>
    <w:p w14:paraId="6E31F8E0" w14:textId="77777777" w:rsidR="00C704BD" w:rsidRPr="00710315" w:rsidRDefault="00C704BD" w:rsidP="00C704BD">
      <w:pPr>
        <w:ind w:firstLine="210"/>
        <w:rPr>
          <w:color w:val="000000"/>
        </w:rPr>
      </w:pPr>
      <w:r>
        <w:rPr>
          <w:rFonts w:hint="eastAsia"/>
          <w:color w:val="000000"/>
        </w:rPr>
        <w:t>（１４）</w:t>
      </w:r>
      <w:r w:rsidRPr="00667F59">
        <w:rPr>
          <w:color w:val="000000"/>
        </w:rPr>
        <w:t>その他甲が必要と認める資料</w:t>
      </w:r>
    </w:p>
    <w:p w14:paraId="0E25ACBA" w14:textId="77777777" w:rsidR="00C704BD" w:rsidRPr="00710315" w:rsidRDefault="00C704BD" w:rsidP="00C704BD">
      <w:pPr>
        <w:ind w:firstLine="210"/>
        <w:rPr>
          <w:color w:val="000000"/>
        </w:rPr>
      </w:pPr>
    </w:p>
    <w:p w14:paraId="56601F14" w14:textId="77777777" w:rsidR="00C704BD" w:rsidRPr="00710315" w:rsidRDefault="00C704BD" w:rsidP="00C704BD">
      <w:pPr>
        <w:ind w:firstLine="210"/>
        <w:rPr>
          <w:color w:val="000000"/>
        </w:rPr>
      </w:pPr>
      <w:r w:rsidRPr="00710315">
        <w:rPr>
          <w:rFonts w:hint="eastAsia"/>
          <w:color w:val="000000"/>
        </w:rPr>
        <w:t>６．不適合時の取扱い</w:t>
      </w:r>
    </w:p>
    <w:p w14:paraId="4095355B" w14:textId="77777777" w:rsidR="00C704BD" w:rsidRPr="00710315" w:rsidRDefault="00C704BD" w:rsidP="00C704BD">
      <w:pPr>
        <w:ind w:firstLine="210"/>
        <w:rPr>
          <w:color w:val="000000"/>
        </w:rPr>
      </w:pPr>
      <w:r w:rsidRPr="00710315">
        <w:rPr>
          <w:rFonts w:hint="eastAsia"/>
          <w:color w:val="000000"/>
        </w:rPr>
        <w:t>甲は、納入物に不備又は不足があると認める場合、乙に対し補正、追完又は説明を求めることができる。乙は、甲が指定する期限までにこれを行わなければならない。</w:t>
      </w:r>
    </w:p>
    <w:p w14:paraId="372CBDE6" w14:textId="77777777" w:rsidR="00C704BD" w:rsidRDefault="00C704BD" w:rsidP="00C704BD">
      <w:pPr>
        <w:widowControl/>
        <w:ind w:firstLine="210"/>
        <w:jc w:val="left"/>
        <w:rPr>
          <w:color w:val="000000"/>
        </w:rPr>
      </w:pPr>
      <w:r>
        <w:rPr>
          <w:color w:val="000000"/>
        </w:rPr>
        <w:br w:type="page"/>
      </w:r>
    </w:p>
    <w:p w14:paraId="5CC27475" w14:textId="77777777" w:rsidR="00C704BD" w:rsidRPr="00710315" w:rsidRDefault="00C704BD" w:rsidP="00C704BD">
      <w:pPr>
        <w:ind w:firstLine="210"/>
        <w:rPr>
          <w:color w:val="000000"/>
        </w:rPr>
      </w:pPr>
      <w:r w:rsidRPr="00710315">
        <w:rPr>
          <w:rFonts w:hint="eastAsia"/>
          <w:color w:val="000000"/>
        </w:rPr>
        <w:lastRenderedPageBreak/>
        <w:t>７．特記事項</w:t>
      </w:r>
    </w:p>
    <w:p w14:paraId="2AFAA118" w14:textId="77777777" w:rsidR="00C704BD" w:rsidRPr="00667F59" w:rsidRDefault="00C704BD" w:rsidP="00C704BD">
      <w:pPr>
        <w:ind w:firstLine="210"/>
        <w:rPr>
          <w:color w:val="000000"/>
        </w:rPr>
      </w:pPr>
      <w:r w:rsidRPr="00667F59">
        <w:rPr>
          <w:color w:val="000000"/>
        </w:rPr>
        <w:t>プロトタイプ又は</w:t>
      </w:r>
      <w:r w:rsidRPr="00667F59">
        <w:rPr>
          <w:color w:val="000000"/>
        </w:rPr>
        <w:t>PoC</w:t>
      </w:r>
      <w:r w:rsidRPr="00667F59">
        <w:rPr>
          <w:color w:val="000000"/>
        </w:rPr>
        <w:t>により当初想定した技術的又は事業的成果が得られなかった場合であっても、乙が契約書類に定める業務を実施し、その実施内容、検証結果、課題及び今後の方針を適切に整理しているときは、当該結果のみをもって未完成とは判定しない。</w:t>
      </w:r>
    </w:p>
    <w:p w14:paraId="6C02E178" w14:textId="77777777" w:rsidR="00C704BD" w:rsidRPr="00710315" w:rsidRDefault="00C704BD" w:rsidP="00C704BD">
      <w:pPr>
        <w:widowControl/>
        <w:ind w:firstLine="280"/>
        <w:jc w:val="left"/>
        <w:rPr>
          <w:rFonts w:ascii="ＭＳ 明朝" w:hAnsi="ＭＳ 明朝"/>
          <w:sz w:val="28"/>
          <w:szCs w:val="28"/>
          <w:lang w:eastAsia="zh-TW"/>
        </w:rPr>
      </w:pPr>
    </w:p>
    <w:p w14:paraId="386E5A68" w14:textId="77777777" w:rsidR="00C704BD" w:rsidRPr="00C704BD" w:rsidRDefault="00C704BD">
      <w:pPr>
        <w:widowControl/>
        <w:ind w:firstLineChars="0" w:firstLine="0"/>
        <w:jc w:val="left"/>
        <w:rPr>
          <w:rFonts w:asciiTheme="minorEastAsia" w:eastAsiaTheme="minorEastAsia" w:hAnsiTheme="minorEastAsia"/>
          <w:color w:val="000000" w:themeColor="text1"/>
          <w:szCs w:val="21"/>
        </w:rPr>
      </w:pPr>
    </w:p>
    <w:p w14:paraId="6B7C1A84" w14:textId="131219A4" w:rsidR="00C704BD" w:rsidRDefault="00C704BD">
      <w:pPr>
        <w:widowControl/>
        <w:ind w:firstLineChars="0" w:firstLine="0"/>
        <w:jc w:val="left"/>
        <w:rPr>
          <w:rFonts w:asciiTheme="minorEastAsia" w:eastAsiaTheme="minorEastAsia" w:hAnsiTheme="minorEastAsia"/>
          <w:color w:val="000000" w:themeColor="text1"/>
          <w:szCs w:val="21"/>
        </w:rPr>
      </w:pPr>
      <w:r>
        <w:rPr>
          <w:rFonts w:asciiTheme="minorEastAsia" w:eastAsiaTheme="minorEastAsia" w:hAnsiTheme="minorEastAsia"/>
          <w:color w:val="000000" w:themeColor="text1"/>
          <w:szCs w:val="21"/>
        </w:rPr>
        <w:br w:type="page"/>
      </w:r>
    </w:p>
    <w:p w14:paraId="7DF90D60" w14:textId="77777777" w:rsidR="007F4CAD" w:rsidRPr="0054004B" w:rsidRDefault="007F4CAD" w:rsidP="00355105">
      <w:pPr>
        <w:pStyle w:val="aff5"/>
        <w:ind w:firstLine="280"/>
      </w:pPr>
      <w:r w:rsidRPr="0054004B">
        <w:rPr>
          <w:rFonts w:hint="eastAsia"/>
        </w:rPr>
        <w:lastRenderedPageBreak/>
        <w:t>Ⅲ．仕様書</w:t>
      </w:r>
      <w:r w:rsidRPr="008627DA">
        <w:rPr>
          <w:sz w:val="21"/>
          <w:szCs w:val="21"/>
        </w:rPr>
        <w:fldChar w:fldCharType="begin"/>
      </w:r>
      <w:r w:rsidRPr="008627DA">
        <w:rPr>
          <w:sz w:val="21"/>
          <w:szCs w:val="21"/>
        </w:rPr>
        <w:instrText xml:space="preserve"> XE "</w:instrText>
      </w:r>
      <w:r w:rsidRPr="008627DA">
        <w:rPr>
          <w:rFonts w:hint="eastAsia"/>
          <w:sz w:val="21"/>
          <w:szCs w:val="21"/>
        </w:rPr>
        <w:instrText>Ⅲ．仕様書</w:instrText>
      </w:r>
      <w:r w:rsidRPr="008627DA">
        <w:rPr>
          <w:sz w:val="21"/>
          <w:szCs w:val="21"/>
        </w:rPr>
        <w:instrText>" \y "３．しようし</w:instrText>
      </w:r>
      <w:proofErr w:type="gramStart"/>
      <w:r w:rsidRPr="008627DA">
        <w:rPr>
          <w:sz w:val="21"/>
          <w:szCs w:val="21"/>
        </w:rPr>
        <w:instrText>ょ</w:instrText>
      </w:r>
      <w:proofErr w:type="gramEnd"/>
      <w:r w:rsidRPr="008627DA">
        <w:rPr>
          <w:sz w:val="21"/>
          <w:szCs w:val="21"/>
        </w:rPr>
        <w:instrText xml:space="preserve">" </w:instrText>
      </w:r>
      <w:r w:rsidRPr="008627DA">
        <w:rPr>
          <w:sz w:val="21"/>
          <w:szCs w:val="21"/>
        </w:rPr>
        <w:fldChar w:fldCharType="end"/>
      </w:r>
    </w:p>
    <w:p w14:paraId="7DF90D61" w14:textId="77777777" w:rsidR="007F4CAD" w:rsidRDefault="007F4CAD">
      <w:pPr>
        <w:ind w:firstLine="320"/>
        <w:jc w:val="center"/>
        <w:rPr>
          <w:rFonts w:ascii="ＭＳ 明朝" w:hAnsi="ＭＳ 明朝"/>
          <w:sz w:val="32"/>
          <w:szCs w:val="32"/>
        </w:rPr>
      </w:pPr>
    </w:p>
    <w:p w14:paraId="7DF90D62" w14:textId="77777777" w:rsidR="007F4CAD" w:rsidRDefault="007F4CAD">
      <w:pPr>
        <w:ind w:firstLine="210"/>
        <w:rPr>
          <w:rFonts w:ascii="ＭＳ 明朝" w:hAnsi="ＭＳ 明朝"/>
        </w:rPr>
      </w:pPr>
    </w:p>
    <w:p w14:paraId="7DF90D63" w14:textId="77777777" w:rsidR="007F4CAD" w:rsidRDefault="007F4CAD">
      <w:pPr>
        <w:ind w:firstLine="210"/>
        <w:rPr>
          <w:rFonts w:ascii="ＭＳ 明朝" w:hAnsi="ＭＳ 明朝"/>
        </w:rPr>
      </w:pPr>
    </w:p>
    <w:p w14:paraId="7DF90D64" w14:textId="77777777" w:rsidR="007F4CAD" w:rsidRDefault="007F4CAD">
      <w:pPr>
        <w:ind w:firstLine="210"/>
        <w:rPr>
          <w:rFonts w:ascii="ＭＳ 明朝" w:hAnsi="ＭＳ 明朝"/>
        </w:rPr>
      </w:pPr>
    </w:p>
    <w:p w14:paraId="7DF90D65" w14:textId="77777777" w:rsidR="007F4CAD" w:rsidRDefault="007F4CAD">
      <w:pPr>
        <w:ind w:firstLine="210"/>
        <w:rPr>
          <w:rFonts w:ascii="ＭＳ 明朝" w:hAnsi="ＭＳ 明朝"/>
        </w:rPr>
      </w:pPr>
    </w:p>
    <w:p w14:paraId="7DF90D66" w14:textId="77777777" w:rsidR="007F4CAD" w:rsidRDefault="007F4CAD">
      <w:pPr>
        <w:ind w:firstLine="210"/>
        <w:rPr>
          <w:rFonts w:ascii="ＭＳ 明朝" w:hAnsi="ＭＳ 明朝"/>
        </w:rPr>
      </w:pPr>
    </w:p>
    <w:p w14:paraId="7DF90D67" w14:textId="77777777" w:rsidR="007F4CAD" w:rsidRDefault="007F4CAD">
      <w:pPr>
        <w:ind w:firstLine="210"/>
        <w:rPr>
          <w:rFonts w:ascii="ＭＳ 明朝" w:hAnsi="ＭＳ 明朝"/>
        </w:rPr>
      </w:pPr>
    </w:p>
    <w:p w14:paraId="1AAFD3F3" w14:textId="77777777" w:rsidR="000A65E9" w:rsidRPr="005A04E9" w:rsidRDefault="000A65E9" w:rsidP="000A65E9">
      <w:pPr>
        <w:ind w:firstLine="321"/>
        <w:jc w:val="center"/>
        <w:rPr>
          <w:rFonts w:asciiTheme="minorEastAsia" w:eastAsiaTheme="minorEastAsia" w:hAnsiTheme="minorEastAsia"/>
          <w:b/>
          <w:sz w:val="32"/>
          <w:szCs w:val="32"/>
        </w:rPr>
      </w:pPr>
      <w:r w:rsidRPr="00710315">
        <w:rPr>
          <w:rFonts w:asciiTheme="minorEastAsia" w:eastAsiaTheme="minorEastAsia" w:hAnsiTheme="minorEastAsia" w:hint="eastAsia"/>
          <w:b/>
          <w:sz w:val="32"/>
          <w:szCs w:val="32"/>
        </w:rPr>
        <w:t>「</w:t>
      </w:r>
      <w:r w:rsidRPr="00906F23">
        <w:rPr>
          <w:rFonts w:asciiTheme="minorEastAsia" w:eastAsiaTheme="minorEastAsia" w:hAnsiTheme="minorEastAsia"/>
          <w:b/>
          <w:sz w:val="32"/>
          <w:szCs w:val="32"/>
        </w:rPr>
        <w:t>AXプラットフォーム構想</w:t>
      </w:r>
      <w:r w:rsidRPr="00710315">
        <w:rPr>
          <w:rFonts w:asciiTheme="minorEastAsia" w:eastAsiaTheme="minorEastAsia" w:hAnsiTheme="minorEastAsia" w:hint="eastAsia"/>
          <w:b/>
          <w:sz w:val="32"/>
          <w:szCs w:val="32"/>
        </w:rPr>
        <w:t>」</w:t>
      </w:r>
    </w:p>
    <w:p w14:paraId="7DF90D6A" w14:textId="77777777" w:rsidR="007F4CAD" w:rsidRPr="000A65E9" w:rsidRDefault="007F4CAD">
      <w:pPr>
        <w:ind w:firstLine="320"/>
        <w:jc w:val="center"/>
        <w:rPr>
          <w:rFonts w:ascii="ＭＳ 明朝" w:hAnsi="ＭＳ 明朝"/>
          <w:sz w:val="32"/>
          <w:szCs w:val="32"/>
        </w:rPr>
      </w:pPr>
    </w:p>
    <w:p w14:paraId="7DF90D6B" w14:textId="77777777" w:rsidR="007F4CAD" w:rsidRDefault="007F4CAD">
      <w:pPr>
        <w:ind w:firstLine="320"/>
        <w:jc w:val="center"/>
        <w:rPr>
          <w:rFonts w:ascii="ＭＳ 明朝" w:hAnsi="ＭＳ 明朝"/>
          <w:sz w:val="32"/>
          <w:szCs w:val="32"/>
        </w:rPr>
      </w:pPr>
    </w:p>
    <w:p w14:paraId="7DF90D6C" w14:textId="77777777" w:rsidR="007F4CAD" w:rsidRDefault="007F4CAD">
      <w:pPr>
        <w:ind w:firstLine="320"/>
        <w:jc w:val="center"/>
        <w:rPr>
          <w:rFonts w:ascii="ＭＳ 明朝" w:hAnsi="ＭＳ 明朝"/>
          <w:sz w:val="32"/>
          <w:szCs w:val="32"/>
        </w:rPr>
      </w:pPr>
    </w:p>
    <w:p w14:paraId="7DF90D6D" w14:textId="77777777" w:rsidR="007F4CAD" w:rsidRDefault="007F4CAD">
      <w:pPr>
        <w:ind w:firstLine="320"/>
        <w:jc w:val="center"/>
        <w:rPr>
          <w:rFonts w:ascii="ＭＳ 明朝" w:hAnsi="ＭＳ 明朝"/>
          <w:sz w:val="32"/>
          <w:szCs w:val="32"/>
        </w:rPr>
      </w:pPr>
    </w:p>
    <w:p w14:paraId="7DF90D6E" w14:textId="77777777" w:rsidR="007F4CAD" w:rsidRDefault="007F4CAD">
      <w:pPr>
        <w:ind w:firstLine="320"/>
        <w:jc w:val="center"/>
        <w:rPr>
          <w:rFonts w:ascii="ＭＳ 明朝" w:hAnsi="ＭＳ 明朝"/>
          <w:sz w:val="32"/>
          <w:szCs w:val="32"/>
        </w:rPr>
      </w:pPr>
    </w:p>
    <w:p w14:paraId="7DF90D6F" w14:textId="77777777" w:rsidR="007F4CAD" w:rsidRDefault="007F4CAD">
      <w:pPr>
        <w:ind w:firstLine="320"/>
        <w:jc w:val="center"/>
        <w:rPr>
          <w:rFonts w:ascii="ＭＳ 明朝" w:hAnsi="ＭＳ 明朝"/>
          <w:sz w:val="32"/>
          <w:szCs w:val="32"/>
        </w:rPr>
      </w:pPr>
      <w:r>
        <w:rPr>
          <w:rFonts w:ascii="ＭＳ 明朝" w:hAnsi="ＭＳ 明朝"/>
          <w:sz w:val="32"/>
          <w:szCs w:val="32"/>
        </w:rPr>
        <w:t>事業内容（仕様書）</w:t>
      </w:r>
    </w:p>
    <w:p w14:paraId="7DF90D70" w14:textId="77777777" w:rsidR="007F4CAD" w:rsidRDefault="007F4CAD">
      <w:pPr>
        <w:ind w:firstLine="210"/>
        <w:rPr>
          <w:rFonts w:ascii="ＭＳ 明朝" w:hAnsi="ＭＳ 明朝"/>
        </w:rPr>
      </w:pPr>
    </w:p>
    <w:p w14:paraId="7DF90D71" w14:textId="77777777" w:rsidR="007F4CAD" w:rsidRDefault="007F4CAD">
      <w:pPr>
        <w:ind w:firstLine="210"/>
        <w:rPr>
          <w:rFonts w:ascii="ＭＳ 明朝" w:hAnsi="ＭＳ 明朝"/>
        </w:rPr>
      </w:pPr>
    </w:p>
    <w:p w14:paraId="7DF90D7C" w14:textId="77777777" w:rsidR="00504C4A" w:rsidRPr="00504C4A" w:rsidRDefault="00504C4A" w:rsidP="00504C4A">
      <w:pPr>
        <w:ind w:left="853" w:firstLine="210"/>
        <w:jc w:val="left"/>
        <w:rPr>
          <w:rFonts w:ascii="ＭＳ ゴシック" w:eastAsia="ＭＳ ゴシック" w:hAnsi="ＭＳ ゴシック"/>
          <w:color w:val="FF0000"/>
          <w:szCs w:val="21"/>
          <w:lang w:eastAsia="zh-CN"/>
        </w:rPr>
      </w:pPr>
    </w:p>
    <w:p w14:paraId="7DF90D7D" w14:textId="77777777" w:rsidR="0095056E" w:rsidRPr="00504C4A" w:rsidRDefault="0095056E" w:rsidP="0095056E">
      <w:pPr>
        <w:ind w:firstLineChars="250" w:firstLine="525"/>
        <w:rPr>
          <w:rFonts w:ascii="ＭＳ ゴシック" w:eastAsia="ＭＳ ゴシック" w:hAnsi="ＭＳ ゴシック"/>
          <w:color w:val="FF0000"/>
          <w:szCs w:val="21"/>
        </w:rPr>
      </w:pPr>
    </w:p>
    <w:p w14:paraId="7DF90D7E" w14:textId="77777777" w:rsidR="007F4CAD" w:rsidRDefault="007F4CAD">
      <w:pPr>
        <w:ind w:firstLine="210"/>
        <w:rPr>
          <w:rFonts w:ascii="ＭＳ 明朝" w:hAnsi="ＭＳ 明朝"/>
          <w:color w:val="FF0000"/>
        </w:rPr>
      </w:pPr>
    </w:p>
    <w:p w14:paraId="7DF90D7F" w14:textId="77777777" w:rsidR="007F4CAD" w:rsidRDefault="007F4CAD">
      <w:pPr>
        <w:ind w:firstLine="210"/>
        <w:rPr>
          <w:rFonts w:ascii="ＭＳ 明朝" w:hAnsi="ＭＳ 明朝"/>
        </w:rPr>
      </w:pPr>
    </w:p>
    <w:p w14:paraId="7DF90D80" w14:textId="77777777" w:rsidR="007F4CAD" w:rsidRDefault="007F4CAD">
      <w:pPr>
        <w:ind w:firstLine="210"/>
        <w:rPr>
          <w:rFonts w:ascii="ＭＳ 明朝" w:hAnsi="ＭＳ 明朝"/>
        </w:rPr>
      </w:pPr>
    </w:p>
    <w:p w14:paraId="7DF90D81" w14:textId="77777777" w:rsidR="007F4CAD" w:rsidRDefault="007F4CAD">
      <w:pPr>
        <w:ind w:firstLine="210"/>
        <w:rPr>
          <w:rFonts w:ascii="ＭＳ 明朝" w:hAnsi="ＭＳ 明朝"/>
        </w:rPr>
      </w:pPr>
    </w:p>
    <w:p w14:paraId="7DF90D82" w14:textId="77777777" w:rsidR="007F4CAD" w:rsidRDefault="007F4CAD">
      <w:pPr>
        <w:ind w:firstLine="210"/>
        <w:rPr>
          <w:rFonts w:ascii="ＭＳ 明朝" w:hAnsi="ＭＳ 明朝"/>
        </w:rPr>
      </w:pPr>
    </w:p>
    <w:p w14:paraId="7DF90D83" w14:textId="77777777" w:rsidR="007F4CAD" w:rsidRDefault="007F4CAD">
      <w:pPr>
        <w:ind w:firstLine="210"/>
        <w:jc w:val="center"/>
        <w:rPr>
          <w:rFonts w:ascii="ＭＳ 明朝" w:hAnsi="ＭＳ 明朝"/>
        </w:rPr>
      </w:pPr>
    </w:p>
    <w:p w14:paraId="7DF90D84" w14:textId="77777777" w:rsidR="007F4CAD" w:rsidRDefault="007F4CAD">
      <w:pPr>
        <w:ind w:firstLine="210"/>
        <w:jc w:val="center"/>
        <w:rPr>
          <w:rFonts w:ascii="ＭＳ 明朝" w:hAnsi="ＭＳ 明朝"/>
        </w:rPr>
      </w:pPr>
    </w:p>
    <w:p w14:paraId="7DF90D85" w14:textId="77777777" w:rsidR="007F4CAD" w:rsidRDefault="007F4CAD">
      <w:pPr>
        <w:ind w:firstLine="210"/>
        <w:jc w:val="center"/>
        <w:rPr>
          <w:rFonts w:ascii="ＭＳ 明朝" w:hAnsi="ＭＳ 明朝"/>
        </w:rPr>
      </w:pPr>
    </w:p>
    <w:p w14:paraId="7DF90D86" w14:textId="77777777" w:rsidR="007F4CAD" w:rsidRDefault="007F4CAD">
      <w:pPr>
        <w:ind w:firstLine="210"/>
        <w:jc w:val="center"/>
        <w:rPr>
          <w:rFonts w:ascii="ＭＳ 明朝" w:hAnsi="ＭＳ 明朝"/>
        </w:rPr>
      </w:pPr>
    </w:p>
    <w:p w14:paraId="7DF90D87" w14:textId="77777777" w:rsidR="007F4CAD" w:rsidRDefault="007F4CAD">
      <w:pPr>
        <w:ind w:firstLine="210"/>
        <w:jc w:val="center"/>
        <w:rPr>
          <w:rFonts w:ascii="ＭＳ 明朝" w:hAnsi="ＭＳ 明朝"/>
        </w:rPr>
      </w:pPr>
    </w:p>
    <w:p w14:paraId="7DF90D88" w14:textId="77777777" w:rsidR="007F4CAD" w:rsidRDefault="007F4CAD">
      <w:pPr>
        <w:ind w:firstLine="210"/>
        <w:jc w:val="center"/>
        <w:rPr>
          <w:rFonts w:ascii="ＭＳ 明朝" w:hAnsi="ＭＳ 明朝"/>
        </w:rPr>
      </w:pPr>
    </w:p>
    <w:p w14:paraId="7DF90D89" w14:textId="77777777" w:rsidR="007F4CAD" w:rsidRDefault="007F4CAD">
      <w:pPr>
        <w:ind w:firstLine="210"/>
        <w:jc w:val="center"/>
        <w:rPr>
          <w:rFonts w:ascii="ＭＳ 明朝" w:hAnsi="ＭＳ 明朝"/>
        </w:rPr>
      </w:pPr>
    </w:p>
    <w:p w14:paraId="7DF90D8A" w14:textId="316AE08F" w:rsidR="007F4CAD" w:rsidRDefault="00C067D8">
      <w:pPr>
        <w:ind w:firstLine="210"/>
        <w:jc w:val="center"/>
        <w:rPr>
          <w:rFonts w:ascii="ＭＳ 明朝" w:hAnsi="ＭＳ 明朝"/>
        </w:rPr>
      </w:pPr>
      <w:r>
        <w:rPr>
          <w:noProof/>
        </w:rPr>
        <w:drawing>
          <wp:inline distT="0" distB="0" distL="0" distR="0" wp14:anchorId="7DF9132C" wp14:editId="29620BC9">
            <wp:extent cx="3241675" cy="213995"/>
            <wp:effectExtent l="0" t="0" r="0" b="0"/>
            <wp:docPr id="1" name="図 1" descr="和_1行標準_文書表紙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 descr="和_1行標準_文書表紙用"/>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241675" cy="213995"/>
                    </a:xfrm>
                    <a:prstGeom prst="rect">
                      <a:avLst/>
                    </a:prstGeom>
                    <a:noFill/>
                    <a:ln>
                      <a:noFill/>
                    </a:ln>
                  </pic:spPr>
                </pic:pic>
              </a:graphicData>
            </a:graphic>
          </wp:inline>
        </w:drawing>
      </w:r>
    </w:p>
    <w:p w14:paraId="7DF90D8B" w14:textId="77777777" w:rsidR="007F4CAD" w:rsidRDefault="007F4CAD">
      <w:pPr>
        <w:ind w:firstLine="280"/>
        <w:jc w:val="center"/>
        <w:rPr>
          <w:rFonts w:ascii="ＭＳ 明朝" w:hAnsi="ＭＳ 明朝"/>
          <w:sz w:val="28"/>
          <w:szCs w:val="28"/>
        </w:rPr>
      </w:pPr>
    </w:p>
    <w:p w14:paraId="7DF90D8C" w14:textId="77777777" w:rsidR="00AD6732" w:rsidRDefault="007F4CAD">
      <w:pPr>
        <w:ind w:firstLine="240"/>
        <w:jc w:val="center"/>
        <w:rPr>
          <w:rFonts w:ascii="ＭＳ 明朝" w:hAnsi="ＭＳ 明朝"/>
          <w:sz w:val="24"/>
        </w:rPr>
      </w:pPr>
      <w:r>
        <w:rPr>
          <w:rFonts w:ascii="ＭＳ 明朝" w:hAnsi="ＭＳ 明朝"/>
          <w:sz w:val="24"/>
        </w:rPr>
        <w:br w:type="page"/>
      </w:r>
    </w:p>
    <w:p w14:paraId="7DF90D8D" w14:textId="4552AA01" w:rsidR="00AD6732" w:rsidRDefault="00AD6732">
      <w:pPr>
        <w:ind w:firstLine="240"/>
        <w:jc w:val="center"/>
        <w:rPr>
          <w:rFonts w:ascii="ＭＳ 明朝" w:hAnsi="ＭＳ 明朝"/>
          <w:sz w:val="24"/>
        </w:rPr>
      </w:pPr>
    </w:p>
    <w:p w14:paraId="7DF90DBA" w14:textId="0B621011" w:rsidR="00AC385F" w:rsidRPr="00EC04E3" w:rsidRDefault="00AC385F" w:rsidP="00AC385F">
      <w:pPr>
        <w:ind w:firstLine="240"/>
        <w:jc w:val="center"/>
        <w:rPr>
          <w:rFonts w:ascii="ＭＳ ゴシック" w:eastAsia="ＭＳ ゴシック" w:hAnsi="ＭＳ ゴシック"/>
          <w:color w:val="7F7F7F"/>
          <w:sz w:val="24"/>
        </w:rPr>
      </w:pPr>
      <w:r w:rsidRPr="00FD0552">
        <w:rPr>
          <w:rFonts w:ascii="ＭＳ ゴシック" w:eastAsia="ＭＳ ゴシック" w:hAnsi="ＭＳ ゴシック"/>
          <w:sz w:val="24"/>
        </w:rPr>
        <w:t>事業内容（仕様書）</w:t>
      </w:r>
    </w:p>
    <w:p w14:paraId="7DF90DBB" w14:textId="77777777" w:rsidR="00AC385F" w:rsidRPr="00EC04E3" w:rsidRDefault="00AC385F" w:rsidP="00AC385F">
      <w:pPr>
        <w:ind w:firstLine="210"/>
        <w:rPr>
          <w:rFonts w:ascii="ＭＳ ゴシック" w:eastAsia="ＭＳ ゴシック" w:hAnsi="ＭＳ ゴシック"/>
          <w:color w:val="7F7F7F"/>
        </w:rPr>
      </w:pPr>
    </w:p>
    <w:p w14:paraId="34AA6229" w14:textId="77777777" w:rsidR="00032CB6" w:rsidRDefault="00032CB6" w:rsidP="004D68A3">
      <w:pPr>
        <w:pStyle w:val="1"/>
        <w:numPr>
          <w:ilvl w:val="0"/>
          <w:numId w:val="22"/>
        </w:numPr>
      </w:pPr>
      <w:bookmarkStart w:id="10" w:name="_Toc232227331"/>
      <w:r w:rsidRPr="00C125FB">
        <w:t>件名</w:t>
      </w:r>
    </w:p>
    <w:p w14:paraId="637A14CB" w14:textId="59239C73" w:rsidR="00F91057" w:rsidRDefault="00F91057" w:rsidP="00F91057">
      <w:pPr>
        <w:ind w:firstLine="210"/>
      </w:pPr>
      <w:r w:rsidRPr="00F91057">
        <w:t>AX</w:t>
      </w:r>
      <w:r w:rsidRPr="00F91057">
        <w:t>プラットフォーム構想</w:t>
      </w:r>
    </w:p>
    <w:p w14:paraId="5AD53A89" w14:textId="77777777" w:rsidR="00F91057" w:rsidRDefault="00F91057" w:rsidP="00F91057">
      <w:pPr>
        <w:ind w:firstLine="210"/>
      </w:pPr>
    </w:p>
    <w:p w14:paraId="6FE0E294" w14:textId="3978B78F" w:rsidR="00F91057" w:rsidRDefault="00F91057" w:rsidP="00F91057">
      <w:pPr>
        <w:pStyle w:val="1"/>
      </w:pPr>
      <w:r w:rsidRPr="00F91057">
        <w:t>背景・目的</w:t>
      </w:r>
    </w:p>
    <w:p w14:paraId="53E2001F" w14:textId="77777777" w:rsidR="00F91057" w:rsidRDefault="00F91057" w:rsidP="00F91057">
      <w:pPr>
        <w:ind w:firstLine="210"/>
      </w:pPr>
      <w:r>
        <w:rPr>
          <w:rFonts w:hint="eastAsia"/>
        </w:rPr>
        <w:t>我が国の地域企業、とりわけ中小・中堅企業を取り巻く事業環境は、人口減少及び少子高齢化に伴う人手不足、原材料・エネルギー価格の上昇、サプライチェーンの変化、顧客ニーズの多様化等により、厳しさを増している。こうした環境変化に対応しながら、地域企業が持続的に成長していくためには、デジタル技術を活用した業務効率化に加え、新たな製品・サービスの創出、意思決定の高度化及び事業モデルの変革に取り組むことが求められている。</w:t>
      </w:r>
    </w:p>
    <w:p w14:paraId="202B8EEA" w14:textId="77777777" w:rsidR="00F91057" w:rsidRDefault="00F91057" w:rsidP="00F91057">
      <w:pPr>
        <w:ind w:firstLine="210"/>
      </w:pPr>
      <w:r>
        <w:t xml:space="preserve"> </w:t>
      </w:r>
    </w:p>
    <w:p w14:paraId="42165ED4" w14:textId="77777777" w:rsidR="00F91057" w:rsidRDefault="00F91057" w:rsidP="00F91057">
      <w:pPr>
        <w:ind w:firstLine="210"/>
      </w:pPr>
      <w:r>
        <w:rPr>
          <w:rFonts w:hint="eastAsia"/>
        </w:rPr>
        <w:t>一方、地域企業においては、デジタル技術及び</w:t>
      </w:r>
      <w:r>
        <w:rPr>
          <w:rFonts w:hint="eastAsia"/>
        </w:rPr>
        <w:t>AI</w:t>
      </w:r>
      <w:r>
        <w:rPr>
          <w:rFonts w:hint="eastAsia"/>
        </w:rPr>
        <w:t>に関する知識・人材の不足、経営課題と技術を結び付ける機能の不足、データの所在・品質・利用条件の未整理、情報セキュリティに対する懸念、実証及び開発に充てる資金・時間の不足等により、</w:t>
      </w:r>
      <w:r>
        <w:rPr>
          <w:rFonts w:hint="eastAsia"/>
        </w:rPr>
        <w:t>DX</w:t>
      </w:r>
      <w:r>
        <w:rPr>
          <w:rFonts w:hint="eastAsia"/>
        </w:rPr>
        <w:t>の必要性を認識していても、具体的な取組に移行できない場合が少なくない。また、外部事業者への委託や既存</w:t>
      </w:r>
      <w:r>
        <w:rPr>
          <w:rFonts w:hint="eastAsia"/>
        </w:rPr>
        <w:t>IT</w:t>
      </w:r>
      <w:r>
        <w:rPr>
          <w:rFonts w:hint="eastAsia"/>
        </w:rPr>
        <w:t>ツールの導入のみでは、企業内部に課題発見及び継続的な改善の能力が蓄積されず、一過性の取組にとどまる可能性がある。</w:t>
      </w:r>
    </w:p>
    <w:p w14:paraId="6F40D137" w14:textId="77777777" w:rsidR="00F91057" w:rsidRDefault="00F91057" w:rsidP="00F91057">
      <w:pPr>
        <w:ind w:firstLine="210"/>
      </w:pPr>
      <w:r>
        <w:t xml:space="preserve"> </w:t>
      </w:r>
    </w:p>
    <w:p w14:paraId="24A721E5" w14:textId="77777777" w:rsidR="00F91057" w:rsidRDefault="00F91057" w:rsidP="00F91057">
      <w:pPr>
        <w:ind w:firstLine="210"/>
      </w:pPr>
      <w:r>
        <w:rPr>
          <w:rFonts w:hint="eastAsia"/>
        </w:rPr>
        <w:t>近年、生成</w:t>
      </w:r>
      <w:r>
        <w:rPr>
          <w:rFonts w:hint="eastAsia"/>
        </w:rPr>
        <w:t>AI</w:t>
      </w:r>
      <w:r>
        <w:rPr>
          <w:rFonts w:hint="eastAsia"/>
        </w:rPr>
        <w:t>をはじめとする</w:t>
      </w:r>
      <w:r>
        <w:rPr>
          <w:rFonts w:hint="eastAsia"/>
        </w:rPr>
        <w:t>AI</w:t>
      </w:r>
      <w:r>
        <w:rPr>
          <w:rFonts w:hint="eastAsia"/>
        </w:rPr>
        <w:t>技術及び</w:t>
      </w:r>
      <w:r>
        <w:rPr>
          <w:rFonts w:hint="eastAsia"/>
        </w:rPr>
        <w:t>AI</w:t>
      </w:r>
      <w:r>
        <w:rPr>
          <w:rFonts w:hint="eastAsia"/>
        </w:rPr>
        <w:t>駆動開発手法が急速に進展したことにより、専門的なプログラミング経験を十分に有しない者であっても、自然言語による指示等を通じて、自らのアイデアを短期間でプロトタイプとして具体化することが可能になりつつある。これにより、業務を最もよく理解する企業の担当者自身が、課題の抽出、解決策の検討、試作及び改善に直接参加できる環境が整い始めている。</w:t>
      </w:r>
    </w:p>
    <w:p w14:paraId="3ACC0BDC" w14:textId="77777777" w:rsidR="00F91057" w:rsidRDefault="00F91057" w:rsidP="00F91057">
      <w:pPr>
        <w:ind w:firstLine="210"/>
      </w:pPr>
      <w:r>
        <w:t xml:space="preserve"> </w:t>
      </w:r>
    </w:p>
    <w:p w14:paraId="40EFBD34" w14:textId="77777777" w:rsidR="00F91057" w:rsidRDefault="00F91057" w:rsidP="00F91057">
      <w:pPr>
        <w:ind w:firstLine="210"/>
      </w:pPr>
      <w:r>
        <w:rPr>
          <w:rFonts w:hint="eastAsia"/>
        </w:rPr>
        <w:t>もっとも、</w:t>
      </w:r>
      <w:r>
        <w:rPr>
          <w:rFonts w:hint="eastAsia"/>
        </w:rPr>
        <w:t>AI</w:t>
      </w:r>
      <w:r>
        <w:rPr>
          <w:rFonts w:hint="eastAsia"/>
        </w:rPr>
        <w:t>を業務上の成果につなげるためには、</w:t>
      </w:r>
      <w:r>
        <w:rPr>
          <w:rFonts w:hint="eastAsia"/>
        </w:rPr>
        <w:t>AI</w:t>
      </w:r>
      <w:r>
        <w:rPr>
          <w:rFonts w:hint="eastAsia"/>
        </w:rPr>
        <w:t>ツールの操作方法を習得するだけでは十分ではない。企業が自らの業務課題を適切に設定し、</w:t>
      </w:r>
      <w:r>
        <w:rPr>
          <w:rFonts w:hint="eastAsia"/>
        </w:rPr>
        <w:t>AI</w:t>
      </w:r>
      <w:r>
        <w:rPr>
          <w:rFonts w:hint="eastAsia"/>
        </w:rPr>
        <w:t>に必要となるデータの所在、内容、品質及び利用条件を把握した上で、情報セキュリティ、個人情報及び知的財産等に配慮しながら、実際の業務環境において有効性及び実現可能性を検証することが必要である。</w:t>
      </w:r>
    </w:p>
    <w:p w14:paraId="483A5C44" w14:textId="77777777" w:rsidR="00F91057" w:rsidRDefault="00F91057" w:rsidP="00F91057">
      <w:pPr>
        <w:ind w:firstLine="210"/>
      </w:pPr>
      <w:r>
        <w:t xml:space="preserve"> </w:t>
      </w:r>
    </w:p>
    <w:p w14:paraId="01F27785" w14:textId="77777777" w:rsidR="00F91057" w:rsidRDefault="00F91057" w:rsidP="00F91057">
      <w:pPr>
        <w:ind w:firstLine="210"/>
      </w:pPr>
      <w:r>
        <w:rPr>
          <w:rFonts w:hint="eastAsia"/>
        </w:rPr>
        <w:t>さらに、個々の地域企業が、人材、技術、データ及び開発環境を単独で確保することには限界がある。地域の自治体、大学・研究機関、支援機関、金融機関、</w:t>
      </w:r>
      <w:r>
        <w:rPr>
          <w:rFonts w:hint="eastAsia"/>
        </w:rPr>
        <w:t>IT</w:t>
      </w:r>
      <w:r>
        <w:rPr>
          <w:rFonts w:hint="eastAsia"/>
        </w:rPr>
        <w:t>企業等が連携し、企業の取組を継続的に支援するとともに、個社の実証から得られた知見、共通課題、再利用可能な機能及びデータ項目等を地域内で共有・蓄積する仕組みが求められる。</w:t>
      </w:r>
    </w:p>
    <w:p w14:paraId="4DDFE27C" w14:textId="77777777" w:rsidR="00F91057" w:rsidRDefault="00F91057" w:rsidP="00F91057">
      <w:pPr>
        <w:ind w:firstLine="210"/>
      </w:pPr>
      <w:r>
        <w:t xml:space="preserve"> </w:t>
      </w:r>
    </w:p>
    <w:p w14:paraId="16F6F1E9" w14:textId="21009F98" w:rsidR="00F91057" w:rsidRDefault="00F91057" w:rsidP="00F91057">
      <w:pPr>
        <w:ind w:firstLine="210"/>
      </w:pPr>
      <w:r>
        <w:rPr>
          <w:rFonts w:hint="eastAsia"/>
        </w:rPr>
        <w:t>以上を踏まえ、本事業では、地域企業自身による課題発見、</w:t>
      </w:r>
      <w:r>
        <w:rPr>
          <w:rFonts w:hint="eastAsia"/>
        </w:rPr>
        <w:t>AI</w:t>
      </w:r>
      <w:r>
        <w:rPr>
          <w:rFonts w:hint="eastAsia"/>
        </w:rPr>
        <w:t>を活用したプロトタイプの作成、自社データを用いた</w:t>
      </w:r>
      <w:r>
        <w:rPr>
          <w:rFonts w:hint="eastAsia"/>
        </w:rPr>
        <w:t>PoC</w:t>
      </w:r>
      <w:r>
        <w:rPr>
          <w:rFonts w:hint="eastAsia"/>
        </w:rPr>
        <w:t>及び実装可能性の検証を一体的に支援する。あわせて、個社の取組から得られた成果を横断的に分析し、地域内で共通化又は再利用できる機能、データ、及び運用ルール等を抽出することにより、地域企業の継続的な</w:t>
      </w:r>
      <w:r>
        <w:rPr>
          <w:rFonts w:hint="eastAsia"/>
        </w:rPr>
        <w:t>AX</w:t>
      </w:r>
      <w:r>
        <w:rPr>
          <w:rFonts w:hint="eastAsia"/>
        </w:rPr>
        <w:t>を支える地域連携の仕組み及び将来的な地域共通基盤の構想につなげるものとする。</w:t>
      </w:r>
    </w:p>
    <w:p w14:paraId="3D766B46" w14:textId="77777777" w:rsidR="00F91057" w:rsidRDefault="00F91057" w:rsidP="00F91057">
      <w:pPr>
        <w:ind w:firstLine="210"/>
      </w:pPr>
    </w:p>
    <w:p w14:paraId="6B9A7C13" w14:textId="5E0AC665" w:rsidR="00F91057" w:rsidRDefault="00F91057" w:rsidP="00F91057">
      <w:pPr>
        <w:pStyle w:val="1"/>
      </w:pPr>
      <w:r w:rsidRPr="00F91057">
        <w:t>事業目的</w:t>
      </w:r>
    </w:p>
    <w:p w14:paraId="1D107C14" w14:textId="43C43841" w:rsidR="00F91057" w:rsidRDefault="00F91057" w:rsidP="00F91057">
      <w:pPr>
        <w:pStyle w:val="2"/>
      </w:pPr>
      <w:r w:rsidRPr="00F91057">
        <w:t>目的</w:t>
      </w:r>
    </w:p>
    <w:p w14:paraId="0EDEE5D5" w14:textId="77777777" w:rsidR="00F91057" w:rsidRDefault="00F91057" w:rsidP="00F91057">
      <w:pPr>
        <w:ind w:firstLine="210"/>
      </w:pPr>
      <w:r>
        <w:rPr>
          <w:rFonts w:hint="eastAsia"/>
        </w:rPr>
        <w:t>本事業は、単に</w:t>
      </w:r>
      <w:r>
        <w:rPr>
          <w:rFonts w:hint="eastAsia"/>
        </w:rPr>
        <w:t>AI</w:t>
      </w:r>
      <w:r>
        <w:rPr>
          <w:rFonts w:hint="eastAsia"/>
        </w:rPr>
        <w:t>に関する知識を提供し、又は外部事業者がシステムを開発するものではなく、参加企業の担当者自身が、自社の業務課題を発見し、</w:t>
      </w:r>
      <w:r>
        <w:rPr>
          <w:rFonts w:hint="eastAsia"/>
        </w:rPr>
        <w:t>AI</w:t>
      </w:r>
      <w:r>
        <w:rPr>
          <w:rFonts w:hint="eastAsia"/>
        </w:rPr>
        <w:t>を活用して解決策を具体化し、自社データを用いてその有効性及び実現可能性を検証できる能力を獲得することを目的とする。</w:t>
      </w:r>
    </w:p>
    <w:p w14:paraId="1823DEEB" w14:textId="77777777" w:rsidR="00F91057" w:rsidRDefault="00F91057" w:rsidP="00F91057">
      <w:pPr>
        <w:ind w:firstLine="210"/>
      </w:pPr>
      <w:r>
        <w:t xml:space="preserve"> </w:t>
      </w:r>
    </w:p>
    <w:p w14:paraId="5185A384" w14:textId="332B9C3D" w:rsidR="00F91057" w:rsidRDefault="00F91057" w:rsidP="00F91057">
      <w:pPr>
        <w:ind w:firstLine="210"/>
      </w:pPr>
      <w:r>
        <w:rPr>
          <w:rFonts w:hint="eastAsia"/>
        </w:rPr>
        <w:t>この目的を達成するため、本事業では、次に掲げる事項を一体的に実施する</w:t>
      </w:r>
    </w:p>
    <w:p w14:paraId="66598501" w14:textId="77777777" w:rsidR="00F91057" w:rsidRDefault="00F91057" w:rsidP="00F91057">
      <w:pPr>
        <w:ind w:firstLine="210"/>
      </w:pPr>
    </w:p>
    <w:p w14:paraId="0DAC4E05" w14:textId="5CDF29AA" w:rsidR="00F91057" w:rsidRDefault="00F91057" w:rsidP="004D68A3">
      <w:pPr>
        <w:pStyle w:val="aff"/>
        <w:numPr>
          <w:ilvl w:val="0"/>
          <w:numId w:val="10"/>
        </w:numPr>
        <w:ind w:leftChars="0" w:firstLineChars="0"/>
      </w:pPr>
      <w:r w:rsidRPr="00F91057">
        <w:t>企業自身による課題発見能力の向上</w:t>
      </w:r>
    </w:p>
    <w:p w14:paraId="459337D7" w14:textId="30A6E3AA" w:rsidR="00F91057" w:rsidRDefault="00F91057" w:rsidP="00F91057">
      <w:pPr>
        <w:pStyle w:val="aff"/>
        <w:ind w:leftChars="0" w:left="650" w:firstLineChars="0" w:firstLine="0"/>
      </w:pPr>
      <w:r w:rsidRPr="00F91057">
        <w:t>参加企業が、自社の経営課題及び業務課題を分析し、</w:t>
      </w:r>
      <w:r w:rsidRPr="00F91057">
        <w:t>AI</w:t>
      </w:r>
      <w:r w:rsidRPr="00F91057">
        <w:t>の活用が有効な課題、想定する利用者及び実現を目指す価値を自ら具体化できるようにする。</w:t>
      </w:r>
    </w:p>
    <w:p w14:paraId="6A580B69" w14:textId="4EBABBA5" w:rsidR="00F91057" w:rsidRDefault="00F91057">
      <w:pPr>
        <w:widowControl/>
        <w:ind w:firstLineChars="0" w:firstLine="0"/>
        <w:jc w:val="left"/>
        <w:rPr>
          <w:rFonts w:ascii="ＭＳ 明朝" w:hAnsi="ＭＳ Ｐゴシック"/>
        </w:rPr>
      </w:pPr>
      <w:r>
        <w:br w:type="page"/>
      </w:r>
    </w:p>
    <w:p w14:paraId="276C435C" w14:textId="36FB24D5" w:rsidR="00F91057" w:rsidRDefault="00F91057" w:rsidP="004D68A3">
      <w:pPr>
        <w:pStyle w:val="aff"/>
        <w:numPr>
          <w:ilvl w:val="0"/>
          <w:numId w:val="10"/>
        </w:numPr>
        <w:ind w:leftChars="0" w:firstLineChars="0"/>
      </w:pPr>
      <w:r w:rsidRPr="00F91057">
        <w:lastRenderedPageBreak/>
        <w:t>AI</w:t>
      </w:r>
      <w:r w:rsidRPr="00F91057">
        <w:t>活用及びプロトタイピング能力の獲得</w:t>
      </w:r>
    </w:p>
    <w:p w14:paraId="0FE71031" w14:textId="5F973AA1" w:rsidR="00F91057" w:rsidRDefault="00F91057" w:rsidP="00F91057">
      <w:pPr>
        <w:pStyle w:val="aff"/>
        <w:ind w:leftChars="0" w:left="650" w:firstLineChars="0" w:firstLine="0"/>
      </w:pPr>
      <w:r w:rsidRPr="00F91057">
        <w:t>参加企業の担当者が、サービスデザイン及び</w:t>
      </w:r>
      <w:r w:rsidRPr="00F91057">
        <w:t>AI</w:t>
      </w:r>
      <w:r w:rsidRPr="00F91057">
        <w:t>駆動開発の基本的な考え方・手法を習得し、</w:t>
      </w:r>
      <w:r w:rsidRPr="00F91057">
        <w:t>AI</w:t>
      </w:r>
      <w:r w:rsidRPr="00F91057">
        <w:t>を活用したサービス、業務改善ツール、アプリケーション又は</w:t>
      </w:r>
      <w:r w:rsidRPr="00F91057">
        <w:t>AI</w:t>
      </w:r>
      <w:r w:rsidRPr="00F91057">
        <w:t>エージェント等のプロトタイプを自ら作成・改善できるようにする。</w:t>
      </w:r>
    </w:p>
    <w:p w14:paraId="6F9FD3C3" w14:textId="77777777" w:rsidR="00F91057" w:rsidRDefault="00F91057" w:rsidP="00F91057">
      <w:pPr>
        <w:pStyle w:val="aff"/>
        <w:ind w:leftChars="0" w:left="650" w:firstLineChars="0" w:firstLine="0"/>
      </w:pPr>
    </w:p>
    <w:p w14:paraId="52CB0C90" w14:textId="75122971" w:rsidR="00F91057" w:rsidRDefault="00F91057" w:rsidP="004D68A3">
      <w:pPr>
        <w:pStyle w:val="aff"/>
        <w:numPr>
          <w:ilvl w:val="0"/>
          <w:numId w:val="10"/>
        </w:numPr>
        <w:ind w:leftChars="0" w:firstLineChars="0"/>
      </w:pPr>
      <w:r w:rsidRPr="00F91057">
        <w:t>自社データ活用力の向上</w:t>
      </w:r>
    </w:p>
    <w:p w14:paraId="2FF8B127" w14:textId="6EB29006" w:rsidR="00F91057" w:rsidRDefault="00F91057" w:rsidP="00F91057">
      <w:pPr>
        <w:pStyle w:val="aff"/>
        <w:ind w:leftChars="0" w:left="650" w:firstLineChars="0" w:firstLine="0"/>
      </w:pPr>
      <w:r w:rsidRPr="00F91057">
        <w:t>参加企業が、自社の保有するデータの所在、内容、形式、品質、利用条件及び管理上の課題を把握し、</w:t>
      </w:r>
      <w:r w:rsidRPr="00F91057">
        <w:t>AI</w:t>
      </w:r>
      <w:r w:rsidRPr="00F91057">
        <w:t>によるデータ活用に必要となる整備事項及びセキュリティ上の留意事項を理解できるようにする。また、プログラムを通して得た知見や内容を広く一般に公開するような、実践手引きを作成し、公的な</w:t>
      </w:r>
      <w:r w:rsidRPr="00F91057">
        <w:t>AI</w:t>
      </w:r>
      <w:r w:rsidRPr="00F91057">
        <w:t>利用手法の普及に寄与する。</w:t>
      </w:r>
    </w:p>
    <w:p w14:paraId="2D2586E8" w14:textId="77777777" w:rsidR="00F91057" w:rsidRDefault="00F91057" w:rsidP="00F91057">
      <w:pPr>
        <w:pStyle w:val="aff"/>
        <w:ind w:leftChars="0" w:left="650" w:firstLineChars="0" w:firstLine="0"/>
      </w:pPr>
    </w:p>
    <w:p w14:paraId="50621A16" w14:textId="30F9F450" w:rsidR="00F91057" w:rsidRDefault="00F91057" w:rsidP="004D68A3">
      <w:pPr>
        <w:pStyle w:val="aff"/>
        <w:numPr>
          <w:ilvl w:val="0"/>
          <w:numId w:val="10"/>
        </w:numPr>
        <w:ind w:leftChars="0" w:firstLineChars="0"/>
      </w:pPr>
      <w:r w:rsidRPr="00F91057">
        <w:t>PoC</w:t>
      </w:r>
      <w:r w:rsidRPr="00F91057">
        <w:t>を通じた業務変革及び本番実装方針の具体化</w:t>
      </w:r>
    </w:p>
    <w:p w14:paraId="29565F8D" w14:textId="52A97D09" w:rsidR="00F91057" w:rsidRDefault="00F91057" w:rsidP="00F91057">
      <w:pPr>
        <w:pStyle w:val="aff"/>
        <w:ind w:leftChars="0" w:left="650" w:firstLineChars="0" w:firstLine="0"/>
      </w:pPr>
      <w:r w:rsidRPr="00F91057">
        <w:t>Phase 1</w:t>
      </w:r>
      <w:r w:rsidRPr="00F91057">
        <w:t>で作成したプロトタイプについて、自社データ及び実際の業務条件を用いた</w:t>
      </w:r>
      <w:r w:rsidRPr="00F91057">
        <w:t>PoC</w:t>
      </w:r>
      <w:r w:rsidRPr="00F91057">
        <w:t>を実施し、一定の機能を備えた検証用システムとして構築・改良する。その上で、技術的有効性、業務上の有効性、事業性及び実装可能性を検証し、本番実装、追加検証、既存業務の見直し等の次の方針を具体化する。</w:t>
      </w:r>
    </w:p>
    <w:p w14:paraId="59358CAA" w14:textId="77777777" w:rsidR="00F91057" w:rsidRDefault="00F91057" w:rsidP="00F91057">
      <w:pPr>
        <w:pStyle w:val="aff"/>
        <w:ind w:leftChars="0" w:left="650" w:firstLineChars="0" w:firstLine="0"/>
      </w:pPr>
    </w:p>
    <w:p w14:paraId="2A0ABC5D" w14:textId="412460B2" w:rsidR="00F91057" w:rsidRDefault="00F91057" w:rsidP="004D68A3">
      <w:pPr>
        <w:pStyle w:val="aff"/>
        <w:numPr>
          <w:ilvl w:val="0"/>
          <w:numId w:val="10"/>
        </w:numPr>
        <w:ind w:leftChars="0" w:firstLineChars="0"/>
      </w:pPr>
      <w:r w:rsidRPr="00F91057">
        <w:t>地域における共通化及び連携可能性の整理</w:t>
      </w:r>
    </w:p>
    <w:p w14:paraId="34355F4D" w14:textId="638F82B3" w:rsidR="00F91057" w:rsidRDefault="00F91057" w:rsidP="00F91057">
      <w:pPr>
        <w:pStyle w:val="aff"/>
        <w:ind w:leftChars="0" w:left="650" w:firstLineChars="0" w:firstLine="0"/>
      </w:pPr>
      <w:r w:rsidRPr="00F91057">
        <w:t>各参加企業の課題、プロトタイプ、</w:t>
      </w:r>
      <w:r w:rsidRPr="00F91057">
        <w:t>PoC</w:t>
      </w:r>
      <w:r w:rsidRPr="00F91057">
        <w:t>及びデータの状況を横断的に分析し、複数企業又は地域内で共通化・再利用できる課題、機能、データ項目、運用ルール等を抽出する。</w:t>
      </w:r>
    </w:p>
    <w:p w14:paraId="7D1672A8" w14:textId="77777777" w:rsidR="00F91057" w:rsidRDefault="00F91057" w:rsidP="00F91057">
      <w:pPr>
        <w:pStyle w:val="aff"/>
        <w:ind w:leftChars="0" w:left="650" w:firstLineChars="0" w:firstLine="0"/>
      </w:pPr>
    </w:p>
    <w:p w14:paraId="7692D73F" w14:textId="0391F12D" w:rsidR="00F91057" w:rsidRDefault="00F91057" w:rsidP="004D68A3">
      <w:pPr>
        <w:pStyle w:val="aff"/>
        <w:numPr>
          <w:ilvl w:val="0"/>
          <w:numId w:val="10"/>
        </w:numPr>
        <w:ind w:leftChars="0" w:firstLineChars="0"/>
      </w:pPr>
      <w:r w:rsidRPr="00F91057">
        <w:t>地域共通基盤及び持続的な支援体制の構想</w:t>
      </w:r>
    </w:p>
    <w:p w14:paraId="541652F7" w14:textId="7DF5C493" w:rsidR="00F91057" w:rsidRDefault="00F91057" w:rsidP="00F91057">
      <w:pPr>
        <w:pStyle w:val="aff"/>
        <w:ind w:leftChars="0" w:left="650" w:firstLineChars="0" w:firstLine="0"/>
      </w:pPr>
      <w:r w:rsidRPr="00F91057">
        <w:t>各地域における自治体、大学・研究機関、支援機関、金融機関、</w:t>
      </w:r>
      <w:r w:rsidRPr="00F91057">
        <w:t>IT</w:t>
      </w:r>
      <w:r w:rsidRPr="00F91057">
        <w:t>企業及び参加企業等の役割を整理し、地域企業の</w:t>
      </w:r>
      <w:r w:rsidRPr="00F91057">
        <w:t>AX</w:t>
      </w:r>
      <w:r w:rsidRPr="00F91057">
        <w:t>を継続的に支援する体制並びに将来的な地域共通基盤の概念的なアーキテクチャ、ガバナンス及び実装ロードマップを策定する。</w:t>
      </w:r>
    </w:p>
    <w:p w14:paraId="7E17A998" w14:textId="77777777" w:rsidR="00F91057" w:rsidRDefault="00F91057" w:rsidP="00F91057">
      <w:pPr>
        <w:ind w:firstLineChars="0" w:firstLine="0"/>
      </w:pPr>
    </w:p>
    <w:p w14:paraId="0A6B6B7C" w14:textId="09A7C2C9" w:rsidR="00F91057" w:rsidRDefault="00F91057" w:rsidP="00F91057">
      <w:pPr>
        <w:ind w:firstLine="210"/>
      </w:pPr>
      <w:r w:rsidRPr="00F91057">
        <w:t>なお、本事業の範囲は、参加企業が本番運用するシステム又は地域共通基盤そのものの構築ではなく、プロトタイプ及び</w:t>
      </w:r>
      <w:r w:rsidRPr="00F91057">
        <w:t>PoC</w:t>
      </w:r>
      <w:r w:rsidRPr="00F91057">
        <w:t>を通じた有効性・実現可能性の検証並びに次段階の実装方針の具体化までとする。</w:t>
      </w:r>
    </w:p>
    <w:p w14:paraId="02EAE8E1" w14:textId="77777777" w:rsidR="00F91057" w:rsidRDefault="00F91057" w:rsidP="00F91057">
      <w:pPr>
        <w:ind w:firstLine="210"/>
      </w:pPr>
    </w:p>
    <w:p w14:paraId="2FF6465C" w14:textId="5EDD2D55" w:rsidR="00F91057" w:rsidRDefault="00800AAD" w:rsidP="00800AAD">
      <w:pPr>
        <w:pStyle w:val="2"/>
      </w:pPr>
      <w:r w:rsidRPr="00800AAD">
        <w:t>本事業におけるプロトタイプとPoCの定義</w:t>
      </w:r>
    </w:p>
    <w:p w14:paraId="60C20259" w14:textId="6F88F9BB" w:rsidR="00800AAD" w:rsidRDefault="00800AAD" w:rsidP="00800AAD">
      <w:pPr>
        <w:ind w:firstLine="210"/>
      </w:pPr>
      <w:r w:rsidRPr="00800AAD">
        <w:t>本事業におけるプロトタイプ及び</w:t>
      </w:r>
      <w:r w:rsidRPr="00800AAD">
        <w:t>PoC</w:t>
      </w:r>
      <w:r w:rsidRPr="00800AAD">
        <w:t>の定義は、次のとおりとする。</w:t>
      </w:r>
    </w:p>
    <w:p w14:paraId="0538ADC4" w14:textId="77777777" w:rsidR="00800AAD" w:rsidRDefault="00800AAD" w:rsidP="00800AAD">
      <w:pPr>
        <w:ind w:firstLine="210"/>
      </w:pPr>
    </w:p>
    <w:p w14:paraId="3A321C75" w14:textId="6892EBA9" w:rsidR="00800AAD" w:rsidRDefault="00800AAD" w:rsidP="004D68A3">
      <w:pPr>
        <w:pStyle w:val="aff"/>
        <w:numPr>
          <w:ilvl w:val="0"/>
          <w:numId w:val="11"/>
        </w:numPr>
        <w:ind w:leftChars="0" w:firstLineChars="0"/>
      </w:pPr>
      <w:r w:rsidRPr="00800AAD">
        <w:t>プロトタイプ</w:t>
      </w:r>
    </w:p>
    <w:p w14:paraId="298DF0D1" w14:textId="418CDA77" w:rsidR="00800AAD" w:rsidRDefault="00800AAD" w:rsidP="00800AAD">
      <w:pPr>
        <w:pStyle w:val="aff"/>
        <w:ind w:leftChars="0" w:left="650" w:firstLineChars="0" w:firstLine="0"/>
      </w:pPr>
      <w:r w:rsidRPr="00800AAD">
        <w:t>プロトタイプとは、参加企業が設定した業務課題及び解決仮説を具体化し、想定する機能、操作方法、利用場面及び提供価値等を確認するために作成する試作品をいう。</w:t>
      </w:r>
    </w:p>
    <w:p w14:paraId="631725AF" w14:textId="77777777" w:rsidR="00800AAD" w:rsidRDefault="00800AAD" w:rsidP="00800AAD">
      <w:pPr>
        <w:pStyle w:val="aff"/>
        <w:ind w:leftChars="0" w:left="650" w:firstLineChars="0" w:firstLine="0"/>
      </w:pPr>
    </w:p>
    <w:p w14:paraId="385A55D9" w14:textId="5E0D83C3" w:rsidR="00800AAD" w:rsidRDefault="00800AAD" w:rsidP="00800AAD">
      <w:pPr>
        <w:pStyle w:val="aff"/>
        <w:ind w:leftChars="0" w:left="650" w:firstLineChars="0" w:firstLine="0"/>
      </w:pPr>
      <w:r w:rsidRPr="00800AAD">
        <w:t>Phase1</w:t>
      </w:r>
      <w:r w:rsidRPr="00800AAD">
        <w:t>では、</w:t>
      </w:r>
      <w:r w:rsidRPr="00800AAD">
        <w:t>AI</w:t>
      </w:r>
      <w:r w:rsidRPr="00800AAD">
        <w:t>ハンズオン研修等を活用し、必要に応じてサンプルデータ又は仮データを用いながら、参加企業の担当者自身が初期的なプロトタイプを作成する。プロトタイプは、本番運用に必要な品質、可用性、セキュリティ及び保守・運用体制等の全てを備えることを要しない。</w:t>
      </w:r>
    </w:p>
    <w:p w14:paraId="6F390B98" w14:textId="77777777" w:rsidR="00800AAD" w:rsidRPr="00800AAD" w:rsidRDefault="00800AAD" w:rsidP="00800AAD">
      <w:pPr>
        <w:pStyle w:val="aff"/>
        <w:ind w:leftChars="0" w:left="650" w:firstLineChars="0" w:firstLine="0"/>
      </w:pPr>
    </w:p>
    <w:p w14:paraId="0F38B4E6" w14:textId="2E9C6A99" w:rsidR="00800AAD" w:rsidRDefault="00800AAD" w:rsidP="004D68A3">
      <w:pPr>
        <w:pStyle w:val="aff"/>
        <w:numPr>
          <w:ilvl w:val="0"/>
          <w:numId w:val="11"/>
        </w:numPr>
        <w:ind w:leftChars="0" w:firstLineChars="0"/>
      </w:pPr>
      <w:r w:rsidRPr="00800AAD">
        <w:t>PoC</w:t>
      </w:r>
    </w:p>
    <w:p w14:paraId="2DA77909" w14:textId="77777777" w:rsidR="000E5E27" w:rsidRDefault="000E5E27" w:rsidP="000E5E27">
      <w:pPr>
        <w:pStyle w:val="aff"/>
        <w:ind w:leftChars="0" w:left="650" w:firstLineChars="0" w:firstLine="0"/>
      </w:pPr>
      <w:r>
        <w:rPr>
          <w:rFonts w:hint="eastAsia"/>
        </w:rPr>
        <w:t>PoC</w:t>
      </w:r>
      <w:r>
        <w:rPr>
          <w:rFonts w:hint="eastAsia"/>
        </w:rPr>
        <w:t>とは、</w:t>
      </w:r>
      <w:r>
        <w:rPr>
          <w:rFonts w:hint="eastAsia"/>
        </w:rPr>
        <w:t>Proof of Concept</w:t>
      </w:r>
      <w:r>
        <w:rPr>
          <w:rFonts w:hint="eastAsia"/>
        </w:rPr>
        <w:t>（概念実証）の略称であり、</w:t>
      </w:r>
      <w:r>
        <w:rPr>
          <w:rFonts w:hint="eastAsia"/>
        </w:rPr>
        <w:t>Phase 1</w:t>
      </w:r>
      <w:r>
        <w:rPr>
          <w:rFonts w:hint="eastAsia"/>
        </w:rPr>
        <w:t>で作成したプロトタイプを基礎として、自社データ又は実際の業務条件を用いて、一定の機能を備えた検証用システムとして構築・改良し、その技術的有効性、業務上の有効性、事業性及び本番実装の可能性を検証する一連の活動をいう。</w:t>
      </w:r>
    </w:p>
    <w:p w14:paraId="0CDB0EF0" w14:textId="77777777" w:rsidR="000E5E27" w:rsidRDefault="000E5E27" w:rsidP="000E5E27">
      <w:pPr>
        <w:pStyle w:val="aff"/>
        <w:ind w:firstLineChars="0" w:firstLine="0"/>
      </w:pPr>
      <w:r>
        <w:t xml:space="preserve"> </w:t>
      </w:r>
    </w:p>
    <w:p w14:paraId="4AD8B74C" w14:textId="77777777" w:rsidR="000E5E27" w:rsidRDefault="000E5E27" w:rsidP="000E5E27">
      <w:pPr>
        <w:pStyle w:val="aff"/>
        <w:ind w:leftChars="0" w:left="650" w:firstLineChars="0" w:firstLine="0"/>
      </w:pPr>
      <w:r>
        <w:rPr>
          <w:rFonts w:hint="eastAsia"/>
        </w:rPr>
        <w:t>PoC</w:t>
      </w:r>
      <w:r>
        <w:rPr>
          <w:rFonts w:hint="eastAsia"/>
        </w:rPr>
        <w:t>では、検証用システムを実際に動作させ、あらかじめ設定した成果指標に基づいて評価を行うとともに、本番実装に向けて必要となる追加機能、データ整備、セキュリティ対策、運用体制、費用及び課題等を整理する。</w:t>
      </w:r>
    </w:p>
    <w:p w14:paraId="76FCBB98" w14:textId="77777777" w:rsidR="000E5E27" w:rsidRDefault="000E5E27" w:rsidP="000E5E27">
      <w:pPr>
        <w:pStyle w:val="aff"/>
        <w:ind w:firstLineChars="0" w:firstLine="0"/>
      </w:pPr>
      <w:r>
        <w:t xml:space="preserve"> </w:t>
      </w:r>
    </w:p>
    <w:p w14:paraId="1930DEB8" w14:textId="58B5A004" w:rsidR="000E5E27" w:rsidRPr="00800AAD" w:rsidRDefault="000E5E27" w:rsidP="000E5E27">
      <w:pPr>
        <w:pStyle w:val="aff"/>
        <w:ind w:leftChars="0" w:left="650" w:firstLineChars="0" w:firstLine="0"/>
      </w:pPr>
      <w:r>
        <w:rPr>
          <w:rFonts w:hint="eastAsia"/>
        </w:rPr>
        <w:t>なお、本事業における</w:t>
      </w:r>
      <w:r>
        <w:rPr>
          <w:rFonts w:hint="eastAsia"/>
        </w:rPr>
        <w:t>PoC</w:t>
      </w:r>
      <w:r>
        <w:rPr>
          <w:rFonts w:hint="eastAsia"/>
        </w:rPr>
        <w:t>は、本番運用システム又は商用サービスの完成を意味するものではない。</w:t>
      </w:r>
    </w:p>
    <w:p w14:paraId="0FD378DB" w14:textId="2537FE86" w:rsidR="000E5E27" w:rsidRDefault="000E5E27">
      <w:pPr>
        <w:widowControl/>
        <w:ind w:firstLineChars="0" w:firstLine="0"/>
        <w:jc w:val="left"/>
        <w:rPr>
          <w:rFonts w:ascii="ＭＳ ゴシック" w:eastAsia="ＭＳ ゴシック" w:hAnsi="ＭＳ ゴシック"/>
          <w:color w:val="7F7F7F"/>
        </w:rPr>
      </w:pPr>
      <w:r>
        <w:rPr>
          <w:rFonts w:ascii="ＭＳ ゴシック" w:eastAsia="ＭＳ ゴシック" w:hAnsi="ＭＳ ゴシック"/>
          <w:color w:val="7F7F7F"/>
        </w:rPr>
        <w:br w:type="page"/>
      </w:r>
    </w:p>
    <w:p w14:paraId="702C1D83" w14:textId="09A99620" w:rsidR="00F91057" w:rsidRDefault="000E5E27" w:rsidP="000E5E27">
      <w:pPr>
        <w:pStyle w:val="2"/>
      </w:pPr>
      <w:r w:rsidRPr="000E5E27">
        <w:lastRenderedPageBreak/>
        <w:t>事業スケジュール</w:t>
      </w:r>
    </w:p>
    <w:p w14:paraId="576DFF2F" w14:textId="371C8A9F" w:rsidR="000E5E27" w:rsidRDefault="000E5E27" w:rsidP="000E5E27">
      <w:pPr>
        <w:ind w:firstLine="210"/>
      </w:pPr>
      <w:r w:rsidRPr="000E5E27">
        <w:t>本事業の遂行に係るスケジュール（案）を以下に記す。</w:t>
      </w:r>
    </w:p>
    <w:p w14:paraId="0C030C43" w14:textId="77777777" w:rsidR="00C50E69" w:rsidRDefault="00C50E69" w:rsidP="000E5E27">
      <w:pPr>
        <w:ind w:firstLine="210"/>
      </w:pPr>
    </w:p>
    <w:p w14:paraId="210203B5" w14:textId="77777777" w:rsidR="00C50E69" w:rsidRDefault="00C50E69" w:rsidP="00C50E69">
      <w:pPr>
        <w:keepNext/>
        <w:ind w:firstLine="210"/>
      </w:pPr>
      <w:r w:rsidRPr="00C50E69">
        <w:rPr>
          <w:noProof/>
        </w:rPr>
        <w:drawing>
          <wp:inline distT="0" distB="0" distL="0" distR="0" wp14:anchorId="6ABB6BEB" wp14:editId="1F3909D9">
            <wp:extent cx="6343650" cy="3242310"/>
            <wp:effectExtent l="0" t="0" r="0" b="0"/>
            <wp:docPr id="517853874"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7853874" name=""/>
                    <pic:cNvPicPr/>
                  </pic:nvPicPr>
                  <pic:blipFill>
                    <a:blip r:embed="rId19"/>
                    <a:stretch>
                      <a:fillRect/>
                    </a:stretch>
                  </pic:blipFill>
                  <pic:spPr>
                    <a:xfrm>
                      <a:off x="0" y="0"/>
                      <a:ext cx="6343650" cy="3242310"/>
                    </a:xfrm>
                    <a:prstGeom prst="rect">
                      <a:avLst/>
                    </a:prstGeom>
                  </pic:spPr>
                </pic:pic>
              </a:graphicData>
            </a:graphic>
          </wp:inline>
        </w:drawing>
      </w:r>
    </w:p>
    <w:p w14:paraId="77976EBD" w14:textId="414E1109" w:rsidR="00C50E69" w:rsidRDefault="00C50E69" w:rsidP="00C50E69">
      <w:pPr>
        <w:pStyle w:val="afd"/>
        <w:ind w:firstLine="211"/>
        <w:jc w:val="center"/>
      </w:pPr>
      <w:r>
        <w:rPr>
          <w:rFonts w:hint="eastAsia"/>
        </w:rPr>
        <w:t xml:space="preserve">図 </w:t>
      </w:r>
      <w:r>
        <w:fldChar w:fldCharType="begin"/>
      </w:r>
      <w:r>
        <w:instrText xml:space="preserve"> </w:instrText>
      </w:r>
      <w:r>
        <w:rPr>
          <w:rFonts w:hint="eastAsia"/>
        </w:rPr>
        <w:instrText>SEQ 図 \* ARABIC</w:instrText>
      </w:r>
      <w:r>
        <w:instrText xml:space="preserve"> </w:instrText>
      </w:r>
      <w:r>
        <w:fldChar w:fldCharType="separate"/>
      </w:r>
      <w:r>
        <w:rPr>
          <w:noProof/>
        </w:rPr>
        <w:t>1</w:t>
      </w:r>
      <w:r>
        <w:fldChar w:fldCharType="end"/>
      </w:r>
      <w:r>
        <w:rPr>
          <w:rFonts w:hint="eastAsia"/>
        </w:rPr>
        <w:t xml:space="preserve">　</w:t>
      </w:r>
      <w:r w:rsidRPr="00C50E69">
        <w:rPr>
          <w:rFonts w:hint="eastAsia"/>
        </w:rPr>
        <w:t xml:space="preserve"> </w:t>
      </w:r>
      <w:r w:rsidRPr="00C50E69">
        <w:t>AXプラットフォーム構想　スケジュール概観</w:t>
      </w:r>
    </w:p>
    <w:p w14:paraId="3693B250" w14:textId="77777777" w:rsidR="000E5E27" w:rsidRDefault="000E5E27" w:rsidP="000E5E27">
      <w:pPr>
        <w:ind w:firstLine="210"/>
      </w:pPr>
    </w:p>
    <w:p w14:paraId="563465C3" w14:textId="5D80754F" w:rsidR="000E5E27" w:rsidRDefault="000E5E27" w:rsidP="000E5E27">
      <w:pPr>
        <w:pStyle w:val="1"/>
      </w:pPr>
      <w:r w:rsidRPr="000E5E27">
        <w:t>対象地域・対象企業</w:t>
      </w:r>
    </w:p>
    <w:p w14:paraId="4C21B074" w14:textId="53D57893" w:rsidR="000E5E27" w:rsidRDefault="000E5E27" w:rsidP="000E5E27">
      <w:pPr>
        <w:pStyle w:val="2"/>
      </w:pPr>
      <w:r w:rsidRPr="000E5E27">
        <w:t>対象地域</w:t>
      </w:r>
    </w:p>
    <w:p w14:paraId="70D37C3E" w14:textId="1BE40F69" w:rsidR="000E5E27" w:rsidRDefault="000E5E27" w:rsidP="000E5E27">
      <w:pPr>
        <w:ind w:firstLine="210"/>
      </w:pPr>
      <w:r w:rsidRPr="000E5E27">
        <w:t>3</w:t>
      </w:r>
      <w:r w:rsidRPr="000E5E27">
        <w:t>地域を想定</w:t>
      </w:r>
      <w:r>
        <w:rPr>
          <w:rFonts w:hint="eastAsia"/>
        </w:rPr>
        <w:t>している。</w:t>
      </w:r>
    </w:p>
    <w:p w14:paraId="3A25567E" w14:textId="77777777" w:rsidR="000E5E27" w:rsidRDefault="000E5E27" w:rsidP="000E5E27">
      <w:pPr>
        <w:ind w:firstLine="210"/>
      </w:pPr>
    </w:p>
    <w:p w14:paraId="09D7B4C4" w14:textId="6C507DF5" w:rsidR="000E5E27" w:rsidRDefault="000E5E27" w:rsidP="000E5E27">
      <w:pPr>
        <w:pStyle w:val="2"/>
      </w:pPr>
      <w:r w:rsidRPr="000E5E27">
        <w:t>対象企業</w:t>
      </w:r>
    </w:p>
    <w:p w14:paraId="1A00E836" w14:textId="71D566EC" w:rsidR="000E5E27" w:rsidRDefault="000E5E27" w:rsidP="000E5E27">
      <w:pPr>
        <w:ind w:firstLine="210"/>
      </w:pPr>
      <w:r>
        <w:rPr>
          <w:rFonts w:hint="eastAsia"/>
        </w:rPr>
        <w:t>地域内の中小・中堅企業であり、参加企業数は</w:t>
      </w:r>
      <w:r>
        <w:rPr>
          <w:rFonts w:hint="eastAsia"/>
        </w:rPr>
        <w:t>15</w:t>
      </w:r>
      <w:r>
        <w:rPr>
          <w:rFonts w:hint="eastAsia"/>
        </w:rPr>
        <w:t>社程度を想定している。</w:t>
      </w:r>
    </w:p>
    <w:p w14:paraId="6DA11B9D" w14:textId="77777777" w:rsidR="000E5E27" w:rsidRDefault="000E5E27" w:rsidP="000E5E27">
      <w:pPr>
        <w:ind w:firstLine="210"/>
      </w:pPr>
    </w:p>
    <w:p w14:paraId="3131FEF0" w14:textId="5A541CD2" w:rsidR="000E5E27" w:rsidRDefault="000E5E27" w:rsidP="000E5E27">
      <w:pPr>
        <w:pStyle w:val="2"/>
      </w:pPr>
      <w:r w:rsidRPr="000E5E27">
        <w:t>参加要件</w:t>
      </w:r>
    </w:p>
    <w:p w14:paraId="5802DBD3" w14:textId="07E4371A" w:rsidR="000E5E27" w:rsidRDefault="000E5E27" w:rsidP="000E5E27">
      <w:pPr>
        <w:ind w:firstLine="210"/>
      </w:pPr>
      <w:r>
        <w:rPr>
          <w:rFonts w:hint="eastAsia"/>
        </w:rPr>
        <w:t>参加企業の業種や規模など参加要件は設けない。</w:t>
      </w:r>
    </w:p>
    <w:p w14:paraId="1EA5B581" w14:textId="77777777" w:rsidR="000E5E27" w:rsidRDefault="000E5E27" w:rsidP="000E5E27">
      <w:pPr>
        <w:ind w:firstLine="210"/>
      </w:pPr>
    </w:p>
    <w:p w14:paraId="2A04B0A1" w14:textId="201A417B" w:rsidR="000E5E27" w:rsidRPr="0066262A" w:rsidRDefault="005A2D28" w:rsidP="005A2D28">
      <w:pPr>
        <w:pStyle w:val="1"/>
      </w:pPr>
      <w:r w:rsidRPr="0066262A">
        <w:t>契約期間</w:t>
      </w:r>
    </w:p>
    <w:p w14:paraId="349B674A" w14:textId="606D02F6" w:rsidR="005A2D28" w:rsidRDefault="005A2D28" w:rsidP="005A2D28">
      <w:pPr>
        <w:ind w:firstLine="210"/>
      </w:pPr>
      <w:r w:rsidRPr="005A2D28">
        <w:t>契約締結日から</w:t>
      </w:r>
      <w:r w:rsidRPr="005A2D28">
        <w:t>2027</w:t>
      </w:r>
      <w:r w:rsidRPr="005A2D28">
        <w:t>年</w:t>
      </w:r>
      <w:r w:rsidRPr="005A2D28">
        <w:t>11</w:t>
      </w:r>
      <w:r w:rsidRPr="005A2D28">
        <w:t>月</w:t>
      </w:r>
      <w:r w:rsidRPr="005A2D28">
        <w:t>30</w:t>
      </w:r>
      <w:r w:rsidRPr="005A2D28">
        <w:t>日</w:t>
      </w:r>
      <w:r w:rsidRPr="005A2D28">
        <w:t>(</w:t>
      </w:r>
      <w:r w:rsidRPr="005A2D28">
        <w:t>火</w:t>
      </w:r>
      <w:r w:rsidRPr="005A2D28">
        <w:t>)</w:t>
      </w:r>
      <w:r w:rsidR="008A447F">
        <w:rPr>
          <w:rFonts w:hint="eastAsia"/>
        </w:rPr>
        <w:t>まで。</w:t>
      </w:r>
    </w:p>
    <w:p w14:paraId="6AFFC428" w14:textId="77777777" w:rsidR="005A2D28" w:rsidRDefault="005A2D28" w:rsidP="005A2D28">
      <w:pPr>
        <w:ind w:firstLine="210"/>
      </w:pPr>
    </w:p>
    <w:p w14:paraId="55C3C28E" w14:textId="3273A89B" w:rsidR="005A2D28" w:rsidRDefault="005A2D28" w:rsidP="005A2D28">
      <w:pPr>
        <w:pStyle w:val="1"/>
      </w:pPr>
      <w:r w:rsidRPr="005A2D28">
        <w:t>業務全体方針</w:t>
      </w:r>
    </w:p>
    <w:p w14:paraId="152B47F2" w14:textId="2495C549" w:rsidR="005A2D28" w:rsidRPr="005A2D28" w:rsidRDefault="005A2D28" w:rsidP="005A2D28">
      <w:pPr>
        <w:pStyle w:val="2"/>
      </w:pPr>
      <w:r w:rsidRPr="005A2D28">
        <w:t>基本方針</w:t>
      </w:r>
    </w:p>
    <w:p w14:paraId="0C76380C" w14:textId="1DC8D097" w:rsidR="000E5E27" w:rsidRDefault="005A2D28" w:rsidP="000E5E27">
      <w:pPr>
        <w:ind w:firstLine="210"/>
      </w:pPr>
      <w:r w:rsidRPr="005A2D28">
        <w:t>本事業は、中小企業等に対する直接的な資金援助を行うものではなく、</w:t>
      </w:r>
      <w:r w:rsidRPr="005A2D28">
        <w:t>AI</w:t>
      </w:r>
      <w:r w:rsidRPr="005A2D28">
        <w:t>・データ活用及び</w:t>
      </w:r>
      <w:r w:rsidRPr="005A2D28">
        <w:t>AX</w:t>
      </w:r>
      <w:r w:rsidRPr="005A2D28">
        <w:t>の実践を通じて企業自らが変革を推進するための「スキル取得環境」の提供を目的とする。あわせて、地域における企業、ベンダー、自治体、金融機関、大学その他の支援機関等の多様な主体が参画するコミュニティの形成を前提とし、個社単独では獲得が困難な知見、人材及びデータを共有・活用することで、地域全体の実装力及び競争力の向上を目指す。特に、小規模企業を含む幅広い事業者が参加できる環境を整備するとともに、個社単独では価値創出が困難なデータについても、コミュニティ内で共有・連携することにより、地域のデータ資産として活用可能な状態を目指す。なお、本事業は以下の方針に基づき実施する。</w:t>
      </w:r>
    </w:p>
    <w:p w14:paraId="0B6E4DDD" w14:textId="77777777" w:rsidR="005A2D28" w:rsidRDefault="005A2D28" w:rsidP="000E5E27">
      <w:pPr>
        <w:ind w:firstLine="210"/>
      </w:pPr>
    </w:p>
    <w:p w14:paraId="222339B4" w14:textId="7B10A074" w:rsidR="005A2D28" w:rsidRDefault="00D03EE2" w:rsidP="00D03EE2">
      <w:pPr>
        <w:pStyle w:val="2"/>
      </w:pPr>
      <w:r w:rsidRPr="00D03EE2">
        <w:t>想定スキーム</w:t>
      </w:r>
    </w:p>
    <w:p w14:paraId="5F95F641" w14:textId="123B303A" w:rsidR="00D03EE2" w:rsidRDefault="00D03EE2" w:rsidP="00D03EE2">
      <w:pPr>
        <w:ind w:firstLine="210"/>
      </w:pPr>
      <w:r w:rsidRPr="00D03EE2">
        <w:t>本事業は、参加企業及び地域関係者によるコミュニティ形成を基盤として、「ヒアリング」「研修」「ワークショップ」「</w:t>
      </w:r>
      <w:r w:rsidRPr="00D03EE2">
        <w:t>PoC</w:t>
      </w:r>
      <w:r w:rsidRPr="00D03EE2">
        <w:t>」「成果共有」「地域構想策定」の各段階を通じ、企業の</w:t>
      </w:r>
      <w:r w:rsidRPr="00D03EE2">
        <w:t>AX</w:t>
      </w:r>
      <w:r w:rsidRPr="00D03EE2">
        <w:t>実践力向上と地域における持続的なイノベーション創出を支援するものとする。</w:t>
      </w:r>
    </w:p>
    <w:p w14:paraId="755F45B9" w14:textId="77777777" w:rsidR="00D03EE2" w:rsidRDefault="00D03EE2" w:rsidP="00D03EE2">
      <w:pPr>
        <w:ind w:firstLine="210"/>
      </w:pPr>
    </w:p>
    <w:p w14:paraId="6CA3280C" w14:textId="77777777" w:rsidR="00FF1501" w:rsidRDefault="00FF1501" w:rsidP="004D68A3">
      <w:pPr>
        <w:pStyle w:val="aff"/>
        <w:numPr>
          <w:ilvl w:val="0"/>
          <w:numId w:val="12"/>
        </w:numPr>
        <w:ind w:leftChars="0" w:firstLineChars="0"/>
      </w:pPr>
      <w:r w:rsidRPr="00FF1501">
        <w:t>ヒアリング</w:t>
      </w:r>
    </w:p>
    <w:p w14:paraId="7831A09E" w14:textId="1B5E38CD" w:rsidR="00FF1501" w:rsidRDefault="00FF1501" w:rsidP="00FF1501">
      <w:pPr>
        <w:pStyle w:val="aff"/>
        <w:ind w:leftChars="0" w:left="650" w:firstLineChars="0" w:firstLine="0"/>
      </w:pPr>
      <w:r w:rsidRPr="00FF1501">
        <w:t>受託者は、参加企業ごとの経営課題、業務課題、</w:t>
      </w:r>
      <w:r w:rsidRPr="00FF1501">
        <w:t>AI</w:t>
      </w:r>
      <w:r w:rsidRPr="00FF1501">
        <w:t>・データ活用の状況、保有データの内容及び管理</w:t>
      </w:r>
      <w:r w:rsidRPr="00FF1501">
        <w:lastRenderedPageBreak/>
        <w:t>状況等を把握するためのヒアリングを実施すること。あわせて、企業単独の課題のみならず、地域全体で共有可能な課題やデータ活用の可能性について整理すること。</w:t>
      </w:r>
    </w:p>
    <w:p w14:paraId="3FA848D5" w14:textId="77777777" w:rsidR="00FF1501" w:rsidRPr="00FF1501" w:rsidRDefault="00FF1501" w:rsidP="00FF1501">
      <w:pPr>
        <w:pStyle w:val="aff"/>
        <w:ind w:leftChars="0" w:left="650" w:firstLineChars="0" w:firstLine="0"/>
      </w:pPr>
    </w:p>
    <w:p w14:paraId="3B4FF0BC" w14:textId="77777777" w:rsidR="00FF1501" w:rsidRDefault="00FF1501" w:rsidP="004D68A3">
      <w:pPr>
        <w:pStyle w:val="aff"/>
        <w:numPr>
          <w:ilvl w:val="0"/>
          <w:numId w:val="12"/>
        </w:numPr>
        <w:ind w:leftChars="0" w:firstLineChars="0"/>
      </w:pPr>
      <w:r w:rsidRPr="00FF1501">
        <w:t>研修</w:t>
      </w:r>
    </w:p>
    <w:p w14:paraId="1208A616" w14:textId="55F24B35" w:rsidR="00FF1501" w:rsidRDefault="00FF1501" w:rsidP="00FF1501">
      <w:pPr>
        <w:pStyle w:val="aff"/>
        <w:ind w:leftChars="0" w:left="650" w:firstLineChars="0" w:firstLine="0"/>
      </w:pPr>
      <w:r w:rsidRPr="00FF1501">
        <w:t>受託者は、参加企業が</w:t>
      </w:r>
      <w:r w:rsidRPr="00FF1501">
        <w:t>AI</w:t>
      </w:r>
      <w:r w:rsidRPr="00FF1501">
        <w:t>・データ活用及び</w:t>
      </w:r>
      <w:r w:rsidRPr="00FF1501">
        <w:t>AX</w:t>
      </w:r>
      <w:r w:rsidRPr="00FF1501">
        <w:t>推進に必要な知識と実践スキルを習得できるよう、</w:t>
      </w:r>
      <w:r w:rsidRPr="00FF1501">
        <w:t>AI</w:t>
      </w:r>
      <w:r w:rsidRPr="00FF1501">
        <w:t>活用、サービスデザイン、データマネジメント及び</w:t>
      </w:r>
      <w:r w:rsidRPr="00FF1501">
        <w:t>AI</w:t>
      </w:r>
      <w:r w:rsidRPr="00FF1501">
        <w:t>駆動開発等に関する実践的な研修を実施すること。研修は講義中心ではなく、参加者自らが手を動かしながら学ぶ形式を基本とすること。</w:t>
      </w:r>
    </w:p>
    <w:p w14:paraId="5CCBA4D1" w14:textId="77777777" w:rsidR="00FF1501" w:rsidRPr="00FF1501" w:rsidRDefault="00FF1501" w:rsidP="00FF1501">
      <w:pPr>
        <w:pStyle w:val="aff"/>
        <w:ind w:leftChars="0" w:left="650" w:firstLineChars="0" w:firstLine="0"/>
      </w:pPr>
    </w:p>
    <w:p w14:paraId="2BA778DE" w14:textId="77777777" w:rsidR="00FF1501" w:rsidRDefault="00FF1501" w:rsidP="004D68A3">
      <w:pPr>
        <w:pStyle w:val="aff"/>
        <w:numPr>
          <w:ilvl w:val="0"/>
          <w:numId w:val="12"/>
        </w:numPr>
        <w:ind w:leftChars="0" w:firstLineChars="0"/>
      </w:pPr>
      <w:r w:rsidRPr="00FF1501">
        <w:t>ワークショップ</w:t>
      </w:r>
    </w:p>
    <w:p w14:paraId="6E9FD76F" w14:textId="1C12E1A9" w:rsidR="00A4790F" w:rsidRDefault="00A4790F" w:rsidP="00A4790F">
      <w:pPr>
        <w:pStyle w:val="aff"/>
        <w:ind w:leftChars="0" w:left="650" w:firstLineChars="0" w:firstLine="0"/>
      </w:pPr>
      <w:r w:rsidRPr="00A4790F">
        <w:t>受託者は、参加企業及び地域関係者が相互に知見を共有しながら、自社課題及び地域課題の整理、サービスアイデアの創出、活用データの検討及び実現方策の具体化を行うワークショップを実施すること。ワークショップを通じて、企業間及び地域内の連携促進を図ること。</w:t>
      </w:r>
    </w:p>
    <w:p w14:paraId="76003D1F" w14:textId="77777777" w:rsidR="00A4790F" w:rsidRPr="00FF1501" w:rsidRDefault="00A4790F" w:rsidP="00A4790F">
      <w:pPr>
        <w:pStyle w:val="aff"/>
        <w:ind w:leftChars="0" w:left="650" w:firstLineChars="0" w:firstLine="0"/>
      </w:pPr>
    </w:p>
    <w:p w14:paraId="21D4B335" w14:textId="77777777" w:rsidR="00FF1501" w:rsidRDefault="00FF1501" w:rsidP="004D68A3">
      <w:pPr>
        <w:pStyle w:val="aff"/>
        <w:numPr>
          <w:ilvl w:val="0"/>
          <w:numId w:val="12"/>
        </w:numPr>
        <w:ind w:leftChars="0" w:firstLineChars="0"/>
      </w:pPr>
      <w:r w:rsidRPr="00FF1501">
        <w:t>PoC</w:t>
      </w:r>
    </w:p>
    <w:p w14:paraId="64446827" w14:textId="0FCF0918" w:rsidR="00A4790F" w:rsidRDefault="00A4790F" w:rsidP="00A4790F">
      <w:pPr>
        <w:pStyle w:val="aff"/>
        <w:ind w:leftChars="0" w:left="650" w:firstLineChars="0" w:firstLine="0"/>
      </w:pPr>
      <w:r w:rsidRPr="00A4790F">
        <w:t>受託者は、ワークショップ等で創出されたアイデアを基に、参加企業によるプロトタイプ開発及び</w:t>
      </w:r>
      <w:r w:rsidRPr="00A4790F">
        <w:t>PoC</w:t>
      </w:r>
      <w:r w:rsidRPr="00A4790F">
        <w:t>を支援すること。</w:t>
      </w:r>
      <w:r w:rsidRPr="00A4790F">
        <w:t>PoC</w:t>
      </w:r>
      <w:r w:rsidRPr="00A4790F">
        <w:t>においては、参加企業が主体的に</w:t>
      </w:r>
      <w:r w:rsidRPr="00A4790F">
        <w:t>AI</w:t>
      </w:r>
      <w:r w:rsidRPr="00A4790F">
        <w:t>及びデータを活用しながら開発・検証を行い、課題解決及び価値創出の有効性を確認すること。</w:t>
      </w:r>
    </w:p>
    <w:p w14:paraId="54448ACD" w14:textId="77777777" w:rsidR="00A4790F" w:rsidRPr="00FF1501" w:rsidRDefault="00A4790F" w:rsidP="00A4790F">
      <w:pPr>
        <w:pStyle w:val="aff"/>
        <w:ind w:leftChars="0" w:left="650" w:firstLineChars="0" w:firstLine="0"/>
      </w:pPr>
    </w:p>
    <w:p w14:paraId="4AE36259" w14:textId="77777777" w:rsidR="00FF1501" w:rsidRDefault="00FF1501" w:rsidP="004D68A3">
      <w:pPr>
        <w:pStyle w:val="aff"/>
        <w:numPr>
          <w:ilvl w:val="0"/>
          <w:numId w:val="12"/>
        </w:numPr>
        <w:ind w:leftChars="0" w:firstLineChars="0"/>
      </w:pPr>
      <w:r w:rsidRPr="00FF1501">
        <w:t>成果共有</w:t>
      </w:r>
    </w:p>
    <w:p w14:paraId="2EAF4BAE" w14:textId="4B865A53" w:rsidR="00A4790F" w:rsidRDefault="00A4790F" w:rsidP="00A4790F">
      <w:pPr>
        <w:pStyle w:val="aff"/>
        <w:ind w:leftChars="0" w:left="650" w:firstLineChars="0" w:firstLine="0"/>
      </w:pPr>
      <w:r w:rsidRPr="00A4790F">
        <w:t>受託者は、</w:t>
      </w:r>
      <w:r w:rsidRPr="00A4790F">
        <w:t>PoC</w:t>
      </w:r>
      <w:r w:rsidRPr="00A4790F">
        <w:t>の成果、得られた知見、課題及び今後の展開方策について、参加企業及び地域関係者が共有する機会を設けること。成果共有を通じて、優良事例の横展開及び地域全体の</w:t>
      </w:r>
      <w:r w:rsidRPr="00A4790F">
        <w:t>AX</w:t>
      </w:r>
      <w:r w:rsidRPr="00A4790F">
        <w:t>推進機運の醸成を図ること。</w:t>
      </w:r>
    </w:p>
    <w:p w14:paraId="55DC7FD1" w14:textId="77777777" w:rsidR="00A4790F" w:rsidRPr="00FF1501" w:rsidRDefault="00A4790F" w:rsidP="00A4790F">
      <w:pPr>
        <w:pStyle w:val="aff"/>
        <w:ind w:leftChars="0" w:left="650" w:firstLineChars="0" w:firstLine="0"/>
      </w:pPr>
    </w:p>
    <w:p w14:paraId="0382BD7B" w14:textId="77777777" w:rsidR="00FF1501" w:rsidRDefault="00FF1501" w:rsidP="004D68A3">
      <w:pPr>
        <w:pStyle w:val="aff"/>
        <w:numPr>
          <w:ilvl w:val="0"/>
          <w:numId w:val="12"/>
        </w:numPr>
        <w:ind w:leftChars="0" w:firstLineChars="0"/>
      </w:pPr>
      <w:r w:rsidRPr="00FF1501">
        <w:t>地域構想策定</w:t>
      </w:r>
    </w:p>
    <w:p w14:paraId="7F74701C" w14:textId="61A32BD3" w:rsidR="00A4790F" w:rsidRPr="00FF1501" w:rsidRDefault="00A4790F" w:rsidP="00A4790F">
      <w:pPr>
        <w:pStyle w:val="aff"/>
        <w:ind w:leftChars="0" w:left="650" w:firstLineChars="0" w:firstLine="0"/>
      </w:pPr>
      <w:r w:rsidRPr="00A4790F">
        <w:t>受託者は、個社の成果及び地域内で蓄積された知見を踏まえ、地域におけるデータ活用方針、企業間連携の在り方、将来的な共通基盤構想及び共創テーマ等を整理した地域構想を策定すること。地域構想は、地域の企業、ベンダー、自治体、金融機関、大学その他の関係機関が継続的に連携しながら</w:t>
      </w:r>
      <w:r w:rsidRPr="00A4790F">
        <w:t>AX</w:t>
      </w:r>
      <w:r w:rsidRPr="00A4790F">
        <w:t>を推進するための方向性を示すものとする。</w:t>
      </w:r>
    </w:p>
    <w:p w14:paraId="79D77572" w14:textId="77777777" w:rsidR="00D03EE2" w:rsidRDefault="00D03EE2" w:rsidP="00A4790F">
      <w:pPr>
        <w:ind w:firstLine="210"/>
      </w:pPr>
    </w:p>
    <w:p w14:paraId="63C8B338" w14:textId="7203D7EB" w:rsidR="00A4790F" w:rsidRDefault="00A4790F" w:rsidP="00A4790F">
      <w:pPr>
        <w:ind w:firstLine="210"/>
      </w:pPr>
      <w:r w:rsidRPr="00A4790F">
        <w:t>なお、各工程は独立して実施するものではなく、前工程で得られた成果や知見を次工程へ反映しながら段階的に発展させ、最終的に企業の変革能力の向上と地域における持続的な共創エコシステムの形成につなげるものとする。</w:t>
      </w:r>
    </w:p>
    <w:p w14:paraId="058F29E3" w14:textId="77777777" w:rsidR="00A4790F" w:rsidRDefault="00A4790F" w:rsidP="00A4790F">
      <w:pPr>
        <w:ind w:firstLine="210"/>
      </w:pPr>
    </w:p>
    <w:p w14:paraId="0EE02829" w14:textId="5B12AFA7" w:rsidR="00A4790F" w:rsidRDefault="00A4790F" w:rsidP="00A4790F">
      <w:pPr>
        <w:pStyle w:val="1"/>
      </w:pPr>
      <w:r w:rsidRPr="00A4790F">
        <w:t>業務内容</w:t>
      </w:r>
    </w:p>
    <w:p w14:paraId="780F3D9A" w14:textId="1213FA26" w:rsidR="00A4790F" w:rsidRDefault="00A4790F" w:rsidP="00A4790F">
      <w:pPr>
        <w:pStyle w:val="2"/>
      </w:pPr>
      <w:r w:rsidRPr="00A4790F">
        <w:t>事業の実施事項</w:t>
      </w:r>
    </w:p>
    <w:p w14:paraId="54BE25B1" w14:textId="77777777" w:rsidR="00A4790F" w:rsidRDefault="00A4790F" w:rsidP="00A4790F">
      <w:pPr>
        <w:ind w:firstLine="210"/>
      </w:pPr>
      <w:r>
        <w:rPr>
          <w:rFonts w:hint="eastAsia"/>
        </w:rPr>
        <w:t>受託者は、契約締結後速やかにキックオフミーティングを開催し、本業務の実施方法、実施体制、全体スケジュール及び作業計画（</w:t>
      </w:r>
      <w:r>
        <w:rPr>
          <w:rFonts w:hint="eastAsia"/>
        </w:rPr>
        <w:t>WBS</w:t>
      </w:r>
      <w:r>
        <w:rPr>
          <w:rFonts w:hint="eastAsia"/>
        </w:rPr>
        <w:t>を含む。）を説明し、</w:t>
      </w:r>
      <w:r>
        <w:rPr>
          <w:rFonts w:hint="eastAsia"/>
        </w:rPr>
        <w:t>IPA</w:t>
      </w:r>
      <w:r>
        <w:rPr>
          <w:rFonts w:hint="eastAsia"/>
        </w:rPr>
        <w:t>の確認を受けた上で業務を開始すること。</w:t>
      </w:r>
    </w:p>
    <w:p w14:paraId="1DB8D470" w14:textId="77777777" w:rsidR="00A4790F" w:rsidRDefault="00A4790F" w:rsidP="00A4790F">
      <w:pPr>
        <w:ind w:firstLine="210"/>
      </w:pPr>
      <w:r>
        <w:rPr>
          <w:rFonts w:hint="eastAsia"/>
        </w:rPr>
        <w:t>また受託者は、当該計画に基づき進捗管理、課題管理及びリスク管理を実施し、その状況を月次で</w:t>
      </w:r>
      <w:r>
        <w:rPr>
          <w:rFonts w:hint="eastAsia"/>
        </w:rPr>
        <w:t>IPA</w:t>
      </w:r>
      <w:r>
        <w:rPr>
          <w:rFonts w:hint="eastAsia"/>
        </w:rPr>
        <w:t>に報告すること。</w:t>
      </w:r>
    </w:p>
    <w:p w14:paraId="56BA9E0F" w14:textId="77777777" w:rsidR="00A4790F" w:rsidRDefault="00A4790F" w:rsidP="00A4790F">
      <w:pPr>
        <w:ind w:firstLine="210"/>
      </w:pPr>
      <w:r>
        <w:rPr>
          <w:rFonts w:hint="eastAsia"/>
        </w:rPr>
        <w:t>また、重要な課題、スケジュール遅延又は事業遂行に影響を及ぼすおそれのある事象が発生した場合には、月次報告を待たず速やかに</w:t>
      </w:r>
      <w:r>
        <w:rPr>
          <w:rFonts w:hint="eastAsia"/>
        </w:rPr>
        <w:t>IPA</w:t>
      </w:r>
      <w:r>
        <w:rPr>
          <w:rFonts w:hint="eastAsia"/>
        </w:rPr>
        <w:t>へ報告し、対応方針を提示すること。</w:t>
      </w:r>
    </w:p>
    <w:p w14:paraId="2EE96E8E" w14:textId="504E8954" w:rsidR="00A4790F" w:rsidRDefault="00A4790F" w:rsidP="00A4790F">
      <w:pPr>
        <w:ind w:firstLine="210"/>
      </w:pPr>
      <w:r>
        <w:rPr>
          <w:rFonts w:hint="eastAsia"/>
        </w:rPr>
        <w:t>IPA</w:t>
      </w:r>
      <w:r>
        <w:rPr>
          <w:rFonts w:hint="eastAsia"/>
        </w:rPr>
        <w:t>から本事業に関する報告又は説明を求められた場合には、受託者は必要な資料を提出し、速やかに対応すること。</w:t>
      </w:r>
    </w:p>
    <w:p w14:paraId="7A818D52" w14:textId="77777777" w:rsidR="00A4790F" w:rsidRDefault="00A4790F" w:rsidP="00A4790F">
      <w:pPr>
        <w:ind w:firstLine="210"/>
      </w:pPr>
    </w:p>
    <w:p w14:paraId="56CB5EED" w14:textId="77777777" w:rsidR="00A4790F" w:rsidRDefault="00A4790F" w:rsidP="004D68A3">
      <w:pPr>
        <w:pStyle w:val="aff"/>
        <w:numPr>
          <w:ilvl w:val="0"/>
          <w:numId w:val="13"/>
        </w:numPr>
        <w:ind w:leftChars="0" w:firstLineChars="0"/>
      </w:pPr>
      <w:r w:rsidRPr="00A4790F">
        <w:t>業務の実施方針及び実施方法</w:t>
      </w:r>
    </w:p>
    <w:p w14:paraId="3F7B1CC4" w14:textId="00D35B94" w:rsidR="00A4790F" w:rsidRDefault="00A4790F" w:rsidP="00A4790F">
      <w:pPr>
        <w:pStyle w:val="aff"/>
        <w:ind w:leftChars="0" w:left="650" w:firstLineChars="0" w:firstLine="0"/>
      </w:pPr>
      <w:r w:rsidRPr="00A4790F">
        <w:t>事業の目的、基本方針及び想定スキームを踏まえた業務全体の実施方針並びに各業務の実施方法を示すこと。各業務が相互に連携し、企業の</w:t>
      </w:r>
      <w:r w:rsidRPr="00A4790F">
        <w:t>AX</w:t>
      </w:r>
      <w:r w:rsidRPr="00A4790F">
        <w:t>実践力向上及び地域コミュニティ形成につながるよう設計すること。</w:t>
      </w:r>
    </w:p>
    <w:p w14:paraId="39A5480F" w14:textId="77777777" w:rsidR="00A4790F" w:rsidRPr="00A4790F" w:rsidRDefault="00A4790F" w:rsidP="00A4790F">
      <w:pPr>
        <w:pStyle w:val="aff"/>
        <w:ind w:leftChars="0" w:left="650" w:firstLineChars="0" w:firstLine="0"/>
      </w:pPr>
    </w:p>
    <w:p w14:paraId="0E4C1FFA" w14:textId="77777777" w:rsidR="00A4790F" w:rsidRDefault="00A4790F" w:rsidP="004D68A3">
      <w:pPr>
        <w:pStyle w:val="aff"/>
        <w:numPr>
          <w:ilvl w:val="0"/>
          <w:numId w:val="13"/>
        </w:numPr>
        <w:ind w:leftChars="0" w:firstLineChars="0"/>
      </w:pPr>
      <w:r w:rsidRPr="00A4790F">
        <w:t>業務項目ごとの実施スケジュール</w:t>
      </w:r>
    </w:p>
    <w:p w14:paraId="2D5A2F84" w14:textId="507ACA66" w:rsidR="00A4790F" w:rsidRDefault="00A4790F" w:rsidP="00A4790F">
      <w:pPr>
        <w:pStyle w:val="aff"/>
        <w:ind w:leftChars="0" w:left="650" w:firstLineChars="0" w:firstLine="0"/>
      </w:pPr>
      <w:r w:rsidRPr="00A4790F">
        <w:t>ヒアリング、研修、ワークショップ、</w:t>
      </w:r>
      <w:r w:rsidRPr="00A4790F">
        <w:t>PoC</w:t>
      </w:r>
      <w:r w:rsidRPr="00A4790F">
        <w:t>、成果共有及び地域構想策定等の各業務について、実施時期、実施回数、主要なマイルストーン及び成果物提出時期を含む詳細スケジュールを作成すること。</w:t>
      </w:r>
    </w:p>
    <w:p w14:paraId="2E9C5B43" w14:textId="77777777" w:rsidR="00A4790F" w:rsidRPr="00A4790F" w:rsidRDefault="00A4790F" w:rsidP="00A4790F">
      <w:pPr>
        <w:pStyle w:val="aff"/>
        <w:ind w:leftChars="0" w:left="650" w:firstLineChars="0" w:firstLine="0"/>
      </w:pPr>
    </w:p>
    <w:p w14:paraId="34444E70" w14:textId="77777777" w:rsidR="00A4790F" w:rsidRDefault="00A4790F" w:rsidP="004D68A3">
      <w:pPr>
        <w:pStyle w:val="aff"/>
        <w:numPr>
          <w:ilvl w:val="0"/>
          <w:numId w:val="13"/>
        </w:numPr>
        <w:ind w:leftChars="0" w:firstLineChars="0"/>
      </w:pPr>
      <w:r w:rsidRPr="00A4790F">
        <w:lastRenderedPageBreak/>
        <w:t>実施体制、責任者及び役割分担</w:t>
      </w:r>
    </w:p>
    <w:p w14:paraId="431E152E" w14:textId="5B77C8DC" w:rsidR="00A4790F" w:rsidRDefault="00A4790F" w:rsidP="00A4790F">
      <w:pPr>
        <w:pStyle w:val="aff"/>
        <w:ind w:leftChars="0" w:left="650" w:firstLineChars="0" w:firstLine="0"/>
      </w:pPr>
      <w:r w:rsidRPr="00A4790F">
        <w:t>本業務を遂行するための実施体制を明確にし、業務責任者、プロジェクトマネージャー、講師、ファシリテーター、技術支援者等の役割及び責任範囲を示すこと。また、不測の事態に対応可能な体制を確保すること。</w:t>
      </w:r>
    </w:p>
    <w:p w14:paraId="43CD4E5E" w14:textId="77777777" w:rsidR="00A4790F" w:rsidRPr="00A4790F" w:rsidRDefault="00A4790F" w:rsidP="00A4790F">
      <w:pPr>
        <w:pStyle w:val="aff"/>
        <w:ind w:leftChars="0" w:left="650" w:firstLineChars="0" w:firstLine="0"/>
      </w:pPr>
    </w:p>
    <w:p w14:paraId="0DD18199" w14:textId="77777777" w:rsidR="00A4790F" w:rsidRDefault="00A4790F" w:rsidP="004D68A3">
      <w:pPr>
        <w:pStyle w:val="aff"/>
        <w:numPr>
          <w:ilvl w:val="0"/>
          <w:numId w:val="13"/>
        </w:numPr>
        <w:ind w:leftChars="0" w:firstLineChars="0"/>
      </w:pPr>
      <w:r w:rsidRPr="00A4790F">
        <w:t>各地域及び参加企業に対する支援計画</w:t>
      </w:r>
    </w:p>
    <w:p w14:paraId="1D698BD6" w14:textId="4F2AEF7C" w:rsidR="00A4790F" w:rsidRDefault="00A4790F" w:rsidP="00A4790F">
      <w:pPr>
        <w:pStyle w:val="aff"/>
        <w:ind w:leftChars="0" w:left="650" w:firstLineChars="0" w:firstLine="0"/>
      </w:pPr>
      <w:r w:rsidRPr="00A4790F">
        <w:t>各地域及び参加企業の状況に応じた支援方針、支援内容及び支援方法を示すこと。特に、参加企業が主体的に課題整理、データ活用及び</w:t>
      </w:r>
      <w:r w:rsidRPr="00A4790F">
        <w:t>PoC</w:t>
      </w:r>
      <w:r w:rsidRPr="00A4790F">
        <w:t>を推進できるよう、伴走支援の実施計画を含めること。</w:t>
      </w:r>
    </w:p>
    <w:p w14:paraId="4A5EA6EC" w14:textId="77777777" w:rsidR="00A4790F" w:rsidRPr="00A4790F" w:rsidRDefault="00A4790F" w:rsidP="00A4790F">
      <w:pPr>
        <w:pStyle w:val="aff"/>
        <w:ind w:leftChars="0" w:left="650" w:firstLineChars="0" w:firstLine="0"/>
      </w:pPr>
    </w:p>
    <w:p w14:paraId="4E2BAA42" w14:textId="77777777" w:rsidR="00A4790F" w:rsidRDefault="00A4790F" w:rsidP="004D68A3">
      <w:pPr>
        <w:pStyle w:val="aff"/>
        <w:numPr>
          <w:ilvl w:val="0"/>
          <w:numId w:val="13"/>
        </w:numPr>
        <w:ind w:leftChars="0" w:firstLineChars="0"/>
      </w:pPr>
      <w:r w:rsidRPr="00A4790F">
        <w:t>ワークショップ及び</w:t>
      </w:r>
      <w:r w:rsidRPr="00A4790F">
        <w:t>PoC</w:t>
      </w:r>
      <w:r w:rsidRPr="00A4790F">
        <w:t>の実施計画</w:t>
      </w:r>
    </w:p>
    <w:p w14:paraId="4555FACA" w14:textId="13F818F6" w:rsidR="003D7502" w:rsidRDefault="003D7502" w:rsidP="003D7502">
      <w:pPr>
        <w:pStyle w:val="aff"/>
        <w:ind w:leftChars="0" w:left="650" w:firstLineChars="0" w:firstLine="0"/>
      </w:pPr>
      <w:r w:rsidRPr="003D7502">
        <w:t>研修カリキュラム、ワークショップの構成、</w:t>
      </w:r>
      <w:r w:rsidRPr="003D7502">
        <w:t>PoC</w:t>
      </w:r>
      <w:r w:rsidRPr="003D7502">
        <w:t>支援方法、成果物の想定及び評価方法等を示し、参加企業が実践を通じてスキルを獲得できる内容とすること。</w:t>
      </w:r>
    </w:p>
    <w:p w14:paraId="1A922FCB" w14:textId="77777777" w:rsidR="003D7502" w:rsidRPr="00A4790F" w:rsidRDefault="003D7502" w:rsidP="003D7502">
      <w:pPr>
        <w:pStyle w:val="aff"/>
        <w:ind w:leftChars="0" w:left="650" w:firstLineChars="0" w:firstLine="0"/>
      </w:pPr>
    </w:p>
    <w:p w14:paraId="55BE4450" w14:textId="77777777" w:rsidR="00A4790F" w:rsidRDefault="00A4790F" w:rsidP="004D68A3">
      <w:pPr>
        <w:pStyle w:val="aff"/>
        <w:numPr>
          <w:ilvl w:val="0"/>
          <w:numId w:val="13"/>
        </w:numPr>
        <w:ind w:leftChars="0" w:firstLineChars="0"/>
      </w:pPr>
      <w:r w:rsidRPr="00A4790F">
        <w:t>進捗管理、課題管理及び品質管理の方法</w:t>
      </w:r>
    </w:p>
    <w:p w14:paraId="3D8B2715" w14:textId="425A425D" w:rsidR="003D7502" w:rsidRDefault="003D7502" w:rsidP="003D7502">
      <w:pPr>
        <w:pStyle w:val="aff"/>
        <w:ind w:leftChars="0" w:left="650" w:firstLineChars="0" w:firstLine="0"/>
      </w:pPr>
      <w:r w:rsidRPr="003D7502">
        <w:t>業務進捗の把握方法、課題発生時の対応手順及び成果物の品質確保に関する管理方法を示すこと。また、</w:t>
      </w:r>
      <w:r w:rsidRPr="003D7502">
        <w:t>IPA</w:t>
      </w:r>
      <w:r w:rsidRPr="003D7502">
        <w:t>が事業の進捗状況を随時確認できる方法を明確にすること。</w:t>
      </w:r>
    </w:p>
    <w:p w14:paraId="647F0320" w14:textId="77777777" w:rsidR="003D7502" w:rsidRPr="003D7502" w:rsidRDefault="003D7502" w:rsidP="003D7502">
      <w:pPr>
        <w:pStyle w:val="aff"/>
        <w:ind w:leftChars="0" w:left="650" w:firstLineChars="0" w:firstLine="0"/>
      </w:pPr>
    </w:p>
    <w:p w14:paraId="19927B62" w14:textId="77777777" w:rsidR="00A4790F" w:rsidRDefault="00A4790F" w:rsidP="004D68A3">
      <w:pPr>
        <w:pStyle w:val="aff"/>
        <w:numPr>
          <w:ilvl w:val="0"/>
          <w:numId w:val="13"/>
        </w:numPr>
        <w:ind w:leftChars="0" w:firstLineChars="0"/>
      </w:pPr>
      <w:r w:rsidRPr="00A4790F">
        <w:t>情報管理及びセキュリティ管理の方法</w:t>
      </w:r>
    </w:p>
    <w:p w14:paraId="3040390D" w14:textId="47972081" w:rsidR="003D7502" w:rsidRDefault="003D7502" w:rsidP="003D7502">
      <w:pPr>
        <w:pStyle w:val="aff"/>
        <w:ind w:leftChars="0" w:left="650" w:firstLineChars="0" w:firstLine="0"/>
      </w:pPr>
      <w:r w:rsidRPr="003D7502">
        <w:t>業務で取り扱う企業情報、データ、成果物等の管理方法並びに情報セキュリティ対策を示すこと。特に、参加企業から提供を受けるデータの取扱いに関する方針を明確にすること</w:t>
      </w:r>
      <w:r>
        <w:rPr>
          <w:rFonts w:hint="eastAsia"/>
        </w:rPr>
        <w:t>。</w:t>
      </w:r>
    </w:p>
    <w:p w14:paraId="216DB940" w14:textId="77777777" w:rsidR="003D7502" w:rsidRDefault="003D7502" w:rsidP="003D7502">
      <w:pPr>
        <w:pStyle w:val="aff"/>
        <w:ind w:leftChars="0" w:left="650" w:firstLineChars="0" w:firstLine="0"/>
      </w:pPr>
    </w:p>
    <w:p w14:paraId="0B3A9A40" w14:textId="77777777" w:rsidR="003D7502" w:rsidRPr="00A4790F" w:rsidRDefault="003D7502" w:rsidP="003D7502">
      <w:pPr>
        <w:pStyle w:val="aff"/>
        <w:ind w:leftChars="0" w:left="650" w:firstLineChars="0" w:firstLine="0"/>
      </w:pPr>
    </w:p>
    <w:p w14:paraId="5A9F640F" w14:textId="77777777" w:rsidR="00A4790F" w:rsidRDefault="00A4790F" w:rsidP="004D68A3">
      <w:pPr>
        <w:pStyle w:val="aff"/>
        <w:numPr>
          <w:ilvl w:val="0"/>
          <w:numId w:val="13"/>
        </w:numPr>
        <w:ind w:leftChars="0" w:firstLineChars="0"/>
      </w:pPr>
      <w:r w:rsidRPr="00A4790F">
        <w:t>成果の評価方法及び評価指標</w:t>
      </w:r>
    </w:p>
    <w:p w14:paraId="73EA423F" w14:textId="247E8AD6" w:rsidR="003D7502" w:rsidRDefault="003D7502" w:rsidP="003D7502">
      <w:pPr>
        <w:pStyle w:val="aff"/>
        <w:ind w:leftChars="0" w:left="650" w:firstLineChars="0" w:firstLine="0"/>
      </w:pPr>
      <w:r w:rsidRPr="003D7502">
        <w:t>参加企業のスキル習得状況、</w:t>
      </w:r>
      <w:r w:rsidRPr="003D7502">
        <w:t>PoC</w:t>
      </w:r>
      <w:r w:rsidRPr="003D7502">
        <w:t>実施状況、成果創出状況及び地域コミュニティ形成状況等を評価するための指標及び評価方法を示すこと。</w:t>
      </w:r>
    </w:p>
    <w:p w14:paraId="29239D65" w14:textId="77777777" w:rsidR="003D7502" w:rsidRPr="00A4790F" w:rsidRDefault="003D7502" w:rsidP="003D7502">
      <w:pPr>
        <w:pStyle w:val="aff"/>
        <w:ind w:leftChars="0" w:left="650" w:firstLineChars="0" w:firstLine="0"/>
      </w:pPr>
    </w:p>
    <w:p w14:paraId="042BFEC8" w14:textId="77777777" w:rsidR="00A4790F" w:rsidRDefault="00A4790F" w:rsidP="004D68A3">
      <w:pPr>
        <w:pStyle w:val="aff"/>
        <w:numPr>
          <w:ilvl w:val="0"/>
          <w:numId w:val="13"/>
        </w:numPr>
        <w:ind w:leftChars="0" w:firstLineChars="0"/>
      </w:pPr>
      <w:r w:rsidRPr="00A4790F">
        <w:t>IPA</w:t>
      </w:r>
      <w:r w:rsidRPr="00A4790F">
        <w:t>及び関係機関との連絡・報告方法</w:t>
      </w:r>
    </w:p>
    <w:p w14:paraId="57B60096" w14:textId="01D6CC50" w:rsidR="003D7502" w:rsidRDefault="003D7502" w:rsidP="003D7502">
      <w:pPr>
        <w:pStyle w:val="aff"/>
        <w:ind w:leftChars="0" w:left="650" w:firstLineChars="0" w:firstLine="0"/>
      </w:pPr>
      <w:r w:rsidRPr="003D7502">
        <w:t>IPA</w:t>
      </w:r>
      <w:r w:rsidRPr="003D7502">
        <w:t>及び自治体、支援機関等との連絡体制並びに定期報告及び随時報告の方法を示すこと。重要事項が発生した場合の報告手順についても明確にすること。</w:t>
      </w:r>
    </w:p>
    <w:p w14:paraId="555C5440" w14:textId="77777777" w:rsidR="003D7502" w:rsidRPr="00A4790F" w:rsidRDefault="003D7502" w:rsidP="003D7502">
      <w:pPr>
        <w:pStyle w:val="aff"/>
        <w:ind w:leftChars="0" w:left="650" w:firstLineChars="0" w:firstLine="0"/>
      </w:pPr>
    </w:p>
    <w:p w14:paraId="3362C0EA" w14:textId="77777777" w:rsidR="00A4790F" w:rsidRDefault="00A4790F" w:rsidP="004D68A3">
      <w:pPr>
        <w:pStyle w:val="aff"/>
        <w:numPr>
          <w:ilvl w:val="0"/>
          <w:numId w:val="13"/>
        </w:numPr>
        <w:ind w:leftChars="0" w:firstLineChars="0"/>
      </w:pPr>
      <w:r w:rsidRPr="00A4790F">
        <w:t>想定されるリスク及びその対応方針</w:t>
      </w:r>
    </w:p>
    <w:p w14:paraId="65E60C9A" w14:textId="77E18010" w:rsidR="003D7502" w:rsidRPr="00A4790F" w:rsidRDefault="003D7502" w:rsidP="003D7502">
      <w:pPr>
        <w:pStyle w:val="aff"/>
        <w:ind w:leftChars="0" w:left="650" w:firstLineChars="0" w:firstLine="0"/>
      </w:pPr>
      <w:r w:rsidRPr="003D7502">
        <w:t>参加企業の離脱、スケジュール遅延、データ利用上の制約、技術的課題その他の想定リスクを整理し、それぞれの対応方針及び軽減策を示すこと。</w:t>
      </w:r>
    </w:p>
    <w:p w14:paraId="3C149B81" w14:textId="77777777" w:rsidR="00A4790F" w:rsidRPr="00A4790F" w:rsidRDefault="00A4790F" w:rsidP="003D7502">
      <w:pPr>
        <w:pStyle w:val="aff"/>
        <w:ind w:leftChars="0" w:left="650" w:firstLineChars="0" w:firstLine="0"/>
      </w:pPr>
    </w:p>
    <w:p w14:paraId="51013FAF" w14:textId="11B66D4B" w:rsidR="003D7502" w:rsidRDefault="003D7502" w:rsidP="003D7502">
      <w:pPr>
        <w:ind w:firstLine="210"/>
      </w:pPr>
      <w:r w:rsidRPr="003D7502">
        <w:t>受託者は、提案内容に基づき、実現可能かつ具体的な全体実施計画を策定し、応募時の提案内容との対応関係が分かるよう整理すること。</w:t>
      </w:r>
    </w:p>
    <w:p w14:paraId="69467A5A" w14:textId="77777777" w:rsidR="003D7502" w:rsidRDefault="003D7502" w:rsidP="003D7502">
      <w:pPr>
        <w:ind w:firstLine="210"/>
      </w:pPr>
    </w:p>
    <w:p w14:paraId="16D513CB" w14:textId="561E1F47" w:rsidR="003D7502" w:rsidRDefault="00D76803" w:rsidP="00D76803">
      <w:pPr>
        <w:pStyle w:val="2"/>
      </w:pPr>
      <w:r w:rsidRPr="00D76803">
        <w:t>運営事務局の設置</w:t>
      </w:r>
    </w:p>
    <w:p w14:paraId="16EA6AAE" w14:textId="77777777" w:rsidR="00D76803" w:rsidRDefault="00D76803" w:rsidP="00D76803">
      <w:pPr>
        <w:ind w:firstLine="210"/>
      </w:pPr>
      <w:r>
        <w:rPr>
          <w:rFonts w:hint="eastAsia"/>
        </w:rPr>
        <w:t>受託者は、本事業を円滑かつ効果的に実施するため、事業期間を通じて運営事務局を設置し、事業全体の進行管理及び関係者との調整を行うこと。</w:t>
      </w:r>
    </w:p>
    <w:p w14:paraId="3A0B5EB7" w14:textId="77777777" w:rsidR="00D76803" w:rsidRDefault="00D76803" w:rsidP="00D76803">
      <w:pPr>
        <w:ind w:firstLine="210"/>
      </w:pPr>
    </w:p>
    <w:p w14:paraId="03E09682" w14:textId="613D7396" w:rsidR="00D76803" w:rsidRDefault="00D76803" w:rsidP="00D76803">
      <w:pPr>
        <w:ind w:firstLine="210"/>
      </w:pPr>
      <w:r>
        <w:rPr>
          <w:rFonts w:hint="eastAsia"/>
        </w:rPr>
        <w:t>運営事務局は、少なくとも以下の業務を実施すること。</w:t>
      </w:r>
    </w:p>
    <w:p w14:paraId="3BE342A7" w14:textId="77777777" w:rsidR="00D76803" w:rsidRDefault="00D76803" w:rsidP="00D76803">
      <w:pPr>
        <w:ind w:firstLine="210"/>
      </w:pPr>
    </w:p>
    <w:p w14:paraId="0BAD6C51" w14:textId="247CC2A4" w:rsidR="00D76803" w:rsidRDefault="00D76803" w:rsidP="004D68A3">
      <w:pPr>
        <w:pStyle w:val="aff"/>
        <w:numPr>
          <w:ilvl w:val="0"/>
          <w:numId w:val="14"/>
        </w:numPr>
        <w:ind w:leftChars="0" w:firstLineChars="0"/>
      </w:pPr>
      <w:r>
        <w:rPr>
          <w:rFonts w:hint="eastAsia"/>
        </w:rPr>
        <w:t>参加企業、自治体、地域支援機関、金融機関、大学その他の関係機関との連絡調整</w:t>
      </w:r>
    </w:p>
    <w:p w14:paraId="1721202B" w14:textId="00631B7A" w:rsidR="00D76803" w:rsidRDefault="00D76803" w:rsidP="004D68A3">
      <w:pPr>
        <w:pStyle w:val="aff"/>
        <w:numPr>
          <w:ilvl w:val="0"/>
          <w:numId w:val="14"/>
        </w:numPr>
        <w:ind w:leftChars="0" w:firstLineChars="0"/>
      </w:pPr>
      <w:r>
        <w:rPr>
          <w:rFonts w:hint="eastAsia"/>
        </w:rPr>
        <w:t>研修、ワークショップ、個別相談、成果報告会その他の事業関連イベントの日程調整及び運営</w:t>
      </w:r>
    </w:p>
    <w:p w14:paraId="6CDBC2B2" w14:textId="2B2EB424" w:rsidR="00D76803" w:rsidRDefault="00D76803" w:rsidP="004D68A3">
      <w:pPr>
        <w:pStyle w:val="aff"/>
        <w:numPr>
          <w:ilvl w:val="0"/>
          <w:numId w:val="14"/>
        </w:numPr>
        <w:ind w:leftChars="0" w:firstLineChars="0"/>
      </w:pPr>
      <w:r>
        <w:rPr>
          <w:rFonts w:hint="eastAsia"/>
        </w:rPr>
        <w:t>参加者名簿、出欠状況及び企業ごとの支援状況の管理</w:t>
      </w:r>
    </w:p>
    <w:p w14:paraId="45C925E4" w14:textId="1E24A33E" w:rsidR="00D76803" w:rsidRDefault="00D76803" w:rsidP="004D68A3">
      <w:pPr>
        <w:pStyle w:val="aff"/>
        <w:numPr>
          <w:ilvl w:val="0"/>
          <w:numId w:val="14"/>
        </w:numPr>
        <w:ind w:leftChars="0" w:firstLineChars="0"/>
      </w:pPr>
      <w:r>
        <w:rPr>
          <w:rFonts w:hint="eastAsia"/>
        </w:rPr>
        <w:t>事業実施に必要な資料の作成、配布及び管理</w:t>
      </w:r>
    </w:p>
    <w:p w14:paraId="50BF8627" w14:textId="7E973A9E" w:rsidR="00D76803" w:rsidRDefault="00D76803" w:rsidP="004D68A3">
      <w:pPr>
        <w:pStyle w:val="aff"/>
        <w:numPr>
          <w:ilvl w:val="0"/>
          <w:numId w:val="14"/>
        </w:numPr>
        <w:ind w:leftChars="0" w:firstLineChars="0"/>
      </w:pPr>
      <w:r>
        <w:rPr>
          <w:rFonts w:hint="eastAsia"/>
        </w:rPr>
        <w:t>参加者及び関係機関からの問い合わせ対応</w:t>
      </w:r>
    </w:p>
    <w:p w14:paraId="5E8A5657" w14:textId="0AB0A8FA" w:rsidR="00D76803" w:rsidRDefault="00D76803" w:rsidP="004D68A3">
      <w:pPr>
        <w:pStyle w:val="aff"/>
        <w:numPr>
          <w:ilvl w:val="0"/>
          <w:numId w:val="14"/>
        </w:numPr>
        <w:ind w:leftChars="0" w:firstLineChars="0"/>
      </w:pPr>
      <w:r>
        <w:rPr>
          <w:rFonts w:hint="eastAsia"/>
        </w:rPr>
        <w:t>アンケート調査その他の効果測定の実施及び結果の取りまとめ</w:t>
      </w:r>
    </w:p>
    <w:p w14:paraId="7C1F2F14" w14:textId="364F2FC0" w:rsidR="00D76803" w:rsidRDefault="00D76803" w:rsidP="004D68A3">
      <w:pPr>
        <w:pStyle w:val="aff"/>
        <w:numPr>
          <w:ilvl w:val="0"/>
          <w:numId w:val="14"/>
        </w:numPr>
        <w:ind w:leftChars="0" w:firstLineChars="0"/>
      </w:pPr>
      <w:r>
        <w:rPr>
          <w:rFonts w:hint="eastAsia"/>
        </w:rPr>
        <w:t>本事業に係る進捗、課題及びリスクの管理</w:t>
      </w:r>
    </w:p>
    <w:p w14:paraId="535E0C8C" w14:textId="4F7F1643" w:rsidR="00D76803" w:rsidRDefault="00D76803" w:rsidP="004D68A3">
      <w:pPr>
        <w:pStyle w:val="aff"/>
        <w:numPr>
          <w:ilvl w:val="0"/>
          <w:numId w:val="14"/>
        </w:numPr>
        <w:ind w:leftChars="0" w:firstLineChars="0"/>
      </w:pPr>
      <w:r>
        <w:t>IPA</w:t>
      </w:r>
      <w:r>
        <w:rPr>
          <w:rFonts w:hint="eastAsia"/>
        </w:rPr>
        <w:t>への定期報告及び必要に応じた随時報告</w:t>
      </w:r>
    </w:p>
    <w:p w14:paraId="20405670" w14:textId="025C5834" w:rsidR="00D76803" w:rsidRDefault="00D76803" w:rsidP="004D68A3">
      <w:pPr>
        <w:pStyle w:val="aff"/>
        <w:numPr>
          <w:ilvl w:val="0"/>
          <w:numId w:val="14"/>
        </w:numPr>
        <w:ind w:leftChars="0" w:firstLineChars="0"/>
      </w:pPr>
      <w:r>
        <w:rPr>
          <w:rFonts w:hint="eastAsia"/>
        </w:rPr>
        <w:t>会議議事録、支援記録その他の事業記録の作成及び管理</w:t>
      </w:r>
    </w:p>
    <w:p w14:paraId="2D001F29" w14:textId="77777777" w:rsidR="00313464" w:rsidRDefault="00313464" w:rsidP="00313464">
      <w:pPr>
        <w:ind w:firstLineChars="0"/>
      </w:pPr>
    </w:p>
    <w:p w14:paraId="595F924B" w14:textId="0DC9EBB6" w:rsidR="00313464" w:rsidRDefault="00313464" w:rsidP="00313464">
      <w:pPr>
        <w:ind w:firstLine="210"/>
      </w:pPr>
      <w:r w:rsidRPr="00313464">
        <w:t>また、受託者は、</w:t>
      </w:r>
      <w:r w:rsidRPr="00313464">
        <w:t>IPA</w:t>
      </w:r>
      <w:r w:rsidRPr="00313464">
        <w:t>が事業の進捗状況及び支援状況を適切に把握できるよう、報告体制及び情報共有体</w:t>
      </w:r>
      <w:r w:rsidRPr="00313464">
        <w:lastRenderedPageBreak/>
        <w:t>制を整備すること。</w:t>
      </w:r>
    </w:p>
    <w:p w14:paraId="2231B632" w14:textId="77777777" w:rsidR="00313464" w:rsidRDefault="00313464" w:rsidP="00313464">
      <w:pPr>
        <w:ind w:firstLine="210"/>
      </w:pPr>
    </w:p>
    <w:p w14:paraId="4968DE41" w14:textId="08BB14A7" w:rsidR="00313464" w:rsidRDefault="00313464" w:rsidP="00313464">
      <w:pPr>
        <w:pStyle w:val="2"/>
      </w:pPr>
      <w:r w:rsidRPr="00313464">
        <w:t>業務実施に係る費用及び経費内訳書</w:t>
      </w:r>
    </w:p>
    <w:p w14:paraId="372833C4" w14:textId="77777777" w:rsidR="00313464" w:rsidRDefault="00313464" w:rsidP="00313464">
      <w:pPr>
        <w:ind w:firstLine="210"/>
      </w:pPr>
      <w:r>
        <w:rPr>
          <w:rFonts w:hint="eastAsia"/>
        </w:rPr>
        <w:t>受託者は、次章以降に定める広報物の作成、企業への事前ヒアリング、サービスデザイン研修、ワークショップ、</w:t>
      </w:r>
      <w:r>
        <w:rPr>
          <w:rFonts w:hint="eastAsia"/>
        </w:rPr>
        <w:t>AI</w:t>
      </w:r>
      <w:r>
        <w:rPr>
          <w:rFonts w:hint="eastAsia"/>
        </w:rPr>
        <w:t>ハンズオン研修、</w:t>
      </w:r>
      <w:r>
        <w:rPr>
          <w:rFonts w:hint="eastAsia"/>
        </w:rPr>
        <w:t>PoC</w:t>
      </w:r>
      <w:r>
        <w:rPr>
          <w:rFonts w:hint="eastAsia"/>
        </w:rPr>
        <w:t>実施計画の策定、プロトタイプ開発及び</w:t>
      </w:r>
      <w:r>
        <w:rPr>
          <w:rFonts w:hint="eastAsia"/>
        </w:rPr>
        <w:t>PoC</w:t>
      </w:r>
      <w:r>
        <w:rPr>
          <w:rFonts w:hint="eastAsia"/>
        </w:rPr>
        <w:t>支援、伴走支援、</w:t>
      </w:r>
      <w:r>
        <w:rPr>
          <w:rFonts w:hint="eastAsia"/>
        </w:rPr>
        <w:t>AI</w:t>
      </w:r>
      <w:r>
        <w:rPr>
          <w:rFonts w:hint="eastAsia"/>
        </w:rPr>
        <w:t>開発・実証環境の提供、成果報告会の企画及び実施並びに共通アーキテクチャ及び地域プラットフォーム構想の策定等、成果物の作成に必要となる業務の実施に要する費用について、経費内訳書を作成すること。</w:t>
      </w:r>
    </w:p>
    <w:p w14:paraId="4468F651" w14:textId="77777777" w:rsidR="00313464" w:rsidRDefault="00313464" w:rsidP="00313464">
      <w:pPr>
        <w:ind w:firstLine="210"/>
      </w:pPr>
      <w:r>
        <w:rPr>
          <w:rFonts w:hint="eastAsia"/>
        </w:rPr>
        <w:t>経費内訳書には、本業務において利用を予定する</w:t>
      </w:r>
      <w:r>
        <w:rPr>
          <w:rFonts w:hint="eastAsia"/>
        </w:rPr>
        <w:t>AI</w:t>
      </w:r>
      <w:r>
        <w:rPr>
          <w:rFonts w:hint="eastAsia"/>
        </w:rPr>
        <w:t>サービス、</w:t>
      </w:r>
      <w:r>
        <w:rPr>
          <w:rFonts w:hint="eastAsia"/>
        </w:rPr>
        <w:t>IT</w:t>
      </w:r>
      <w:r>
        <w:rPr>
          <w:rFonts w:hint="eastAsia"/>
        </w:rPr>
        <w:t>ツール、クラウドサービスその他の支援サービスについて、その利用目的、利用数量、利用期間及び費用の内訳を記載すること。</w:t>
      </w:r>
    </w:p>
    <w:p w14:paraId="695253C2" w14:textId="77777777" w:rsidR="00313464" w:rsidRDefault="00313464" w:rsidP="00313464">
      <w:pPr>
        <w:ind w:firstLine="210"/>
      </w:pPr>
      <w:r>
        <w:rPr>
          <w:rFonts w:hint="eastAsia"/>
        </w:rPr>
        <w:t>また、研修講師、メンター、技術支援者その他本業務に従事する要員については、必要工数、人日単価及び費用内訳を明らかにすること。なお、交通費、通信費その他の諸経費については、当該サービス提供費用に含めるものとする。</w:t>
      </w:r>
    </w:p>
    <w:p w14:paraId="1A81E25D" w14:textId="77777777" w:rsidR="00313464" w:rsidRDefault="00313464" w:rsidP="00313464">
      <w:pPr>
        <w:ind w:firstLine="210"/>
      </w:pPr>
      <w:r>
        <w:rPr>
          <w:rFonts w:hint="eastAsia"/>
        </w:rPr>
        <w:t>受託者は、提案時に、前各項に定める費用を経費内訳書に記載すること。なお、本業務の実施に直接関係しない費用は計上してはならない。</w:t>
      </w:r>
    </w:p>
    <w:p w14:paraId="2F235044" w14:textId="4B33D6A5" w:rsidR="00313464" w:rsidRDefault="00313464" w:rsidP="00407DF0">
      <w:pPr>
        <w:ind w:firstLine="210"/>
      </w:pPr>
      <w:r>
        <w:rPr>
          <w:rFonts w:hint="eastAsia"/>
        </w:rPr>
        <w:t>本仕様書に定める業務の実施に使用する</w:t>
      </w:r>
      <w:r>
        <w:rPr>
          <w:rFonts w:hint="eastAsia"/>
        </w:rPr>
        <w:t>AI</w:t>
      </w:r>
      <w:r>
        <w:rPr>
          <w:rFonts w:hint="eastAsia"/>
        </w:rPr>
        <w:t>サービス、</w:t>
      </w:r>
      <w:r>
        <w:rPr>
          <w:rFonts w:hint="eastAsia"/>
        </w:rPr>
        <w:t>IT</w:t>
      </w:r>
      <w:r>
        <w:rPr>
          <w:rFonts w:hint="eastAsia"/>
        </w:rPr>
        <w:t>ツール、クラウドサービス、開発環境、教材その他の資材等は、成果物を作成するための業務遂行上の手段として位置付けるものとする。</w:t>
      </w:r>
    </w:p>
    <w:p w14:paraId="0FBD5561" w14:textId="77777777" w:rsidR="00313464" w:rsidRDefault="00313464" w:rsidP="00313464">
      <w:pPr>
        <w:ind w:firstLine="210"/>
      </w:pPr>
      <w:r>
        <w:rPr>
          <w:rFonts w:hint="eastAsia"/>
        </w:rPr>
        <w:t>これらの費用は、本仕様書に定める成果物の作成及び提出に必要な費用として契約金額に含まれるものとする。</w:t>
      </w:r>
    </w:p>
    <w:p w14:paraId="2FCE2BF3" w14:textId="254CB5BB" w:rsidR="00313464" w:rsidRDefault="00313464" w:rsidP="00313464">
      <w:pPr>
        <w:ind w:firstLine="210"/>
      </w:pPr>
      <w:r>
        <w:rPr>
          <w:rFonts w:hint="eastAsia"/>
        </w:rPr>
        <w:t>受託者は、事業実施期間中に、経費内訳書に記載した</w:t>
      </w:r>
      <w:r>
        <w:rPr>
          <w:rFonts w:hint="eastAsia"/>
        </w:rPr>
        <w:t>AI</w:t>
      </w:r>
      <w:r>
        <w:rPr>
          <w:rFonts w:hint="eastAsia"/>
        </w:rPr>
        <w:t>サービス、</w:t>
      </w:r>
      <w:r>
        <w:rPr>
          <w:rFonts w:hint="eastAsia"/>
        </w:rPr>
        <w:t>IT</w:t>
      </w:r>
      <w:r>
        <w:rPr>
          <w:rFonts w:hint="eastAsia"/>
        </w:rPr>
        <w:t>ツール、クラウドサービス、ライセンス数、工数その他の内容に変更が生じる場合には、その内容及び理由を</w:t>
      </w:r>
      <w:r>
        <w:rPr>
          <w:rFonts w:hint="eastAsia"/>
        </w:rPr>
        <w:t>IPA</w:t>
      </w:r>
      <w:r>
        <w:rPr>
          <w:rFonts w:hint="eastAsia"/>
        </w:rPr>
        <w:t>へ報告し、必要に応じて経費内訳書を更新するものとする。なお、経費内訳書に記載した</w:t>
      </w:r>
      <w:r>
        <w:rPr>
          <w:rFonts w:hint="eastAsia"/>
        </w:rPr>
        <w:t>AI</w:t>
      </w:r>
      <w:r>
        <w:rPr>
          <w:rFonts w:hint="eastAsia"/>
        </w:rPr>
        <w:t>サービス、</w:t>
      </w:r>
      <w:r>
        <w:rPr>
          <w:rFonts w:hint="eastAsia"/>
        </w:rPr>
        <w:t>IT</w:t>
      </w:r>
      <w:r>
        <w:rPr>
          <w:rFonts w:hint="eastAsia"/>
        </w:rPr>
        <w:t>ツール、クラウドサービス、開発環境、教材その他の費用については、その利用実績、利用数量、利用期間又は利用料金をもって個別の支払対象とはせず、本業務の実施に要する費用として契約金額に含まれるものとする。</w:t>
      </w:r>
    </w:p>
    <w:p w14:paraId="7C4CDCFE" w14:textId="77777777" w:rsidR="00313464" w:rsidRDefault="00313464" w:rsidP="00313464">
      <w:pPr>
        <w:ind w:firstLine="210"/>
      </w:pPr>
    </w:p>
    <w:p w14:paraId="098C0032" w14:textId="59C40B3F" w:rsidR="00313464" w:rsidRDefault="00313464" w:rsidP="00313464">
      <w:pPr>
        <w:pStyle w:val="1"/>
      </w:pPr>
      <w:r w:rsidRPr="00313464">
        <w:t>ワークショップの概要</w:t>
      </w:r>
    </w:p>
    <w:p w14:paraId="42E4E38A" w14:textId="3F70D78E" w:rsidR="00313464" w:rsidRDefault="00313464" w:rsidP="00313464">
      <w:pPr>
        <w:ind w:firstLine="210"/>
      </w:pPr>
      <w:r w:rsidRPr="00313464">
        <w:t>本事業は、</w:t>
      </w:r>
      <w:r>
        <w:fldChar w:fldCharType="begin"/>
      </w:r>
      <w:r>
        <w:instrText xml:space="preserve"> REF _Ref241590435 \h </w:instrText>
      </w:r>
      <w:r>
        <w:fldChar w:fldCharType="separate"/>
      </w:r>
      <w:r>
        <w:rPr>
          <w:rFonts w:hint="eastAsia"/>
        </w:rPr>
        <w:t>表</w:t>
      </w:r>
      <w:r>
        <w:rPr>
          <w:rFonts w:hint="eastAsia"/>
        </w:rPr>
        <w:t xml:space="preserve"> </w:t>
      </w:r>
      <w:r>
        <w:rPr>
          <w:noProof/>
        </w:rPr>
        <w:t>4</w:t>
      </w:r>
      <w:r>
        <w:fldChar w:fldCharType="end"/>
      </w:r>
      <w:r w:rsidRPr="00313464">
        <w:t>の通り「学ぶ（</w:t>
      </w:r>
      <w:r w:rsidRPr="00313464">
        <w:t>Phase1</w:t>
      </w:r>
      <w:r w:rsidRPr="00313464">
        <w:t>）」と「実践する（</w:t>
      </w:r>
      <w:r w:rsidRPr="00313464">
        <w:t>Phase2</w:t>
      </w:r>
      <w:r w:rsidRPr="00313464">
        <w:t>）」の二段階構成により実施する。</w:t>
      </w:r>
      <w:r w:rsidRPr="00313464">
        <w:t>Phase1</w:t>
      </w:r>
      <w:r w:rsidRPr="00313464">
        <w:t>では企業の課題整理、データ理解及び</w:t>
      </w:r>
      <w:r w:rsidRPr="00313464">
        <w:t>AI</w:t>
      </w:r>
      <w:r w:rsidRPr="00313464">
        <w:t>活用スキルの習得を支援し、</w:t>
      </w:r>
      <w:r w:rsidRPr="00313464">
        <w:t>Phase2</w:t>
      </w:r>
      <w:r w:rsidRPr="00313464">
        <w:t>では各企業が主体となって</w:t>
      </w:r>
      <w:r w:rsidRPr="00313464">
        <w:t>PoC</w:t>
      </w:r>
      <w:r w:rsidRPr="00313464">
        <w:t>を実施し、成果創出及び地域展開可能性の検証を行う。</w:t>
      </w:r>
    </w:p>
    <w:p w14:paraId="37399771" w14:textId="5A9CFDBC" w:rsidR="00313464" w:rsidRDefault="00313464">
      <w:pPr>
        <w:widowControl/>
        <w:ind w:firstLineChars="0" w:firstLine="0"/>
        <w:jc w:val="left"/>
      </w:pPr>
      <w:r>
        <w:br w:type="page"/>
      </w:r>
    </w:p>
    <w:p w14:paraId="6EB5E6FC" w14:textId="7AA7453B" w:rsidR="00313464" w:rsidRDefault="00313464" w:rsidP="00313464">
      <w:pPr>
        <w:pStyle w:val="afd"/>
        <w:keepNext/>
        <w:ind w:firstLine="211"/>
        <w:jc w:val="center"/>
      </w:pPr>
      <w:bookmarkStart w:id="11" w:name="_Ref241590435"/>
      <w:r>
        <w:rPr>
          <w:rFonts w:hint="eastAsia"/>
        </w:rPr>
        <w:lastRenderedPageBreak/>
        <w:t xml:space="preserve">表 </w:t>
      </w:r>
      <w:r>
        <w:fldChar w:fldCharType="begin"/>
      </w:r>
      <w:r>
        <w:instrText xml:space="preserve"> </w:instrText>
      </w:r>
      <w:r>
        <w:rPr>
          <w:rFonts w:hint="eastAsia"/>
        </w:rPr>
        <w:instrText>SEQ 表 \* ARABIC</w:instrText>
      </w:r>
      <w:r>
        <w:instrText xml:space="preserve"> </w:instrText>
      </w:r>
      <w:r>
        <w:fldChar w:fldCharType="separate"/>
      </w:r>
      <w:r>
        <w:rPr>
          <w:noProof/>
        </w:rPr>
        <w:t>4</w:t>
      </w:r>
      <w:r>
        <w:fldChar w:fldCharType="end"/>
      </w:r>
      <w:bookmarkEnd w:id="11"/>
    </w:p>
    <w:tbl>
      <w:tblPr>
        <w:tblStyle w:val="a8"/>
        <w:tblW w:w="0" w:type="auto"/>
        <w:jc w:val="center"/>
        <w:tblLook w:val="04A0" w:firstRow="1" w:lastRow="0" w:firstColumn="1" w:lastColumn="0" w:noHBand="0" w:noVBand="1"/>
      </w:tblPr>
      <w:tblGrid>
        <w:gridCol w:w="1792"/>
        <w:gridCol w:w="1992"/>
        <w:gridCol w:w="1992"/>
        <w:gridCol w:w="1993"/>
      </w:tblGrid>
      <w:tr w:rsidR="00313464" w14:paraId="304181CB" w14:textId="77777777" w:rsidTr="001D33C4">
        <w:trPr>
          <w:jc w:val="center"/>
        </w:trPr>
        <w:tc>
          <w:tcPr>
            <w:tcW w:w="1792" w:type="dxa"/>
            <w:shd w:val="clear" w:color="auto" w:fill="D9D9D9" w:themeFill="background1" w:themeFillShade="D9"/>
          </w:tcPr>
          <w:p w14:paraId="5CEE81A2" w14:textId="77777777" w:rsidR="00313464" w:rsidRPr="0018657E" w:rsidRDefault="00313464" w:rsidP="001D33C4">
            <w:pPr>
              <w:ind w:firstLine="211"/>
              <w:rPr>
                <w:b/>
                <w:bCs/>
              </w:rPr>
            </w:pPr>
            <w:r w:rsidRPr="0018657E">
              <w:rPr>
                <w:rFonts w:hint="eastAsia"/>
                <w:b/>
                <w:bCs/>
              </w:rPr>
              <w:t>項目</w:t>
            </w:r>
          </w:p>
        </w:tc>
        <w:tc>
          <w:tcPr>
            <w:tcW w:w="1992" w:type="dxa"/>
            <w:shd w:val="clear" w:color="auto" w:fill="D9D9D9" w:themeFill="background1" w:themeFillShade="D9"/>
          </w:tcPr>
          <w:p w14:paraId="44F0014A" w14:textId="77777777" w:rsidR="00313464" w:rsidRPr="0018657E" w:rsidRDefault="00313464" w:rsidP="001D33C4">
            <w:pPr>
              <w:ind w:firstLine="211"/>
              <w:rPr>
                <w:b/>
                <w:bCs/>
              </w:rPr>
            </w:pPr>
            <w:r w:rsidRPr="0018657E">
              <w:rPr>
                <w:b/>
                <w:bCs/>
              </w:rPr>
              <w:t>Phase</w:t>
            </w:r>
            <w:r>
              <w:rPr>
                <w:rFonts w:hint="eastAsia"/>
                <w:b/>
                <w:bCs/>
              </w:rPr>
              <w:t>0</w:t>
            </w:r>
            <w:r w:rsidRPr="0018657E">
              <w:rPr>
                <w:b/>
                <w:bCs/>
              </w:rPr>
              <w:t>：</w:t>
            </w:r>
            <w:r>
              <w:rPr>
                <w:rFonts w:hint="eastAsia"/>
                <w:b/>
                <w:bCs/>
              </w:rPr>
              <w:t>広報物の作成および</w:t>
            </w:r>
            <w:r w:rsidRPr="0018657E">
              <w:rPr>
                <w:b/>
                <w:bCs/>
              </w:rPr>
              <w:t>企業ヒアリング</w:t>
            </w:r>
          </w:p>
        </w:tc>
        <w:tc>
          <w:tcPr>
            <w:tcW w:w="1992" w:type="dxa"/>
            <w:shd w:val="clear" w:color="auto" w:fill="D9D9D9" w:themeFill="background1" w:themeFillShade="D9"/>
          </w:tcPr>
          <w:p w14:paraId="466E3AC4" w14:textId="77777777" w:rsidR="00313464" w:rsidRPr="0018657E" w:rsidRDefault="00313464" w:rsidP="001D33C4">
            <w:pPr>
              <w:ind w:firstLine="211"/>
              <w:rPr>
                <w:b/>
                <w:bCs/>
              </w:rPr>
            </w:pPr>
            <w:r w:rsidRPr="0018657E">
              <w:rPr>
                <w:b/>
                <w:bCs/>
              </w:rPr>
              <w:t>Phase1</w:t>
            </w:r>
            <w:r w:rsidRPr="0018657E">
              <w:rPr>
                <w:b/>
                <w:bCs/>
              </w:rPr>
              <w:t>：</w:t>
            </w:r>
            <w:r w:rsidRPr="00F75529">
              <w:rPr>
                <w:b/>
                <w:bCs/>
              </w:rPr>
              <w:t>サービスデザイン研修・ワークショップ・</w:t>
            </w:r>
            <w:r w:rsidRPr="00F75529">
              <w:rPr>
                <w:b/>
                <w:bCs/>
              </w:rPr>
              <w:t>AI</w:t>
            </w:r>
            <w:r w:rsidRPr="00F75529">
              <w:rPr>
                <w:b/>
                <w:bCs/>
              </w:rPr>
              <w:t>ハンズオン研修</w:t>
            </w:r>
          </w:p>
        </w:tc>
        <w:tc>
          <w:tcPr>
            <w:tcW w:w="1993" w:type="dxa"/>
            <w:shd w:val="clear" w:color="auto" w:fill="D9D9D9" w:themeFill="background1" w:themeFillShade="D9"/>
          </w:tcPr>
          <w:p w14:paraId="0DD1449A" w14:textId="77777777" w:rsidR="00313464" w:rsidRPr="0018657E" w:rsidRDefault="00313464" w:rsidP="001D33C4">
            <w:pPr>
              <w:ind w:firstLine="211"/>
              <w:rPr>
                <w:b/>
                <w:bCs/>
              </w:rPr>
            </w:pPr>
            <w:r w:rsidRPr="0018657E">
              <w:rPr>
                <w:b/>
                <w:bCs/>
              </w:rPr>
              <w:t>Phase2</w:t>
            </w:r>
            <w:r w:rsidRPr="0018657E">
              <w:rPr>
                <w:b/>
                <w:bCs/>
              </w:rPr>
              <w:t>：</w:t>
            </w:r>
            <w:r w:rsidRPr="0018657E">
              <w:rPr>
                <w:b/>
                <w:bCs/>
              </w:rPr>
              <w:t>PoC</w:t>
            </w:r>
            <w:r w:rsidRPr="0018657E">
              <w:rPr>
                <w:b/>
                <w:bCs/>
              </w:rPr>
              <w:t>によるシステム構築・自社データ活用</w:t>
            </w:r>
          </w:p>
        </w:tc>
      </w:tr>
      <w:tr w:rsidR="00313464" w14:paraId="79FABF09" w14:textId="77777777" w:rsidTr="001D33C4">
        <w:trPr>
          <w:jc w:val="center"/>
        </w:trPr>
        <w:tc>
          <w:tcPr>
            <w:tcW w:w="1792" w:type="dxa"/>
          </w:tcPr>
          <w:p w14:paraId="5C1D04EA" w14:textId="77777777" w:rsidR="00313464" w:rsidRDefault="00313464" w:rsidP="001D33C4">
            <w:pPr>
              <w:ind w:firstLine="210"/>
            </w:pPr>
            <w:r w:rsidRPr="0018657E">
              <w:t>目的</w:t>
            </w:r>
          </w:p>
        </w:tc>
        <w:tc>
          <w:tcPr>
            <w:tcW w:w="1992" w:type="dxa"/>
          </w:tcPr>
          <w:p w14:paraId="60525960" w14:textId="77777777" w:rsidR="00313464" w:rsidRPr="0018657E" w:rsidRDefault="00313464" w:rsidP="001D33C4">
            <w:pPr>
              <w:ind w:firstLine="210"/>
            </w:pPr>
            <w:r w:rsidRPr="005F592D">
              <w:t>参加企業を募集する</w:t>
            </w:r>
            <w:r>
              <w:rPr>
                <w:rFonts w:hint="eastAsia"/>
              </w:rPr>
              <w:t>広報物の作成</w:t>
            </w:r>
            <w:r w:rsidRPr="005F592D">
              <w:t>、</w:t>
            </w:r>
            <w:r>
              <w:rPr>
                <w:rFonts w:hint="eastAsia"/>
              </w:rPr>
              <w:t>参加企業が決定後、</w:t>
            </w:r>
            <w:r w:rsidRPr="005F592D">
              <w:t>企業課題及びデータ活用状況を把握し、以後の支援方針を整理する</w:t>
            </w:r>
          </w:p>
        </w:tc>
        <w:tc>
          <w:tcPr>
            <w:tcW w:w="1992" w:type="dxa"/>
          </w:tcPr>
          <w:p w14:paraId="523BA5F2" w14:textId="77777777" w:rsidR="00313464" w:rsidRDefault="00313464" w:rsidP="001D33C4">
            <w:pPr>
              <w:ind w:firstLine="210"/>
            </w:pPr>
            <w:r w:rsidRPr="0018657E">
              <w:t>企業が自社課題及びデータを理解し、</w:t>
            </w:r>
            <w:r w:rsidRPr="0018657E">
              <w:t>AI</w:t>
            </w:r>
            <w:r w:rsidRPr="0018657E">
              <w:t>活用アイデアを具体化するとともに、</w:t>
            </w:r>
            <w:r w:rsidRPr="0018657E">
              <w:t>AI</w:t>
            </w:r>
            <w:r w:rsidRPr="0018657E">
              <w:t>駆動開発スキルを習得する</w:t>
            </w:r>
          </w:p>
        </w:tc>
        <w:tc>
          <w:tcPr>
            <w:tcW w:w="1993" w:type="dxa"/>
          </w:tcPr>
          <w:p w14:paraId="555A083C" w14:textId="77777777" w:rsidR="00313464" w:rsidRDefault="00313464" w:rsidP="001D33C4">
            <w:pPr>
              <w:ind w:firstLine="210"/>
            </w:pPr>
            <w:r w:rsidRPr="0018657E">
              <w:t>企業が自らプロトタイプを開発・検証し、</w:t>
            </w:r>
            <w:r w:rsidRPr="0018657E">
              <w:t>AI</w:t>
            </w:r>
            <w:r w:rsidRPr="0018657E">
              <w:t>及びデータ活用による課題解決及び価値創出の有効性を確認する</w:t>
            </w:r>
          </w:p>
        </w:tc>
      </w:tr>
      <w:tr w:rsidR="00313464" w14:paraId="56715BCD" w14:textId="77777777" w:rsidTr="001D33C4">
        <w:trPr>
          <w:jc w:val="center"/>
        </w:trPr>
        <w:tc>
          <w:tcPr>
            <w:tcW w:w="1792" w:type="dxa"/>
          </w:tcPr>
          <w:p w14:paraId="237FA2EC" w14:textId="77777777" w:rsidR="00313464" w:rsidRDefault="00313464" w:rsidP="001D33C4">
            <w:pPr>
              <w:ind w:firstLine="210"/>
            </w:pPr>
            <w:r w:rsidRPr="0018657E">
              <w:t>主な実施内容</w:t>
            </w:r>
          </w:p>
        </w:tc>
        <w:tc>
          <w:tcPr>
            <w:tcW w:w="1992" w:type="dxa"/>
          </w:tcPr>
          <w:p w14:paraId="5A5F4DB5" w14:textId="77777777" w:rsidR="00803AF2" w:rsidRPr="00803AF2" w:rsidRDefault="00313464" w:rsidP="00803AF2">
            <w:pPr>
              <w:ind w:firstLine="210"/>
            </w:pPr>
            <w:r w:rsidRPr="005F592D">
              <w:t>広報チラシ作成、</w:t>
            </w:r>
            <w:r w:rsidR="00803AF2">
              <w:rPr>
                <w:rFonts w:hint="eastAsia"/>
              </w:rPr>
              <w:t>ランディングページ</w:t>
            </w:r>
            <w:r w:rsidRPr="005F592D">
              <w:t>構築、</w:t>
            </w:r>
            <w:r w:rsidR="00803AF2" w:rsidRPr="00803AF2">
              <w:t>参加企業への事前ヒアリング</w:t>
            </w:r>
          </w:p>
          <w:p w14:paraId="729A0BE0" w14:textId="1534FC1D" w:rsidR="00313464" w:rsidRPr="00803AF2" w:rsidRDefault="00313464" w:rsidP="001D33C4">
            <w:pPr>
              <w:ind w:firstLine="210"/>
            </w:pPr>
          </w:p>
        </w:tc>
        <w:tc>
          <w:tcPr>
            <w:tcW w:w="1992" w:type="dxa"/>
          </w:tcPr>
          <w:p w14:paraId="1AC68FE8" w14:textId="77777777" w:rsidR="00313464" w:rsidRDefault="00313464" w:rsidP="001D33C4">
            <w:pPr>
              <w:ind w:firstLine="210"/>
            </w:pPr>
            <w:r w:rsidRPr="0018657E">
              <w:t>研修、ワークショップ</w:t>
            </w:r>
          </w:p>
        </w:tc>
        <w:tc>
          <w:tcPr>
            <w:tcW w:w="1993" w:type="dxa"/>
          </w:tcPr>
          <w:p w14:paraId="4E8B70C0" w14:textId="77777777" w:rsidR="00313464" w:rsidRDefault="00313464" w:rsidP="001D33C4">
            <w:pPr>
              <w:ind w:firstLine="210"/>
            </w:pPr>
            <w:r w:rsidRPr="0018657E">
              <w:t>PoC</w:t>
            </w:r>
            <w:r w:rsidRPr="0018657E">
              <w:t>計画策定、プロトタイプ開発、伴走支援、実証環境提供</w:t>
            </w:r>
          </w:p>
        </w:tc>
      </w:tr>
      <w:tr w:rsidR="00313464" w14:paraId="3937D72B" w14:textId="77777777" w:rsidTr="001D33C4">
        <w:trPr>
          <w:jc w:val="center"/>
        </w:trPr>
        <w:tc>
          <w:tcPr>
            <w:tcW w:w="1792" w:type="dxa"/>
          </w:tcPr>
          <w:p w14:paraId="55DBB072" w14:textId="77777777" w:rsidR="00313464" w:rsidRDefault="00313464" w:rsidP="001D33C4">
            <w:pPr>
              <w:ind w:firstLine="210"/>
            </w:pPr>
            <w:r w:rsidRPr="0018657E">
              <w:t>対象</w:t>
            </w:r>
          </w:p>
        </w:tc>
        <w:tc>
          <w:tcPr>
            <w:tcW w:w="1992" w:type="dxa"/>
          </w:tcPr>
          <w:p w14:paraId="680CF19C" w14:textId="57276440" w:rsidR="00313464" w:rsidRPr="0018657E" w:rsidRDefault="00313464" w:rsidP="001D33C4">
            <w:pPr>
              <w:ind w:firstLine="210"/>
            </w:pPr>
            <w:r>
              <w:rPr>
                <w:rFonts w:hint="eastAsia"/>
              </w:rPr>
              <w:t>参加企業へのヒアリング</w:t>
            </w:r>
          </w:p>
        </w:tc>
        <w:tc>
          <w:tcPr>
            <w:tcW w:w="1992" w:type="dxa"/>
          </w:tcPr>
          <w:p w14:paraId="539DD299" w14:textId="77777777" w:rsidR="00313464" w:rsidRDefault="00313464" w:rsidP="001D33C4">
            <w:pPr>
              <w:ind w:firstLine="210"/>
            </w:pPr>
            <w:r w:rsidRPr="0018657E">
              <w:t>参加企業の担当者</w:t>
            </w:r>
          </w:p>
        </w:tc>
        <w:tc>
          <w:tcPr>
            <w:tcW w:w="1993" w:type="dxa"/>
          </w:tcPr>
          <w:p w14:paraId="68A52B1F" w14:textId="77777777" w:rsidR="00313464" w:rsidRPr="00E177F6" w:rsidRDefault="00313464" w:rsidP="001D33C4">
            <w:pPr>
              <w:ind w:firstLine="210"/>
            </w:pPr>
            <w:r w:rsidRPr="00E177F6">
              <w:t>Phase1</w:t>
            </w:r>
            <w:r w:rsidRPr="00E177F6">
              <w:t>に参加した企業の担当者及び</w:t>
            </w:r>
            <w:r w:rsidRPr="00E177F6">
              <w:t>PoC</w:t>
            </w:r>
            <w:r w:rsidRPr="00E177F6">
              <w:t>の実施に必要な関係者</w:t>
            </w:r>
          </w:p>
          <w:p w14:paraId="2374218D" w14:textId="77777777" w:rsidR="00313464" w:rsidRPr="00E177F6" w:rsidRDefault="00313464" w:rsidP="001D33C4">
            <w:pPr>
              <w:ind w:firstLine="210"/>
            </w:pPr>
          </w:p>
        </w:tc>
      </w:tr>
      <w:tr w:rsidR="00313464" w14:paraId="73DB9FE3" w14:textId="77777777" w:rsidTr="001D33C4">
        <w:trPr>
          <w:jc w:val="center"/>
        </w:trPr>
        <w:tc>
          <w:tcPr>
            <w:tcW w:w="1792" w:type="dxa"/>
          </w:tcPr>
          <w:p w14:paraId="2E466843" w14:textId="77777777" w:rsidR="00313464" w:rsidRDefault="00313464" w:rsidP="001D33C4">
            <w:pPr>
              <w:ind w:firstLine="210"/>
            </w:pPr>
            <w:r w:rsidRPr="0018657E">
              <w:t>アプローチ</w:t>
            </w:r>
          </w:p>
        </w:tc>
        <w:tc>
          <w:tcPr>
            <w:tcW w:w="1992" w:type="dxa"/>
          </w:tcPr>
          <w:p w14:paraId="5E1A8B6F" w14:textId="77777777" w:rsidR="00313464" w:rsidRPr="0018657E" w:rsidRDefault="00313464" w:rsidP="001D33C4">
            <w:pPr>
              <w:ind w:firstLine="210"/>
            </w:pPr>
            <w:r w:rsidRPr="005F592D">
              <w:t>企業募集、課題把握、ニーズ分析、データ状況整理</w:t>
            </w:r>
          </w:p>
        </w:tc>
        <w:tc>
          <w:tcPr>
            <w:tcW w:w="1992" w:type="dxa"/>
          </w:tcPr>
          <w:p w14:paraId="3B640AE6" w14:textId="77777777" w:rsidR="00313464" w:rsidRDefault="00313464" w:rsidP="001D33C4">
            <w:pPr>
              <w:ind w:firstLine="210"/>
            </w:pPr>
            <w:r w:rsidRPr="0018657E">
              <w:t>課題整理・データ理解・アイデア創出・</w:t>
            </w:r>
            <w:r w:rsidRPr="0018657E">
              <w:t>AI</w:t>
            </w:r>
            <w:r w:rsidRPr="0018657E">
              <w:t>スキル習得</w:t>
            </w:r>
          </w:p>
        </w:tc>
        <w:tc>
          <w:tcPr>
            <w:tcW w:w="1993" w:type="dxa"/>
          </w:tcPr>
          <w:p w14:paraId="0802F0C6" w14:textId="77777777" w:rsidR="00313464" w:rsidRDefault="00313464" w:rsidP="001D33C4">
            <w:pPr>
              <w:ind w:firstLine="210"/>
            </w:pPr>
            <w:r w:rsidRPr="0018657E">
              <w:t>実装・検証・改善・成果創出</w:t>
            </w:r>
          </w:p>
        </w:tc>
      </w:tr>
      <w:tr w:rsidR="00313464" w14:paraId="7C1A381B" w14:textId="77777777" w:rsidTr="001D33C4">
        <w:trPr>
          <w:jc w:val="center"/>
        </w:trPr>
        <w:tc>
          <w:tcPr>
            <w:tcW w:w="1792" w:type="dxa"/>
          </w:tcPr>
          <w:p w14:paraId="4B91BE00" w14:textId="77777777" w:rsidR="00313464" w:rsidRDefault="00313464" w:rsidP="001D33C4">
            <w:pPr>
              <w:ind w:firstLine="210"/>
            </w:pPr>
            <w:r w:rsidRPr="0018657E">
              <w:t>主な</w:t>
            </w:r>
            <w:r>
              <w:rPr>
                <w:rFonts w:hint="eastAsia"/>
              </w:rPr>
              <w:t>作成資料</w:t>
            </w:r>
          </w:p>
        </w:tc>
        <w:tc>
          <w:tcPr>
            <w:tcW w:w="1992" w:type="dxa"/>
          </w:tcPr>
          <w:p w14:paraId="3132EDA1" w14:textId="77777777" w:rsidR="00313464" w:rsidRPr="0018657E" w:rsidRDefault="00313464" w:rsidP="001D33C4">
            <w:pPr>
              <w:ind w:firstLine="210"/>
            </w:pPr>
            <w:r w:rsidRPr="005F592D">
              <w:t>広報チラシ、ランディングページ、ヒアリング結果</w:t>
            </w:r>
            <w:r>
              <w:rPr>
                <w:rFonts w:hint="eastAsia"/>
              </w:rPr>
              <w:t>報告書</w:t>
            </w:r>
          </w:p>
        </w:tc>
        <w:tc>
          <w:tcPr>
            <w:tcW w:w="1992" w:type="dxa"/>
          </w:tcPr>
          <w:p w14:paraId="09D2F4FC" w14:textId="77777777" w:rsidR="00313464" w:rsidRDefault="00313464" w:rsidP="001D33C4">
            <w:pPr>
              <w:ind w:firstLine="210"/>
            </w:pPr>
            <w:r>
              <w:rPr>
                <w:rFonts w:hint="eastAsia"/>
              </w:rPr>
              <w:t>研修実施計画書、サービスデザイン、</w:t>
            </w:r>
            <w:r>
              <w:rPr>
                <w:rFonts w:hint="eastAsia"/>
              </w:rPr>
              <w:t>AI</w:t>
            </w:r>
            <w:r>
              <w:rPr>
                <w:rFonts w:hint="eastAsia"/>
              </w:rPr>
              <w:t>ハンズオン研修の研修教材、</w:t>
            </w:r>
            <w:r>
              <w:rPr>
                <w:rFonts w:hint="eastAsia"/>
              </w:rPr>
              <w:t>AI</w:t>
            </w:r>
            <w:r>
              <w:rPr>
                <w:rFonts w:hint="eastAsia"/>
              </w:rPr>
              <w:t>ハンズオンの開発・実証環境の報告書、</w:t>
            </w:r>
            <w:r w:rsidRPr="00926A9D">
              <w:t>企業別</w:t>
            </w:r>
            <w:r w:rsidRPr="00926A9D">
              <w:t>PoC</w:t>
            </w:r>
            <w:r w:rsidRPr="00926A9D">
              <w:t>実施計画書</w:t>
            </w:r>
          </w:p>
        </w:tc>
        <w:tc>
          <w:tcPr>
            <w:tcW w:w="1993" w:type="dxa"/>
          </w:tcPr>
          <w:p w14:paraId="7D0D2390" w14:textId="77777777" w:rsidR="00313464" w:rsidRDefault="00313464" w:rsidP="001D33C4">
            <w:pPr>
              <w:ind w:firstLine="210"/>
            </w:pPr>
            <w:r w:rsidRPr="00926A9D">
              <w:t>プロトタイプ開発及び</w:t>
            </w:r>
            <w:r w:rsidRPr="00926A9D">
              <w:t>PoC</w:t>
            </w:r>
            <w:r w:rsidRPr="00926A9D">
              <w:t>支援</w:t>
            </w:r>
            <w:r>
              <w:rPr>
                <w:rFonts w:hint="eastAsia"/>
              </w:rPr>
              <w:t>のための開発・実証環境の報告書、成果報告会実施報告書</w:t>
            </w:r>
          </w:p>
        </w:tc>
      </w:tr>
      <w:tr w:rsidR="00313464" w14:paraId="13F61781" w14:textId="77777777" w:rsidTr="001D33C4">
        <w:trPr>
          <w:jc w:val="center"/>
        </w:trPr>
        <w:tc>
          <w:tcPr>
            <w:tcW w:w="1792" w:type="dxa"/>
          </w:tcPr>
          <w:p w14:paraId="14E75A20" w14:textId="77777777" w:rsidR="00313464" w:rsidRDefault="00313464" w:rsidP="001D33C4">
            <w:pPr>
              <w:ind w:firstLine="210"/>
            </w:pPr>
            <w:r w:rsidRPr="0018657E">
              <w:t>地域連携要素</w:t>
            </w:r>
          </w:p>
        </w:tc>
        <w:tc>
          <w:tcPr>
            <w:tcW w:w="1992" w:type="dxa"/>
          </w:tcPr>
          <w:p w14:paraId="0A7929E9" w14:textId="77777777" w:rsidR="00313464" w:rsidRPr="005F592D" w:rsidRDefault="00313464" w:rsidP="001D33C4">
            <w:pPr>
              <w:ind w:firstLine="210"/>
            </w:pPr>
            <w:r w:rsidRPr="005F592D">
              <w:t>地域企業の掘り起こし、地域課題の把握</w:t>
            </w:r>
          </w:p>
          <w:p w14:paraId="65499088" w14:textId="77777777" w:rsidR="00313464" w:rsidRPr="005F592D" w:rsidRDefault="00313464" w:rsidP="001D33C4">
            <w:pPr>
              <w:ind w:firstLine="210"/>
            </w:pPr>
          </w:p>
        </w:tc>
        <w:tc>
          <w:tcPr>
            <w:tcW w:w="1992" w:type="dxa"/>
          </w:tcPr>
          <w:p w14:paraId="523A96C9" w14:textId="77777777" w:rsidR="00313464" w:rsidRDefault="00313464" w:rsidP="001D33C4">
            <w:pPr>
              <w:ind w:firstLine="210"/>
            </w:pPr>
            <w:r w:rsidRPr="0018657E">
              <w:t>地域課題の共有、企業間交流、データ活用可能性の整理</w:t>
            </w:r>
          </w:p>
        </w:tc>
        <w:tc>
          <w:tcPr>
            <w:tcW w:w="1993" w:type="dxa"/>
          </w:tcPr>
          <w:p w14:paraId="2CB76DA5" w14:textId="77777777" w:rsidR="00313464" w:rsidRDefault="00313464" w:rsidP="001D33C4">
            <w:pPr>
              <w:ind w:firstLine="210"/>
            </w:pPr>
            <w:r w:rsidRPr="0018657E">
              <w:t>企業間データ連携、共通機能検討、地域構想策定</w:t>
            </w:r>
          </w:p>
        </w:tc>
      </w:tr>
      <w:tr w:rsidR="00313464" w14:paraId="07A410BC" w14:textId="77777777" w:rsidTr="001D33C4">
        <w:trPr>
          <w:jc w:val="center"/>
        </w:trPr>
        <w:tc>
          <w:tcPr>
            <w:tcW w:w="1792" w:type="dxa"/>
          </w:tcPr>
          <w:p w14:paraId="62F06B0E" w14:textId="77777777" w:rsidR="00313464" w:rsidRDefault="00313464" w:rsidP="001D33C4">
            <w:pPr>
              <w:ind w:firstLine="210"/>
            </w:pPr>
            <w:r w:rsidRPr="0018657E">
              <w:t>期待成果</w:t>
            </w:r>
          </w:p>
        </w:tc>
        <w:tc>
          <w:tcPr>
            <w:tcW w:w="1992" w:type="dxa"/>
          </w:tcPr>
          <w:p w14:paraId="3C47E4F5" w14:textId="77777777" w:rsidR="00313464" w:rsidRPr="0018657E" w:rsidRDefault="00313464" w:rsidP="001D33C4">
            <w:pPr>
              <w:ind w:firstLine="210"/>
            </w:pPr>
            <w:r w:rsidRPr="005F592D">
              <w:t>AI</w:t>
            </w:r>
            <w:r w:rsidRPr="005F592D">
              <w:t>活用に意欲的な企業の</w:t>
            </w:r>
            <w:r>
              <w:rPr>
                <w:rFonts w:hint="eastAsia"/>
              </w:rPr>
              <w:t>応募意欲の向上</w:t>
            </w:r>
            <w:r w:rsidRPr="005F592D">
              <w:t>・</w:t>
            </w:r>
            <w:r>
              <w:rPr>
                <w:rFonts w:hint="eastAsia"/>
              </w:rPr>
              <w:t>参加企業の課題の把握</w:t>
            </w:r>
          </w:p>
        </w:tc>
        <w:tc>
          <w:tcPr>
            <w:tcW w:w="1992" w:type="dxa"/>
          </w:tcPr>
          <w:p w14:paraId="2D2761EC" w14:textId="77777777" w:rsidR="00313464" w:rsidRDefault="00313464" w:rsidP="001D33C4">
            <w:pPr>
              <w:ind w:firstLine="210"/>
            </w:pPr>
            <w:r w:rsidRPr="0018657E">
              <w:t>AI</w:t>
            </w:r>
            <w:r w:rsidRPr="0018657E">
              <w:t>を活用して自ら課題解決策を構想できる人材の育成</w:t>
            </w:r>
          </w:p>
        </w:tc>
        <w:tc>
          <w:tcPr>
            <w:tcW w:w="1993" w:type="dxa"/>
          </w:tcPr>
          <w:p w14:paraId="5AE4692F" w14:textId="77777777" w:rsidR="00313464" w:rsidRDefault="00313464" w:rsidP="001D33C4">
            <w:pPr>
              <w:ind w:firstLine="210"/>
            </w:pPr>
            <w:r w:rsidRPr="0018657E">
              <w:t>実践を通じた</w:t>
            </w:r>
            <w:r w:rsidRPr="0018657E">
              <w:t>AX</w:t>
            </w:r>
            <w:r w:rsidRPr="0018657E">
              <w:t>推進力の獲得と地域展開可能な成果の創出</w:t>
            </w:r>
          </w:p>
        </w:tc>
      </w:tr>
    </w:tbl>
    <w:p w14:paraId="15325CFB" w14:textId="77777777" w:rsidR="00313464" w:rsidRPr="00313464" w:rsidRDefault="00313464" w:rsidP="00313464">
      <w:pPr>
        <w:ind w:firstLine="210"/>
      </w:pPr>
    </w:p>
    <w:p w14:paraId="00780C4E" w14:textId="77777777" w:rsidR="003D7502" w:rsidRDefault="003D7502" w:rsidP="00AC385F">
      <w:pPr>
        <w:ind w:firstLineChars="200" w:firstLine="420"/>
        <w:rPr>
          <w:rFonts w:ascii="ＭＳ ゴシック" w:eastAsia="ＭＳ ゴシック" w:hAnsi="ＭＳ ゴシック"/>
          <w:color w:val="7F7F7F"/>
        </w:rPr>
      </w:pPr>
    </w:p>
    <w:p w14:paraId="5A017498" w14:textId="2B75A335" w:rsidR="00313464" w:rsidRDefault="00313464" w:rsidP="00313464">
      <w:pPr>
        <w:pStyle w:val="2"/>
      </w:pPr>
      <w:r w:rsidRPr="00313464">
        <w:t>Phase0: 広報物の作成および企業ヒアリング</w:t>
      </w:r>
    </w:p>
    <w:p w14:paraId="3D7D54CA" w14:textId="3E0D06D3" w:rsidR="00313464" w:rsidRDefault="00313464" w:rsidP="00313464">
      <w:pPr>
        <w:pStyle w:val="3"/>
      </w:pPr>
      <w:r w:rsidRPr="00313464">
        <w:t>広報物の作成</w:t>
      </w:r>
    </w:p>
    <w:p w14:paraId="6E2F3D4A" w14:textId="1972E68F" w:rsidR="00313464" w:rsidRDefault="00313464" w:rsidP="00313464">
      <w:pPr>
        <w:ind w:firstLine="210"/>
      </w:pPr>
      <w:r w:rsidRPr="00313464">
        <w:t>Phase1</w:t>
      </w:r>
      <w:r>
        <w:rPr>
          <w:rFonts w:hint="eastAsia"/>
        </w:rPr>
        <w:t>のワークショップ募集のための広報チラシを作成し、初稿を募集開始日前までに電子データ（</w:t>
      </w:r>
      <w:r>
        <w:rPr>
          <w:rFonts w:hint="eastAsia"/>
        </w:rPr>
        <w:t>PowerPoint</w:t>
      </w:r>
      <w:r>
        <w:rPr>
          <w:rFonts w:hint="eastAsia"/>
        </w:rPr>
        <w:t>、</w:t>
      </w:r>
      <w:r>
        <w:rPr>
          <w:rFonts w:hint="eastAsia"/>
        </w:rPr>
        <w:t xml:space="preserve"> PDF</w:t>
      </w:r>
      <w:r>
        <w:rPr>
          <w:rFonts w:hint="eastAsia"/>
        </w:rPr>
        <w:t>等、）で</w:t>
      </w:r>
      <w:r>
        <w:rPr>
          <w:rFonts w:hint="eastAsia"/>
        </w:rPr>
        <w:t>IPA</w:t>
      </w:r>
      <w:r>
        <w:rPr>
          <w:rFonts w:hint="eastAsia"/>
        </w:rPr>
        <w:t>に提出すること。なお、印刷が必要であれば、受託者において</w:t>
      </w:r>
    </w:p>
    <w:p w14:paraId="2B8BC2DD" w14:textId="77777777" w:rsidR="00313464" w:rsidRDefault="00313464" w:rsidP="00313464">
      <w:pPr>
        <w:ind w:firstLine="210"/>
      </w:pPr>
      <w:r>
        <w:rPr>
          <w:rFonts w:hint="eastAsia"/>
        </w:rPr>
        <w:t>必要部数を用意すること。</w:t>
      </w:r>
    </w:p>
    <w:p w14:paraId="3F1328A8" w14:textId="341F9036" w:rsidR="00313464" w:rsidRDefault="00313464" w:rsidP="00313464">
      <w:pPr>
        <w:ind w:firstLine="210"/>
      </w:pPr>
      <w:r>
        <w:rPr>
          <w:rFonts w:hint="eastAsia"/>
        </w:rPr>
        <w:t>また、プログラムの内容を発信するランディングページを構築すること。ランディングページは、プログラムの募集案内や実施結果など、本業務に関する情報を掲載し、あらかじめ</w:t>
      </w:r>
      <w:r>
        <w:rPr>
          <w:rFonts w:hint="eastAsia"/>
        </w:rPr>
        <w:t>IPA</w:t>
      </w:r>
      <w:r>
        <w:rPr>
          <w:rFonts w:hint="eastAsia"/>
        </w:rPr>
        <w:t>の承諾を得た上で随時更</w:t>
      </w:r>
      <w:r>
        <w:rPr>
          <w:rFonts w:hint="eastAsia"/>
        </w:rPr>
        <w:lastRenderedPageBreak/>
        <w:t>新すること。</w:t>
      </w:r>
    </w:p>
    <w:p w14:paraId="5D0B91DE" w14:textId="77777777" w:rsidR="00313464" w:rsidRPr="00313464" w:rsidRDefault="00313464" w:rsidP="00313464">
      <w:pPr>
        <w:ind w:firstLine="210"/>
      </w:pPr>
    </w:p>
    <w:p w14:paraId="0EE81EA1" w14:textId="1FE7CD83" w:rsidR="00313464" w:rsidRDefault="00313464" w:rsidP="00313464">
      <w:pPr>
        <w:ind w:firstLine="210"/>
      </w:pPr>
      <w:r>
        <w:rPr>
          <w:rFonts w:hint="eastAsia"/>
        </w:rPr>
        <w:t>なお、参加企業の募集、応募受付、選定及び参加決定に係る業務は</w:t>
      </w:r>
      <w:r>
        <w:rPr>
          <w:rFonts w:hint="eastAsia"/>
        </w:rPr>
        <w:t>IPA</w:t>
      </w:r>
      <w:r>
        <w:rPr>
          <w:rFonts w:hint="eastAsia"/>
        </w:rPr>
        <w:t>が実施するものとし、受託者は広報物の作成及び情報発信を行うものとする。</w:t>
      </w:r>
    </w:p>
    <w:p w14:paraId="352B131C" w14:textId="77777777" w:rsidR="00313464" w:rsidRDefault="00313464" w:rsidP="00313464">
      <w:pPr>
        <w:ind w:firstLine="210"/>
      </w:pPr>
    </w:p>
    <w:p w14:paraId="31F93F17" w14:textId="17D9620D" w:rsidR="00313464" w:rsidRDefault="00313464" w:rsidP="00E27572">
      <w:pPr>
        <w:pStyle w:val="3"/>
      </w:pPr>
      <w:r w:rsidRPr="00313464">
        <w:t>事前のヒアリング</w:t>
      </w:r>
    </w:p>
    <w:p w14:paraId="02FF484E" w14:textId="72FA7A00" w:rsidR="00313464" w:rsidRDefault="00313464" w:rsidP="00313464">
      <w:pPr>
        <w:ind w:firstLine="210"/>
      </w:pPr>
      <w:r>
        <w:rPr>
          <w:rFonts w:hint="eastAsia"/>
        </w:rPr>
        <w:t>受託者は、参加企業が決まり次第、フェーズ</w:t>
      </w:r>
      <w:r>
        <w:rPr>
          <w:rFonts w:hint="eastAsia"/>
        </w:rPr>
        <w:t>1</w:t>
      </w:r>
      <w:r>
        <w:rPr>
          <w:rFonts w:hint="eastAsia"/>
        </w:rPr>
        <w:t>の研修開始前に、原則として全ての参加企業に対してヒアリングを実施すること。</w:t>
      </w:r>
    </w:p>
    <w:p w14:paraId="1EDB1F03" w14:textId="77777777" w:rsidR="00313464" w:rsidRDefault="00313464" w:rsidP="00313464">
      <w:pPr>
        <w:ind w:firstLine="210"/>
      </w:pPr>
      <w:r>
        <w:rPr>
          <w:rFonts w:hint="eastAsia"/>
        </w:rPr>
        <w:t>ヒアリングは、参加企業の経営課題、業務課題、</w:t>
      </w:r>
      <w:r>
        <w:rPr>
          <w:rFonts w:hint="eastAsia"/>
        </w:rPr>
        <w:t>AI</w:t>
      </w:r>
      <w:r>
        <w:rPr>
          <w:rFonts w:hint="eastAsia"/>
        </w:rPr>
        <w:t>活用ニーズ及び保有データの状況を把握し、</w:t>
      </w:r>
      <w:r>
        <w:rPr>
          <w:rFonts w:hint="eastAsia"/>
        </w:rPr>
        <w:t>Phase1</w:t>
      </w:r>
      <w:r>
        <w:rPr>
          <w:rFonts w:hint="eastAsia"/>
        </w:rPr>
        <w:t>及び</w:t>
      </w:r>
      <w:r>
        <w:rPr>
          <w:rFonts w:hint="eastAsia"/>
        </w:rPr>
        <w:t>Phase2</w:t>
      </w:r>
      <w:r>
        <w:rPr>
          <w:rFonts w:hint="eastAsia"/>
        </w:rPr>
        <w:t>における支援方針を整理することを目的として実施すること。</w:t>
      </w:r>
    </w:p>
    <w:p w14:paraId="6515F5B5" w14:textId="0544BCCA" w:rsidR="00313464" w:rsidRDefault="00313464" w:rsidP="00313464">
      <w:pPr>
        <w:ind w:firstLine="210"/>
      </w:pPr>
      <w:r>
        <w:rPr>
          <w:rFonts w:hint="eastAsia"/>
        </w:rPr>
        <w:t>ヒアリングでは、少なくとも次の事項を確認し、その結果を企業ごとに整理すること。また、個社の課題のみならず、地域内に共通する課題、共同で活用可能なデータ及び将来的な企業間連携の可能性についても整理すること。</w:t>
      </w:r>
    </w:p>
    <w:p w14:paraId="7FD663AB" w14:textId="77777777" w:rsidR="00313464" w:rsidRDefault="00313464" w:rsidP="00313464">
      <w:pPr>
        <w:ind w:firstLine="210"/>
      </w:pPr>
    </w:p>
    <w:p w14:paraId="41DE73FA" w14:textId="77777777" w:rsidR="00E27572" w:rsidRDefault="00E27572" w:rsidP="004D68A3">
      <w:pPr>
        <w:pStyle w:val="aff"/>
        <w:numPr>
          <w:ilvl w:val="0"/>
          <w:numId w:val="15"/>
        </w:numPr>
        <w:ind w:leftChars="0" w:firstLineChars="0"/>
      </w:pPr>
      <w:r>
        <w:rPr>
          <w:rFonts w:hint="eastAsia"/>
        </w:rPr>
        <w:t>企業概要及び主要業務</w:t>
      </w:r>
    </w:p>
    <w:p w14:paraId="0E140AC6" w14:textId="77777777" w:rsidR="00E27572" w:rsidRDefault="00E27572" w:rsidP="004D68A3">
      <w:pPr>
        <w:pStyle w:val="aff"/>
        <w:numPr>
          <w:ilvl w:val="0"/>
          <w:numId w:val="15"/>
        </w:numPr>
        <w:ind w:leftChars="0" w:firstLineChars="0"/>
      </w:pPr>
      <w:r>
        <w:rPr>
          <w:rFonts w:hint="eastAsia"/>
        </w:rPr>
        <w:t>経営上又は業務上の課題</w:t>
      </w:r>
    </w:p>
    <w:p w14:paraId="31EE1650" w14:textId="77777777" w:rsidR="00E27572" w:rsidRDefault="00E27572" w:rsidP="004D68A3">
      <w:pPr>
        <w:pStyle w:val="aff"/>
        <w:numPr>
          <w:ilvl w:val="0"/>
          <w:numId w:val="15"/>
        </w:numPr>
        <w:ind w:leftChars="0" w:firstLineChars="0"/>
      </w:pPr>
      <w:r>
        <w:rPr>
          <w:rFonts w:hint="eastAsia"/>
        </w:rPr>
        <w:t>AI</w:t>
      </w:r>
      <w:r>
        <w:rPr>
          <w:rFonts w:hint="eastAsia"/>
        </w:rPr>
        <w:t>活用により解決を目指す課題及び想定利用者</w:t>
      </w:r>
    </w:p>
    <w:p w14:paraId="15DAC060" w14:textId="77777777" w:rsidR="00E27572" w:rsidRDefault="00E27572" w:rsidP="004D68A3">
      <w:pPr>
        <w:pStyle w:val="aff"/>
        <w:numPr>
          <w:ilvl w:val="0"/>
          <w:numId w:val="15"/>
        </w:numPr>
        <w:ind w:leftChars="0" w:firstLineChars="0"/>
      </w:pPr>
      <w:r>
        <w:rPr>
          <w:rFonts w:hint="eastAsia"/>
        </w:rPr>
        <w:t>保有するデータの種類、形式、所在、品質及び管理状況</w:t>
      </w:r>
    </w:p>
    <w:p w14:paraId="0412D707" w14:textId="77777777" w:rsidR="00E27572" w:rsidRDefault="00E27572" w:rsidP="004D68A3">
      <w:pPr>
        <w:pStyle w:val="aff"/>
        <w:numPr>
          <w:ilvl w:val="0"/>
          <w:numId w:val="15"/>
        </w:numPr>
        <w:ind w:leftChars="0" w:firstLineChars="0"/>
      </w:pPr>
      <w:r>
        <w:rPr>
          <w:rFonts w:hint="eastAsia"/>
        </w:rPr>
        <w:t>データの機密性及び利用上の制約</w:t>
      </w:r>
    </w:p>
    <w:p w14:paraId="3782BA85" w14:textId="61CFEB34" w:rsidR="00313464" w:rsidRDefault="00E27572" w:rsidP="004D68A3">
      <w:pPr>
        <w:pStyle w:val="aff"/>
        <w:numPr>
          <w:ilvl w:val="0"/>
          <w:numId w:val="15"/>
        </w:numPr>
        <w:ind w:leftChars="0" w:firstLineChars="0"/>
      </w:pPr>
      <w:r>
        <w:rPr>
          <w:rFonts w:hint="eastAsia"/>
        </w:rPr>
        <w:t>他社又は外部データとの連携可能性</w:t>
      </w:r>
    </w:p>
    <w:p w14:paraId="253CD93E" w14:textId="77777777" w:rsidR="00E27572" w:rsidRDefault="00E27572" w:rsidP="00E27572">
      <w:pPr>
        <w:pStyle w:val="aff"/>
        <w:ind w:leftChars="0" w:left="650" w:firstLineChars="0" w:firstLine="0"/>
      </w:pPr>
    </w:p>
    <w:p w14:paraId="2A6B2861" w14:textId="1AF7834B" w:rsidR="00E27572" w:rsidRDefault="00E27572" w:rsidP="00E27572">
      <w:pPr>
        <w:pStyle w:val="2"/>
      </w:pPr>
      <w:r w:rsidRPr="00E27572">
        <w:t>Phase1：サービスデザイン研修・ワークショップ・AIハンズオン研修</w:t>
      </w:r>
    </w:p>
    <w:p w14:paraId="6F86302B" w14:textId="429DD9D7" w:rsidR="00E27572" w:rsidRDefault="00E27572" w:rsidP="00E27572">
      <w:pPr>
        <w:ind w:firstLine="210"/>
      </w:pPr>
      <w:r w:rsidRPr="00E27572">
        <w:t>受託者は、参加企業が自社課題及び保有データへの理解を深め、</w:t>
      </w:r>
      <w:r w:rsidRPr="00E27572">
        <w:t>AI</w:t>
      </w:r>
      <w:r w:rsidRPr="00E27572">
        <w:t>を活用したサービス又は業務改善のアイデアを具体化するとともに、自らプロトタイプを開発・検証できる能力を習得できるよう支援すること。</w:t>
      </w:r>
      <w:r w:rsidRPr="00E27572">
        <w:t>Phase1</w:t>
      </w:r>
      <w:r w:rsidRPr="00E27572">
        <w:t>では、研修及びワークショップを通じて、</w:t>
      </w:r>
      <w:r w:rsidRPr="00E27572">
        <w:t>Phase2</w:t>
      </w:r>
      <w:r w:rsidRPr="00E27572">
        <w:t>で実施する</w:t>
      </w:r>
      <w:r w:rsidRPr="00E27572">
        <w:t>PoC</w:t>
      </w:r>
      <w:r w:rsidRPr="00E27572">
        <w:t>の企画及び実施準備を行うこと。</w:t>
      </w:r>
    </w:p>
    <w:p w14:paraId="6BC4465B" w14:textId="77777777" w:rsidR="00E27572" w:rsidRDefault="00E27572" w:rsidP="00E27572">
      <w:pPr>
        <w:ind w:firstLine="210"/>
      </w:pPr>
    </w:p>
    <w:p w14:paraId="25159C3B" w14:textId="003AB296" w:rsidR="00E27572" w:rsidRDefault="00E27572" w:rsidP="00E27572">
      <w:pPr>
        <w:pStyle w:val="3"/>
      </w:pPr>
      <w:r w:rsidRPr="00E27572">
        <w:t>サービスデザイン研修</w:t>
      </w:r>
    </w:p>
    <w:p w14:paraId="26594BDD" w14:textId="77777777" w:rsidR="00E27572" w:rsidRDefault="00E27572" w:rsidP="00E27572">
      <w:pPr>
        <w:ind w:firstLine="210"/>
      </w:pPr>
      <w:r>
        <w:rPr>
          <w:rFonts w:hint="eastAsia"/>
        </w:rPr>
        <w:t>受託者は、参加企業が自社の経営課題及び業務課題を整理し、</w:t>
      </w:r>
      <w:r>
        <w:rPr>
          <w:rFonts w:hint="eastAsia"/>
        </w:rPr>
        <w:t>AI</w:t>
      </w:r>
      <w:r>
        <w:rPr>
          <w:rFonts w:hint="eastAsia"/>
        </w:rPr>
        <w:t>活用の方向性を検討できるようサービスデザイン研修を実施すること。</w:t>
      </w:r>
    </w:p>
    <w:p w14:paraId="2484F50D" w14:textId="48101AD4" w:rsidR="00E27572" w:rsidRDefault="00E27572" w:rsidP="00E27572">
      <w:pPr>
        <w:ind w:firstLine="210"/>
      </w:pPr>
      <w:r>
        <w:rPr>
          <w:rFonts w:hint="eastAsia"/>
        </w:rPr>
        <w:t>研修では、少なくとも次の内容を含むこと。</w:t>
      </w:r>
    </w:p>
    <w:p w14:paraId="75C7A915" w14:textId="77777777" w:rsidR="00E27572" w:rsidRDefault="00E27572" w:rsidP="00E27572">
      <w:pPr>
        <w:ind w:firstLine="210"/>
      </w:pPr>
    </w:p>
    <w:p w14:paraId="52289F40" w14:textId="77777777" w:rsidR="00E27572" w:rsidRDefault="00E27572" w:rsidP="004D68A3">
      <w:pPr>
        <w:pStyle w:val="aff"/>
        <w:numPr>
          <w:ilvl w:val="0"/>
          <w:numId w:val="16"/>
        </w:numPr>
        <w:ind w:leftChars="0" w:firstLineChars="0"/>
      </w:pPr>
      <w:r>
        <w:rPr>
          <w:rFonts w:hint="eastAsia"/>
        </w:rPr>
        <w:t>経営課題及び業務課題の整理</w:t>
      </w:r>
    </w:p>
    <w:p w14:paraId="7B724C5D" w14:textId="77777777" w:rsidR="00E27572" w:rsidRDefault="00E27572" w:rsidP="004D68A3">
      <w:pPr>
        <w:pStyle w:val="aff"/>
        <w:numPr>
          <w:ilvl w:val="0"/>
          <w:numId w:val="16"/>
        </w:numPr>
        <w:ind w:leftChars="0" w:firstLineChars="0"/>
      </w:pPr>
      <w:r>
        <w:rPr>
          <w:rFonts w:hint="eastAsia"/>
        </w:rPr>
        <w:t>課題の背景及び原因分析</w:t>
      </w:r>
    </w:p>
    <w:p w14:paraId="6AE87E20" w14:textId="77777777" w:rsidR="00E27572" w:rsidRDefault="00E27572" w:rsidP="004D68A3">
      <w:pPr>
        <w:pStyle w:val="aff"/>
        <w:numPr>
          <w:ilvl w:val="0"/>
          <w:numId w:val="16"/>
        </w:numPr>
        <w:ind w:leftChars="0" w:firstLineChars="0"/>
      </w:pPr>
      <w:r>
        <w:rPr>
          <w:rFonts w:hint="eastAsia"/>
        </w:rPr>
        <w:t>利用者及び提供価値の明確化</w:t>
      </w:r>
    </w:p>
    <w:p w14:paraId="743B72A7" w14:textId="77777777" w:rsidR="00E27572" w:rsidRDefault="00E27572" w:rsidP="004D68A3">
      <w:pPr>
        <w:pStyle w:val="aff"/>
        <w:numPr>
          <w:ilvl w:val="0"/>
          <w:numId w:val="16"/>
        </w:numPr>
        <w:ind w:leftChars="0" w:firstLineChars="0"/>
      </w:pPr>
      <w:r>
        <w:rPr>
          <w:rFonts w:hint="eastAsia"/>
        </w:rPr>
        <w:t>AI</w:t>
      </w:r>
      <w:r>
        <w:rPr>
          <w:rFonts w:hint="eastAsia"/>
        </w:rPr>
        <w:t>活用テーマの検討</w:t>
      </w:r>
    </w:p>
    <w:p w14:paraId="27AA7990" w14:textId="77777777" w:rsidR="00E27572" w:rsidRDefault="00E27572" w:rsidP="004D68A3">
      <w:pPr>
        <w:pStyle w:val="aff"/>
        <w:numPr>
          <w:ilvl w:val="0"/>
          <w:numId w:val="16"/>
        </w:numPr>
        <w:ind w:leftChars="0" w:firstLineChars="0"/>
      </w:pPr>
      <w:r>
        <w:rPr>
          <w:rFonts w:hint="eastAsia"/>
        </w:rPr>
        <w:t>サービスアイデアの創出</w:t>
      </w:r>
    </w:p>
    <w:p w14:paraId="4EE2B59C" w14:textId="52065DC2" w:rsidR="00E27572" w:rsidRPr="00E27572" w:rsidRDefault="00E27572" w:rsidP="004D68A3">
      <w:pPr>
        <w:pStyle w:val="aff"/>
        <w:numPr>
          <w:ilvl w:val="0"/>
          <w:numId w:val="16"/>
        </w:numPr>
        <w:ind w:leftChars="0" w:firstLineChars="0"/>
      </w:pPr>
      <w:r>
        <w:rPr>
          <w:rFonts w:hint="eastAsia"/>
        </w:rPr>
        <w:t>ユースケースの整理</w:t>
      </w:r>
    </w:p>
    <w:p w14:paraId="3339CA65" w14:textId="77777777" w:rsidR="00313464" w:rsidRDefault="00313464" w:rsidP="00313464">
      <w:pPr>
        <w:ind w:firstLine="210"/>
      </w:pPr>
    </w:p>
    <w:p w14:paraId="6C92D69D" w14:textId="77777777" w:rsidR="00E27572" w:rsidRDefault="00E27572" w:rsidP="00E27572">
      <w:pPr>
        <w:ind w:firstLine="210"/>
      </w:pPr>
      <w:r>
        <w:rPr>
          <w:rFonts w:hint="eastAsia"/>
        </w:rPr>
        <w:t>受託者は、参加企業が</w:t>
      </w:r>
      <w:r>
        <w:rPr>
          <w:rFonts w:hint="eastAsia"/>
        </w:rPr>
        <w:t>AI</w:t>
      </w:r>
      <w:r>
        <w:rPr>
          <w:rFonts w:hint="eastAsia"/>
        </w:rPr>
        <w:t>活用の対象となる業務課題を設定し、解決策の方向性を明確化できるよう支援すること。</w:t>
      </w:r>
    </w:p>
    <w:p w14:paraId="778E8C7B" w14:textId="77777777" w:rsidR="00E27572" w:rsidRDefault="00E27572" w:rsidP="00313464">
      <w:pPr>
        <w:ind w:firstLine="210"/>
      </w:pPr>
    </w:p>
    <w:p w14:paraId="19963937" w14:textId="1871EF08" w:rsidR="00E27572" w:rsidRDefault="00E27572" w:rsidP="00E27572">
      <w:pPr>
        <w:pStyle w:val="3"/>
      </w:pPr>
      <w:r w:rsidRPr="00E27572">
        <w:t>ワークショップ</w:t>
      </w:r>
    </w:p>
    <w:p w14:paraId="4BF0C1C0" w14:textId="77777777" w:rsidR="00E27572" w:rsidRDefault="00E27572" w:rsidP="00E27572">
      <w:pPr>
        <w:ind w:firstLine="210"/>
      </w:pPr>
      <w:r>
        <w:rPr>
          <w:rFonts w:hint="eastAsia"/>
        </w:rPr>
        <w:t>受託者は、サービスデザイン研修の結果を踏まえ、参加企業が</w:t>
      </w:r>
      <w:r>
        <w:rPr>
          <w:rFonts w:hint="eastAsia"/>
        </w:rPr>
        <w:t>AI</w:t>
      </w:r>
      <w:r>
        <w:rPr>
          <w:rFonts w:hint="eastAsia"/>
        </w:rPr>
        <w:t>活用アイデアを具体化し、</w:t>
      </w:r>
      <w:r>
        <w:rPr>
          <w:rFonts w:hint="eastAsia"/>
        </w:rPr>
        <w:t>PoC</w:t>
      </w:r>
      <w:r>
        <w:rPr>
          <w:rFonts w:hint="eastAsia"/>
        </w:rPr>
        <w:t>候補テーマを整理するためのワークショップを実施すること。</w:t>
      </w:r>
    </w:p>
    <w:p w14:paraId="606D8348" w14:textId="06BF433E" w:rsidR="00E27572" w:rsidRDefault="00E27572" w:rsidP="00E27572">
      <w:pPr>
        <w:ind w:firstLine="210"/>
      </w:pPr>
      <w:r>
        <w:rPr>
          <w:rFonts w:hint="eastAsia"/>
        </w:rPr>
        <w:t>ワークショップでは、少なくとも次の内容を含むこと。</w:t>
      </w:r>
    </w:p>
    <w:p w14:paraId="5667C0E8" w14:textId="77777777" w:rsidR="00E27572" w:rsidRDefault="00E27572" w:rsidP="00E27572">
      <w:pPr>
        <w:ind w:firstLine="210"/>
      </w:pPr>
    </w:p>
    <w:p w14:paraId="73E30023" w14:textId="77777777" w:rsidR="00E27572" w:rsidRDefault="00E27572" w:rsidP="004D68A3">
      <w:pPr>
        <w:pStyle w:val="aff"/>
        <w:numPr>
          <w:ilvl w:val="0"/>
          <w:numId w:val="17"/>
        </w:numPr>
        <w:ind w:leftChars="0" w:firstLineChars="0"/>
      </w:pPr>
      <w:r>
        <w:rPr>
          <w:rFonts w:hint="eastAsia"/>
        </w:rPr>
        <w:t>サービスアイデアの具体化</w:t>
      </w:r>
    </w:p>
    <w:p w14:paraId="66892298" w14:textId="77777777" w:rsidR="00E27572" w:rsidRDefault="00E27572" w:rsidP="004D68A3">
      <w:pPr>
        <w:pStyle w:val="aff"/>
        <w:numPr>
          <w:ilvl w:val="0"/>
          <w:numId w:val="17"/>
        </w:numPr>
        <w:ind w:leftChars="0" w:firstLineChars="0"/>
      </w:pPr>
      <w:r>
        <w:rPr>
          <w:rFonts w:hint="eastAsia"/>
        </w:rPr>
        <w:t>想定利用者及び利用場面の整理</w:t>
      </w:r>
    </w:p>
    <w:p w14:paraId="36010001" w14:textId="77777777" w:rsidR="00E27572" w:rsidRDefault="00E27572" w:rsidP="004D68A3">
      <w:pPr>
        <w:pStyle w:val="aff"/>
        <w:numPr>
          <w:ilvl w:val="0"/>
          <w:numId w:val="17"/>
        </w:numPr>
        <w:ind w:leftChars="0" w:firstLineChars="0"/>
      </w:pPr>
      <w:r>
        <w:rPr>
          <w:rFonts w:hint="eastAsia"/>
        </w:rPr>
        <w:t>業務フロー及びユースケースの整理</w:t>
      </w:r>
    </w:p>
    <w:p w14:paraId="5F69F795" w14:textId="77777777" w:rsidR="00E27572" w:rsidRDefault="00E27572" w:rsidP="004D68A3">
      <w:pPr>
        <w:pStyle w:val="aff"/>
        <w:numPr>
          <w:ilvl w:val="0"/>
          <w:numId w:val="17"/>
        </w:numPr>
        <w:ind w:leftChars="0" w:firstLineChars="0"/>
      </w:pPr>
      <w:r>
        <w:rPr>
          <w:rFonts w:hint="eastAsia"/>
        </w:rPr>
        <w:t>活用するデータ及びデータ活用方法の検討</w:t>
      </w:r>
    </w:p>
    <w:p w14:paraId="7F4C0B6E" w14:textId="77777777" w:rsidR="00E27572" w:rsidRDefault="00E27572" w:rsidP="004D68A3">
      <w:pPr>
        <w:pStyle w:val="aff"/>
        <w:numPr>
          <w:ilvl w:val="0"/>
          <w:numId w:val="17"/>
        </w:numPr>
        <w:ind w:leftChars="0" w:firstLineChars="0"/>
      </w:pPr>
      <w:r>
        <w:rPr>
          <w:rFonts w:hint="eastAsia"/>
        </w:rPr>
        <w:t>プロトタイプの構想検討</w:t>
      </w:r>
    </w:p>
    <w:p w14:paraId="3F71A121" w14:textId="235F8847" w:rsidR="00E27572" w:rsidRDefault="00E27572" w:rsidP="004D68A3">
      <w:pPr>
        <w:pStyle w:val="aff"/>
        <w:numPr>
          <w:ilvl w:val="0"/>
          <w:numId w:val="17"/>
        </w:numPr>
        <w:ind w:leftChars="0" w:firstLineChars="0"/>
      </w:pPr>
      <w:r>
        <w:rPr>
          <w:rFonts w:hint="eastAsia"/>
        </w:rPr>
        <w:t>PoC</w:t>
      </w:r>
      <w:r>
        <w:rPr>
          <w:rFonts w:hint="eastAsia"/>
        </w:rPr>
        <w:t>テーマ及び検証仮説の整理</w:t>
      </w:r>
    </w:p>
    <w:p w14:paraId="4235343B" w14:textId="77777777" w:rsidR="00E27572" w:rsidRDefault="00E27572" w:rsidP="00E27572">
      <w:pPr>
        <w:ind w:firstLine="210"/>
      </w:pPr>
    </w:p>
    <w:p w14:paraId="542E135E" w14:textId="77777777" w:rsidR="00E27572" w:rsidRDefault="00E27572" w:rsidP="00E27572">
      <w:pPr>
        <w:ind w:firstLine="210"/>
      </w:pPr>
    </w:p>
    <w:p w14:paraId="1EB70480" w14:textId="77777777" w:rsidR="00E27572" w:rsidRDefault="00E27572" w:rsidP="00E27572">
      <w:pPr>
        <w:ind w:firstLine="210"/>
      </w:pPr>
      <w:r>
        <w:rPr>
          <w:rFonts w:hint="eastAsia"/>
        </w:rPr>
        <w:t>また、参加企業同士及び地域関係者との意見交換を通じて、企業間連携及び地域展開の可能性についても検討すること。</w:t>
      </w:r>
    </w:p>
    <w:p w14:paraId="7B3B81EF" w14:textId="47319379" w:rsidR="00E27572" w:rsidRDefault="00E27572" w:rsidP="00E27572">
      <w:pPr>
        <w:pStyle w:val="3"/>
      </w:pPr>
      <w:r w:rsidRPr="00E27572">
        <w:t>AIハンズオン研修</w:t>
      </w:r>
    </w:p>
    <w:p w14:paraId="6D9C53E9" w14:textId="77777777" w:rsidR="00E27572" w:rsidRDefault="00E27572" w:rsidP="00E27572">
      <w:pPr>
        <w:ind w:firstLine="210"/>
      </w:pPr>
      <w:r>
        <w:rPr>
          <w:rFonts w:hint="eastAsia"/>
        </w:rPr>
        <w:t>受託者は、参加企業が自社課題を起点として</w:t>
      </w:r>
      <w:r>
        <w:rPr>
          <w:rFonts w:hint="eastAsia"/>
        </w:rPr>
        <w:t>AI</w:t>
      </w:r>
      <w:r>
        <w:rPr>
          <w:rFonts w:hint="eastAsia"/>
        </w:rPr>
        <w:t>活用の方向性を整理し、自らプロトタイプを作成できる能力を習得するための実践型研修を実施すること。</w:t>
      </w:r>
    </w:p>
    <w:p w14:paraId="7ABDACF6" w14:textId="77777777" w:rsidR="00E27572" w:rsidRDefault="00E27572" w:rsidP="00E27572">
      <w:pPr>
        <w:ind w:firstLine="210"/>
      </w:pPr>
      <w:r>
        <w:rPr>
          <w:rFonts w:hint="eastAsia"/>
        </w:rPr>
        <w:t>研修は講義のみで構成するのではなく、参加者が実際に</w:t>
      </w:r>
      <w:r>
        <w:rPr>
          <w:rFonts w:hint="eastAsia"/>
        </w:rPr>
        <w:t>AI</w:t>
      </w:r>
      <w:r>
        <w:rPr>
          <w:rFonts w:hint="eastAsia"/>
        </w:rPr>
        <w:t>ツール、開発環境及び自社課題を用いて手を動かしながら学ぶハンズオン形式を中心とすること。</w:t>
      </w:r>
    </w:p>
    <w:p w14:paraId="7CB7EB8F" w14:textId="1B5845FF" w:rsidR="00E27572" w:rsidRDefault="00E27572" w:rsidP="00E27572">
      <w:pPr>
        <w:ind w:firstLine="210"/>
      </w:pPr>
      <w:r>
        <w:rPr>
          <w:rFonts w:hint="eastAsia"/>
        </w:rPr>
        <w:t>研修内容には、少なくとも以下の事項を含めること。</w:t>
      </w:r>
    </w:p>
    <w:p w14:paraId="2BBBDFFD" w14:textId="77777777" w:rsidR="00E27572" w:rsidRDefault="00E27572" w:rsidP="00E27572">
      <w:pPr>
        <w:ind w:firstLine="210"/>
      </w:pPr>
    </w:p>
    <w:p w14:paraId="6483DC8D" w14:textId="77777777" w:rsidR="00E27572" w:rsidRDefault="00E27572" w:rsidP="004D68A3">
      <w:pPr>
        <w:pStyle w:val="aff"/>
        <w:numPr>
          <w:ilvl w:val="0"/>
          <w:numId w:val="18"/>
        </w:numPr>
        <w:ind w:leftChars="0" w:firstLineChars="0"/>
      </w:pPr>
      <w:r>
        <w:rPr>
          <w:rFonts w:hint="eastAsia"/>
        </w:rPr>
        <w:t>AI</w:t>
      </w:r>
      <w:r>
        <w:rPr>
          <w:rFonts w:hint="eastAsia"/>
        </w:rPr>
        <w:t>及び生成</w:t>
      </w:r>
      <w:r>
        <w:rPr>
          <w:rFonts w:hint="eastAsia"/>
        </w:rPr>
        <w:t>AI</w:t>
      </w:r>
      <w:r>
        <w:rPr>
          <w:rFonts w:hint="eastAsia"/>
        </w:rPr>
        <w:t>の基礎</w:t>
      </w:r>
    </w:p>
    <w:p w14:paraId="31B0F3F3" w14:textId="77777777" w:rsidR="00E27572" w:rsidRDefault="00E27572" w:rsidP="004D68A3">
      <w:pPr>
        <w:pStyle w:val="aff"/>
        <w:numPr>
          <w:ilvl w:val="0"/>
          <w:numId w:val="18"/>
        </w:numPr>
        <w:ind w:leftChars="0" w:firstLineChars="0"/>
      </w:pPr>
      <w:r>
        <w:rPr>
          <w:rFonts w:hint="eastAsia"/>
        </w:rPr>
        <w:t>AI</w:t>
      </w:r>
      <w:r>
        <w:rPr>
          <w:rFonts w:hint="eastAsia"/>
        </w:rPr>
        <w:t>活用に適した業務課題の抽出及び整理</w:t>
      </w:r>
    </w:p>
    <w:p w14:paraId="6C8B8C3D" w14:textId="77777777" w:rsidR="00E27572" w:rsidRDefault="00E27572" w:rsidP="004D68A3">
      <w:pPr>
        <w:pStyle w:val="aff"/>
        <w:numPr>
          <w:ilvl w:val="0"/>
          <w:numId w:val="18"/>
        </w:numPr>
        <w:ind w:leftChars="0" w:firstLineChars="0"/>
      </w:pPr>
      <w:r>
        <w:rPr>
          <w:rFonts w:hint="eastAsia"/>
        </w:rPr>
        <w:t>利用者及び提供価値の具体化</w:t>
      </w:r>
    </w:p>
    <w:p w14:paraId="408FEDA1" w14:textId="77777777" w:rsidR="00E27572" w:rsidRDefault="00E27572" w:rsidP="004D68A3">
      <w:pPr>
        <w:pStyle w:val="aff"/>
        <w:numPr>
          <w:ilvl w:val="0"/>
          <w:numId w:val="18"/>
        </w:numPr>
        <w:ind w:leftChars="0" w:firstLineChars="0"/>
      </w:pPr>
      <w:r>
        <w:rPr>
          <w:rFonts w:hint="eastAsia"/>
        </w:rPr>
        <w:t>サービスデザイン及びユースケース設計</w:t>
      </w:r>
    </w:p>
    <w:p w14:paraId="6C9C21DC" w14:textId="77777777" w:rsidR="00E27572" w:rsidRDefault="00E27572" w:rsidP="004D68A3">
      <w:pPr>
        <w:pStyle w:val="aff"/>
        <w:numPr>
          <w:ilvl w:val="0"/>
          <w:numId w:val="18"/>
        </w:numPr>
        <w:ind w:leftChars="0" w:firstLineChars="0"/>
      </w:pPr>
      <w:r>
        <w:rPr>
          <w:rFonts w:hint="eastAsia"/>
        </w:rPr>
        <w:t>AI</w:t>
      </w:r>
      <w:r>
        <w:rPr>
          <w:rFonts w:hint="eastAsia"/>
        </w:rPr>
        <w:t>を活用し自然言語を活用したプロトタイピング</w:t>
      </w:r>
    </w:p>
    <w:p w14:paraId="3CCBF619" w14:textId="77777777" w:rsidR="00E27572" w:rsidRDefault="00E27572" w:rsidP="004D68A3">
      <w:pPr>
        <w:pStyle w:val="aff"/>
        <w:numPr>
          <w:ilvl w:val="0"/>
          <w:numId w:val="18"/>
        </w:numPr>
        <w:ind w:leftChars="0" w:firstLineChars="0"/>
      </w:pPr>
      <w:r>
        <w:rPr>
          <w:rFonts w:hint="eastAsia"/>
        </w:rPr>
        <w:t>プロンプト、ワークフロー及び</w:t>
      </w:r>
      <w:r>
        <w:rPr>
          <w:rFonts w:hint="eastAsia"/>
        </w:rPr>
        <w:t>AI</w:t>
      </w:r>
      <w:r>
        <w:rPr>
          <w:rFonts w:hint="eastAsia"/>
        </w:rPr>
        <w:t>エージェント等の設計</w:t>
      </w:r>
    </w:p>
    <w:p w14:paraId="77ACFC9D" w14:textId="77777777" w:rsidR="00E27572" w:rsidRDefault="00E27572" w:rsidP="004D68A3">
      <w:pPr>
        <w:pStyle w:val="aff"/>
        <w:numPr>
          <w:ilvl w:val="0"/>
          <w:numId w:val="18"/>
        </w:numPr>
        <w:ind w:leftChars="0" w:firstLineChars="0"/>
      </w:pPr>
      <w:r>
        <w:rPr>
          <w:rFonts w:hint="eastAsia"/>
        </w:rPr>
        <w:t>データの収集、整理、品質確認及び利用判断</w:t>
      </w:r>
    </w:p>
    <w:p w14:paraId="42640394" w14:textId="77777777" w:rsidR="00E27572" w:rsidRDefault="00E27572" w:rsidP="004D68A3">
      <w:pPr>
        <w:pStyle w:val="aff"/>
        <w:numPr>
          <w:ilvl w:val="0"/>
          <w:numId w:val="18"/>
        </w:numPr>
        <w:ind w:leftChars="0" w:firstLineChars="0"/>
      </w:pPr>
      <w:r>
        <w:rPr>
          <w:rFonts w:hint="eastAsia"/>
        </w:rPr>
        <w:t>情報セキュリティ、個人情報及び知的財産等の留意事項</w:t>
      </w:r>
    </w:p>
    <w:p w14:paraId="11EA1804" w14:textId="77777777" w:rsidR="00E27572" w:rsidRDefault="00E27572" w:rsidP="004D68A3">
      <w:pPr>
        <w:pStyle w:val="aff"/>
        <w:numPr>
          <w:ilvl w:val="0"/>
          <w:numId w:val="18"/>
        </w:numPr>
        <w:ind w:leftChars="0" w:firstLineChars="0"/>
      </w:pPr>
      <w:r>
        <w:rPr>
          <w:rFonts w:hint="eastAsia"/>
        </w:rPr>
        <w:t>プロトタイプの評価及び改善</w:t>
      </w:r>
    </w:p>
    <w:p w14:paraId="70EDE2B4" w14:textId="5CA7FD5C" w:rsidR="00E27572" w:rsidRDefault="00E27572" w:rsidP="004D68A3">
      <w:pPr>
        <w:pStyle w:val="aff"/>
        <w:numPr>
          <w:ilvl w:val="0"/>
          <w:numId w:val="18"/>
        </w:numPr>
        <w:ind w:leftChars="0" w:firstLineChars="0"/>
      </w:pPr>
      <w:r>
        <w:rPr>
          <w:rFonts w:hint="eastAsia"/>
        </w:rPr>
        <w:t>PoC</w:t>
      </w:r>
      <w:r>
        <w:rPr>
          <w:rFonts w:hint="eastAsia"/>
        </w:rPr>
        <w:t>計画及び成果指標の設定</w:t>
      </w:r>
    </w:p>
    <w:p w14:paraId="4EB5B1C2" w14:textId="77777777" w:rsidR="00E27572" w:rsidRDefault="00E27572" w:rsidP="00E27572">
      <w:pPr>
        <w:ind w:firstLine="210"/>
      </w:pPr>
    </w:p>
    <w:p w14:paraId="0E660B25" w14:textId="613B8C9C" w:rsidR="00E27572" w:rsidRDefault="00E27572" w:rsidP="00E27572">
      <w:pPr>
        <w:ind w:firstLine="210"/>
      </w:pPr>
      <w:r>
        <w:rPr>
          <w:rFonts w:hint="eastAsia"/>
        </w:rPr>
        <w:t>受託者は、参加企業が研修終了時点で</w:t>
      </w:r>
      <w:r>
        <w:rPr>
          <w:rFonts w:hint="eastAsia"/>
        </w:rPr>
        <w:t>PoC</w:t>
      </w:r>
      <w:r>
        <w:rPr>
          <w:rFonts w:hint="eastAsia"/>
        </w:rPr>
        <w:t>対象テーマを選定できるレベルまでアイデアを具体化できるよう支援すること。また研修最終日に参加者同士で作成したものを共有する</w:t>
      </w:r>
      <w:r w:rsidR="00B84C78">
        <w:rPr>
          <w:rFonts w:hint="eastAsia"/>
        </w:rPr>
        <w:t>P</w:t>
      </w:r>
      <w:r w:rsidR="00803AF2">
        <w:rPr>
          <w:rFonts w:hint="eastAsia"/>
        </w:rPr>
        <w:t>hase1</w:t>
      </w:r>
      <w:r>
        <w:rPr>
          <w:rFonts w:hint="eastAsia"/>
        </w:rPr>
        <w:t>成果報告会を設けること。</w:t>
      </w:r>
    </w:p>
    <w:p w14:paraId="48231CA2" w14:textId="77777777" w:rsidR="00E27572" w:rsidRDefault="00E27572" w:rsidP="00E27572">
      <w:pPr>
        <w:ind w:firstLine="210"/>
      </w:pPr>
    </w:p>
    <w:p w14:paraId="40E0BD0B" w14:textId="77777777" w:rsidR="00E27572" w:rsidRDefault="00E27572" w:rsidP="00CB0C30">
      <w:pPr>
        <w:ind w:firstLineChars="47" w:firstLine="99"/>
      </w:pPr>
    </w:p>
    <w:p w14:paraId="760BE29E" w14:textId="7D34016F" w:rsidR="00E27572" w:rsidRPr="00E27572" w:rsidRDefault="00CB0C30" w:rsidP="00CB0C30">
      <w:pPr>
        <w:pStyle w:val="3"/>
      </w:pPr>
      <w:r w:rsidRPr="00CB0C30">
        <w:t>講師及び技術支援体制</w:t>
      </w:r>
    </w:p>
    <w:p w14:paraId="6EC5DA36" w14:textId="77777777" w:rsidR="00CB0C30" w:rsidRDefault="00CB0C30" w:rsidP="00CB0C30">
      <w:pPr>
        <w:ind w:firstLine="210"/>
      </w:pPr>
      <w:r>
        <w:rPr>
          <w:rFonts w:hint="eastAsia"/>
        </w:rPr>
        <w:t>受託者は、</w:t>
      </w:r>
      <w:r>
        <w:rPr>
          <w:rFonts w:hint="eastAsia"/>
        </w:rPr>
        <w:t>AI</w:t>
      </w:r>
      <w:r>
        <w:rPr>
          <w:rFonts w:hint="eastAsia"/>
        </w:rPr>
        <w:t>活用、</w:t>
      </w:r>
      <w:r>
        <w:rPr>
          <w:rFonts w:hint="eastAsia"/>
        </w:rPr>
        <w:t>AI</w:t>
      </w:r>
      <w:r>
        <w:rPr>
          <w:rFonts w:hint="eastAsia"/>
        </w:rPr>
        <w:t>駆動開発、サービスデザイン及びデータ活用等について十分な知見を有する講師を配置すること。</w:t>
      </w:r>
    </w:p>
    <w:p w14:paraId="419B90DD" w14:textId="77777777" w:rsidR="00CB0C30" w:rsidRDefault="00CB0C30" w:rsidP="00CB0C30">
      <w:pPr>
        <w:ind w:firstLine="210"/>
      </w:pPr>
      <w:r>
        <w:rPr>
          <w:rFonts w:hint="eastAsia"/>
        </w:rPr>
        <w:t>また、参加者が研修及びワークショップの実施期間中に十分な支援を受けられるよう、講師に加えてティーチングアシスタント、メンターその他これらに相当する技術支援者を配置すること。</w:t>
      </w:r>
    </w:p>
    <w:p w14:paraId="32182571" w14:textId="1C44CB90" w:rsidR="00E27572" w:rsidRDefault="00CB0C30" w:rsidP="00CB0C30">
      <w:pPr>
        <w:ind w:firstLine="210"/>
      </w:pPr>
      <w:r>
        <w:rPr>
          <w:rFonts w:hint="eastAsia"/>
        </w:rPr>
        <w:t>講師及び技術支援者の人数、専門性、役割分担及び配置方針については、企画提案書に具体的に記載すること。</w:t>
      </w:r>
    </w:p>
    <w:p w14:paraId="018EFC94" w14:textId="77777777" w:rsidR="00CB0C30" w:rsidRDefault="00CB0C30" w:rsidP="00CB0C30">
      <w:pPr>
        <w:ind w:firstLine="210"/>
      </w:pPr>
    </w:p>
    <w:p w14:paraId="73913D02" w14:textId="44B2DFE1" w:rsidR="00CB0C30" w:rsidRDefault="00CB0C30" w:rsidP="00CB0C30">
      <w:pPr>
        <w:pStyle w:val="3"/>
      </w:pPr>
      <w:r w:rsidRPr="00CB0C30">
        <w:t>研修環境の整備</w:t>
      </w:r>
    </w:p>
    <w:p w14:paraId="73B68BD7" w14:textId="77777777" w:rsidR="00CB0C30" w:rsidRDefault="00CB0C30" w:rsidP="00CB0C30">
      <w:pPr>
        <w:ind w:firstLine="210"/>
      </w:pPr>
      <w:r>
        <w:rPr>
          <w:rFonts w:hint="eastAsia"/>
        </w:rPr>
        <w:t>受託者は、研修の実施に必要となる教材、機材、アカウント、ソフトウェア、</w:t>
      </w:r>
      <w:r>
        <w:rPr>
          <w:rFonts w:hint="eastAsia"/>
        </w:rPr>
        <w:t>AI</w:t>
      </w:r>
      <w:r>
        <w:rPr>
          <w:rFonts w:hint="eastAsia"/>
        </w:rPr>
        <w:t>サービス、クラウド環境その他の利用環境を準備すること。</w:t>
      </w:r>
    </w:p>
    <w:p w14:paraId="3D1FA780" w14:textId="77777777" w:rsidR="00CB0C30" w:rsidRDefault="00CB0C30" w:rsidP="00CB0C30">
      <w:pPr>
        <w:ind w:firstLine="210"/>
      </w:pPr>
    </w:p>
    <w:p w14:paraId="07C458B3" w14:textId="6B17E1B4" w:rsidR="00CB0C30" w:rsidRDefault="00CB0C30" w:rsidP="00CB0C30">
      <w:pPr>
        <w:ind w:firstLine="210"/>
      </w:pPr>
      <w:r>
        <w:rPr>
          <w:rFonts w:hint="eastAsia"/>
        </w:rPr>
        <w:t>IPA</w:t>
      </w:r>
      <w:r>
        <w:rPr>
          <w:rFonts w:hint="eastAsia"/>
        </w:rPr>
        <w:t>又は地域の関係機関が確保する場合を除き、本業務の実施に必要となる研修会場の利用費や、その他、講師謝金、旅費、交通費、宿泊費、教材費、機材費、通信費、ツール利用料、クラウド利用料などの費用負担については</w:t>
      </w:r>
      <w:r w:rsidRPr="00CB0C30">
        <w:t xml:space="preserve">7.3 </w:t>
      </w:r>
      <w:r w:rsidRPr="00CB0C30">
        <w:t>業務実施に係る費用及び経費内訳書</w:t>
      </w:r>
      <w:r>
        <w:rPr>
          <w:rFonts w:hint="eastAsia"/>
        </w:rPr>
        <w:t>による。</w:t>
      </w:r>
    </w:p>
    <w:p w14:paraId="7AC41642" w14:textId="77777777" w:rsidR="00CB0C30" w:rsidRDefault="00CB0C30" w:rsidP="00CB0C30">
      <w:pPr>
        <w:ind w:firstLine="210"/>
      </w:pPr>
    </w:p>
    <w:p w14:paraId="514F37F8" w14:textId="7CFABEC7" w:rsidR="00CB0C30" w:rsidRDefault="00CB0C30" w:rsidP="00CB0C30">
      <w:pPr>
        <w:pStyle w:val="3"/>
      </w:pPr>
      <w:r w:rsidRPr="00CB0C30">
        <w:t>Phase1成果の整理</w:t>
      </w:r>
    </w:p>
    <w:p w14:paraId="4BD668C3" w14:textId="77777777" w:rsidR="00CB0C30" w:rsidRDefault="00CB0C30" w:rsidP="00CB0C30">
      <w:pPr>
        <w:ind w:firstLine="210"/>
      </w:pPr>
      <w:r>
        <w:rPr>
          <w:rFonts w:hint="eastAsia"/>
        </w:rPr>
        <w:t>受託者は、ヒアリング、研修及びワークショップの結果を踏まえ、参加企業ごとに</w:t>
      </w:r>
      <w:r>
        <w:rPr>
          <w:rFonts w:hint="eastAsia"/>
        </w:rPr>
        <w:t>Phase1</w:t>
      </w:r>
      <w:r>
        <w:rPr>
          <w:rFonts w:hint="eastAsia"/>
        </w:rPr>
        <w:t>の成果を整理すること。</w:t>
      </w:r>
    </w:p>
    <w:p w14:paraId="7D389374" w14:textId="26635513" w:rsidR="00CB0C30" w:rsidRDefault="00CB0C30" w:rsidP="00CB0C30">
      <w:pPr>
        <w:ind w:firstLine="210"/>
      </w:pPr>
      <w:r>
        <w:rPr>
          <w:rFonts w:hint="eastAsia"/>
        </w:rPr>
        <w:t>成果整理には、少なくとも以下の事項を含めること</w:t>
      </w:r>
    </w:p>
    <w:p w14:paraId="2610D3D7" w14:textId="77777777" w:rsidR="00CB0C30" w:rsidRDefault="00CB0C30" w:rsidP="00CB0C30">
      <w:pPr>
        <w:ind w:firstLine="210"/>
      </w:pPr>
    </w:p>
    <w:p w14:paraId="6FCFB9E3" w14:textId="77777777" w:rsidR="00CB0C30" w:rsidRDefault="00CB0C30" w:rsidP="004D68A3">
      <w:pPr>
        <w:pStyle w:val="aff"/>
        <w:numPr>
          <w:ilvl w:val="0"/>
          <w:numId w:val="19"/>
        </w:numPr>
        <w:ind w:leftChars="0" w:firstLineChars="0"/>
      </w:pPr>
      <w:r>
        <w:rPr>
          <w:rFonts w:hint="eastAsia"/>
        </w:rPr>
        <w:t>解決を目指す業務課題</w:t>
      </w:r>
    </w:p>
    <w:p w14:paraId="0F1B25D1" w14:textId="77777777" w:rsidR="00CB0C30" w:rsidRDefault="00CB0C30" w:rsidP="004D68A3">
      <w:pPr>
        <w:pStyle w:val="aff"/>
        <w:numPr>
          <w:ilvl w:val="0"/>
          <w:numId w:val="19"/>
        </w:numPr>
        <w:ind w:leftChars="0" w:firstLineChars="0"/>
      </w:pPr>
      <w:r>
        <w:rPr>
          <w:rFonts w:hint="eastAsia"/>
        </w:rPr>
        <w:t>想定利用者及び提供価値</w:t>
      </w:r>
    </w:p>
    <w:p w14:paraId="1F866937" w14:textId="77777777" w:rsidR="00CB0C30" w:rsidRDefault="00CB0C30" w:rsidP="004D68A3">
      <w:pPr>
        <w:pStyle w:val="aff"/>
        <w:numPr>
          <w:ilvl w:val="0"/>
          <w:numId w:val="19"/>
        </w:numPr>
        <w:ind w:leftChars="0" w:firstLineChars="0"/>
      </w:pPr>
      <w:r>
        <w:rPr>
          <w:rFonts w:hint="eastAsia"/>
        </w:rPr>
        <w:t>活用を想定するデータ</w:t>
      </w:r>
    </w:p>
    <w:p w14:paraId="027F35DB" w14:textId="77777777" w:rsidR="00CB0C30" w:rsidRDefault="00CB0C30" w:rsidP="004D68A3">
      <w:pPr>
        <w:pStyle w:val="aff"/>
        <w:numPr>
          <w:ilvl w:val="0"/>
          <w:numId w:val="19"/>
        </w:numPr>
        <w:ind w:leftChars="0" w:firstLineChars="0"/>
      </w:pPr>
      <w:r>
        <w:rPr>
          <w:rFonts w:hint="eastAsia"/>
        </w:rPr>
        <w:t>プロトタイプ又はサービス案の概要</w:t>
      </w:r>
    </w:p>
    <w:p w14:paraId="6541C1FC" w14:textId="77777777" w:rsidR="00CB0C30" w:rsidRDefault="00CB0C30" w:rsidP="004D68A3">
      <w:pPr>
        <w:pStyle w:val="aff"/>
        <w:numPr>
          <w:ilvl w:val="0"/>
          <w:numId w:val="19"/>
        </w:numPr>
        <w:ind w:leftChars="0" w:firstLineChars="0"/>
      </w:pPr>
      <w:r>
        <w:rPr>
          <w:rFonts w:hint="eastAsia"/>
        </w:rPr>
        <w:t>PoC</w:t>
      </w:r>
      <w:r>
        <w:rPr>
          <w:rFonts w:hint="eastAsia"/>
        </w:rPr>
        <w:t>において検証する仮説</w:t>
      </w:r>
    </w:p>
    <w:p w14:paraId="26BBDFEE" w14:textId="77777777" w:rsidR="00CB0C30" w:rsidRDefault="00CB0C30" w:rsidP="004D68A3">
      <w:pPr>
        <w:pStyle w:val="aff"/>
        <w:numPr>
          <w:ilvl w:val="0"/>
          <w:numId w:val="19"/>
        </w:numPr>
        <w:ind w:leftChars="0" w:firstLineChars="0"/>
      </w:pPr>
      <w:r>
        <w:rPr>
          <w:rFonts w:hint="eastAsia"/>
        </w:rPr>
        <w:t>成果指標及び評価方法</w:t>
      </w:r>
    </w:p>
    <w:p w14:paraId="108A6FDA" w14:textId="77777777" w:rsidR="00CB0C30" w:rsidRDefault="00CB0C30" w:rsidP="004D68A3">
      <w:pPr>
        <w:pStyle w:val="aff"/>
        <w:numPr>
          <w:ilvl w:val="0"/>
          <w:numId w:val="19"/>
        </w:numPr>
        <w:ind w:leftChars="0" w:firstLineChars="0"/>
      </w:pPr>
      <w:r>
        <w:rPr>
          <w:rFonts w:hint="eastAsia"/>
        </w:rPr>
        <w:lastRenderedPageBreak/>
        <w:t>想定される課題及びリスク</w:t>
      </w:r>
    </w:p>
    <w:p w14:paraId="6352D8C7" w14:textId="29F1AF20" w:rsidR="00CB0C30" w:rsidRDefault="00CB0C30" w:rsidP="004D68A3">
      <w:pPr>
        <w:pStyle w:val="aff"/>
        <w:numPr>
          <w:ilvl w:val="0"/>
          <w:numId w:val="19"/>
        </w:numPr>
        <w:ind w:leftChars="0" w:firstLineChars="0"/>
      </w:pPr>
      <w:r>
        <w:rPr>
          <w:rFonts w:hint="eastAsia"/>
        </w:rPr>
        <w:t>Phase2</w:t>
      </w:r>
      <w:r>
        <w:rPr>
          <w:rFonts w:hint="eastAsia"/>
        </w:rPr>
        <w:t>における実施方針</w:t>
      </w:r>
    </w:p>
    <w:p w14:paraId="109EA960" w14:textId="77777777" w:rsidR="00CB0C30" w:rsidRPr="00CB0C30" w:rsidRDefault="00CB0C30" w:rsidP="004D68A3">
      <w:pPr>
        <w:pStyle w:val="aff"/>
        <w:numPr>
          <w:ilvl w:val="0"/>
          <w:numId w:val="19"/>
        </w:numPr>
        <w:ind w:leftChars="0" w:firstLineChars="0"/>
      </w:pPr>
    </w:p>
    <w:p w14:paraId="5A004646" w14:textId="313A48F0" w:rsidR="00E27572" w:rsidRDefault="00CB0C30" w:rsidP="00E27572">
      <w:pPr>
        <w:ind w:firstLine="210"/>
      </w:pPr>
      <w:r w:rsidRPr="00CB0C30">
        <w:t>受託者は、各参加企業について</w:t>
      </w:r>
      <w:r w:rsidRPr="00CB0C30">
        <w:t>Phase2</w:t>
      </w:r>
      <w:r w:rsidRPr="00CB0C30">
        <w:t>の</w:t>
      </w:r>
      <w:r w:rsidRPr="00CB0C30">
        <w:t>PoC</w:t>
      </w:r>
      <w:r w:rsidRPr="00CB0C30">
        <w:t>に着手可能な状態となるよう成果を整理し、</w:t>
      </w:r>
      <w:r w:rsidRPr="00CB0C30">
        <w:t>IPA</w:t>
      </w:r>
      <w:r w:rsidRPr="00CB0C30">
        <w:t>へ報告すること。</w:t>
      </w:r>
    </w:p>
    <w:p w14:paraId="1EA96B03" w14:textId="77777777" w:rsidR="00CB0C30" w:rsidRDefault="00CB0C30" w:rsidP="00E27572">
      <w:pPr>
        <w:ind w:firstLine="210"/>
      </w:pPr>
    </w:p>
    <w:p w14:paraId="467A4785" w14:textId="681D2375" w:rsidR="00CB0C30" w:rsidRDefault="00CB0C30" w:rsidP="00CB0C30">
      <w:pPr>
        <w:pStyle w:val="2"/>
      </w:pPr>
      <w:r w:rsidRPr="00CB0C30">
        <w:t>Phase2：PoCによるシステム構築、自社データ活用</w:t>
      </w:r>
    </w:p>
    <w:p w14:paraId="734A4F46" w14:textId="77777777" w:rsidR="00CB0C30" w:rsidRPr="007327E0" w:rsidRDefault="00CB0C30" w:rsidP="00CB0C30">
      <w:pPr>
        <w:ind w:firstLine="210"/>
      </w:pPr>
      <w:r w:rsidRPr="007327E0">
        <w:t>受託者は、</w:t>
      </w:r>
      <w:r w:rsidRPr="007327E0">
        <w:t>Phase1</w:t>
      </w:r>
      <w:r w:rsidRPr="007327E0">
        <w:t>で整理した課題、アイデア及び</w:t>
      </w:r>
      <w:r w:rsidRPr="007327E0">
        <w:t>PoC</w:t>
      </w:r>
      <w:r w:rsidRPr="007327E0">
        <w:t>候補テーマを基に、参加企業が主体となって</w:t>
      </w:r>
      <w:r w:rsidRPr="007327E0">
        <w:t>AI</w:t>
      </w:r>
      <w:r w:rsidRPr="007327E0">
        <w:t>及びデータを活用したプロトタイプの開発及び検証を実施できるよう支援すること。また、</w:t>
      </w:r>
      <w:r w:rsidRPr="007327E0">
        <w:t>PoC</w:t>
      </w:r>
      <w:r w:rsidRPr="007327E0">
        <w:t>を通じて得られた成果及び知見を整理し、地域における将来的なデータ活用及び共通基盤構想の検討につなげること。</w:t>
      </w:r>
    </w:p>
    <w:p w14:paraId="63BFF03B" w14:textId="77777777" w:rsidR="00CB0C30" w:rsidRPr="00CB0C30" w:rsidRDefault="00CB0C30" w:rsidP="00CB0C30">
      <w:pPr>
        <w:ind w:firstLine="210"/>
      </w:pPr>
    </w:p>
    <w:p w14:paraId="31E699C0" w14:textId="7E42512D" w:rsidR="00CB0C30" w:rsidRDefault="00CB0C30" w:rsidP="00CB0C30">
      <w:pPr>
        <w:pStyle w:val="3"/>
      </w:pPr>
      <w:r w:rsidRPr="00CB0C30">
        <w:t>PoC実施計画の策定</w:t>
      </w:r>
    </w:p>
    <w:p w14:paraId="769F6E0C" w14:textId="3FA8AFE7" w:rsidR="006A4515" w:rsidRDefault="006A4515" w:rsidP="006A4515">
      <w:pPr>
        <w:ind w:firstLine="210"/>
      </w:pPr>
      <w:r w:rsidRPr="006A4515">
        <w:t>受託者は、</w:t>
      </w:r>
      <w:r w:rsidRPr="006A4515">
        <w:t>Phase1</w:t>
      </w:r>
      <w:r w:rsidRPr="006A4515">
        <w:t>のヒアリング、研修及びワークショップの結果を踏まえ、参加企業ごとに</w:t>
      </w:r>
      <w:r w:rsidRPr="006A4515">
        <w:t>PoC</w:t>
      </w:r>
      <w:r w:rsidRPr="006A4515">
        <w:t>実施計画を作成すること。</w:t>
      </w:r>
    </w:p>
    <w:p w14:paraId="1BDEEFDA" w14:textId="11883FD5" w:rsidR="006A4515" w:rsidRDefault="006A4515" w:rsidP="006A4515">
      <w:pPr>
        <w:ind w:firstLine="210"/>
      </w:pPr>
      <w:r w:rsidRPr="006A4515">
        <w:t>PoC</w:t>
      </w:r>
      <w:r w:rsidRPr="006A4515">
        <w:t>実施計画には、少なくとも次の事項を含めること。</w:t>
      </w:r>
    </w:p>
    <w:p w14:paraId="747BE9ED" w14:textId="77777777" w:rsidR="006A4515" w:rsidRDefault="006A4515" w:rsidP="006A4515">
      <w:pPr>
        <w:ind w:firstLine="210"/>
      </w:pPr>
    </w:p>
    <w:p w14:paraId="7C9ABA1A" w14:textId="77777777" w:rsidR="006A4515" w:rsidRDefault="006A4515" w:rsidP="004D68A3">
      <w:pPr>
        <w:pStyle w:val="aff"/>
        <w:numPr>
          <w:ilvl w:val="0"/>
          <w:numId w:val="23"/>
        </w:numPr>
        <w:ind w:leftChars="0" w:firstLineChars="0"/>
      </w:pPr>
      <w:r>
        <w:rPr>
          <w:rFonts w:hint="eastAsia"/>
        </w:rPr>
        <w:t>対象となる業務課題</w:t>
      </w:r>
    </w:p>
    <w:p w14:paraId="56E2673D" w14:textId="77777777" w:rsidR="006A4515" w:rsidRDefault="006A4515" w:rsidP="004D68A3">
      <w:pPr>
        <w:pStyle w:val="aff"/>
        <w:numPr>
          <w:ilvl w:val="0"/>
          <w:numId w:val="23"/>
        </w:numPr>
        <w:ind w:leftChars="0" w:firstLineChars="0"/>
      </w:pPr>
      <w:r>
        <w:rPr>
          <w:rFonts w:hint="eastAsia"/>
        </w:rPr>
        <w:t>PoC</w:t>
      </w:r>
      <w:r>
        <w:rPr>
          <w:rFonts w:hint="eastAsia"/>
        </w:rPr>
        <w:t>の目的及び検証仮説</w:t>
      </w:r>
    </w:p>
    <w:p w14:paraId="469F694C" w14:textId="77777777" w:rsidR="006A4515" w:rsidRDefault="006A4515" w:rsidP="004D68A3">
      <w:pPr>
        <w:pStyle w:val="aff"/>
        <w:numPr>
          <w:ilvl w:val="0"/>
          <w:numId w:val="23"/>
        </w:numPr>
        <w:ind w:leftChars="0" w:firstLineChars="0"/>
      </w:pPr>
      <w:r>
        <w:rPr>
          <w:rFonts w:hint="eastAsia"/>
        </w:rPr>
        <w:t>想定する利用者及び利用場面</w:t>
      </w:r>
    </w:p>
    <w:p w14:paraId="6C977627" w14:textId="77777777" w:rsidR="006A4515" w:rsidRDefault="006A4515" w:rsidP="004D68A3">
      <w:pPr>
        <w:pStyle w:val="aff"/>
        <w:numPr>
          <w:ilvl w:val="0"/>
          <w:numId w:val="23"/>
        </w:numPr>
        <w:ind w:leftChars="0" w:firstLineChars="0"/>
      </w:pPr>
      <w:r>
        <w:rPr>
          <w:rFonts w:hint="eastAsia"/>
        </w:rPr>
        <w:t>開発するプロトタイプの概要</w:t>
      </w:r>
    </w:p>
    <w:p w14:paraId="099CA571" w14:textId="77777777" w:rsidR="006A4515" w:rsidRDefault="006A4515" w:rsidP="004D68A3">
      <w:pPr>
        <w:pStyle w:val="aff"/>
        <w:numPr>
          <w:ilvl w:val="0"/>
          <w:numId w:val="23"/>
        </w:numPr>
        <w:ind w:leftChars="0" w:firstLineChars="0"/>
      </w:pPr>
      <w:r>
        <w:rPr>
          <w:rFonts w:hint="eastAsia"/>
        </w:rPr>
        <w:t>使用するデータ及び</w:t>
      </w:r>
      <w:r>
        <w:rPr>
          <w:rFonts w:hint="eastAsia"/>
        </w:rPr>
        <w:t>AI</w:t>
      </w:r>
      <w:r>
        <w:rPr>
          <w:rFonts w:hint="eastAsia"/>
        </w:rPr>
        <w:t>・デジタル技術</w:t>
      </w:r>
    </w:p>
    <w:p w14:paraId="5983897C" w14:textId="77777777" w:rsidR="006A4515" w:rsidRDefault="006A4515" w:rsidP="004D68A3">
      <w:pPr>
        <w:pStyle w:val="aff"/>
        <w:numPr>
          <w:ilvl w:val="0"/>
          <w:numId w:val="23"/>
        </w:numPr>
        <w:ind w:leftChars="0" w:firstLineChars="0"/>
      </w:pPr>
      <w:r>
        <w:rPr>
          <w:rFonts w:hint="eastAsia"/>
        </w:rPr>
        <w:t>実施手順及びスケジュール</w:t>
      </w:r>
    </w:p>
    <w:p w14:paraId="263E450C" w14:textId="77777777" w:rsidR="006A4515" w:rsidRDefault="006A4515" w:rsidP="004D68A3">
      <w:pPr>
        <w:pStyle w:val="aff"/>
        <w:numPr>
          <w:ilvl w:val="0"/>
          <w:numId w:val="23"/>
        </w:numPr>
        <w:ind w:leftChars="0" w:firstLineChars="0"/>
      </w:pPr>
      <w:r>
        <w:rPr>
          <w:rFonts w:hint="eastAsia"/>
        </w:rPr>
        <w:t>企業、受託者及び関係者の役割分担</w:t>
      </w:r>
    </w:p>
    <w:p w14:paraId="3DEB9F86" w14:textId="77777777" w:rsidR="006A4515" w:rsidRDefault="006A4515" w:rsidP="004D68A3">
      <w:pPr>
        <w:pStyle w:val="aff"/>
        <w:numPr>
          <w:ilvl w:val="0"/>
          <w:numId w:val="23"/>
        </w:numPr>
        <w:ind w:leftChars="0" w:firstLineChars="0"/>
      </w:pPr>
      <w:r>
        <w:rPr>
          <w:rFonts w:hint="eastAsia"/>
        </w:rPr>
        <w:t>成果指標及び評価方法</w:t>
      </w:r>
    </w:p>
    <w:p w14:paraId="13539A12" w14:textId="77777777" w:rsidR="006A4515" w:rsidRDefault="006A4515" w:rsidP="004D68A3">
      <w:pPr>
        <w:pStyle w:val="aff"/>
        <w:numPr>
          <w:ilvl w:val="0"/>
          <w:numId w:val="23"/>
        </w:numPr>
        <w:ind w:leftChars="0" w:firstLineChars="0"/>
      </w:pPr>
      <w:r>
        <w:rPr>
          <w:rFonts w:hint="eastAsia"/>
        </w:rPr>
        <w:t>情報セキュリティ上の留意事項</w:t>
      </w:r>
    </w:p>
    <w:p w14:paraId="76E15DD1" w14:textId="094A5579" w:rsidR="006A4515" w:rsidRPr="006A4515" w:rsidRDefault="006A4515" w:rsidP="004D68A3">
      <w:pPr>
        <w:pStyle w:val="aff"/>
        <w:numPr>
          <w:ilvl w:val="0"/>
          <w:numId w:val="23"/>
        </w:numPr>
        <w:ind w:leftChars="0" w:firstLineChars="0"/>
      </w:pPr>
      <w:r>
        <w:rPr>
          <w:rFonts w:hint="eastAsia"/>
        </w:rPr>
        <w:t>想定されるリスク及び対応方針</w:t>
      </w:r>
    </w:p>
    <w:p w14:paraId="1679AA84" w14:textId="77777777" w:rsidR="00CB0C30" w:rsidRDefault="00CB0C30" w:rsidP="00E27572">
      <w:pPr>
        <w:ind w:firstLine="210"/>
      </w:pPr>
    </w:p>
    <w:p w14:paraId="5F52E5D4" w14:textId="5C5D9643" w:rsidR="006A4515" w:rsidRDefault="006A4515" w:rsidP="00E27572">
      <w:pPr>
        <w:ind w:firstLine="210"/>
      </w:pPr>
      <w:r w:rsidRPr="006A4515">
        <w:t>受託者は、</w:t>
      </w:r>
      <w:r w:rsidRPr="006A4515">
        <w:t>PoC</w:t>
      </w:r>
      <w:r w:rsidRPr="006A4515">
        <w:t>の目的及び到達目標を明確化し、参加企業及び</w:t>
      </w:r>
      <w:r w:rsidRPr="006A4515">
        <w:t>IPA</w:t>
      </w:r>
      <w:r w:rsidRPr="006A4515">
        <w:t>の合意を得た上で</w:t>
      </w:r>
      <w:r w:rsidRPr="006A4515">
        <w:t>PoC</w:t>
      </w:r>
      <w:r w:rsidRPr="006A4515">
        <w:t>を開始すること。</w:t>
      </w:r>
    </w:p>
    <w:p w14:paraId="63A58024" w14:textId="77777777" w:rsidR="006A4515" w:rsidRDefault="006A4515" w:rsidP="00E27572">
      <w:pPr>
        <w:ind w:firstLine="210"/>
      </w:pPr>
    </w:p>
    <w:p w14:paraId="60A6B6C9" w14:textId="1545C4C6" w:rsidR="006A4515" w:rsidRDefault="006A4515" w:rsidP="006A4515">
      <w:pPr>
        <w:pStyle w:val="3"/>
      </w:pPr>
      <w:r w:rsidRPr="006A4515">
        <w:t>プロトタイプ開発及びPoC支援</w:t>
      </w:r>
    </w:p>
    <w:p w14:paraId="44B91FF2" w14:textId="77777777" w:rsidR="006A4515" w:rsidRDefault="006A4515" w:rsidP="006A4515">
      <w:pPr>
        <w:ind w:firstLine="210"/>
      </w:pPr>
      <w:r>
        <w:rPr>
          <w:rFonts w:hint="eastAsia"/>
        </w:rPr>
        <w:t>受託者は、</w:t>
      </w:r>
      <w:r>
        <w:rPr>
          <w:rFonts w:hint="eastAsia"/>
        </w:rPr>
        <w:t>3</w:t>
      </w:r>
      <w:r>
        <w:rPr>
          <w:rFonts w:hint="eastAsia"/>
        </w:rPr>
        <w:t>地域、合計</w:t>
      </w:r>
      <w:r>
        <w:rPr>
          <w:rFonts w:hint="eastAsia"/>
        </w:rPr>
        <w:t>15</w:t>
      </w:r>
      <w:r>
        <w:rPr>
          <w:rFonts w:hint="eastAsia"/>
        </w:rPr>
        <w:t>社程度の参加企業に対し、原則として各社</w:t>
      </w:r>
      <w:r>
        <w:rPr>
          <w:rFonts w:hint="eastAsia"/>
        </w:rPr>
        <w:t>1</w:t>
      </w:r>
      <w:r>
        <w:rPr>
          <w:rFonts w:hint="eastAsia"/>
        </w:rPr>
        <w:t>件以上のプロトタイプの作成及び検証を支援すること。プロトタイプは、参加企業の担当者が主体的に開発に参加し、</w:t>
      </w:r>
      <w:r>
        <w:rPr>
          <w:rFonts w:hint="eastAsia"/>
        </w:rPr>
        <w:t>AI</w:t>
      </w:r>
      <w:r>
        <w:rPr>
          <w:rFonts w:hint="eastAsia"/>
        </w:rPr>
        <w:t>の支援を受けながら機能の作成、修正及び検証を行うことができる方法により作成すること。</w:t>
      </w:r>
    </w:p>
    <w:p w14:paraId="79A87458" w14:textId="085ABFFD" w:rsidR="006A4515" w:rsidRDefault="006A4515" w:rsidP="006A4515">
      <w:pPr>
        <w:ind w:firstLine="210"/>
      </w:pPr>
      <w:r>
        <w:rPr>
          <w:rFonts w:hint="eastAsia"/>
        </w:rPr>
        <w:t>なお、本業務で作成するプロトタイプは、本番運用を目的とするシステムではなく、業務課題に対する技術的・事業的な有効性を検証するための試作品として位置付ける。</w:t>
      </w:r>
    </w:p>
    <w:p w14:paraId="0DFE93ED" w14:textId="77777777" w:rsidR="006A4515" w:rsidRDefault="006A4515" w:rsidP="006A4515">
      <w:pPr>
        <w:ind w:firstLine="210"/>
      </w:pPr>
    </w:p>
    <w:p w14:paraId="4155D245" w14:textId="74B4635E" w:rsidR="006A4515" w:rsidRPr="006E6970" w:rsidRDefault="006E6970" w:rsidP="006E6970">
      <w:pPr>
        <w:pStyle w:val="3"/>
      </w:pPr>
      <w:r w:rsidRPr="006E6970">
        <w:t>伴走支援</w:t>
      </w:r>
    </w:p>
    <w:p w14:paraId="3A824161" w14:textId="77777777" w:rsidR="006E6970" w:rsidRDefault="006E6970" w:rsidP="006E6970">
      <w:pPr>
        <w:ind w:firstLine="210"/>
      </w:pPr>
      <w:r>
        <w:rPr>
          <w:rFonts w:hint="eastAsia"/>
        </w:rPr>
        <w:t>受託者は、参加企業が</w:t>
      </w:r>
      <w:r>
        <w:rPr>
          <w:rFonts w:hint="eastAsia"/>
        </w:rPr>
        <w:t>PoC</w:t>
      </w:r>
      <w:r>
        <w:rPr>
          <w:rFonts w:hint="eastAsia"/>
        </w:rPr>
        <w:t>を円滑に進められるよう、対面又はオンラインによる伴走支援を実施すること。</w:t>
      </w:r>
    </w:p>
    <w:p w14:paraId="460D452C" w14:textId="1D197AE6" w:rsidR="006A4515" w:rsidRDefault="006E6970" w:rsidP="006E6970">
      <w:pPr>
        <w:ind w:firstLine="210"/>
      </w:pPr>
      <w:r>
        <w:rPr>
          <w:rFonts w:hint="eastAsia"/>
        </w:rPr>
        <w:t>伴走支援には、少なくとも次の内容を含めること。</w:t>
      </w:r>
    </w:p>
    <w:p w14:paraId="0631FCCF" w14:textId="77777777" w:rsidR="006E6970" w:rsidRDefault="006E6970" w:rsidP="00E27572">
      <w:pPr>
        <w:ind w:firstLine="210"/>
      </w:pPr>
    </w:p>
    <w:p w14:paraId="0B48A30A" w14:textId="77777777" w:rsidR="006E6970" w:rsidRDefault="006E6970" w:rsidP="004D68A3">
      <w:pPr>
        <w:pStyle w:val="aff"/>
        <w:numPr>
          <w:ilvl w:val="0"/>
          <w:numId w:val="24"/>
        </w:numPr>
        <w:ind w:leftChars="0" w:firstLineChars="0"/>
      </w:pPr>
      <w:r>
        <w:rPr>
          <w:rFonts w:hint="eastAsia"/>
        </w:rPr>
        <w:t>開発及び検証に関する技術相談</w:t>
      </w:r>
    </w:p>
    <w:p w14:paraId="7CA37678" w14:textId="77777777" w:rsidR="006E6970" w:rsidRDefault="006E6970" w:rsidP="004D68A3">
      <w:pPr>
        <w:pStyle w:val="aff"/>
        <w:numPr>
          <w:ilvl w:val="0"/>
          <w:numId w:val="24"/>
        </w:numPr>
        <w:ind w:leftChars="0" w:firstLineChars="0"/>
      </w:pPr>
      <w:r>
        <w:rPr>
          <w:rFonts w:hint="eastAsia"/>
        </w:rPr>
        <w:t>AI</w:t>
      </w:r>
      <w:r>
        <w:rPr>
          <w:rFonts w:hint="eastAsia"/>
        </w:rPr>
        <w:t>ツール及び開発環境の利用支援</w:t>
      </w:r>
    </w:p>
    <w:p w14:paraId="2604D082" w14:textId="77777777" w:rsidR="006E6970" w:rsidRDefault="006E6970" w:rsidP="004D68A3">
      <w:pPr>
        <w:pStyle w:val="aff"/>
        <w:numPr>
          <w:ilvl w:val="0"/>
          <w:numId w:val="24"/>
        </w:numPr>
        <w:ind w:leftChars="0" w:firstLineChars="0"/>
      </w:pPr>
      <w:r>
        <w:rPr>
          <w:rFonts w:hint="eastAsia"/>
        </w:rPr>
        <w:t>データ活用及びデータ整備に関する助言</w:t>
      </w:r>
    </w:p>
    <w:p w14:paraId="21BFC8E5" w14:textId="77777777" w:rsidR="006E6970" w:rsidRDefault="006E6970" w:rsidP="004D68A3">
      <w:pPr>
        <w:pStyle w:val="aff"/>
        <w:numPr>
          <w:ilvl w:val="0"/>
          <w:numId w:val="24"/>
        </w:numPr>
        <w:ind w:leftChars="0" w:firstLineChars="0"/>
      </w:pPr>
      <w:r>
        <w:rPr>
          <w:rFonts w:hint="eastAsia"/>
        </w:rPr>
        <w:t>プロトタイプの改善支援</w:t>
      </w:r>
    </w:p>
    <w:p w14:paraId="558ABF79" w14:textId="77777777" w:rsidR="006E6970" w:rsidRDefault="006E6970" w:rsidP="004D68A3">
      <w:pPr>
        <w:pStyle w:val="aff"/>
        <w:numPr>
          <w:ilvl w:val="0"/>
          <w:numId w:val="24"/>
        </w:numPr>
        <w:ind w:leftChars="0" w:firstLineChars="0"/>
      </w:pPr>
      <w:r>
        <w:rPr>
          <w:rFonts w:hint="eastAsia"/>
        </w:rPr>
        <w:t>成果整理及び評価支援</w:t>
      </w:r>
    </w:p>
    <w:p w14:paraId="767975F5" w14:textId="46E06D55" w:rsidR="006E6970" w:rsidRDefault="006E6970" w:rsidP="004D68A3">
      <w:pPr>
        <w:pStyle w:val="aff"/>
        <w:numPr>
          <w:ilvl w:val="0"/>
          <w:numId w:val="24"/>
        </w:numPr>
        <w:ind w:leftChars="0" w:firstLineChars="0"/>
      </w:pPr>
      <w:r>
        <w:rPr>
          <w:rFonts w:hint="eastAsia"/>
        </w:rPr>
        <w:t>実装に向けた課題整理</w:t>
      </w:r>
    </w:p>
    <w:p w14:paraId="1971DAF6" w14:textId="77777777" w:rsidR="006E6970" w:rsidRDefault="006E6970" w:rsidP="00E27572">
      <w:pPr>
        <w:ind w:firstLine="210"/>
      </w:pPr>
    </w:p>
    <w:p w14:paraId="3A223335" w14:textId="77777777" w:rsidR="00765438" w:rsidRDefault="00765438" w:rsidP="00765438">
      <w:pPr>
        <w:ind w:firstLine="210"/>
      </w:pPr>
      <w:r>
        <w:rPr>
          <w:rFonts w:hint="eastAsia"/>
        </w:rPr>
        <w:t>また、参加企業が必要なタイミングで相談できる問い合わせ窓口、オンライン相談及び定期的なメンタリング等の支援体制を整備すること。</w:t>
      </w:r>
    </w:p>
    <w:p w14:paraId="2CEC25BF" w14:textId="14115CD4" w:rsidR="00765438" w:rsidRDefault="00765438" w:rsidP="00765438">
      <w:pPr>
        <w:ind w:firstLine="210"/>
      </w:pPr>
      <w:r>
        <w:rPr>
          <w:rFonts w:hint="eastAsia"/>
        </w:rPr>
        <w:t>支援状況については、対応日時、相談内容、対応結果及び残課題を記録し、</w:t>
      </w:r>
      <w:r>
        <w:rPr>
          <w:rFonts w:hint="eastAsia"/>
        </w:rPr>
        <w:t>IPA</w:t>
      </w:r>
      <w:r>
        <w:rPr>
          <w:rFonts w:hint="eastAsia"/>
        </w:rPr>
        <w:t>が進捗状況を把握できる</w:t>
      </w:r>
      <w:r>
        <w:rPr>
          <w:rFonts w:hint="eastAsia"/>
        </w:rPr>
        <w:lastRenderedPageBreak/>
        <w:t>ようにすること。</w:t>
      </w:r>
    </w:p>
    <w:p w14:paraId="7922E563" w14:textId="44ED72BC" w:rsidR="00765438" w:rsidRDefault="00765438">
      <w:pPr>
        <w:widowControl/>
        <w:ind w:firstLineChars="0" w:firstLine="0"/>
        <w:jc w:val="left"/>
      </w:pPr>
    </w:p>
    <w:p w14:paraId="28B3C821" w14:textId="26CB8746" w:rsidR="00765438" w:rsidRDefault="00765438" w:rsidP="00765438">
      <w:pPr>
        <w:pStyle w:val="3"/>
      </w:pPr>
      <w:r w:rsidRPr="00765438">
        <w:t>成果報告会の企画及び実施</w:t>
      </w:r>
    </w:p>
    <w:p w14:paraId="774BEA89" w14:textId="77777777" w:rsidR="00765438" w:rsidRDefault="00765438" w:rsidP="00765438">
      <w:pPr>
        <w:ind w:firstLine="210"/>
      </w:pPr>
      <w:r>
        <w:rPr>
          <w:rFonts w:hint="eastAsia"/>
        </w:rPr>
        <w:t>受託者は、本事業の成果を参加企業及び地域関係者に共有するため、成果報告会を企画し、運営すること。</w:t>
      </w:r>
    </w:p>
    <w:p w14:paraId="704E432B" w14:textId="38C4B573" w:rsidR="00765438" w:rsidRDefault="00765438" w:rsidP="00765438">
      <w:pPr>
        <w:ind w:firstLine="210"/>
      </w:pPr>
      <w:r>
        <w:rPr>
          <w:rFonts w:hint="eastAsia"/>
        </w:rPr>
        <w:t>成果報告会では、少なくとも次の内容を共有すること。</w:t>
      </w:r>
    </w:p>
    <w:p w14:paraId="418B70DB" w14:textId="77777777" w:rsidR="00765438" w:rsidRDefault="00765438" w:rsidP="00765438">
      <w:pPr>
        <w:ind w:firstLine="210"/>
      </w:pPr>
    </w:p>
    <w:p w14:paraId="7CB77E73" w14:textId="77777777" w:rsidR="00765438" w:rsidRDefault="00765438" w:rsidP="004D68A3">
      <w:pPr>
        <w:pStyle w:val="aff"/>
        <w:numPr>
          <w:ilvl w:val="0"/>
          <w:numId w:val="25"/>
        </w:numPr>
        <w:ind w:leftChars="0" w:firstLineChars="0"/>
      </w:pPr>
      <w:r>
        <w:rPr>
          <w:rFonts w:hint="eastAsia"/>
        </w:rPr>
        <w:t>本事業の実施状況及び成果</w:t>
      </w:r>
    </w:p>
    <w:p w14:paraId="267AED3A" w14:textId="77777777" w:rsidR="00765438" w:rsidRDefault="00765438" w:rsidP="004D68A3">
      <w:pPr>
        <w:pStyle w:val="aff"/>
        <w:numPr>
          <w:ilvl w:val="0"/>
          <w:numId w:val="25"/>
        </w:numPr>
        <w:ind w:leftChars="0" w:firstLineChars="0"/>
      </w:pPr>
      <w:r>
        <w:rPr>
          <w:rFonts w:hint="eastAsia"/>
        </w:rPr>
        <w:t>参加企業ごとの取組内容及び得られた知見</w:t>
      </w:r>
    </w:p>
    <w:p w14:paraId="54EB8FD4" w14:textId="77777777" w:rsidR="00765438" w:rsidRDefault="00765438" w:rsidP="004D68A3">
      <w:pPr>
        <w:pStyle w:val="aff"/>
        <w:numPr>
          <w:ilvl w:val="0"/>
          <w:numId w:val="25"/>
        </w:numPr>
        <w:ind w:leftChars="0" w:firstLineChars="0"/>
      </w:pPr>
      <w:r>
        <w:rPr>
          <w:rFonts w:hint="eastAsia"/>
        </w:rPr>
        <w:t>プロトタイプの概要及びデモンストレーション</w:t>
      </w:r>
    </w:p>
    <w:p w14:paraId="6BF995F9" w14:textId="77777777" w:rsidR="00765438" w:rsidRDefault="00765438" w:rsidP="004D68A3">
      <w:pPr>
        <w:pStyle w:val="aff"/>
        <w:numPr>
          <w:ilvl w:val="0"/>
          <w:numId w:val="25"/>
        </w:numPr>
        <w:ind w:leftChars="0" w:firstLineChars="0"/>
      </w:pPr>
      <w:r>
        <w:rPr>
          <w:rFonts w:hint="eastAsia"/>
        </w:rPr>
        <w:t>PoC</w:t>
      </w:r>
      <w:r>
        <w:rPr>
          <w:rFonts w:hint="eastAsia"/>
        </w:rPr>
        <w:t>による検証結果</w:t>
      </w:r>
    </w:p>
    <w:p w14:paraId="60FB691E" w14:textId="77777777" w:rsidR="00765438" w:rsidRDefault="00765438" w:rsidP="004D68A3">
      <w:pPr>
        <w:pStyle w:val="aff"/>
        <w:numPr>
          <w:ilvl w:val="0"/>
          <w:numId w:val="25"/>
        </w:numPr>
        <w:ind w:leftChars="0" w:firstLineChars="0"/>
      </w:pPr>
      <w:r>
        <w:rPr>
          <w:rFonts w:hint="eastAsia"/>
        </w:rPr>
        <w:t>実装に向けた課題及び今後の展開方針</w:t>
      </w:r>
    </w:p>
    <w:p w14:paraId="3CB2CD89" w14:textId="27FC80E3" w:rsidR="00765438" w:rsidRPr="00765438" w:rsidRDefault="00765438" w:rsidP="004D68A3">
      <w:pPr>
        <w:pStyle w:val="aff"/>
        <w:numPr>
          <w:ilvl w:val="0"/>
          <w:numId w:val="25"/>
        </w:numPr>
        <w:ind w:leftChars="0" w:firstLineChars="0"/>
      </w:pPr>
      <w:r>
        <w:rPr>
          <w:rFonts w:hint="eastAsia"/>
        </w:rPr>
        <w:t>地域内又は地域間で共有可能な機能、データ及びユースケース</w:t>
      </w:r>
    </w:p>
    <w:p w14:paraId="43C15F4E" w14:textId="77777777" w:rsidR="00765438" w:rsidRDefault="00765438" w:rsidP="00E27572">
      <w:pPr>
        <w:ind w:firstLine="210"/>
      </w:pPr>
    </w:p>
    <w:p w14:paraId="628FE7E1" w14:textId="77777777" w:rsidR="00765438" w:rsidRDefault="00765438" w:rsidP="00E27572">
      <w:pPr>
        <w:ind w:firstLine="210"/>
      </w:pPr>
    </w:p>
    <w:p w14:paraId="4D08E401" w14:textId="77777777" w:rsidR="00765438" w:rsidRDefault="00765438" w:rsidP="00765438">
      <w:pPr>
        <w:ind w:firstLine="210"/>
      </w:pPr>
      <w:r>
        <w:rPr>
          <w:rFonts w:hint="eastAsia"/>
        </w:rPr>
        <w:t>受託者は、開催案内、参加者調整、プログラム作成、登壇者支援、当日運営、配布資料作成、記録、アンケート及び開催結果の整理を行うこと。</w:t>
      </w:r>
    </w:p>
    <w:p w14:paraId="790C8DDF" w14:textId="77777777" w:rsidR="00765438" w:rsidRDefault="00765438" w:rsidP="00E27572">
      <w:pPr>
        <w:ind w:firstLine="210"/>
      </w:pPr>
    </w:p>
    <w:p w14:paraId="0AE441A5" w14:textId="340C6131" w:rsidR="00765438" w:rsidRDefault="00765438" w:rsidP="00765438">
      <w:pPr>
        <w:pStyle w:val="3"/>
      </w:pPr>
      <w:r w:rsidRPr="00765438">
        <w:t>共通アーキテクチャ及び地域プラットフォーム構想の策定</w:t>
      </w:r>
    </w:p>
    <w:p w14:paraId="62B65E75" w14:textId="77777777" w:rsidR="00765438" w:rsidRDefault="00765438" w:rsidP="00765438">
      <w:pPr>
        <w:ind w:firstLine="210"/>
      </w:pPr>
      <w:r>
        <w:rPr>
          <w:rFonts w:hint="eastAsia"/>
        </w:rPr>
        <w:t>受託者は、</w:t>
      </w:r>
      <w:r>
        <w:rPr>
          <w:rFonts w:hint="eastAsia"/>
        </w:rPr>
        <w:t>PoC</w:t>
      </w:r>
      <w:r>
        <w:rPr>
          <w:rFonts w:hint="eastAsia"/>
        </w:rPr>
        <w:t>及び成果報告会から得られた成果及び知見を分析し、各地域における将来的なデータ活用及び地域プラットフォーム構想を策定すること。</w:t>
      </w:r>
    </w:p>
    <w:p w14:paraId="1FBBBFA7" w14:textId="401CD46E" w:rsidR="00765438" w:rsidRDefault="00765438" w:rsidP="00765438">
      <w:pPr>
        <w:ind w:firstLine="210"/>
      </w:pPr>
      <w:r>
        <w:rPr>
          <w:rFonts w:hint="eastAsia"/>
        </w:rPr>
        <w:t>構想には、少なくとも次の事項を含めること。</w:t>
      </w:r>
    </w:p>
    <w:p w14:paraId="4BD18754" w14:textId="77777777" w:rsidR="00765438" w:rsidRDefault="00765438" w:rsidP="00765438">
      <w:pPr>
        <w:ind w:firstLine="210"/>
      </w:pPr>
    </w:p>
    <w:p w14:paraId="0AA1ED7B" w14:textId="77777777" w:rsidR="00765438" w:rsidRDefault="00765438" w:rsidP="004D68A3">
      <w:pPr>
        <w:pStyle w:val="aff"/>
        <w:numPr>
          <w:ilvl w:val="0"/>
          <w:numId w:val="26"/>
        </w:numPr>
        <w:ind w:leftChars="0" w:firstLineChars="0"/>
      </w:pPr>
      <w:r>
        <w:rPr>
          <w:rFonts w:hint="eastAsia"/>
        </w:rPr>
        <w:t>各地域の産業構造及び地域特性</w:t>
      </w:r>
    </w:p>
    <w:p w14:paraId="01203BFD" w14:textId="77777777" w:rsidR="00765438" w:rsidRDefault="00765438" w:rsidP="004D68A3">
      <w:pPr>
        <w:pStyle w:val="aff"/>
        <w:numPr>
          <w:ilvl w:val="0"/>
          <w:numId w:val="26"/>
        </w:numPr>
        <w:ind w:leftChars="0" w:firstLineChars="0"/>
      </w:pPr>
      <w:r>
        <w:rPr>
          <w:rFonts w:hint="eastAsia"/>
        </w:rPr>
        <w:t>地域に共通する課題及びユースケース</w:t>
      </w:r>
    </w:p>
    <w:p w14:paraId="4CAA0425" w14:textId="77777777" w:rsidR="00765438" w:rsidRDefault="00765438" w:rsidP="004D68A3">
      <w:pPr>
        <w:pStyle w:val="aff"/>
        <w:numPr>
          <w:ilvl w:val="0"/>
          <w:numId w:val="26"/>
        </w:numPr>
        <w:ind w:leftChars="0" w:firstLineChars="0"/>
      </w:pPr>
      <w:r>
        <w:rPr>
          <w:rFonts w:hint="eastAsia"/>
        </w:rPr>
        <w:t>共通化可能な機能、データ及び</w:t>
      </w:r>
      <w:r>
        <w:rPr>
          <w:rFonts w:hint="eastAsia"/>
        </w:rPr>
        <w:t>API</w:t>
      </w:r>
    </w:p>
    <w:p w14:paraId="316DD1DD" w14:textId="77777777" w:rsidR="00765438" w:rsidRDefault="00765438" w:rsidP="004D68A3">
      <w:pPr>
        <w:pStyle w:val="aff"/>
        <w:numPr>
          <w:ilvl w:val="0"/>
          <w:numId w:val="26"/>
        </w:numPr>
        <w:ind w:leftChars="0" w:firstLineChars="0"/>
      </w:pPr>
      <w:r>
        <w:rPr>
          <w:rFonts w:hint="eastAsia"/>
        </w:rPr>
        <w:t>企業間又は地域間で連携可能なデータ及び技術</w:t>
      </w:r>
    </w:p>
    <w:p w14:paraId="5D18E918" w14:textId="77777777" w:rsidR="00765438" w:rsidRDefault="00765438" w:rsidP="004D68A3">
      <w:pPr>
        <w:pStyle w:val="aff"/>
        <w:numPr>
          <w:ilvl w:val="0"/>
          <w:numId w:val="26"/>
        </w:numPr>
        <w:ind w:leftChars="0" w:firstLineChars="0"/>
      </w:pPr>
      <w:r>
        <w:rPr>
          <w:rFonts w:hint="eastAsia"/>
        </w:rPr>
        <w:t>想定するサービス及び提供価値</w:t>
      </w:r>
    </w:p>
    <w:p w14:paraId="1FB32772" w14:textId="77777777" w:rsidR="00765438" w:rsidRDefault="00765438" w:rsidP="004D68A3">
      <w:pPr>
        <w:pStyle w:val="aff"/>
        <w:numPr>
          <w:ilvl w:val="0"/>
          <w:numId w:val="26"/>
        </w:numPr>
        <w:ind w:leftChars="0" w:firstLineChars="0"/>
      </w:pPr>
      <w:r>
        <w:rPr>
          <w:rFonts w:hint="eastAsia"/>
        </w:rPr>
        <w:t>システム及びデータアーキテクチャの考え方</w:t>
      </w:r>
    </w:p>
    <w:p w14:paraId="36FCFF34" w14:textId="77777777" w:rsidR="00765438" w:rsidRDefault="00765438" w:rsidP="004D68A3">
      <w:pPr>
        <w:pStyle w:val="aff"/>
        <w:numPr>
          <w:ilvl w:val="0"/>
          <w:numId w:val="26"/>
        </w:numPr>
        <w:ind w:leftChars="0" w:firstLineChars="0"/>
      </w:pPr>
      <w:r>
        <w:rPr>
          <w:rFonts w:hint="eastAsia"/>
        </w:rPr>
        <w:t>ガバナンス及び運営体制</w:t>
      </w:r>
    </w:p>
    <w:p w14:paraId="22D74FF9" w14:textId="77777777" w:rsidR="00765438" w:rsidRDefault="00765438" w:rsidP="004D68A3">
      <w:pPr>
        <w:pStyle w:val="aff"/>
        <w:numPr>
          <w:ilvl w:val="0"/>
          <w:numId w:val="26"/>
        </w:numPr>
        <w:ind w:leftChars="0" w:firstLineChars="0"/>
      </w:pPr>
      <w:r>
        <w:rPr>
          <w:rFonts w:hint="eastAsia"/>
        </w:rPr>
        <w:t>持続的な運営に向けたビジネスモデル</w:t>
      </w:r>
    </w:p>
    <w:p w14:paraId="74202186" w14:textId="3923D461" w:rsidR="00765438" w:rsidRDefault="00765438" w:rsidP="004D68A3">
      <w:pPr>
        <w:pStyle w:val="aff"/>
        <w:numPr>
          <w:ilvl w:val="0"/>
          <w:numId w:val="26"/>
        </w:numPr>
        <w:ind w:leftChars="0" w:firstLineChars="0"/>
      </w:pPr>
      <w:r>
        <w:rPr>
          <w:rFonts w:hint="eastAsia"/>
        </w:rPr>
        <w:t>次段階の実証及び実装に向けたロードマップ</w:t>
      </w:r>
    </w:p>
    <w:p w14:paraId="41DB5DEA" w14:textId="77777777" w:rsidR="00765438" w:rsidRDefault="00765438" w:rsidP="00765438">
      <w:pPr>
        <w:ind w:firstLineChars="0"/>
      </w:pPr>
    </w:p>
    <w:p w14:paraId="41BEDCED" w14:textId="77777777" w:rsidR="00765438" w:rsidRDefault="00765438" w:rsidP="00765438">
      <w:pPr>
        <w:ind w:firstLine="210"/>
      </w:pPr>
      <w:r>
        <w:rPr>
          <w:rFonts w:hint="eastAsia"/>
        </w:rPr>
        <w:t>また、各地域の構想に加え、地域間連携及び他地域への展開可能性を見据えた共通的な機能、データモデル及び運用ルールについて整理すること。なお、本業務の範囲は地域プラットフォームの構築そのものではなく、その実現可能性の検討及び将来構想の策定までとする。</w:t>
      </w:r>
    </w:p>
    <w:p w14:paraId="18A9B62F" w14:textId="77777777" w:rsidR="00765438" w:rsidRDefault="00765438" w:rsidP="00765438">
      <w:pPr>
        <w:ind w:firstLineChars="0"/>
      </w:pPr>
    </w:p>
    <w:p w14:paraId="3496121E" w14:textId="6E9C1B79" w:rsidR="00765438" w:rsidRDefault="00765438" w:rsidP="00765438">
      <w:pPr>
        <w:pStyle w:val="1"/>
      </w:pPr>
      <w:r w:rsidRPr="00765438">
        <w:t>成果指標</w:t>
      </w:r>
    </w:p>
    <w:p w14:paraId="162C398F" w14:textId="1200DF8F" w:rsidR="00765438" w:rsidRDefault="0077364F" w:rsidP="00765438">
      <w:pPr>
        <w:ind w:firstLine="210"/>
      </w:pPr>
      <w:r w:rsidRPr="0077364F">
        <w:t>本事業の実施に当たっては、参加企業における</w:t>
      </w:r>
      <w:r w:rsidRPr="0077364F">
        <w:t>AI</w:t>
      </w:r>
      <w:r w:rsidRPr="0077364F">
        <w:t>活用の理解促進、プロトタイプ作成を通じた課題検証及び地域横断での共通化・展開可能性の整理を重視する。受託者は、以下の成果指標の達成を目標として業務を実施すること。</w:t>
      </w:r>
    </w:p>
    <w:p w14:paraId="2F09034A" w14:textId="77777777" w:rsidR="0077364F" w:rsidRDefault="0077364F" w:rsidP="00765438">
      <w:pPr>
        <w:ind w:firstLine="210"/>
      </w:pPr>
    </w:p>
    <w:p w14:paraId="50BFAD28" w14:textId="3671629D" w:rsidR="0077364F" w:rsidRDefault="0077364F" w:rsidP="004D68A3">
      <w:pPr>
        <w:pStyle w:val="aff"/>
        <w:numPr>
          <w:ilvl w:val="0"/>
          <w:numId w:val="27"/>
        </w:numPr>
        <w:ind w:leftChars="0" w:firstLineChars="0"/>
      </w:pPr>
      <w:r w:rsidRPr="0077364F">
        <w:t>3</w:t>
      </w:r>
      <w:r w:rsidRPr="0077364F">
        <w:t>地域、合計</w:t>
      </w:r>
      <w:r w:rsidRPr="0077364F">
        <w:t>15</w:t>
      </w:r>
      <w:r w:rsidRPr="0077364F">
        <w:t>社程度の参加企業が、自社の業務課題及び</w:t>
      </w:r>
      <w:r w:rsidRPr="0077364F">
        <w:t>AI</w:t>
      </w:r>
      <w:r w:rsidRPr="0077364F">
        <w:t>活用の可能性を整理できていること。</w:t>
      </w:r>
    </w:p>
    <w:p w14:paraId="6E16CB4A" w14:textId="3F92A50E" w:rsidR="0077364F" w:rsidRDefault="0077364F" w:rsidP="004D68A3">
      <w:pPr>
        <w:pStyle w:val="aff"/>
        <w:numPr>
          <w:ilvl w:val="0"/>
          <w:numId w:val="27"/>
        </w:numPr>
        <w:ind w:leftChars="0" w:firstLineChars="0"/>
      </w:pPr>
      <w:r w:rsidRPr="0077364F">
        <w:t>参加企業の担当者が、</w:t>
      </w:r>
      <w:r w:rsidRPr="0077364F">
        <w:t>AI</w:t>
      </w:r>
      <w:r w:rsidRPr="0077364F">
        <w:t>駆動開発の基本的な方法を理解し、自らプロトタイプの作成及び改善に参加していること。</w:t>
      </w:r>
    </w:p>
    <w:p w14:paraId="6EC420AF" w14:textId="7C5CE15E" w:rsidR="0077364F" w:rsidRDefault="0077364F" w:rsidP="004D68A3">
      <w:pPr>
        <w:pStyle w:val="aff"/>
        <w:numPr>
          <w:ilvl w:val="0"/>
          <w:numId w:val="27"/>
        </w:numPr>
        <w:ind w:leftChars="0" w:firstLineChars="0"/>
      </w:pPr>
      <w:r w:rsidRPr="0077364F">
        <w:t>原則として参加企業ごとに</w:t>
      </w:r>
      <w:r w:rsidRPr="0077364F">
        <w:t>1</w:t>
      </w:r>
      <w:r w:rsidRPr="0077364F">
        <w:t>件以上のプロトタイプが作成され、その有効性、課題及び実装可能性が検証されていること。</w:t>
      </w:r>
    </w:p>
    <w:p w14:paraId="0EDA59E6" w14:textId="798C8DBF" w:rsidR="0077364F" w:rsidRDefault="0077364F" w:rsidP="004D68A3">
      <w:pPr>
        <w:pStyle w:val="aff"/>
        <w:numPr>
          <w:ilvl w:val="0"/>
          <w:numId w:val="27"/>
        </w:numPr>
        <w:ind w:leftChars="0" w:firstLineChars="0"/>
      </w:pPr>
      <w:r w:rsidRPr="0077364F">
        <w:t>各企業が保有するデータの種類、所在、品質、利用条件及び活用上の課題が整理されていること。</w:t>
      </w:r>
    </w:p>
    <w:p w14:paraId="0B83FF4C" w14:textId="5CA34D6D" w:rsidR="0077364F" w:rsidRDefault="0077364F" w:rsidP="004D68A3">
      <w:pPr>
        <w:pStyle w:val="aff"/>
        <w:numPr>
          <w:ilvl w:val="0"/>
          <w:numId w:val="27"/>
        </w:numPr>
        <w:ind w:leftChars="0" w:firstLineChars="0"/>
      </w:pPr>
      <w:r w:rsidRPr="0077364F">
        <w:t>複数企業又は地域内で共通化できる課題、機能、データ項目、</w:t>
      </w:r>
      <w:r w:rsidRPr="0077364F">
        <w:t>API</w:t>
      </w:r>
      <w:r w:rsidRPr="0077364F">
        <w:t>及び運用ルールの候補が抽出されていること。</w:t>
      </w:r>
    </w:p>
    <w:p w14:paraId="0A37D18D" w14:textId="76F27283" w:rsidR="0077364F" w:rsidRDefault="0077364F" w:rsidP="004D68A3">
      <w:pPr>
        <w:pStyle w:val="aff"/>
        <w:numPr>
          <w:ilvl w:val="0"/>
          <w:numId w:val="27"/>
        </w:numPr>
        <w:ind w:leftChars="0" w:firstLineChars="0"/>
      </w:pPr>
      <w:r w:rsidRPr="0077364F">
        <w:t>各地域及び</w:t>
      </w:r>
      <w:r w:rsidRPr="0077364F">
        <w:t>3</w:t>
      </w:r>
      <w:r w:rsidRPr="0077364F">
        <w:t>地域共通の将来構想並びに次段階の実証・実装に向けた方針が整理されていること。</w:t>
      </w:r>
    </w:p>
    <w:p w14:paraId="3F293437" w14:textId="713AF6A6" w:rsidR="0077364F" w:rsidRDefault="0077364F" w:rsidP="004D68A3">
      <w:pPr>
        <w:pStyle w:val="aff"/>
        <w:numPr>
          <w:ilvl w:val="0"/>
          <w:numId w:val="27"/>
        </w:numPr>
        <w:ind w:leftChars="0" w:firstLineChars="0"/>
      </w:pPr>
      <w:r w:rsidRPr="0077364F">
        <w:t>本事業で得られた実施手法、成果及び課題が、他地域への展開を検討できる形式で体系的に整理されていること</w:t>
      </w:r>
      <w:r>
        <w:rPr>
          <w:rFonts w:hint="eastAsia"/>
        </w:rPr>
        <w:t>。</w:t>
      </w:r>
    </w:p>
    <w:p w14:paraId="52A06CAC" w14:textId="77777777" w:rsidR="0077364F" w:rsidRDefault="0077364F" w:rsidP="0077364F">
      <w:pPr>
        <w:pStyle w:val="aff"/>
        <w:ind w:leftChars="0" w:left="650" w:firstLineChars="0" w:firstLine="0"/>
      </w:pPr>
    </w:p>
    <w:p w14:paraId="26961D9C" w14:textId="32F26908" w:rsidR="0077364F" w:rsidRPr="00765438" w:rsidRDefault="0077364F" w:rsidP="0077364F">
      <w:pPr>
        <w:pStyle w:val="1"/>
      </w:pPr>
      <w:r w:rsidRPr="0077364F">
        <w:lastRenderedPageBreak/>
        <w:t>実施体制</w:t>
      </w:r>
    </w:p>
    <w:p w14:paraId="3F9F62F8" w14:textId="77777777" w:rsidR="0077364F" w:rsidRDefault="0077364F" w:rsidP="0077364F">
      <w:pPr>
        <w:ind w:firstLine="210"/>
      </w:pPr>
      <w:r>
        <w:rPr>
          <w:rFonts w:hint="eastAsia"/>
        </w:rPr>
        <w:t>受託者は、本業務を確実かつ円滑に遂行できる実施体制を構築すること。</w:t>
      </w:r>
    </w:p>
    <w:p w14:paraId="60A49FCE" w14:textId="77777777" w:rsidR="0077364F" w:rsidRDefault="0077364F" w:rsidP="0077364F">
      <w:pPr>
        <w:ind w:firstLine="210"/>
      </w:pPr>
    </w:p>
    <w:p w14:paraId="26938844" w14:textId="77777777" w:rsidR="0077364F" w:rsidRDefault="0077364F" w:rsidP="0077364F">
      <w:pPr>
        <w:ind w:firstLine="210"/>
      </w:pPr>
      <w:r>
        <w:rPr>
          <w:rFonts w:hint="eastAsia"/>
        </w:rPr>
        <w:t>受託者は、業務責任者を定めるとともに、本業務に従事する要員の役割及び責任範囲を明確にした実施体制を整備すること。</w:t>
      </w:r>
    </w:p>
    <w:p w14:paraId="0737DE57" w14:textId="77777777" w:rsidR="0077364F" w:rsidRDefault="0077364F" w:rsidP="0077364F">
      <w:pPr>
        <w:ind w:firstLine="210"/>
      </w:pPr>
      <w:r>
        <w:rPr>
          <w:rFonts w:hint="eastAsia"/>
        </w:rPr>
        <w:t>また、企画提案書において、実施体制図を示すとともに、本事業の目的及び業務内容を踏まえた体制とした理由について具体的に説明すること。</w:t>
      </w:r>
    </w:p>
    <w:p w14:paraId="0559700C" w14:textId="77777777" w:rsidR="0077364F" w:rsidRDefault="0077364F" w:rsidP="0077364F">
      <w:pPr>
        <w:ind w:firstLine="210"/>
      </w:pPr>
    </w:p>
    <w:p w14:paraId="4610999E" w14:textId="532C37ED" w:rsidR="00765438" w:rsidRDefault="0077364F" w:rsidP="0077364F">
      <w:pPr>
        <w:ind w:firstLine="210"/>
      </w:pPr>
      <w:r>
        <w:rPr>
          <w:rFonts w:hint="eastAsia"/>
        </w:rPr>
        <w:t>実施体制には、少なくとも以下に相当する役割を含むこと。</w:t>
      </w:r>
    </w:p>
    <w:p w14:paraId="3C01AFA1" w14:textId="77777777" w:rsidR="0077364F" w:rsidRDefault="0077364F" w:rsidP="0077364F">
      <w:pPr>
        <w:ind w:firstLine="210"/>
      </w:pPr>
    </w:p>
    <w:p w14:paraId="4DF21BFD" w14:textId="77777777" w:rsidR="0077364F" w:rsidRDefault="0077364F" w:rsidP="004D68A3">
      <w:pPr>
        <w:pStyle w:val="aff"/>
        <w:numPr>
          <w:ilvl w:val="0"/>
          <w:numId w:val="28"/>
        </w:numPr>
        <w:ind w:leftChars="0" w:firstLineChars="0"/>
      </w:pPr>
      <w:r>
        <w:rPr>
          <w:rFonts w:hint="eastAsia"/>
        </w:rPr>
        <w:t>業務責任者</w:t>
      </w:r>
    </w:p>
    <w:p w14:paraId="5C2895AC" w14:textId="77777777" w:rsidR="0077364F" w:rsidRDefault="0077364F" w:rsidP="004D68A3">
      <w:pPr>
        <w:pStyle w:val="aff"/>
        <w:numPr>
          <w:ilvl w:val="0"/>
          <w:numId w:val="28"/>
        </w:numPr>
        <w:ind w:leftChars="0" w:firstLineChars="0"/>
      </w:pPr>
      <w:r>
        <w:rPr>
          <w:rFonts w:hint="eastAsia"/>
        </w:rPr>
        <w:t>プロジェクトマネージャー</w:t>
      </w:r>
    </w:p>
    <w:p w14:paraId="1C02BC61" w14:textId="77777777" w:rsidR="0077364F" w:rsidRDefault="0077364F" w:rsidP="004D68A3">
      <w:pPr>
        <w:pStyle w:val="aff"/>
        <w:numPr>
          <w:ilvl w:val="0"/>
          <w:numId w:val="28"/>
        </w:numPr>
        <w:ind w:leftChars="0" w:firstLineChars="0"/>
      </w:pPr>
      <w:r>
        <w:rPr>
          <w:rFonts w:hint="eastAsia"/>
        </w:rPr>
        <w:t>運営事務局担当者</w:t>
      </w:r>
    </w:p>
    <w:p w14:paraId="3001A75C" w14:textId="77777777" w:rsidR="0077364F" w:rsidRDefault="0077364F" w:rsidP="004D68A3">
      <w:pPr>
        <w:pStyle w:val="aff"/>
        <w:numPr>
          <w:ilvl w:val="0"/>
          <w:numId w:val="28"/>
        </w:numPr>
        <w:ind w:leftChars="0" w:firstLineChars="0"/>
      </w:pPr>
      <w:r>
        <w:rPr>
          <w:rFonts w:hint="eastAsia"/>
        </w:rPr>
        <w:t>研修講師</w:t>
      </w:r>
    </w:p>
    <w:p w14:paraId="4A7E5142" w14:textId="77777777" w:rsidR="0077364F" w:rsidRDefault="0077364F" w:rsidP="004D68A3">
      <w:pPr>
        <w:pStyle w:val="aff"/>
        <w:numPr>
          <w:ilvl w:val="0"/>
          <w:numId w:val="28"/>
        </w:numPr>
        <w:ind w:leftChars="0" w:firstLineChars="0"/>
      </w:pPr>
      <w:r>
        <w:rPr>
          <w:rFonts w:hint="eastAsia"/>
        </w:rPr>
        <w:t>ワークショップファシリテーター</w:t>
      </w:r>
    </w:p>
    <w:p w14:paraId="6B002CD6" w14:textId="77777777" w:rsidR="0077364F" w:rsidRDefault="0077364F" w:rsidP="004D68A3">
      <w:pPr>
        <w:pStyle w:val="aff"/>
        <w:numPr>
          <w:ilvl w:val="0"/>
          <w:numId w:val="28"/>
        </w:numPr>
        <w:ind w:leftChars="0" w:firstLineChars="0"/>
      </w:pPr>
      <w:r>
        <w:rPr>
          <w:rFonts w:hint="eastAsia"/>
        </w:rPr>
        <w:t>AI</w:t>
      </w:r>
      <w:r>
        <w:rPr>
          <w:rFonts w:hint="eastAsia"/>
        </w:rPr>
        <w:t>開発及び</w:t>
      </w:r>
      <w:r>
        <w:rPr>
          <w:rFonts w:hint="eastAsia"/>
        </w:rPr>
        <w:t>PoC</w:t>
      </w:r>
      <w:r>
        <w:rPr>
          <w:rFonts w:hint="eastAsia"/>
        </w:rPr>
        <w:t>支援担当者</w:t>
      </w:r>
    </w:p>
    <w:p w14:paraId="610CE27B" w14:textId="00C5021C" w:rsidR="0077364F" w:rsidRDefault="0077364F" w:rsidP="004D68A3">
      <w:pPr>
        <w:pStyle w:val="aff"/>
        <w:numPr>
          <w:ilvl w:val="0"/>
          <w:numId w:val="28"/>
        </w:numPr>
        <w:ind w:leftChars="0" w:firstLineChars="0"/>
      </w:pPr>
      <w:r>
        <w:rPr>
          <w:rFonts w:hint="eastAsia"/>
        </w:rPr>
        <w:t>情報セキュリティ管理担当者</w:t>
      </w:r>
    </w:p>
    <w:p w14:paraId="7971A636" w14:textId="77777777" w:rsidR="0077364F" w:rsidRDefault="0077364F" w:rsidP="0077364F">
      <w:pPr>
        <w:ind w:firstLineChars="0"/>
      </w:pPr>
    </w:p>
    <w:p w14:paraId="06DB109B" w14:textId="468A7BC1" w:rsidR="00DB06D0" w:rsidRDefault="00DB06D0" w:rsidP="00DB06D0">
      <w:pPr>
        <w:pStyle w:val="2"/>
      </w:pPr>
      <w:r w:rsidRPr="00DB06D0">
        <w:t>必須体制</w:t>
      </w:r>
    </w:p>
    <w:p w14:paraId="3FFE5968" w14:textId="77777777" w:rsidR="0077364F" w:rsidRDefault="0077364F" w:rsidP="0077364F">
      <w:pPr>
        <w:ind w:firstLine="210"/>
      </w:pPr>
      <w:r>
        <w:rPr>
          <w:rFonts w:hint="eastAsia"/>
        </w:rPr>
        <w:t>なお、業務期間を通じて安定的な支援を提供できる体制とし、要員の離脱その他の事由により業務遂行に支障が生じないよう代替要員の確保等の措置を講じること。</w:t>
      </w:r>
    </w:p>
    <w:p w14:paraId="03FE0C11" w14:textId="77777777" w:rsidR="0077364F" w:rsidRPr="0077364F" w:rsidRDefault="0077364F" w:rsidP="00765438">
      <w:pPr>
        <w:ind w:firstLine="210"/>
      </w:pPr>
    </w:p>
    <w:p w14:paraId="68075A67" w14:textId="77777777" w:rsidR="00DB06D0" w:rsidRPr="00DB06D0" w:rsidRDefault="00DB06D0" w:rsidP="00DB06D0">
      <w:pPr>
        <w:ind w:firstLine="210"/>
      </w:pPr>
      <w:r w:rsidRPr="00DB06D0">
        <w:t>本事業を円滑かつ効果的に実施するため、受託者は以下の体制を構築し、契約期間中これを維持すること。</w:t>
      </w:r>
    </w:p>
    <w:p w14:paraId="6CB7A882" w14:textId="77777777" w:rsidR="0077364F" w:rsidRDefault="0077364F" w:rsidP="00765438">
      <w:pPr>
        <w:ind w:firstLine="210"/>
      </w:pPr>
    </w:p>
    <w:p w14:paraId="5A2647F4" w14:textId="36C8683E" w:rsidR="00DB06D0" w:rsidRDefault="00DB06D0" w:rsidP="004D68A3">
      <w:pPr>
        <w:pStyle w:val="aff"/>
        <w:numPr>
          <w:ilvl w:val="0"/>
          <w:numId w:val="29"/>
        </w:numPr>
        <w:ind w:leftChars="0" w:firstLineChars="0"/>
      </w:pPr>
      <w:r>
        <w:rPr>
          <w:rFonts w:hint="eastAsia"/>
        </w:rPr>
        <w:t>業務責任者を</w:t>
      </w:r>
      <w:r>
        <w:t>1</w:t>
      </w:r>
      <w:r>
        <w:rPr>
          <w:rFonts w:hint="eastAsia"/>
        </w:rPr>
        <w:t>名配置すること。</w:t>
      </w:r>
    </w:p>
    <w:p w14:paraId="09A34A03" w14:textId="491B9A6D" w:rsidR="00DB06D0" w:rsidRDefault="00DB06D0" w:rsidP="004D68A3">
      <w:pPr>
        <w:pStyle w:val="aff"/>
        <w:numPr>
          <w:ilvl w:val="0"/>
          <w:numId w:val="29"/>
        </w:numPr>
        <w:ind w:leftChars="0" w:firstLineChars="0"/>
      </w:pPr>
      <w:r>
        <w:rPr>
          <w:rFonts w:hint="eastAsia"/>
        </w:rPr>
        <w:t>業務責任者は本事業全体の進捗管理及び品質管理に責任を持つこと。</w:t>
      </w:r>
    </w:p>
    <w:p w14:paraId="585B1DEB" w14:textId="775A53FE" w:rsidR="00DB06D0" w:rsidRDefault="00DB06D0" w:rsidP="004D68A3">
      <w:pPr>
        <w:pStyle w:val="aff"/>
        <w:numPr>
          <w:ilvl w:val="0"/>
          <w:numId w:val="29"/>
        </w:numPr>
        <w:ind w:leftChars="0" w:firstLineChars="0"/>
      </w:pPr>
      <w:r>
        <w:t>AI</w:t>
      </w:r>
      <w:r>
        <w:rPr>
          <w:rFonts w:hint="eastAsia"/>
        </w:rPr>
        <w:t>活用又はデジタル技術活用に係る研修講師を配置すること。</w:t>
      </w:r>
    </w:p>
    <w:p w14:paraId="3A97AF7E" w14:textId="645D8822" w:rsidR="00DB06D0" w:rsidRDefault="00DB06D0" w:rsidP="004D68A3">
      <w:pPr>
        <w:pStyle w:val="aff"/>
        <w:numPr>
          <w:ilvl w:val="0"/>
          <w:numId w:val="29"/>
        </w:numPr>
        <w:ind w:leftChars="0" w:firstLineChars="0"/>
      </w:pPr>
      <w:r>
        <w:rPr>
          <w:rFonts w:hint="eastAsia"/>
        </w:rPr>
        <w:t>参加企業への伴走支援を実施できる体制を確保すること。</w:t>
      </w:r>
    </w:p>
    <w:p w14:paraId="00AFFC9E" w14:textId="6FD25F26" w:rsidR="00DB06D0" w:rsidRPr="00DB06D0" w:rsidRDefault="00DB06D0" w:rsidP="004D68A3">
      <w:pPr>
        <w:pStyle w:val="aff"/>
        <w:numPr>
          <w:ilvl w:val="0"/>
          <w:numId w:val="29"/>
        </w:numPr>
        <w:ind w:leftChars="0" w:firstLineChars="0"/>
      </w:pPr>
      <w:r>
        <w:rPr>
          <w:rFonts w:hint="eastAsia"/>
        </w:rPr>
        <w:t>問合せ対応及び運営調整を行う事務局機能を設置すること。</w:t>
      </w:r>
    </w:p>
    <w:p w14:paraId="575F94B0" w14:textId="77777777" w:rsidR="0077364F" w:rsidRDefault="0077364F" w:rsidP="00765438">
      <w:pPr>
        <w:ind w:firstLine="210"/>
      </w:pPr>
    </w:p>
    <w:p w14:paraId="4C95A674" w14:textId="77777777" w:rsidR="00DB06D0" w:rsidRDefault="00DB06D0" w:rsidP="00DB06D0">
      <w:pPr>
        <w:pStyle w:val="2"/>
      </w:pPr>
      <w:r w:rsidRPr="00DB06D0">
        <w:t>実績要件</w:t>
      </w:r>
    </w:p>
    <w:p w14:paraId="5AEA0399" w14:textId="60879616" w:rsidR="00DB06D0" w:rsidRDefault="00DB06D0" w:rsidP="00DB06D0">
      <w:pPr>
        <w:ind w:firstLine="210"/>
      </w:pPr>
      <w:r w:rsidRPr="00DB06D0">
        <w:t>受託者は、過去</w:t>
      </w:r>
      <w:r w:rsidRPr="00DB06D0">
        <w:t>3</w:t>
      </w:r>
      <w:r w:rsidRPr="00DB06D0">
        <w:t>年以内に、本業務と類似する業務の実施実績を有することが望ましい。</w:t>
      </w:r>
    </w:p>
    <w:p w14:paraId="2A4351FA" w14:textId="77777777" w:rsidR="00DB06D0" w:rsidRDefault="00DB06D0" w:rsidP="00765438">
      <w:pPr>
        <w:ind w:firstLine="210"/>
      </w:pPr>
    </w:p>
    <w:p w14:paraId="146839D1" w14:textId="13DBA317" w:rsidR="00DB06D0" w:rsidRDefault="00DB06D0" w:rsidP="004D68A3">
      <w:pPr>
        <w:pStyle w:val="aff"/>
        <w:numPr>
          <w:ilvl w:val="0"/>
          <w:numId w:val="30"/>
        </w:numPr>
        <w:ind w:leftChars="0" w:firstLineChars="0"/>
      </w:pPr>
      <w:r>
        <w:rPr>
          <w:rFonts w:hint="eastAsia"/>
        </w:rPr>
        <w:t>自治体向け</w:t>
      </w:r>
      <w:r>
        <w:t>AI/DX</w:t>
      </w:r>
      <w:r>
        <w:rPr>
          <w:rFonts w:hint="eastAsia"/>
        </w:rPr>
        <w:t>に関わるアドバイザリー業務の受託実績</w:t>
      </w:r>
      <w:r>
        <w:t xml:space="preserve"> </w:t>
      </w:r>
      <w:r>
        <w:rPr>
          <w:rFonts w:hint="eastAsia"/>
        </w:rPr>
        <w:t>（過去</w:t>
      </w:r>
      <w:r>
        <w:t>3</w:t>
      </w:r>
      <w:r>
        <w:rPr>
          <w:rFonts w:hint="eastAsia"/>
        </w:rPr>
        <w:t>年で</w:t>
      </w:r>
      <w:r>
        <w:t>1</w:t>
      </w:r>
      <w:r>
        <w:rPr>
          <w:rFonts w:hint="eastAsia"/>
        </w:rPr>
        <w:t>件以上）</w:t>
      </w:r>
    </w:p>
    <w:p w14:paraId="7D7EC0EB" w14:textId="335A71A5" w:rsidR="00DB06D0" w:rsidRDefault="00DB06D0" w:rsidP="004D68A3">
      <w:pPr>
        <w:pStyle w:val="aff"/>
        <w:numPr>
          <w:ilvl w:val="0"/>
          <w:numId w:val="30"/>
        </w:numPr>
        <w:ind w:leftChars="0" w:firstLineChars="0"/>
      </w:pPr>
      <w:r>
        <w:t>AI</w:t>
      </w:r>
      <w:r>
        <w:rPr>
          <w:rFonts w:hint="eastAsia"/>
        </w:rPr>
        <w:t>駆動開発研修の実施実績</w:t>
      </w:r>
      <w:r>
        <w:t xml:space="preserve"> </w:t>
      </w:r>
      <w:r>
        <w:rPr>
          <w:rFonts w:hint="eastAsia"/>
        </w:rPr>
        <w:t>（過去</w:t>
      </w:r>
      <w:r>
        <w:t>3</w:t>
      </w:r>
      <w:r>
        <w:rPr>
          <w:rFonts w:hint="eastAsia"/>
        </w:rPr>
        <w:t>年で</w:t>
      </w:r>
      <w:r>
        <w:t>1</w:t>
      </w:r>
      <w:r>
        <w:rPr>
          <w:rFonts w:hint="eastAsia"/>
        </w:rPr>
        <w:t>件以上）</w:t>
      </w:r>
    </w:p>
    <w:p w14:paraId="02BBE7D8" w14:textId="77777777" w:rsidR="00DB06D0" w:rsidRDefault="00DB06D0" w:rsidP="00DB06D0">
      <w:pPr>
        <w:ind w:firstLine="210"/>
      </w:pPr>
    </w:p>
    <w:p w14:paraId="285ADF9D" w14:textId="7DB9EF4E" w:rsidR="00DB06D0" w:rsidRDefault="00DB06D0" w:rsidP="00DB06D0">
      <w:pPr>
        <w:ind w:firstLine="210"/>
      </w:pPr>
      <w:r>
        <w:rPr>
          <w:rFonts w:hint="eastAsia"/>
        </w:rPr>
        <w:t>受託者は、企画提案書において実績の概要、実施年度、実施内容及び本業務との関連性を記載すること。</w:t>
      </w:r>
    </w:p>
    <w:p w14:paraId="51D5459D" w14:textId="77777777" w:rsidR="00DB06D0" w:rsidRDefault="00DB06D0" w:rsidP="00765438">
      <w:pPr>
        <w:ind w:firstLine="210"/>
      </w:pPr>
    </w:p>
    <w:p w14:paraId="686D0AD4" w14:textId="306C714B" w:rsidR="00DB06D0" w:rsidRDefault="00DB06D0" w:rsidP="00DB06D0">
      <w:pPr>
        <w:pStyle w:val="1"/>
      </w:pPr>
      <w:r w:rsidRPr="00DB06D0">
        <w:t>プロジェクト管理</w:t>
      </w:r>
    </w:p>
    <w:p w14:paraId="07C894F7" w14:textId="77777777" w:rsidR="00DB06D0" w:rsidRDefault="00DB06D0" w:rsidP="00DB06D0">
      <w:pPr>
        <w:ind w:firstLine="210"/>
      </w:pPr>
      <w:r>
        <w:rPr>
          <w:rFonts w:hint="eastAsia"/>
        </w:rPr>
        <w:t>受託者は、本業務を円滑かつ確実に遂行するため、適切なプロジェクトマネジメントを実施すること。</w:t>
      </w:r>
    </w:p>
    <w:p w14:paraId="7C89E0DA" w14:textId="77777777" w:rsidR="00DB06D0" w:rsidRDefault="00DB06D0" w:rsidP="00DB06D0">
      <w:pPr>
        <w:ind w:firstLine="210"/>
      </w:pPr>
      <w:r>
        <w:rPr>
          <w:rFonts w:hint="eastAsia"/>
        </w:rPr>
        <w:t>受託者は、業務の進捗状況、課題、リスク及び成果物の品質を管理するとともに、</w:t>
      </w:r>
      <w:r>
        <w:rPr>
          <w:rFonts w:hint="eastAsia"/>
        </w:rPr>
        <w:t>IPA</w:t>
      </w:r>
      <w:r>
        <w:rPr>
          <w:rFonts w:hint="eastAsia"/>
        </w:rPr>
        <w:t>と密接に連携しながら業務を推進すること。</w:t>
      </w:r>
    </w:p>
    <w:p w14:paraId="739C6679" w14:textId="77777777" w:rsidR="00DB06D0" w:rsidRDefault="00DB06D0" w:rsidP="00DB06D0">
      <w:pPr>
        <w:ind w:firstLine="210"/>
      </w:pPr>
      <w:r>
        <w:rPr>
          <w:rFonts w:hint="eastAsia"/>
        </w:rPr>
        <w:t>また、業務開始時にプロジェクト管理方法を定め、</w:t>
      </w:r>
      <w:r>
        <w:rPr>
          <w:rFonts w:hint="eastAsia"/>
        </w:rPr>
        <w:t>IPA</w:t>
      </w:r>
      <w:r>
        <w:rPr>
          <w:rFonts w:hint="eastAsia"/>
        </w:rPr>
        <w:t>に提示すること。</w:t>
      </w:r>
    </w:p>
    <w:p w14:paraId="2A52BF25" w14:textId="69CADA9C" w:rsidR="00DB06D0" w:rsidRPr="00DB06D0" w:rsidRDefault="00DB06D0" w:rsidP="00DB06D0">
      <w:pPr>
        <w:ind w:firstLine="210"/>
      </w:pPr>
      <w:r>
        <w:rPr>
          <w:rFonts w:hint="eastAsia"/>
        </w:rPr>
        <w:t>なお、少なくとも以下の事項を実施すること。</w:t>
      </w:r>
    </w:p>
    <w:p w14:paraId="69D1EA48" w14:textId="77777777" w:rsidR="00DB06D0" w:rsidRDefault="00DB06D0" w:rsidP="00765438">
      <w:pPr>
        <w:ind w:firstLine="210"/>
      </w:pPr>
    </w:p>
    <w:p w14:paraId="63878CE0" w14:textId="77777777" w:rsidR="00C42E57" w:rsidRDefault="00DB06D0" w:rsidP="00C42E57">
      <w:pPr>
        <w:pStyle w:val="aff"/>
        <w:numPr>
          <w:ilvl w:val="0"/>
          <w:numId w:val="31"/>
        </w:numPr>
        <w:ind w:leftChars="0" w:firstLineChars="0"/>
      </w:pPr>
      <w:r w:rsidRPr="00DB06D0">
        <w:t>進捗管理</w:t>
      </w:r>
    </w:p>
    <w:p w14:paraId="764A3375" w14:textId="77777777" w:rsidR="00C42E57" w:rsidRDefault="00F26CEA" w:rsidP="00C42E57">
      <w:pPr>
        <w:pStyle w:val="aff"/>
        <w:ind w:leftChars="0" w:left="650" w:firstLineChars="0" w:firstLine="0"/>
      </w:pPr>
      <w:r>
        <w:rPr>
          <w:rFonts w:hint="eastAsia"/>
        </w:rPr>
        <w:t>業務全体及び各業務項目の進捗状況を管理すること。</w:t>
      </w:r>
    </w:p>
    <w:p w14:paraId="779B8584" w14:textId="77777777" w:rsidR="00C42E57" w:rsidRDefault="00F26CEA" w:rsidP="00C42E57">
      <w:pPr>
        <w:pStyle w:val="aff"/>
        <w:ind w:leftChars="0" w:left="650" w:firstLineChars="0" w:firstLine="0"/>
      </w:pPr>
      <w:r>
        <w:rPr>
          <w:rFonts w:hint="eastAsia"/>
        </w:rPr>
        <w:t>実施スケジュール、マイルストーン及び成果物提出時期を明確にし、遅延の発生又は発生見込みがある場合には速やかに</w:t>
      </w:r>
      <w:r>
        <w:rPr>
          <w:rFonts w:hint="eastAsia"/>
        </w:rPr>
        <w:t>IPA</w:t>
      </w:r>
      <w:r>
        <w:rPr>
          <w:rFonts w:hint="eastAsia"/>
        </w:rPr>
        <w:t>へ報告するとともに、対応策を提示すること。</w:t>
      </w:r>
    </w:p>
    <w:p w14:paraId="5764B4E7" w14:textId="7A82664D" w:rsidR="00F26CEA" w:rsidRDefault="00F26CEA" w:rsidP="00C42E57">
      <w:pPr>
        <w:pStyle w:val="aff"/>
        <w:ind w:leftChars="0" w:left="650" w:firstLineChars="0" w:firstLine="0"/>
      </w:pPr>
      <w:r>
        <w:rPr>
          <w:rFonts w:hint="eastAsia"/>
        </w:rPr>
        <w:t>参加企業ごとの支援状況についても管理し、</w:t>
      </w:r>
      <w:r>
        <w:rPr>
          <w:rFonts w:hint="eastAsia"/>
        </w:rPr>
        <w:t>IPA</w:t>
      </w:r>
      <w:r>
        <w:rPr>
          <w:rFonts w:hint="eastAsia"/>
        </w:rPr>
        <w:t>が随時確認できる状態とすること。</w:t>
      </w:r>
    </w:p>
    <w:p w14:paraId="5880295C" w14:textId="77777777" w:rsidR="00F26CEA" w:rsidRPr="00DB06D0" w:rsidRDefault="00F26CEA" w:rsidP="00F26CEA">
      <w:pPr>
        <w:pStyle w:val="aff"/>
        <w:ind w:leftChars="0" w:left="650" w:firstLineChars="0" w:firstLine="0"/>
      </w:pPr>
    </w:p>
    <w:p w14:paraId="24F06A62" w14:textId="64DE7898" w:rsidR="000F6B16" w:rsidRDefault="00DB06D0" w:rsidP="004D68A3">
      <w:pPr>
        <w:pStyle w:val="aff"/>
        <w:numPr>
          <w:ilvl w:val="0"/>
          <w:numId w:val="31"/>
        </w:numPr>
        <w:ind w:leftChars="0" w:firstLineChars="0"/>
      </w:pPr>
      <w:r w:rsidRPr="00DB06D0">
        <w:t>課題管理</w:t>
      </w:r>
      <w:r w:rsidR="000F6B16">
        <w:br/>
      </w:r>
      <w:r w:rsidR="000F6B16">
        <w:rPr>
          <w:rFonts w:hint="eastAsia"/>
        </w:rPr>
        <w:t>業務実施上の課題を継続的に把握し、発生状況、影響範囲、対応状況及び対応方針を記録すること。</w:t>
      </w:r>
    </w:p>
    <w:p w14:paraId="16102F5E" w14:textId="362DF470" w:rsidR="000F6B16" w:rsidRDefault="000F6B16" w:rsidP="000F6B16">
      <w:pPr>
        <w:pStyle w:val="aff"/>
        <w:ind w:leftChars="0" w:left="650" w:firstLineChars="0" w:firstLine="0"/>
      </w:pPr>
      <w:r>
        <w:rPr>
          <w:rFonts w:hint="eastAsia"/>
        </w:rPr>
        <w:t>課題が事業目的の達成に影響を及ぼすおそれがある場合は、速やかに</w:t>
      </w:r>
      <w:r>
        <w:rPr>
          <w:rFonts w:hint="eastAsia"/>
        </w:rPr>
        <w:t>IPA</w:t>
      </w:r>
      <w:r>
        <w:rPr>
          <w:rFonts w:hint="eastAsia"/>
        </w:rPr>
        <w:t>へ報告すること。</w:t>
      </w:r>
    </w:p>
    <w:p w14:paraId="313929A0" w14:textId="77777777" w:rsidR="000F6B16" w:rsidRDefault="00DB06D0" w:rsidP="004D68A3">
      <w:pPr>
        <w:pStyle w:val="aff"/>
        <w:numPr>
          <w:ilvl w:val="0"/>
          <w:numId w:val="31"/>
        </w:numPr>
        <w:ind w:leftChars="0" w:firstLineChars="0"/>
      </w:pPr>
      <w:r w:rsidRPr="00DB06D0">
        <w:lastRenderedPageBreak/>
        <w:t>リスク管理</w:t>
      </w:r>
    </w:p>
    <w:p w14:paraId="012D20F6" w14:textId="24D8EE42" w:rsidR="000F6B16" w:rsidRDefault="000F6B16" w:rsidP="000F6B16">
      <w:pPr>
        <w:pStyle w:val="aff"/>
        <w:ind w:leftChars="0" w:left="650" w:firstLineChars="0" w:firstLine="0"/>
      </w:pPr>
      <w:r>
        <w:rPr>
          <w:rFonts w:hint="eastAsia"/>
        </w:rPr>
        <w:t>スケジュール遅延、参加企業の離脱、データ利用上の制約、情報セキュリティ事故その他想定されるリスクを管理すること。</w:t>
      </w:r>
    </w:p>
    <w:p w14:paraId="005B914D" w14:textId="3B5627DA" w:rsidR="000F6B16" w:rsidRDefault="000F6B16" w:rsidP="000F6B16">
      <w:pPr>
        <w:pStyle w:val="aff"/>
        <w:ind w:leftChars="0" w:left="650" w:firstLineChars="0" w:firstLine="0"/>
      </w:pPr>
      <w:r>
        <w:rPr>
          <w:rFonts w:hint="eastAsia"/>
        </w:rPr>
        <w:t>リスク発生時の対応方針及び報告体制を整備すること。</w:t>
      </w:r>
    </w:p>
    <w:p w14:paraId="5F8647D7" w14:textId="77777777" w:rsidR="000F6B16" w:rsidRPr="00DB06D0" w:rsidRDefault="000F6B16" w:rsidP="000F6B16">
      <w:pPr>
        <w:pStyle w:val="aff"/>
        <w:ind w:leftChars="0" w:left="650" w:firstLineChars="0" w:firstLine="0"/>
      </w:pPr>
    </w:p>
    <w:p w14:paraId="170D7D68" w14:textId="77777777" w:rsidR="000F6B16" w:rsidRDefault="00DB06D0" w:rsidP="004D68A3">
      <w:pPr>
        <w:pStyle w:val="aff"/>
        <w:numPr>
          <w:ilvl w:val="0"/>
          <w:numId w:val="31"/>
        </w:numPr>
        <w:ind w:leftChars="0" w:firstLineChars="0"/>
      </w:pPr>
      <w:r w:rsidRPr="00DB06D0">
        <w:t>品質管理</w:t>
      </w:r>
    </w:p>
    <w:p w14:paraId="65BDEF61" w14:textId="4B765E53" w:rsidR="000F6B16" w:rsidRDefault="000F6B16" w:rsidP="000F6B16">
      <w:pPr>
        <w:pStyle w:val="aff"/>
        <w:ind w:leftChars="0" w:left="650" w:firstLineChars="0" w:firstLine="0"/>
      </w:pPr>
      <w:r>
        <w:rPr>
          <w:rFonts w:hint="eastAsia"/>
        </w:rPr>
        <w:t>成果物の品質を確保するための確認及びレビューを実施すること。</w:t>
      </w:r>
    </w:p>
    <w:p w14:paraId="03029C3A" w14:textId="42954EBB" w:rsidR="000F6B16" w:rsidRDefault="000F6B16" w:rsidP="000F6B16">
      <w:pPr>
        <w:pStyle w:val="aff"/>
        <w:ind w:leftChars="0" w:left="650" w:firstLineChars="0" w:firstLine="0"/>
      </w:pPr>
      <w:r>
        <w:rPr>
          <w:rFonts w:hint="eastAsia"/>
        </w:rPr>
        <w:t>各成果物について、提出前に内容の正確性及び整合性を確認すること</w:t>
      </w:r>
    </w:p>
    <w:p w14:paraId="49112904" w14:textId="77777777" w:rsidR="000F6B16" w:rsidRPr="00DB06D0" w:rsidRDefault="000F6B16" w:rsidP="000F6B16">
      <w:pPr>
        <w:pStyle w:val="aff"/>
        <w:ind w:leftChars="0" w:left="650" w:firstLineChars="0" w:firstLine="0"/>
      </w:pPr>
    </w:p>
    <w:p w14:paraId="663EAE93" w14:textId="77777777" w:rsidR="007B5D7B" w:rsidRDefault="00DB06D0" w:rsidP="004D68A3">
      <w:pPr>
        <w:pStyle w:val="aff"/>
        <w:numPr>
          <w:ilvl w:val="0"/>
          <w:numId w:val="31"/>
        </w:numPr>
        <w:ind w:leftChars="0" w:firstLineChars="0"/>
      </w:pPr>
      <w:r w:rsidRPr="00DB06D0">
        <w:t>報告及び情報共有</w:t>
      </w:r>
    </w:p>
    <w:p w14:paraId="7131F989" w14:textId="77777777" w:rsidR="007B5D7B" w:rsidRDefault="007B5D7B" w:rsidP="007B5D7B">
      <w:pPr>
        <w:pStyle w:val="aff"/>
        <w:ind w:leftChars="0" w:left="650" w:firstLineChars="0" w:firstLine="0"/>
      </w:pPr>
      <w:r>
        <w:rPr>
          <w:rFonts w:hint="eastAsia"/>
        </w:rPr>
        <w:t>IPA</w:t>
      </w:r>
      <w:r>
        <w:rPr>
          <w:rFonts w:hint="eastAsia"/>
        </w:rPr>
        <w:t>との定例会議を実施し、進捗状況、課題、リスク及び今後の対応方針を報告すること。</w:t>
      </w:r>
    </w:p>
    <w:p w14:paraId="5F01A0ED" w14:textId="37D493AC" w:rsidR="007B5D7B" w:rsidRDefault="007B5D7B" w:rsidP="007B5D7B">
      <w:pPr>
        <w:pStyle w:val="aff"/>
        <w:ind w:leftChars="0" w:left="650" w:firstLineChars="0" w:firstLine="0"/>
      </w:pPr>
      <w:r>
        <w:rPr>
          <w:rFonts w:hint="eastAsia"/>
        </w:rPr>
        <w:t>IPA</w:t>
      </w:r>
      <w:r>
        <w:rPr>
          <w:rFonts w:hint="eastAsia"/>
        </w:rPr>
        <w:t>から求めがあった場合は、必要な資料及び説明を速やかに提供すること。</w:t>
      </w:r>
    </w:p>
    <w:p w14:paraId="46AA857C" w14:textId="5C87856E" w:rsidR="00DB06D0" w:rsidRDefault="007B5D7B" w:rsidP="007B5D7B">
      <w:pPr>
        <w:pStyle w:val="aff"/>
        <w:ind w:leftChars="0" w:left="650" w:firstLineChars="0" w:firstLine="0"/>
      </w:pPr>
      <w:r>
        <w:rPr>
          <w:rFonts w:hint="eastAsia"/>
        </w:rPr>
        <w:t>会議の議事概要及び決定事項を記録し、関係者間で共有すること。</w:t>
      </w:r>
    </w:p>
    <w:p w14:paraId="68203F08" w14:textId="77777777" w:rsidR="007B5D7B" w:rsidRPr="00DB06D0" w:rsidRDefault="007B5D7B" w:rsidP="007B5D7B">
      <w:pPr>
        <w:pStyle w:val="aff"/>
        <w:ind w:leftChars="0" w:left="650" w:firstLineChars="0" w:firstLine="0"/>
      </w:pPr>
    </w:p>
    <w:p w14:paraId="2467F70B" w14:textId="15C29616" w:rsidR="00DB06D0" w:rsidRDefault="007B5D7B" w:rsidP="007B5D7B">
      <w:pPr>
        <w:pStyle w:val="1"/>
      </w:pPr>
      <w:r w:rsidRPr="007B5D7B">
        <w:t>情報管理体制</w:t>
      </w:r>
    </w:p>
    <w:p w14:paraId="694F7692" w14:textId="78E742C2" w:rsidR="007B5D7B" w:rsidRDefault="007B5D7B" w:rsidP="007B5D7B">
      <w:pPr>
        <w:ind w:firstLine="210"/>
      </w:pPr>
      <w:r w:rsidRPr="007B5D7B">
        <w:t>受託者は、本事業の遂行に当たり取り扱う情報の機密性、完全性及び可用性を確保し、情報漏えい、不正利用その他の情報セキュリティ上のリスクを防止するため、適切な情報管理体制を整備すること。</w:t>
      </w:r>
    </w:p>
    <w:p w14:paraId="204E369D" w14:textId="77777777" w:rsidR="007B5D7B" w:rsidRDefault="007B5D7B" w:rsidP="007B5D7B">
      <w:pPr>
        <w:ind w:firstLine="210"/>
      </w:pPr>
    </w:p>
    <w:p w14:paraId="7E1F09BD" w14:textId="77777777" w:rsidR="007B5D7B" w:rsidRDefault="007B5D7B" w:rsidP="004D68A3">
      <w:pPr>
        <w:pStyle w:val="aff"/>
        <w:numPr>
          <w:ilvl w:val="0"/>
          <w:numId w:val="32"/>
        </w:numPr>
        <w:ind w:leftChars="0" w:firstLineChars="0"/>
      </w:pPr>
      <w:r w:rsidRPr="007B5D7B">
        <w:t>情報管理体制</w:t>
      </w:r>
    </w:p>
    <w:p w14:paraId="096B9334" w14:textId="77777777" w:rsidR="007B5D7B" w:rsidRDefault="007B5D7B" w:rsidP="007B5D7B">
      <w:pPr>
        <w:pStyle w:val="aff"/>
        <w:ind w:firstLineChars="0" w:firstLine="0"/>
      </w:pPr>
      <w:r>
        <w:rPr>
          <w:rFonts w:hint="eastAsia"/>
        </w:rPr>
        <w:t>受託者は、本事業で知り得た情報を適切に管理するため、次の履行体制を確保し、</w:t>
      </w:r>
      <w:r>
        <w:rPr>
          <w:rFonts w:hint="eastAsia"/>
        </w:rPr>
        <w:t>IPA</w:t>
      </w:r>
      <w:r>
        <w:rPr>
          <w:rFonts w:hint="eastAsia"/>
        </w:rPr>
        <w:t>に対し「情報セキュリティを確保するための体制を定めた書面（「情報管理体制図」及び「情報取扱者名簿」（氏名、個人住所、生年月日、所属部署、役職等が記載されたもの）を契約前に提出し、担当部門の同意を得ること。（住所、生年月日については、必ずしも契約前に提出することを要しないが、その場合であっても担当部門から求められた場合は速やかに提出すること。）</w:t>
      </w:r>
    </w:p>
    <w:p w14:paraId="77D6F47E" w14:textId="77777777" w:rsidR="007B5D7B" w:rsidRDefault="007B5D7B" w:rsidP="007B5D7B">
      <w:pPr>
        <w:pStyle w:val="aff"/>
        <w:ind w:firstLineChars="0" w:firstLine="0"/>
      </w:pPr>
      <w:r>
        <w:rPr>
          <w:rFonts w:hint="eastAsia"/>
        </w:rPr>
        <w:t>なお、情報取扱者名簿は、業務の遂行のため最低限必要な範囲で情報取扱者を掲載すること。また、情報セキュリティを確保するための体制を定めた書面又は情報取扱者名簿に変更がある場合は、予め</w:t>
      </w:r>
      <w:r>
        <w:rPr>
          <w:rFonts w:hint="eastAsia"/>
        </w:rPr>
        <w:t>IPA</w:t>
      </w:r>
      <w:r>
        <w:rPr>
          <w:rFonts w:hint="eastAsia"/>
        </w:rPr>
        <w:t>へ届出を行い、同意を得ること。</w:t>
      </w:r>
    </w:p>
    <w:p w14:paraId="06F41B1F" w14:textId="77777777" w:rsidR="007B5D7B" w:rsidRDefault="007B5D7B" w:rsidP="007B5D7B">
      <w:pPr>
        <w:pStyle w:val="aff"/>
        <w:ind w:firstLineChars="0" w:firstLine="0"/>
      </w:pPr>
      <w:r>
        <w:rPr>
          <w:rFonts w:hint="eastAsia"/>
        </w:rPr>
        <w:t>情報管理責任者は、本業務で取り扱う企業情報、データ、</w:t>
      </w:r>
      <w:r>
        <w:rPr>
          <w:rFonts w:hint="eastAsia"/>
        </w:rPr>
        <w:t>AI</w:t>
      </w:r>
      <w:r>
        <w:rPr>
          <w:rFonts w:hint="eastAsia"/>
        </w:rPr>
        <w:t>サービス及びクラウドサービスに係る情報セキュリティ対策を統括する者とし、情報処理安全確保支援士、情報処理技術者試験における情報セキュリティに関する試験区分の合格者又はこれらと同等の知識及び技能を有する者であること。</w:t>
      </w:r>
    </w:p>
    <w:p w14:paraId="7910CA78" w14:textId="7FF9B895" w:rsidR="007B5D7B" w:rsidRDefault="007B5D7B" w:rsidP="007B5D7B">
      <w:pPr>
        <w:pStyle w:val="aff"/>
        <w:ind w:firstLineChars="0" w:firstLine="0"/>
      </w:pPr>
      <w:r>
        <w:rPr>
          <w:rFonts w:hint="eastAsia"/>
        </w:rPr>
        <w:t>また、受託者は、</w:t>
      </w:r>
      <w:r>
        <w:rPr>
          <w:rFonts w:hint="eastAsia"/>
        </w:rPr>
        <w:t>IPA</w:t>
      </w:r>
      <w:r>
        <w:rPr>
          <w:rFonts w:hint="eastAsia"/>
        </w:rPr>
        <w:t>から求めがあった場合には、本業務の実施体制及び情報セキュリティ管理の確認に必要な範囲において、本業務の実施場所、従事者の所属及び役割、情報セキュリティに係る資格又は研修実績その他</w:t>
      </w:r>
      <w:proofErr w:type="spellStart"/>
      <w:r>
        <w:rPr>
          <w:rFonts w:hint="eastAsia"/>
        </w:rPr>
        <w:t>IPA</w:t>
      </w:r>
      <w:proofErr w:type="spellEnd"/>
      <w:r>
        <w:rPr>
          <w:rFonts w:hint="eastAsia"/>
        </w:rPr>
        <w:t>が必要と認める事項を提出すること。</w:t>
      </w:r>
      <w:r>
        <w:br/>
      </w:r>
      <w:r>
        <w:rPr>
          <w:rFonts w:hint="eastAsia"/>
        </w:rPr>
        <w:t>本業務で知り得た情報については、情報取扱者として定められた者以外へ開示又は漏えいしてはならない。</w:t>
      </w:r>
    </w:p>
    <w:p w14:paraId="52EF260B" w14:textId="77777777" w:rsidR="007B5D7B" w:rsidRPr="007B5D7B" w:rsidRDefault="007B5D7B" w:rsidP="007B5D7B">
      <w:pPr>
        <w:pStyle w:val="aff"/>
        <w:ind w:firstLineChars="0" w:firstLine="0"/>
      </w:pPr>
    </w:p>
    <w:p w14:paraId="2CDBC1D0" w14:textId="77777777" w:rsidR="007B5D7B" w:rsidRDefault="007B5D7B" w:rsidP="004D68A3">
      <w:pPr>
        <w:pStyle w:val="aff"/>
        <w:numPr>
          <w:ilvl w:val="0"/>
          <w:numId w:val="32"/>
        </w:numPr>
        <w:ind w:leftChars="0" w:firstLineChars="0"/>
      </w:pPr>
      <w:r w:rsidRPr="007B5D7B">
        <w:t>情報の取扱い</w:t>
      </w:r>
    </w:p>
    <w:p w14:paraId="20D936A9" w14:textId="77777777" w:rsidR="007B5D7B" w:rsidRDefault="007B5D7B" w:rsidP="007B5D7B">
      <w:pPr>
        <w:pStyle w:val="aff"/>
        <w:ind w:firstLineChars="0" w:firstLine="0"/>
      </w:pPr>
      <w:r>
        <w:rPr>
          <w:rFonts w:hint="eastAsia"/>
        </w:rPr>
        <w:t>受託者は、本業務の実施過程で収集、作成又は取得した一切の情報について、本業務の目的以外に使用してはならない。</w:t>
      </w:r>
    </w:p>
    <w:p w14:paraId="1CCA802B" w14:textId="43B37D01" w:rsidR="007B5D7B" w:rsidRPr="007B5D7B" w:rsidRDefault="007B5D7B" w:rsidP="007B5D7B">
      <w:pPr>
        <w:pStyle w:val="aff"/>
        <w:ind w:firstLineChars="0" w:firstLine="0"/>
      </w:pPr>
      <w:r>
        <w:rPr>
          <w:rFonts w:hint="eastAsia"/>
        </w:rPr>
        <w:t>また、</w:t>
      </w:r>
      <w:r>
        <w:rPr>
          <w:rFonts w:hint="eastAsia"/>
        </w:rPr>
        <w:t>IPA</w:t>
      </w:r>
      <w:r>
        <w:rPr>
          <w:rFonts w:hint="eastAsia"/>
        </w:rPr>
        <w:t>の承諾なく第三者へ開示、提供又は漏えいしてはならない。参加企業から提供を受ける情報、データ、資料及び成果物についても同様とする。</w:t>
      </w:r>
      <w:r>
        <w:br/>
      </w:r>
    </w:p>
    <w:p w14:paraId="517C4A1F" w14:textId="77777777" w:rsidR="007B5D7B" w:rsidRDefault="007B5D7B" w:rsidP="004D68A3">
      <w:pPr>
        <w:pStyle w:val="aff"/>
        <w:numPr>
          <w:ilvl w:val="0"/>
          <w:numId w:val="32"/>
        </w:numPr>
        <w:ind w:leftChars="0" w:firstLineChars="0"/>
      </w:pPr>
      <w:r w:rsidRPr="007B5D7B">
        <w:t>秘密情報及び個人情報の保護</w:t>
      </w:r>
    </w:p>
    <w:p w14:paraId="4965D42F" w14:textId="2D25AB7D" w:rsidR="007B5D7B" w:rsidRDefault="007B5D7B" w:rsidP="007B5D7B">
      <w:pPr>
        <w:pStyle w:val="aff"/>
        <w:ind w:firstLineChars="0" w:firstLine="0"/>
      </w:pPr>
      <w:r>
        <w:rPr>
          <w:rFonts w:hint="eastAsia"/>
        </w:rPr>
        <w:t>受託者は、秘密情報、営業秘密、個人情報その他保護を要する情報について、適切な安全管理措置を講じること。特に、アクセス制御、認証管理、暗号化、マルウェア対策、脆弱性対策その他必要な情報セキュリティ対策を実施すること。</w:t>
      </w:r>
    </w:p>
    <w:p w14:paraId="7A18A898" w14:textId="77777777" w:rsidR="007B5D7B" w:rsidRPr="007B5D7B" w:rsidRDefault="007B5D7B" w:rsidP="007B5D7B">
      <w:pPr>
        <w:pStyle w:val="aff"/>
        <w:ind w:firstLineChars="0" w:firstLine="0"/>
      </w:pPr>
    </w:p>
    <w:p w14:paraId="1F9F02EF" w14:textId="77777777" w:rsidR="007B5D7B" w:rsidRDefault="007B5D7B" w:rsidP="004D68A3">
      <w:pPr>
        <w:pStyle w:val="aff"/>
        <w:numPr>
          <w:ilvl w:val="0"/>
          <w:numId w:val="32"/>
        </w:numPr>
        <w:ind w:leftChars="0" w:firstLineChars="0"/>
      </w:pPr>
      <w:r w:rsidRPr="007B5D7B">
        <w:t>AI</w:t>
      </w:r>
      <w:r w:rsidRPr="007B5D7B">
        <w:t>サービス及びクラウドサービス利用時の対応</w:t>
      </w:r>
    </w:p>
    <w:p w14:paraId="5344F6A4" w14:textId="77777777" w:rsidR="007B5D7B" w:rsidRDefault="007B5D7B" w:rsidP="007B5D7B">
      <w:pPr>
        <w:pStyle w:val="aff"/>
        <w:ind w:firstLineChars="0" w:firstLine="0"/>
      </w:pPr>
      <w:r>
        <w:rPr>
          <w:rFonts w:hint="eastAsia"/>
        </w:rPr>
        <w:t>受託者は、本業務において</w:t>
      </w:r>
      <w:r>
        <w:rPr>
          <w:rFonts w:hint="eastAsia"/>
        </w:rPr>
        <w:t>AI</w:t>
      </w:r>
      <w:r>
        <w:rPr>
          <w:rFonts w:hint="eastAsia"/>
        </w:rPr>
        <w:t>サービス又はクラウドサービスを利用する場合、参加企業又は</w:t>
      </w:r>
      <w:r>
        <w:rPr>
          <w:rFonts w:hint="eastAsia"/>
        </w:rPr>
        <w:t>IPA</w:t>
      </w:r>
      <w:r>
        <w:rPr>
          <w:rFonts w:hint="eastAsia"/>
        </w:rPr>
        <w:t>から提供を受けた情報が、当該サービス事業者又は第三者による</w:t>
      </w:r>
      <w:r>
        <w:rPr>
          <w:rFonts w:hint="eastAsia"/>
        </w:rPr>
        <w:t>AI</w:t>
      </w:r>
      <w:r>
        <w:rPr>
          <w:rFonts w:hint="eastAsia"/>
        </w:rPr>
        <w:t>モデルの学習に利用されない設定又は契約条件を確保すること。</w:t>
      </w:r>
    </w:p>
    <w:p w14:paraId="2FE7B589" w14:textId="407E95C8" w:rsidR="007B5D7B" w:rsidRDefault="007B5D7B" w:rsidP="007B5D7B">
      <w:pPr>
        <w:pStyle w:val="aff"/>
        <w:ind w:firstLineChars="0" w:firstLine="0"/>
      </w:pPr>
      <w:r>
        <w:rPr>
          <w:rFonts w:hint="eastAsia"/>
        </w:rPr>
        <w:t>また、利用するサービスについて、次の事項を確認できること。</w:t>
      </w:r>
    </w:p>
    <w:p w14:paraId="71776492" w14:textId="77777777" w:rsidR="007B5D7B" w:rsidRDefault="007B5D7B" w:rsidP="004D68A3">
      <w:pPr>
        <w:pStyle w:val="aff"/>
        <w:numPr>
          <w:ilvl w:val="0"/>
          <w:numId w:val="33"/>
        </w:numPr>
        <w:ind w:leftChars="0" w:firstLineChars="0"/>
      </w:pPr>
      <w:r>
        <w:rPr>
          <w:rFonts w:hint="eastAsia"/>
        </w:rPr>
        <w:lastRenderedPageBreak/>
        <w:t>アクセスログ等の記録及び保存が可能であること</w:t>
      </w:r>
    </w:p>
    <w:p w14:paraId="0C5A3492" w14:textId="77777777" w:rsidR="007B5D7B" w:rsidRDefault="007B5D7B" w:rsidP="004D68A3">
      <w:pPr>
        <w:pStyle w:val="aff"/>
        <w:numPr>
          <w:ilvl w:val="0"/>
          <w:numId w:val="33"/>
        </w:numPr>
        <w:ind w:leftChars="0" w:firstLineChars="0"/>
      </w:pPr>
      <w:r>
        <w:rPr>
          <w:rFonts w:hint="eastAsia"/>
        </w:rPr>
        <w:t>脆弱性対応及びセキュリティ対策が実施されていること</w:t>
      </w:r>
    </w:p>
    <w:p w14:paraId="7B9F7E81" w14:textId="77777777" w:rsidR="007B5D7B" w:rsidRDefault="007B5D7B" w:rsidP="004D68A3">
      <w:pPr>
        <w:pStyle w:val="aff"/>
        <w:numPr>
          <w:ilvl w:val="0"/>
          <w:numId w:val="33"/>
        </w:numPr>
        <w:ind w:leftChars="0" w:firstLineChars="0"/>
      </w:pPr>
      <w:r>
        <w:rPr>
          <w:rFonts w:hint="eastAsia"/>
        </w:rPr>
        <w:t>利用者及び権限管理が適切に実施できること</w:t>
      </w:r>
    </w:p>
    <w:p w14:paraId="075A87E2" w14:textId="30C52748" w:rsidR="007B5D7B" w:rsidRDefault="007B5D7B" w:rsidP="004D68A3">
      <w:pPr>
        <w:pStyle w:val="aff"/>
        <w:numPr>
          <w:ilvl w:val="0"/>
          <w:numId w:val="33"/>
        </w:numPr>
        <w:ind w:leftChars="0" w:firstLineChars="0"/>
      </w:pPr>
      <w:r>
        <w:rPr>
          <w:rFonts w:hint="eastAsia"/>
        </w:rPr>
        <w:t>データの削除及び利用停止が適切に実施できること</w:t>
      </w:r>
    </w:p>
    <w:p w14:paraId="44856B8C" w14:textId="77777777" w:rsidR="007B5D7B" w:rsidRPr="007B5D7B" w:rsidRDefault="007B5D7B" w:rsidP="007B5D7B">
      <w:pPr>
        <w:pStyle w:val="aff"/>
        <w:ind w:leftChars="0" w:left="1280" w:firstLineChars="0" w:firstLine="0"/>
      </w:pPr>
    </w:p>
    <w:p w14:paraId="736830C5" w14:textId="77777777" w:rsidR="007B5D7B" w:rsidRDefault="007B5D7B" w:rsidP="004D68A3">
      <w:pPr>
        <w:pStyle w:val="aff"/>
        <w:numPr>
          <w:ilvl w:val="0"/>
          <w:numId w:val="32"/>
        </w:numPr>
        <w:ind w:leftChars="0" w:firstLineChars="0"/>
      </w:pPr>
      <w:r w:rsidRPr="007B5D7B">
        <w:t>再委託先の管理</w:t>
      </w:r>
    </w:p>
    <w:p w14:paraId="3E1FC7D6" w14:textId="77777777" w:rsidR="007B5D7B" w:rsidRDefault="007B5D7B" w:rsidP="007B5D7B">
      <w:pPr>
        <w:pStyle w:val="aff"/>
        <w:ind w:firstLineChars="0" w:firstLine="0"/>
      </w:pPr>
      <w:r>
        <w:rPr>
          <w:rFonts w:hint="eastAsia"/>
        </w:rPr>
        <w:t>受託者は、本業務の一部を再委託する場合、再委託先について受託者と同等の情報セキュリティ対策を実施させること。</w:t>
      </w:r>
    </w:p>
    <w:p w14:paraId="4FF66113" w14:textId="71289D19" w:rsidR="007B5D7B" w:rsidRDefault="007B5D7B" w:rsidP="007B5D7B">
      <w:pPr>
        <w:pStyle w:val="aff"/>
        <w:ind w:firstLineChars="0" w:firstLine="0"/>
      </w:pPr>
      <w:r>
        <w:rPr>
          <w:rFonts w:hint="eastAsia"/>
        </w:rPr>
        <w:t>また、受託者は再委託先の情報セキュリティ対策の実施状況を確認し、その結果を</w:t>
      </w:r>
      <w:r>
        <w:rPr>
          <w:rFonts w:hint="eastAsia"/>
        </w:rPr>
        <w:t>IPA</w:t>
      </w:r>
      <w:r>
        <w:rPr>
          <w:rFonts w:hint="eastAsia"/>
        </w:rPr>
        <w:t>から求められた場合には提示すること。</w:t>
      </w:r>
    </w:p>
    <w:p w14:paraId="597A17B7" w14:textId="77777777" w:rsidR="007B5D7B" w:rsidRPr="007B5D7B" w:rsidRDefault="007B5D7B" w:rsidP="007B5D7B">
      <w:pPr>
        <w:ind w:firstLineChars="0" w:firstLine="0"/>
      </w:pPr>
    </w:p>
    <w:p w14:paraId="52C58DBE" w14:textId="77777777" w:rsidR="007B5D7B" w:rsidRDefault="007B5D7B" w:rsidP="004D68A3">
      <w:pPr>
        <w:pStyle w:val="aff"/>
        <w:numPr>
          <w:ilvl w:val="0"/>
          <w:numId w:val="32"/>
        </w:numPr>
        <w:ind w:leftChars="0" w:firstLineChars="0"/>
      </w:pPr>
      <w:r w:rsidRPr="007B5D7B">
        <w:t>情報セキュリティインシデントへの対応</w:t>
      </w:r>
    </w:p>
    <w:p w14:paraId="54ACE728" w14:textId="77777777" w:rsidR="007B5D7B" w:rsidRDefault="007B5D7B" w:rsidP="007B5D7B">
      <w:pPr>
        <w:pStyle w:val="aff"/>
        <w:ind w:firstLineChars="0" w:firstLine="0"/>
      </w:pPr>
      <w:r>
        <w:rPr>
          <w:rFonts w:hint="eastAsia"/>
        </w:rPr>
        <w:t>受託者は、情報漏えい、不正アクセス、マルウェア感染その他の情報セキュリティインシデントが発生した場合又はそのおそれを認知した場合には、直ちに</w:t>
      </w:r>
      <w:r>
        <w:rPr>
          <w:rFonts w:hint="eastAsia"/>
        </w:rPr>
        <w:t>IPA</w:t>
      </w:r>
      <w:r>
        <w:rPr>
          <w:rFonts w:hint="eastAsia"/>
        </w:rPr>
        <w:t>へ報告するとともに、被害拡大防止及び原因究明その他必要な措置を講じること。</w:t>
      </w:r>
    </w:p>
    <w:p w14:paraId="3738D41A" w14:textId="0242B881" w:rsidR="007B5D7B" w:rsidRDefault="007B5D7B" w:rsidP="007B5D7B">
      <w:pPr>
        <w:pStyle w:val="aff"/>
        <w:ind w:firstLineChars="0" w:firstLine="0"/>
      </w:pPr>
      <w:r>
        <w:rPr>
          <w:rFonts w:hint="eastAsia"/>
        </w:rPr>
        <w:t>また、</w:t>
      </w:r>
      <w:r>
        <w:rPr>
          <w:rFonts w:hint="eastAsia"/>
        </w:rPr>
        <w:t>IPA</w:t>
      </w:r>
      <w:r>
        <w:rPr>
          <w:rFonts w:hint="eastAsia"/>
        </w:rPr>
        <w:t>の指示に従い、再発防止策を策定し実施すること。</w:t>
      </w:r>
    </w:p>
    <w:p w14:paraId="3A21A73D" w14:textId="77777777" w:rsidR="007B5D7B" w:rsidRPr="007B5D7B" w:rsidRDefault="007B5D7B" w:rsidP="007B5D7B">
      <w:pPr>
        <w:pStyle w:val="aff"/>
        <w:ind w:firstLineChars="0" w:firstLine="0"/>
      </w:pPr>
    </w:p>
    <w:p w14:paraId="18B1F0D8" w14:textId="77777777" w:rsidR="007B5D7B" w:rsidRDefault="007B5D7B" w:rsidP="004D68A3">
      <w:pPr>
        <w:pStyle w:val="aff"/>
        <w:numPr>
          <w:ilvl w:val="0"/>
          <w:numId w:val="32"/>
        </w:numPr>
        <w:ind w:leftChars="0" w:firstLineChars="0"/>
      </w:pPr>
      <w:r w:rsidRPr="007B5D7B">
        <w:t>情報及びデータの返却・削除</w:t>
      </w:r>
    </w:p>
    <w:p w14:paraId="139D015D" w14:textId="77777777" w:rsidR="007B5D7B" w:rsidRDefault="007B5D7B" w:rsidP="007B5D7B">
      <w:pPr>
        <w:pStyle w:val="aff"/>
        <w:ind w:firstLineChars="0" w:firstLine="0"/>
      </w:pPr>
      <w:r>
        <w:rPr>
          <w:rFonts w:hint="eastAsia"/>
        </w:rPr>
        <w:t>受託者は、</w:t>
      </w:r>
      <w:r>
        <w:rPr>
          <w:rFonts w:hint="eastAsia"/>
        </w:rPr>
        <w:t>IPA</w:t>
      </w:r>
      <w:r>
        <w:rPr>
          <w:rFonts w:hint="eastAsia"/>
        </w:rPr>
        <w:t>又は参加企業から提供を受ける秘密情報、未公開情報、個人情報その他保護を要する情報について、パスワードの設定、アクセス制限その他の安全な方法により受渡しを行うこと。</w:t>
      </w:r>
    </w:p>
    <w:p w14:paraId="7851CC7D" w14:textId="77777777" w:rsidR="007B5D7B" w:rsidRDefault="007B5D7B" w:rsidP="007B5D7B">
      <w:pPr>
        <w:pStyle w:val="aff"/>
        <w:ind w:firstLineChars="0" w:firstLine="0"/>
      </w:pPr>
      <w:r>
        <w:rPr>
          <w:rFonts w:hint="eastAsia"/>
        </w:rPr>
        <w:t>また、契約期間中又は契約終了後を問わず、一時的に</w:t>
      </w:r>
      <w:r>
        <w:rPr>
          <w:rFonts w:hint="eastAsia"/>
        </w:rPr>
        <w:t>IPA</w:t>
      </w:r>
      <w:r>
        <w:rPr>
          <w:rFonts w:hint="eastAsia"/>
        </w:rPr>
        <w:t>又は参加企業から提供を受けた未公開情報、個人情報その他保護を要する情報については、利用目的を達成し不要となった時点で速やかに削除し、その内容及び削除方法について</w:t>
      </w:r>
      <w:proofErr w:type="spellStart"/>
      <w:r>
        <w:rPr>
          <w:rFonts w:hint="eastAsia"/>
        </w:rPr>
        <w:t>IPA</w:t>
      </w:r>
      <w:proofErr w:type="spellEnd"/>
      <w:r>
        <w:rPr>
          <w:rFonts w:hint="eastAsia"/>
        </w:rPr>
        <w:t>の確認を受けること。</w:t>
      </w:r>
    </w:p>
    <w:p w14:paraId="1284393A" w14:textId="08DD1640" w:rsidR="007B5D7B" w:rsidRDefault="007B5D7B" w:rsidP="007B5D7B">
      <w:pPr>
        <w:pStyle w:val="aff"/>
        <w:ind w:firstLineChars="0" w:firstLine="0"/>
      </w:pPr>
      <w:r>
        <w:rPr>
          <w:rFonts w:hint="eastAsia"/>
        </w:rPr>
        <w:t>受託者は、本業務の終了時又は</w:t>
      </w:r>
      <w:r>
        <w:rPr>
          <w:rFonts w:hint="eastAsia"/>
        </w:rPr>
        <w:t>IPA</w:t>
      </w:r>
      <w:r>
        <w:rPr>
          <w:rFonts w:hint="eastAsia"/>
        </w:rPr>
        <w:t>から指示があった場合、</w:t>
      </w:r>
      <w:r>
        <w:rPr>
          <w:rFonts w:hint="eastAsia"/>
        </w:rPr>
        <w:t>IPA</w:t>
      </w:r>
      <w:r>
        <w:rPr>
          <w:rFonts w:hint="eastAsia"/>
        </w:rPr>
        <w:t>又は参加企業から提供を受けた情報及びデータについて、</w:t>
      </w:r>
      <w:r>
        <w:rPr>
          <w:rFonts w:hint="eastAsia"/>
        </w:rPr>
        <w:t>IPA</w:t>
      </w:r>
      <w:r>
        <w:rPr>
          <w:rFonts w:hint="eastAsia"/>
        </w:rPr>
        <w:t>の指示に従い返却、移行又は削除を行うこと。削除を行う場合は、復元困難な方法により実施し、</w:t>
      </w:r>
      <w:r>
        <w:rPr>
          <w:rFonts w:hint="eastAsia"/>
        </w:rPr>
        <w:t>IPA</w:t>
      </w:r>
      <w:r>
        <w:rPr>
          <w:rFonts w:hint="eastAsia"/>
        </w:rPr>
        <w:t>から求められた場合は削除完了を証明する資料を提出すること。</w:t>
      </w:r>
    </w:p>
    <w:p w14:paraId="5A0C1980" w14:textId="77777777" w:rsidR="007B5D7B" w:rsidRPr="007B5D7B" w:rsidRDefault="007B5D7B" w:rsidP="007B5D7B">
      <w:pPr>
        <w:pStyle w:val="aff"/>
        <w:ind w:firstLineChars="0" w:firstLine="0"/>
      </w:pPr>
    </w:p>
    <w:p w14:paraId="65F1037D" w14:textId="77777777" w:rsidR="007B5D7B" w:rsidRDefault="007B5D7B" w:rsidP="004D68A3">
      <w:pPr>
        <w:pStyle w:val="aff"/>
        <w:numPr>
          <w:ilvl w:val="0"/>
          <w:numId w:val="32"/>
        </w:numPr>
        <w:ind w:leftChars="0" w:firstLineChars="0"/>
      </w:pPr>
      <w:r w:rsidRPr="007B5D7B">
        <w:t>情報セキュリティ対策の履行状況の確認</w:t>
      </w:r>
    </w:p>
    <w:p w14:paraId="3CCB2DBA" w14:textId="77777777" w:rsidR="00EB3E53" w:rsidRDefault="00EB3E53" w:rsidP="00EB3E53">
      <w:pPr>
        <w:pStyle w:val="aff"/>
        <w:ind w:firstLineChars="0" w:firstLine="0"/>
      </w:pPr>
      <w:r>
        <w:rPr>
          <w:rFonts w:hint="eastAsia"/>
        </w:rPr>
        <w:t>受託者は、</w:t>
      </w:r>
      <w:r>
        <w:rPr>
          <w:rFonts w:hint="eastAsia"/>
        </w:rPr>
        <w:t>IPA</w:t>
      </w:r>
      <w:r>
        <w:rPr>
          <w:rFonts w:hint="eastAsia"/>
        </w:rPr>
        <w:t>が本業務に係る情報セキュリティ対策の履行状況を確認する必要があると認めた場合には、</w:t>
      </w:r>
      <w:r>
        <w:rPr>
          <w:rFonts w:hint="eastAsia"/>
        </w:rPr>
        <w:t>IPA</w:t>
      </w:r>
      <w:r>
        <w:rPr>
          <w:rFonts w:hint="eastAsia"/>
        </w:rPr>
        <w:t>の求めに応じて関係資料を提出し、説明を行うこと。</w:t>
      </w:r>
    </w:p>
    <w:p w14:paraId="70414CF8" w14:textId="398536B6" w:rsidR="00EB3E53" w:rsidRPr="007B5D7B" w:rsidRDefault="00EB3E53" w:rsidP="00EB3E53">
      <w:pPr>
        <w:pStyle w:val="aff"/>
        <w:ind w:firstLineChars="0" w:firstLine="0"/>
      </w:pPr>
      <w:r>
        <w:rPr>
          <w:rFonts w:hint="eastAsia"/>
        </w:rPr>
        <w:t>また、</w:t>
      </w:r>
      <w:r>
        <w:rPr>
          <w:rFonts w:hint="eastAsia"/>
        </w:rPr>
        <w:t>IPA</w:t>
      </w:r>
      <w:r>
        <w:rPr>
          <w:rFonts w:hint="eastAsia"/>
        </w:rPr>
        <w:t>は必要に応じて受託者及び再委託先の情報セキュリティ対策の実施状況について確認を求めることができるものとし、受託者はこれに協力すること。</w:t>
      </w:r>
      <w:r>
        <w:br/>
      </w:r>
      <w:r>
        <w:rPr>
          <w:rFonts w:hint="eastAsia"/>
        </w:rPr>
        <w:t>IPA</w:t>
      </w:r>
      <w:r>
        <w:rPr>
          <w:rFonts w:hint="eastAsia"/>
        </w:rPr>
        <w:t>が情報セキュリティ対策上の改善が必要と認めた場合は、受託者は速やかに改善計画を提出し、</w:t>
      </w:r>
      <w:r>
        <w:rPr>
          <w:rFonts w:hint="eastAsia"/>
        </w:rPr>
        <w:t>IPA</w:t>
      </w:r>
      <w:r>
        <w:rPr>
          <w:rFonts w:hint="eastAsia"/>
        </w:rPr>
        <w:t>と協議の上で必要な是正措置を講じること。</w:t>
      </w:r>
    </w:p>
    <w:p w14:paraId="407BE51C" w14:textId="77777777" w:rsidR="007B5D7B" w:rsidRDefault="007B5D7B" w:rsidP="00EB3E53">
      <w:pPr>
        <w:pStyle w:val="aff"/>
        <w:ind w:leftChars="0" w:left="650" w:firstLineChars="0" w:firstLine="0"/>
      </w:pPr>
    </w:p>
    <w:p w14:paraId="031793D6" w14:textId="5976E29B" w:rsidR="007B5D7B" w:rsidRDefault="00EB3E53" w:rsidP="00EB3E53">
      <w:pPr>
        <w:pStyle w:val="1"/>
      </w:pPr>
      <w:r w:rsidRPr="00EB3E53">
        <w:t>知的財産権</w:t>
      </w:r>
    </w:p>
    <w:p w14:paraId="48BA7924" w14:textId="77777777" w:rsidR="00EB3E53" w:rsidRDefault="00EB3E53" w:rsidP="00EB3E53">
      <w:pPr>
        <w:ind w:firstLine="210"/>
      </w:pPr>
      <w:r>
        <w:rPr>
          <w:rFonts w:hint="eastAsia"/>
        </w:rPr>
        <w:t>本業務により作成された成果物に係る知的財産権の取扱いについては、契約書に定めるところによる。</w:t>
      </w:r>
    </w:p>
    <w:p w14:paraId="33524994" w14:textId="77777777" w:rsidR="00EB3E53" w:rsidRDefault="00EB3E53" w:rsidP="00EB3E53">
      <w:pPr>
        <w:ind w:firstLine="210"/>
      </w:pPr>
      <w:r>
        <w:rPr>
          <w:rFonts w:hint="eastAsia"/>
        </w:rPr>
        <w:t>なお、受託者は、本業務の実施に当たり第三者の知的財産権を侵害しないよう十分留意すること。</w:t>
      </w:r>
    </w:p>
    <w:p w14:paraId="7E1EAE86" w14:textId="2A348154" w:rsidR="00EB3E53" w:rsidRDefault="00EB3E53" w:rsidP="00EB3E53">
      <w:pPr>
        <w:ind w:firstLine="210"/>
      </w:pPr>
      <w:r>
        <w:rPr>
          <w:rFonts w:hint="eastAsia"/>
        </w:rPr>
        <w:t>また、参加企業が提供するデータ、資料、ソフトウェア、ノウハウその他既存の知的財産については、当該権利者に帰属するものとし、本業務の目的の範囲を超えて利用してはならない。</w:t>
      </w:r>
    </w:p>
    <w:p w14:paraId="5777D1BB" w14:textId="77777777" w:rsidR="00BE172B" w:rsidRDefault="00BE172B" w:rsidP="00EB3E53">
      <w:pPr>
        <w:ind w:firstLine="210"/>
      </w:pPr>
    </w:p>
    <w:p w14:paraId="1AA04390" w14:textId="3CAA99D6" w:rsidR="00BE172B" w:rsidRDefault="00BE172B" w:rsidP="00BE172B">
      <w:pPr>
        <w:pStyle w:val="1"/>
      </w:pPr>
      <w:r w:rsidRPr="00BE172B">
        <w:t>再委託</w:t>
      </w:r>
    </w:p>
    <w:p w14:paraId="11CDFDF9" w14:textId="77777777" w:rsidR="00BE172B" w:rsidRDefault="00BE172B" w:rsidP="00BE172B">
      <w:pPr>
        <w:ind w:firstLine="210"/>
      </w:pPr>
      <w:r>
        <w:rPr>
          <w:rFonts w:hint="eastAsia"/>
        </w:rPr>
        <w:t>受託者は、本業務の一部を第三者に再委託する場合、事前に再委託する業務の範囲、再委託先の名称及び再委託を行う理由を</w:t>
      </w:r>
      <w:r>
        <w:rPr>
          <w:rFonts w:hint="eastAsia"/>
        </w:rPr>
        <w:t>IPA</w:t>
      </w:r>
      <w:r>
        <w:rPr>
          <w:rFonts w:hint="eastAsia"/>
        </w:rPr>
        <w:t>へ書面により申請し、承認を得ること。</w:t>
      </w:r>
    </w:p>
    <w:p w14:paraId="3C15AA31" w14:textId="77777777" w:rsidR="00BE172B" w:rsidRDefault="00BE172B" w:rsidP="00BE172B">
      <w:pPr>
        <w:ind w:firstLine="210"/>
      </w:pPr>
      <w:r>
        <w:rPr>
          <w:rFonts w:hint="eastAsia"/>
        </w:rPr>
        <w:t>受託者は、本業務の全部を再委託してはならない。</w:t>
      </w:r>
    </w:p>
    <w:p w14:paraId="72FAC41A" w14:textId="77777777" w:rsidR="00BE172B" w:rsidRDefault="00BE172B" w:rsidP="00BE172B">
      <w:pPr>
        <w:ind w:firstLine="210"/>
      </w:pPr>
      <w:r>
        <w:rPr>
          <w:rFonts w:hint="eastAsia"/>
        </w:rPr>
        <w:t>受託者は、再委託先に対して、本仕様書、契約書その他</w:t>
      </w:r>
      <w:r>
        <w:rPr>
          <w:rFonts w:hint="eastAsia"/>
        </w:rPr>
        <w:t>IPA</w:t>
      </w:r>
      <w:r>
        <w:rPr>
          <w:rFonts w:hint="eastAsia"/>
        </w:rPr>
        <w:t>が定める事項を遵守させるとともに、再委託先の行為について一切の責任を負うこと。</w:t>
      </w:r>
    </w:p>
    <w:p w14:paraId="238420C9" w14:textId="62E2C4F1" w:rsidR="00564895" w:rsidRDefault="00BE172B" w:rsidP="00BE172B">
      <w:pPr>
        <w:ind w:firstLine="210"/>
      </w:pPr>
      <w:r>
        <w:rPr>
          <w:rFonts w:hint="eastAsia"/>
        </w:rPr>
        <w:t>また、再委託先においても受託者と同等の情報セキュリティ対策、秘密保持措置及び個人情報保護措置を講じさせること。再委託先が本業務の実施に当たり参加企業のデータ、成果物又はその他の機密情報を取り扱う場合には、その取扱範囲を必要最小限とし、受託者は適切な管理監督を行うこと。</w:t>
      </w:r>
    </w:p>
    <w:p w14:paraId="30AA4731" w14:textId="77777777" w:rsidR="00564895" w:rsidRDefault="00564895">
      <w:pPr>
        <w:widowControl/>
        <w:ind w:firstLineChars="0" w:firstLine="0"/>
        <w:jc w:val="left"/>
      </w:pPr>
      <w:r>
        <w:br w:type="page"/>
      </w:r>
    </w:p>
    <w:p w14:paraId="6A2D31F7" w14:textId="139207A0" w:rsidR="00BE172B" w:rsidRDefault="00564895" w:rsidP="00564895">
      <w:pPr>
        <w:pStyle w:val="1"/>
      </w:pPr>
      <w:r w:rsidRPr="00564895">
        <w:lastRenderedPageBreak/>
        <w:t>納</w:t>
      </w:r>
      <w:r w:rsidR="005138EC">
        <w:rPr>
          <w:rFonts w:hint="eastAsia"/>
        </w:rPr>
        <w:t>入</w:t>
      </w:r>
      <w:r w:rsidRPr="00564895">
        <w:t>物</w:t>
      </w:r>
    </w:p>
    <w:p w14:paraId="65C23EC0" w14:textId="353D3047" w:rsidR="00564895" w:rsidRDefault="00564895" w:rsidP="00564895">
      <w:pPr>
        <w:ind w:firstLine="210"/>
      </w:pPr>
      <w:r w:rsidRPr="00564895">
        <w:t>受託者は、以下の成果物を作成し、</w:t>
      </w:r>
      <w:r w:rsidRPr="00564895">
        <w:t>IPA</w:t>
      </w:r>
      <w:r w:rsidRPr="00564895">
        <w:t>へ提出すること。</w:t>
      </w:r>
    </w:p>
    <w:p w14:paraId="37D03BDF" w14:textId="77777777" w:rsidR="00564895" w:rsidRDefault="00564895" w:rsidP="00564895">
      <w:pPr>
        <w:ind w:firstLine="210"/>
      </w:pPr>
    </w:p>
    <w:p w14:paraId="3B0F5430" w14:textId="77777777" w:rsidR="00A32E30" w:rsidRDefault="00A32E30" w:rsidP="004D68A3">
      <w:pPr>
        <w:pStyle w:val="aff"/>
        <w:numPr>
          <w:ilvl w:val="0"/>
          <w:numId w:val="34"/>
        </w:numPr>
        <w:ind w:leftChars="0" w:firstLineChars="0"/>
      </w:pPr>
      <w:r w:rsidRPr="00A32E30">
        <w:t>企業別</w:t>
      </w:r>
      <w:r w:rsidRPr="00A32E30">
        <w:t>PoC</w:t>
      </w:r>
      <w:r w:rsidRPr="00A32E30">
        <w:t>成果物</w:t>
      </w:r>
    </w:p>
    <w:p w14:paraId="5B52F191" w14:textId="7BD2B06A" w:rsidR="00A32E30" w:rsidRDefault="00A32E30" w:rsidP="00A32E30">
      <w:pPr>
        <w:pStyle w:val="aff"/>
        <w:ind w:leftChars="0" w:left="650" w:firstLineChars="0" w:firstLine="0"/>
      </w:pPr>
      <w:r w:rsidRPr="00A32E30">
        <w:t>参加企業の承諾を取れた上で提出可能な範囲においてプロトタイプ、ソースコード、設定情報、プロンプト、ワークフローその他再利用可能な成果物、操作手順書、構成図、使用データの説明、検証結果、評価結果並びに残課題及び今後の展開方針を取りまとめたもの。</w:t>
      </w:r>
    </w:p>
    <w:p w14:paraId="5465CCA7" w14:textId="77777777" w:rsidR="00A32E30" w:rsidRPr="00A32E30" w:rsidRDefault="00A32E30" w:rsidP="00A32E30">
      <w:pPr>
        <w:pStyle w:val="aff"/>
        <w:ind w:leftChars="0" w:left="650" w:firstLineChars="0" w:firstLine="0"/>
      </w:pPr>
    </w:p>
    <w:p w14:paraId="567A2723" w14:textId="730604ED" w:rsidR="00A32E30" w:rsidRDefault="00D61732" w:rsidP="004D68A3">
      <w:pPr>
        <w:pStyle w:val="aff"/>
        <w:numPr>
          <w:ilvl w:val="0"/>
          <w:numId w:val="34"/>
        </w:numPr>
        <w:ind w:leftChars="0" w:firstLineChars="0"/>
      </w:pPr>
      <w:r w:rsidRPr="00D61732">
        <w:t>最終成果報告書</w:t>
      </w:r>
    </w:p>
    <w:p w14:paraId="39D9544D" w14:textId="4CC8786F" w:rsidR="00A32E30" w:rsidRDefault="00A32E30" w:rsidP="00A32E30">
      <w:pPr>
        <w:pStyle w:val="aff"/>
        <w:ind w:leftChars="0" w:left="650" w:firstLineChars="0" w:firstLine="0"/>
      </w:pPr>
      <w:r w:rsidRPr="00A32E30">
        <w:t>本事業全体の実施結果、成果指標の達成状況、成果、課題、今後の提言及び他地域への展開可能性を取りまとめたもの。各地域における構想、</w:t>
      </w:r>
      <w:r w:rsidRPr="00A32E30">
        <w:t>3</w:t>
      </w:r>
      <w:r w:rsidRPr="00A32E30">
        <w:t>地域共通要素、アーキテクチャ、データ連携の考え方、運営体制及びロードマップを含むこと。</w:t>
      </w:r>
    </w:p>
    <w:p w14:paraId="26A56724" w14:textId="77777777" w:rsidR="00A32E30" w:rsidRPr="00A32E30" w:rsidRDefault="00A32E30" w:rsidP="00A32E30">
      <w:pPr>
        <w:pStyle w:val="aff"/>
        <w:ind w:leftChars="0" w:left="650" w:firstLineChars="0" w:firstLine="0"/>
      </w:pPr>
    </w:p>
    <w:p w14:paraId="2FC6707B" w14:textId="41953A66" w:rsidR="00A32E30" w:rsidRDefault="00A32E30" w:rsidP="004D68A3">
      <w:pPr>
        <w:pStyle w:val="aff"/>
        <w:numPr>
          <w:ilvl w:val="0"/>
          <w:numId w:val="34"/>
        </w:numPr>
        <w:ind w:leftChars="0" w:firstLineChars="0"/>
      </w:pPr>
      <w:r w:rsidRPr="00A32E30">
        <w:t>AI</w:t>
      </w:r>
      <w:r w:rsidRPr="00A32E30">
        <w:t>を活用したシステム開発実践の手引</w:t>
      </w:r>
      <w:r w:rsidR="00DD0584">
        <w:rPr>
          <w:rFonts w:hint="eastAsia"/>
        </w:rPr>
        <w:t>き</w:t>
      </w:r>
    </w:p>
    <w:p w14:paraId="6F0266AF" w14:textId="4F828E87" w:rsidR="00A32E30" w:rsidRPr="00A32E30" w:rsidRDefault="00A32E30" w:rsidP="00A32E30">
      <w:pPr>
        <w:pStyle w:val="aff"/>
        <w:ind w:leftChars="0" w:left="650" w:firstLineChars="0" w:firstLine="0"/>
      </w:pPr>
      <w:r w:rsidRPr="00A32E30">
        <w:t>本事業全体の実施結果から、</w:t>
      </w:r>
      <w:r w:rsidRPr="00A32E30">
        <w:t>AI</w:t>
      </w:r>
      <w:r w:rsidRPr="00A32E30">
        <w:t>を活用したシステム開発の実践を取りまとめたもの。</w:t>
      </w:r>
    </w:p>
    <w:p w14:paraId="69BA5F8A" w14:textId="77777777" w:rsidR="00564895" w:rsidRDefault="00564895" w:rsidP="00A32E30">
      <w:pPr>
        <w:ind w:firstLineChars="0" w:firstLine="0"/>
      </w:pPr>
    </w:p>
    <w:p w14:paraId="6F5DF7DD" w14:textId="629BEC20" w:rsidR="00A32E30" w:rsidRDefault="00A32E30" w:rsidP="00A32E30">
      <w:pPr>
        <w:pStyle w:val="1"/>
      </w:pPr>
      <w:r w:rsidRPr="00A32E30">
        <w:t>納入関連</w:t>
      </w:r>
    </w:p>
    <w:p w14:paraId="4E8FB36A" w14:textId="443DC7A5" w:rsidR="00A32E30" w:rsidRDefault="00A32E30" w:rsidP="00A32E30">
      <w:pPr>
        <w:ind w:firstLine="210"/>
      </w:pPr>
      <w:r w:rsidRPr="00A32E30">
        <w:t>受託者は、納入期限までに以下のとおり、納入物と実績報告書を提出すること。</w:t>
      </w:r>
    </w:p>
    <w:p w14:paraId="32D929CE" w14:textId="77777777" w:rsidR="00A32E30" w:rsidRDefault="00A32E30" w:rsidP="00A32E30">
      <w:pPr>
        <w:ind w:firstLine="210"/>
      </w:pPr>
    </w:p>
    <w:p w14:paraId="4EFC1D90" w14:textId="1F5F16EE" w:rsidR="00A32E30" w:rsidRDefault="00A32E30" w:rsidP="00A32E30">
      <w:pPr>
        <w:pStyle w:val="2"/>
      </w:pPr>
      <w:r w:rsidRPr="00A32E30">
        <w:t>納入期限・納入場所</w:t>
      </w:r>
    </w:p>
    <w:p w14:paraId="53D47C7C" w14:textId="77777777" w:rsidR="00A32E30" w:rsidRDefault="00A32E30" w:rsidP="00A32E30">
      <w:pPr>
        <w:ind w:firstLine="210"/>
      </w:pPr>
      <w:r>
        <w:rPr>
          <w:rFonts w:hint="eastAsia"/>
        </w:rPr>
        <w:t>2027</w:t>
      </w:r>
      <w:r>
        <w:rPr>
          <w:rFonts w:hint="eastAsia"/>
        </w:rPr>
        <w:t>年</w:t>
      </w:r>
      <w:r>
        <w:rPr>
          <w:rFonts w:hint="eastAsia"/>
        </w:rPr>
        <w:t>11</w:t>
      </w:r>
      <w:r>
        <w:rPr>
          <w:rFonts w:hint="eastAsia"/>
        </w:rPr>
        <w:t>月</w:t>
      </w:r>
      <w:r>
        <w:rPr>
          <w:rFonts w:hint="eastAsia"/>
        </w:rPr>
        <w:t>30</w:t>
      </w:r>
      <w:r>
        <w:rPr>
          <w:rFonts w:hint="eastAsia"/>
        </w:rPr>
        <w:t>日</w:t>
      </w:r>
      <w:r>
        <w:rPr>
          <w:rFonts w:hint="eastAsia"/>
        </w:rPr>
        <w:t>(</w:t>
      </w:r>
      <w:r>
        <w:rPr>
          <w:rFonts w:hint="eastAsia"/>
        </w:rPr>
        <w:t>火</w:t>
      </w:r>
      <w:r>
        <w:rPr>
          <w:rFonts w:hint="eastAsia"/>
        </w:rPr>
        <w:t>)</w:t>
      </w:r>
    </w:p>
    <w:p w14:paraId="19B88288" w14:textId="77777777" w:rsidR="00A32E30" w:rsidRDefault="00A32E30" w:rsidP="00A32E30">
      <w:pPr>
        <w:ind w:firstLine="210"/>
      </w:pPr>
    </w:p>
    <w:p w14:paraId="56745AF2" w14:textId="77777777" w:rsidR="00A32E30" w:rsidRDefault="00A32E30" w:rsidP="00A32E30">
      <w:pPr>
        <w:ind w:firstLine="210"/>
      </w:pPr>
      <w:r>
        <w:rPr>
          <w:rFonts w:hint="eastAsia"/>
        </w:rPr>
        <w:t>〒</w:t>
      </w:r>
      <w:r>
        <w:rPr>
          <w:rFonts w:hint="eastAsia"/>
        </w:rPr>
        <w:t>113-6591</w:t>
      </w:r>
    </w:p>
    <w:p w14:paraId="48D1D0F4" w14:textId="77777777" w:rsidR="00A32E30" w:rsidRDefault="00A32E30" w:rsidP="00A32E30">
      <w:pPr>
        <w:ind w:firstLine="210"/>
      </w:pPr>
      <w:r>
        <w:rPr>
          <w:rFonts w:hint="eastAsia"/>
        </w:rPr>
        <w:t>東京都文京区本駒込</w:t>
      </w:r>
      <w:r>
        <w:rPr>
          <w:rFonts w:hint="eastAsia"/>
        </w:rPr>
        <w:t>2</w:t>
      </w:r>
      <w:r>
        <w:rPr>
          <w:rFonts w:hint="eastAsia"/>
        </w:rPr>
        <w:t>丁目</w:t>
      </w:r>
      <w:r>
        <w:rPr>
          <w:rFonts w:hint="eastAsia"/>
        </w:rPr>
        <w:t>28</w:t>
      </w:r>
      <w:r>
        <w:rPr>
          <w:rFonts w:hint="eastAsia"/>
        </w:rPr>
        <w:t>番</w:t>
      </w:r>
      <w:r>
        <w:rPr>
          <w:rFonts w:hint="eastAsia"/>
        </w:rPr>
        <w:t>8</w:t>
      </w:r>
      <w:r>
        <w:rPr>
          <w:rFonts w:hint="eastAsia"/>
        </w:rPr>
        <w:t>号　文京グリーンコートセンターオフィス</w:t>
      </w:r>
      <w:r>
        <w:rPr>
          <w:rFonts w:hint="eastAsia"/>
        </w:rPr>
        <w:t>17</w:t>
      </w:r>
      <w:r>
        <w:rPr>
          <w:rFonts w:hint="eastAsia"/>
        </w:rPr>
        <w:t>階</w:t>
      </w:r>
    </w:p>
    <w:p w14:paraId="7B1B7306" w14:textId="3449EEB8" w:rsidR="00A32E30" w:rsidRDefault="00A32E30" w:rsidP="00A32E30">
      <w:pPr>
        <w:ind w:firstLine="210"/>
      </w:pPr>
      <w:r>
        <w:rPr>
          <w:rFonts w:hint="eastAsia"/>
        </w:rPr>
        <w:t>独立行政法人情報処理推進機構</w:t>
      </w:r>
    </w:p>
    <w:p w14:paraId="296D159E" w14:textId="77777777" w:rsidR="00A32E30" w:rsidRDefault="00A32E30" w:rsidP="00A32E30">
      <w:pPr>
        <w:ind w:firstLine="210"/>
      </w:pPr>
    </w:p>
    <w:p w14:paraId="18BD3530" w14:textId="2DFF237E" w:rsidR="00A32E30" w:rsidRPr="00A32E30" w:rsidRDefault="00A32E30" w:rsidP="00A32E30">
      <w:pPr>
        <w:pStyle w:val="2"/>
      </w:pPr>
      <w:r w:rsidRPr="00A32E30">
        <w:t>納入物</w:t>
      </w:r>
    </w:p>
    <w:p w14:paraId="62240F34" w14:textId="77777777" w:rsidR="00A32E30" w:rsidRDefault="00A32E30" w:rsidP="00A32E30">
      <w:pPr>
        <w:ind w:firstLine="210"/>
      </w:pPr>
      <w:r>
        <w:rPr>
          <w:rFonts w:hint="eastAsia"/>
        </w:rPr>
        <w:t>受託者は、本仕様書に定める成果物を、電子媒体（</w:t>
      </w:r>
      <w:r>
        <w:rPr>
          <w:rFonts w:hint="eastAsia"/>
        </w:rPr>
        <w:t>CD-R</w:t>
      </w:r>
      <w:r>
        <w:rPr>
          <w:rFonts w:hint="eastAsia"/>
        </w:rPr>
        <w:t>又は</w:t>
      </w:r>
      <w:r>
        <w:rPr>
          <w:rFonts w:hint="eastAsia"/>
        </w:rPr>
        <w:t>DVD-R</w:t>
      </w:r>
      <w:r>
        <w:rPr>
          <w:rFonts w:hint="eastAsia"/>
        </w:rPr>
        <w:t>）により提出することを基本とする。なお、提出形式及び提出方法の詳細については、</w:t>
      </w:r>
      <w:r>
        <w:rPr>
          <w:rFonts w:hint="eastAsia"/>
        </w:rPr>
        <w:t>IPA</w:t>
      </w:r>
      <w:r>
        <w:rPr>
          <w:rFonts w:hint="eastAsia"/>
        </w:rPr>
        <w:t>が別途指定する。</w:t>
      </w:r>
    </w:p>
    <w:p w14:paraId="1C6825AB" w14:textId="77777777" w:rsidR="00A32E30" w:rsidRDefault="00A32E30" w:rsidP="00A32E30">
      <w:pPr>
        <w:ind w:firstLine="210"/>
      </w:pPr>
    </w:p>
    <w:p w14:paraId="6279DA8D" w14:textId="77777777" w:rsidR="00A32E30" w:rsidRDefault="00A32E30" w:rsidP="00A32E30">
      <w:pPr>
        <w:ind w:firstLine="210"/>
      </w:pPr>
      <w:r>
        <w:rPr>
          <w:rFonts w:hint="eastAsia"/>
        </w:rPr>
        <w:t>※データ形式</w:t>
      </w:r>
    </w:p>
    <w:p w14:paraId="77C22D5C" w14:textId="77777777" w:rsidR="00A32E30" w:rsidRDefault="00A32E30" w:rsidP="00A32E30">
      <w:pPr>
        <w:ind w:firstLine="210"/>
      </w:pPr>
      <w:r>
        <w:rPr>
          <w:rFonts w:hint="eastAsia"/>
        </w:rPr>
        <w:t>・</w:t>
      </w:r>
      <w:r>
        <w:rPr>
          <w:rFonts w:hint="eastAsia"/>
        </w:rPr>
        <w:t>Microsoft Word2016</w:t>
      </w:r>
      <w:r>
        <w:rPr>
          <w:rFonts w:hint="eastAsia"/>
        </w:rPr>
        <w:t>以上、</w:t>
      </w:r>
      <w:r>
        <w:rPr>
          <w:rFonts w:hint="eastAsia"/>
        </w:rPr>
        <w:t>Power Point2016</w:t>
      </w:r>
      <w:r>
        <w:rPr>
          <w:rFonts w:hint="eastAsia"/>
        </w:rPr>
        <w:t>以上、及び</w:t>
      </w:r>
      <w:r>
        <w:rPr>
          <w:rFonts w:hint="eastAsia"/>
        </w:rPr>
        <w:t>PDF</w:t>
      </w:r>
      <w:r>
        <w:rPr>
          <w:rFonts w:hint="eastAsia"/>
        </w:rPr>
        <w:t>形式</w:t>
      </w:r>
    </w:p>
    <w:p w14:paraId="6F530FF7" w14:textId="77777777" w:rsidR="00A32E30" w:rsidRDefault="00A32E30" w:rsidP="00A32E30">
      <w:pPr>
        <w:ind w:firstLine="210"/>
      </w:pPr>
      <w:r>
        <w:rPr>
          <w:rFonts w:hint="eastAsia"/>
        </w:rPr>
        <w:t>ただし、納入物の用途によっては</w:t>
      </w:r>
      <w:r>
        <w:rPr>
          <w:rFonts w:hint="eastAsia"/>
        </w:rPr>
        <w:t>Microsoft Excel2016</w:t>
      </w:r>
      <w:r>
        <w:rPr>
          <w:rFonts w:hint="eastAsia"/>
        </w:rPr>
        <w:t>以上を含む。</w:t>
      </w:r>
    </w:p>
    <w:p w14:paraId="162540F5" w14:textId="77777777" w:rsidR="007B5D7B" w:rsidRDefault="007B5D7B" w:rsidP="00765438">
      <w:pPr>
        <w:ind w:firstLine="210"/>
      </w:pPr>
    </w:p>
    <w:p w14:paraId="00621E5A" w14:textId="77777777" w:rsidR="00A32E30" w:rsidRDefault="00A32E30" w:rsidP="00A32E30">
      <w:pPr>
        <w:ind w:firstLine="210"/>
      </w:pPr>
      <w:r>
        <w:rPr>
          <w:rFonts w:hint="eastAsia"/>
        </w:rPr>
        <w:t>＜注＞</w:t>
      </w:r>
    </w:p>
    <w:p w14:paraId="4F331E90" w14:textId="0617A216" w:rsidR="00A32E30" w:rsidRDefault="00A32E30" w:rsidP="004D68A3">
      <w:pPr>
        <w:pStyle w:val="aff"/>
        <w:numPr>
          <w:ilvl w:val="0"/>
          <w:numId w:val="35"/>
        </w:numPr>
        <w:ind w:leftChars="0" w:firstLineChars="0"/>
      </w:pPr>
      <w:r>
        <w:rPr>
          <w:rFonts w:hint="eastAsia"/>
        </w:rPr>
        <w:t>成果物の作成に当たり収集又は作成したデータ、文献、資料その他成果物の作成根拠となる資料については、</w:t>
      </w:r>
      <w:r>
        <w:t>IPA</w:t>
      </w:r>
      <w:r>
        <w:rPr>
          <w:rFonts w:hint="eastAsia"/>
        </w:rPr>
        <w:t>が必要と認めた場合に提出すること。</w:t>
      </w:r>
    </w:p>
    <w:p w14:paraId="7728592C" w14:textId="692A1FAD" w:rsidR="00A32E30" w:rsidRDefault="00A32E30" w:rsidP="004D68A3">
      <w:pPr>
        <w:pStyle w:val="aff"/>
        <w:numPr>
          <w:ilvl w:val="0"/>
          <w:numId w:val="35"/>
        </w:numPr>
        <w:ind w:leftChars="0" w:firstLineChars="0"/>
      </w:pPr>
      <w:r>
        <w:rPr>
          <w:rFonts w:hint="eastAsia"/>
        </w:rPr>
        <w:t>ただし、参加企業の営業秘密、個人情報その他法令、契約又は権利上の制約により提出できない情報については、この限りではない。</w:t>
      </w:r>
    </w:p>
    <w:p w14:paraId="61F1D38F" w14:textId="0A6A7F01" w:rsidR="00A32E30" w:rsidRDefault="00A32E30" w:rsidP="004D68A3">
      <w:pPr>
        <w:pStyle w:val="aff"/>
        <w:numPr>
          <w:ilvl w:val="0"/>
          <w:numId w:val="35"/>
        </w:numPr>
        <w:ind w:leftChars="0" w:firstLineChars="0"/>
      </w:pPr>
      <w:r>
        <w:rPr>
          <w:rFonts w:hint="eastAsia"/>
        </w:rPr>
        <w:t>本文中に画像形式ファイルを挿入した場合は、当該画像形式ファイルも併せて提出すること。</w:t>
      </w:r>
    </w:p>
    <w:p w14:paraId="51939D8A" w14:textId="6443A33A" w:rsidR="00A32E30" w:rsidRDefault="00A32E30" w:rsidP="004D68A3">
      <w:pPr>
        <w:pStyle w:val="aff"/>
        <w:numPr>
          <w:ilvl w:val="0"/>
          <w:numId w:val="35"/>
        </w:numPr>
        <w:ind w:leftChars="0" w:firstLineChars="0"/>
      </w:pPr>
      <w:r>
        <w:rPr>
          <w:rFonts w:hint="eastAsia"/>
        </w:rPr>
        <w:t>成果物に関連する図表、データ、テンプレート、設定情報その他再利用可能な資料を作成した場合は、</w:t>
      </w:r>
      <w:r>
        <w:t>IPA</w:t>
      </w:r>
      <w:r>
        <w:rPr>
          <w:rFonts w:hint="eastAsia"/>
        </w:rPr>
        <w:t>が利用可能な形式で提出すること。</w:t>
      </w:r>
    </w:p>
    <w:p w14:paraId="2ECED06A" w14:textId="77777777" w:rsidR="00A32E30" w:rsidRDefault="00A32E30" w:rsidP="00A32E30">
      <w:pPr>
        <w:ind w:firstLineChars="0"/>
      </w:pPr>
    </w:p>
    <w:p w14:paraId="7E0C1407" w14:textId="6606967E" w:rsidR="00A32E30" w:rsidRDefault="00A32E30" w:rsidP="00A32E30">
      <w:pPr>
        <w:pStyle w:val="2"/>
      </w:pPr>
      <w:r w:rsidRPr="00A32E30">
        <w:t>実績報告書の提出</w:t>
      </w:r>
    </w:p>
    <w:p w14:paraId="7F0B54A7" w14:textId="2C307F7D" w:rsidR="00A32E30" w:rsidRDefault="00A32E30" w:rsidP="00A32E30">
      <w:pPr>
        <w:ind w:firstLine="210"/>
      </w:pPr>
      <w:r w:rsidRPr="00A32E30">
        <w:t>納</w:t>
      </w:r>
      <w:r w:rsidR="002B167B">
        <w:rPr>
          <w:rFonts w:hint="eastAsia"/>
        </w:rPr>
        <w:t>入</w:t>
      </w:r>
      <w:r w:rsidRPr="00A32E30">
        <w:t>物とは別に経費内訳書の記載に基づく、本事業の支出実績額を記した実績報告書を提出する。</w:t>
      </w:r>
    </w:p>
    <w:p w14:paraId="450E05AA" w14:textId="77777777" w:rsidR="00A32E30" w:rsidRDefault="00A32E30" w:rsidP="00A32E30">
      <w:pPr>
        <w:ind w:firstLine="210"/>
      </w:pPr>
    </w:p>
    <w:p w14:paraId="686B52F7" w14:textId="77777777" w:rsidR="00A32E30" w:rsidRDefault="00A32E30" w:rsidP="00A32E30">
      <w:pPr>
        <w:pStyle w:val="1"/>
      </w:pPr>
      <w:r w:rsidRPr="00515894">
        <w:t>納入物の審査</w:t>
      </w:r>
    </w:p>
    <w:p w14:paraId="17E70B38" w14:textId="77777777" w:rsidR="00A32E30" w:rsidRDefault="00A32E30" w:rsidP="00A32E30">
      <w:pPr>
        <w:ind w:firstLine="210"/>
      </w:pPr>
      <w:r>
        <w:rPr>
          <w:rFonts w:hint="eastAsia"/>
        </w:rPr>
        <w:t>納入物の内容に関して、品質については本仕様書に定める成果物の構成、記載事項及び提出要件を十分に満たしているか否かを基準に判断する。なお、企業別</w:t>
      </w:r>
      <w:r>
        <w:rPr>
          <w:rFonts w:hint="eastAsia"/>
        </w:rPr>
        <w:t>PoC</w:t>
      </w:r>
      <w:r>
        <w:rPr>
          <w:rFonts w:hint="eastAsia"/>
        </w:rPr>
        <w:t>成果物においては技術的成果又は事業的成果が得られなかった場合であっても、その実施内容、検証結果、課題及び今後の方針が適切に整理されている場合は、当該事実のみをもって不合格とはしない。</w:t>
      </w:r>
    </w:p>
    <w:p w14:paraId="7DF90F6E" w14:textId="0995198D" w:rsidR="007F4CAD" w:rsidRDefault="00A32E30" w:rsidP="006C6466">
      <w:pPr>
        <w:ind w:firstLine="210"/>
      </w:pPr>
      <w:r>
        <w:rPr>
          <w:rFonts w:hint="eastAsia"/>
        </w:rPr>
        <w:t>また</w:t>
      </w:r>
      <w:r>
        <w:rPr>
          <w:rFonts w:hint="eastAsia"/>
        </w:rPr>
        <w:t>IPA</w:t>
      </w:r>
      <w:r>
        <w:rPr>
          <w:rFonts w:hint="eastAsia"/>
        </w:rPr>
        <w:t>は、成果物の検査に加え、実績報告書及び経費内訳書との整合性を確認する。成果物が検査に合格し、実績報告書の内容が適正であることを確認した場合に検収を行う。これら契約代金の支払いは、検</w:t>
      </w:r>
      <w:r>
        <w:rPr>
          <w:rFonts w:hint="eastAsia"/>
        </w:rPr>
        <w:lastRenderedPageBreak/>
        <w:t>収完了後に行うものとする。</w:t>
      </w:r>
      <w:r w:rsidR="008929F1">
        <w:br w:type="page"/>
      </w:r>
      <w:bookmarkEnd w:id="2"/>
      <w:bookmarkEnd w:id="3"/>
      <w:bookmarkEnd w:id="10"/>
    </w:p>
    <w:p w14:paraId="5D3D0928" w14:textId="7FB02F27" w:rsidR="00F02F4D" w:rsidRDefault="00F02F4D" w:rsidP="00F02F4D">
      <w:pPr>
        <w:pStyle w:val="aff5"/>
        <w:ind w:firstLine="280"/>
      </w:pPr>
      <w:r>
        <w:rPr>
          <w:rFonts w:cs="ＭＳ Ｐゴシック" w:hint="eastAsia"/>
        </w:rPr>
        <w:lastRenderedPageBreak/>
        <w:t>Ⅳ．評価項目一覧</w:t>
      </w:r>
      <w:r w:rsidRPr="008627DA">
        <w:rPr>
          <w:rFonts w:cs="ＭＳ Ｐゴシック"/>
          <w:sz w:val="21"/>
          <w:szCs w:val="21"/>
        </w:rPr>
        <w:fldChar w:fldCharType="begin"/>
      </w:r>
      <w:r w:rsidRPr="008627DA">
        <w:rPr>
          <w:sz w:val="21"/>
          <w:szCs w:val="21"/>
        </w:rPr>
        <w:instrText xml:space="preserve"> XE "</w:instrText>
      </w:r>
      <w:r w:rsidRPr="008627DA">
        <w:rPr>
          <w:rFonts w:cs="ＭＳ Ｐゴシック" w:hint="eastAsia"/>
          <w:sz w:val="21"/>
          <w:szCs w:val="21"/>
        </w:rPr>
        <w:instrText>Ⅳ．評価項目一覧</w:instrText>
      </w:r>
      <w:r w:rsidRPr="008627DA">
        <w:rPr>
          <w:sz w:val="21"/>
          <w:szCs w:val="21"/>
        </w:rPr>
        <w:instrText>" \y "</w:instrText>
      </w:r>
      <w:r w:rsidRPr="008627DA">
        <w:rPr>
          <w:rFonts w:hint="eastAsia"/>
          <w:sz w:val="21"/>
          <w:szCs w:val="21"/>
        </w:rPr>
        <w:instrText>４</w:instrText>
      </w:r>
      <w:r w:rsidRPr="008627DA">
        <w:rPr>
          <w:sz w:val="21"/>
          <w:szCs w:val="21"/>
        </w:rPr>
        <w:instrText>.ひょうか</w:instrText>
      </w:r>
      <w:r w:rsidRPr="008627DA">
        <w:rPr>
          <w:rFonts w:hint="eastAsia"/>
          <w:sz w:val="21"/>
          <w:szCs w:val="21"/>
        </w:rPr>
        <w:instrText>こうもくいちらん</w:instrText>
      </w:r>
      <w:r w:rsidRPr="008627DA">
        <w:rPr>
          <w:sz w:val="21"/>
          <w:szCs w:val="21"/>
        </w:rPr>
        <w:instrText xml:space="preserve">" </w:instrText>
      </w:r>
      <w:r w:rsidRPr="008627DA">
        <w:rPr>
          <w:rFonts w:cs="ＭＳ Ｐゴシック"/>
          <w:sz w:val="21"/>
          <w:szCs w:val="21"/>
        </w:rPr>
        <w:fldChar w:fldCharType="end"/>
      </w:r>
      <w:r w:rsidRPr="008627DA">
        <w:rPr>
          <w:rFonts w:hint="eastAsia"/>
          <w:sz w:val="21"/>
          <w:szCs w:val="21"/>
        </w:rPr>
        <w:t xml:space="preserve"> </w:t>
      </w:r>
    </w:p>
    <w:p w14:paraId="7DF90F6F" w14:textId="77777777" w:rsidR="007F4CAD" w:rsidRDefault="007F4CAD">
      <w:pPr>
        <w:pStyle w:val="a5"/>
        <w:rPr>
          <w:rFonts w:ascii="ＭＳ 明朝" w:hAnsi="ＭＳ 明朝"/>
        </w:rPr>
      </w:pPr>
    </w:p>
    <w:p w14:paraId="7DF90F70" w14:textId="77777777" w:rsidR="007F4CAD" w:rsidRDefault="007F4CAD">
      <w:pPr>
        <w:pStyle w:val="a5"/>
        <w:rPr>
          <w:rFonts w:ascii="ＭＳ 明朝" w:hAnsi="ＭＳ 明朝"/>
        </w:rPr>
      </w:pPr>
    </w:p>
    <w:p w14:paraId="7DF90F71" w14:textId="77777777" w:rsidR="007F4CAD" w:rsidRDefault="007F4CAD">
      <w:pPr>
        <w:pStyle w:val="a5"/>
        <w:rPr>
          <w:rFonts w:ascii="ＭＳ 明朝" w:hAnsi="ＭＳ 明朝"/>
        </w:rPr>
      </w:pPr>
    </w:p>
    <w:p w14:paraId="7DF90F72" w14:textId="77777777" w:rsidR="007F4CAD" w:rsidRDefault="007F4CAD">
      <w:pPr>
        <w:pStyle w:val="a5"/>
        <w:rPr>
          <w:rFonts w:ascii="ＭＳ 明朝" w:hAnsi="ＭＳ 明朝"/>
        </w:rPr>
      </w:pPr>
    </w:p>
    <w:p w14:paraId="7DF90F73" w14:textId="77777777" w:rsidR="007F4CAD" w:rsidRDefault="007F4CAD">
      <w:pPr>
        <w:pStyle w:val="a5"/>
        <w:rPr>
          <w:rFonts w:ascii="ＭＳ 明朝" w:hAnsi="ＭＳ 明朝"/>
        </w:rPr>
      </w:pPr>
    </w:p>
    <w:p w14:paraId="7DF90F74" w14:textId="77777777" w:rsidR="007F4CAD" w:rsidRDefault="007F4CAD">
      <w:pPr>
        <w:pStyle w:val="a5"/>
        <w:rPr>
          <w:rFonts w:ascii="ＭＳ 明朝" w:hAnsi="ＭＳ 明朝"/>
        </w:rPr>
      </w:pPr>
    </w:p>
    <w:p w14:paraId="7DF90F75" w14:textId="77777777" w:rsidR="007F4CAD" w:rsidRDefault="007F4CAD">
      <w:pPr>
        <w:pStyle w:val="a5"/>
        <w:rPr>
          <w:rFonts w:ascii="ＭＳ 明朝" w:hAnsi="ＭＳ 明朝"/>
        </w:rPr>
      </w:pPr>
    </w:p>
    <w:p w14:paraId="7DF90F76" w14:textId="77777777" w:rsidR="007F4CAD" w:rsidRDefault="007F4CAD">
      <w:pPr>
        <w:pStyle w:val="a5"/>
        <w:jc w:val="center"/>
        <w:rPr>
          <w:rFonts w:ascii="ＭＳ 明朝" w:hAnsi="ＭＳ 明朝"/>
        </w:rPr>
      </w:pPr>
    </w:p>
    <w:p w14:paraId="7DF90F78" w14:textId="65CA187E" w:rsidR="007F4CAD" w:rsidRDefault="007F4CAD" w:rsidP="003539F5">
      <w:pPr>
        <w:pStyle w:val="a5"/>
        <w:spacing w:line="484" w:lineRule="exact"/>
        <w:jc w:val="center"/>
        <w:rPr>
          <w:rFonts w:ascii="ＭＳ 明朝" w:hAnsi="ＭＳ 明朝"/>
          <w:b/>
          <w:sz w:val="32"/>
          <w:szCs w:val="32"/>
        </w:rPr>
      </w:pPr>
      <w:r>
        <w:rPr>
          <w:rFonts w:ascii="ＭＳ 明朝" w:hAnsi="ＭＳ 明朝" w:cs="ＭＳ Ｐゴシック" w:hint="eastAsia"/>
          <w:b/>
          <w:sz w:val="32"/>
          <w:szCs w:val="32"/>
        </w:rPr>
        <w:t>「</w:t>
      </w:r>
      <w:r w:rsidR="003539F5" w:rsidRPr="003539F5">
        <w:rPr>
          <w:rFonts w:ascii="ＭＳ 明朝" w:hAnsi="ＭＳ 明朝"/>
          <w:b/>
          <w:sz w:val="32"/>
          <w:szCs w:val="32"/>
        </w:rPr>
        <w:t>AXプラットフォーム構想</w:t>
      </w:r>
      <w:r>
        <w:rPr>
          <w:rFonts w:ascii="ＭＳ 明朝" w:hAnsi="ＭＳ 明朝" w:cs="ＭＳ Ｐゴシック" w:hint="eastAsia"/>
          <w:b/>
          <w:sz w:val="32"/>
          <w:szCs w:val="32"/>
        </w:rPr>
        <w:t>」</w:t>
      </w:r>
    </w:p>
    <w:p w14:paraId="7DF90F79" w14:textId="77777777" w:rsidR="007F4CAD" w:rsidRDefault="007F4CAD">
      <w:pPr>
        <w:pStyle w:val="a5"/>
        <w:jc w:val="center"/>
        <w:rPr>
          <w:rFonts w:ascii="ＭＳ 明朝" w:hAnsi="ＭＳ 明朝"/>
          <w:sz w:val="32"/>
          <w:szCs w:val="32"/>
        </w:rPr>
      </w:pPr>
    </w:p>
    <w:p w14:paraId="7DF90F7A" w14:textId="77777777" w:rsidR="007F4CAD" w:rsidRDefault="007F4CAD">
      <w:pPr>
        <w:pStyle w:val="a5"/>
        <w:spacing w:line="484" w:lineRule="exact"/>
        <w:jc w:val="center"/>
        <w:rPr>
          <w:rFonts w:ascii="ＭＳ 明朝" w:hAnsi="ＭＳ 明朝"/>
          <w:sz w:val="36"/>
          <w:szCs w:val="36"/>
        </w:rPr>
      </w:pPr>
      <w:r>
        <w:rPr>
          <w:rFonts w:ascii="ＭＳ 明朝" w:hAnsi="ＭＳ 明朝" w:cs="ＭＳ Ｐゴシック" w:hint="eastAsia"/>
          <w:sz w:val="32"/>
          <w:szCs w:val="32"/>
        </w:rPr>
        <w:t>評価項目一覧</w:t>
      </w:r>
    </w:p>
    <w:p w14:paraId="7DF90F7B" w14:textId="77777777" w:rsidR="007F4CAD" w:rsidRDefault="007F4CAD">
      <w:pPr>
        <w:pStyle w:val="a5"/>
        <w:jc w:val="center"/>
        <w:rPr>
          <w:rFonts w:ascii="ＭＳ 明朝" w:hAnsi="ＭＳ 明朝"/>
        </w:rPr>
      </w:pPr>
    </w:p>
    <w:p w14:paraId="7DF90F7C" w14:textId="77777777" w:rsidR="007F4CAD" w:rsidRDefault="007F4CAD">
      <w:pPr>
        <w:pStyle w:val="a5"/>
        <w:jc w:val="center"/>
        <w:rPr>
          <w:rFonts w:ascii="ＭＳ 明朝" w:hAnsi="ＭＳ 明朝"/>
        </w:rPr>
      </w:pPr>
    </w:p>
    <w:p w14:paraId="7DF90F7D" w14:textId="77777777" w:rsidR="007F4CAD" w:rsidRDefault="007F4CAD">
      <w:pPr>
        <w:pStyle w:val="a5"/>
        <w:jc w:val="center"/>
        <w:rPr>
          <w:rFonts w:ascii="ＭＳ 明朝" w:hAnsi="ＭＳ 明朝"/>
        </w:rPr>
      </w:pPr>
    </w:p>
    <w:p w14:paraId="7DF90F7E" w14:textId="77777777" w:rsidR="007F4CAD" w:rsidRDefault="007F4CAD">
      <w:pPr>
        <w:pStyle w:val="a5"/>
        <w:jc w:val="center"/>
        <w:rPr>
          <w:rFonts w:ascii="ＭＳ 明朝" w:hAnsi="ＭＳ 明朝"/>
        </w:rPr>
      </w:pPr>
    </w:p>
    <w:p w14:paraId="7DF90F88" w14:textId="77777777" w:rsidR="007F4CAD" w:rsidRDefault="007F4CAD" w:rsidP="00CF27E5">
      <w:pPr>
        <w:ind w:leftChars="265" w:left="766" w:hangingChars="100" w:hanging="210"/>
        <w:rPr>
          <w:rFonts w:ascii="ＭＳ 明朝" w:hAnsi="ＭＳ 明朝"/>
        </w:rPr>
      </w:pPr>
    </w:p>
    <w:p w14:paraId="7DF90F95" w14:textId="77777777" w:rsidR="007F4CAD" w:rsidRDefault="007F4CAD">
      <w:pPr>
        <w:pStyle w:val="a5"/>
        <w:jc w:val="center"/>
        <w:rPr>
          <w:rFonts w:ascii="ＭＳ 明朝" w:hAnsi="ＭＳ 明朝"/>
        </w:rPr>
      </w:pPr>
    </w:p>
    <w:p w14:paraId="55FF951C" w14:textId="77777777" w:rsidR="00864D66" w:rsidRDefault="00864D66">
      <w:pPr>
        <w:pStyle w:val="a5"/>
        <w:jc w:val="center"/>
        <w:rPr>
          <w:rFonts w:ascii="ＭＳ 明朝" w:hAnsi="ＭＳ 明朝"/>
        </w:rPr>
      </w:pPr>
    </w:p>
    <w:p w14:paraId="49082990" w14:textId="77777777" w:rsidR="00864D66" w:rsidRDefault="00864D66">
      <w:pPr>
        <w:pStyle w:val="a5"/>
        <w:jc w:val="center"/>
        <w:rPr>
          <w:rFonts w:ascii="ＭＳ 明朝" w:hAnsi="ＭＳ 明朝"/>
        </w:rPr>
      </w:pPr>
    </w:p>
    <w:p w14:paraId="592F63B6" w14:textId="77777777" w:rsidR="00864D66" w:rsidRDefault="00864D66">
      <w:pPr>
        <w:pStyle w:val="a5"/>
        <w:jc w:val="center"/>
        <w:rPr>
          <w:rFonts w:ascii="ＭＳ 明朝" w:hAnsi="ＭＳ 明朝"/>
        </w:rPr>
      </w:pPr>
    </w:p>
    <w:p w14:paraId="0A111443" w14:textId="77777777" w:rsidR="00864D66" w:rsidRPr="00B8782F" w:rsidRDefault="00864D66">
      <w:pPr>
        <w:pStyle w:val="a5"/>
        <w:jc w:val="center"/>
        <w:rPr>
          <w:rFonts w:ascii="ＭＳ 明朝" w:hAnsi="ＭＳ 明朝"/>
        </w:rPr>
      </w:pPr>
    </w:p>
    <w:p w14:paraId="4C430B55" w14:textId="77777777" w:rsidR="00864D66" w:rsidRDefault="00864D66">
      <w:pPr>
        <w:pStyle w:val="a5"/>
        <w:jc w:val="center"/>
        <w:rPr>
          <w:rFonts w:ascii="ＭＳ 明朝" w:hAnsi="ＭＳ 明朝"/>
        </w:rPr>
      </w:pPr>
    </w:p>
    <w:p w14:paraId="4316902C" w14:textId="77777777" w:rsidR="00864D66" w:rsidRDefault="00864D66">
      <w:pPr>
        <w:pStyle w:val="a5"/>
        <w:jc w:val="center"/>
        <w:rPr>
          <w:rFonts w:ascii="ＭＳ 明朝" w:hAnsi="ＭＳ 明朝"/>
        </w:rPr>
      </w:pPr>
    </w:p>
    <w:p w14:paraId="53A5CF16" w14:textId="77777777" w:rsidR="00864D66" w:rsidRDefault="00864D66">
      <w:pPr>
        <w:pStyle w:val="a5"/>
        <w:jc w:val="center"/>
        <w:rPr>
          <w:rFonts w:ascii="ＭＳ 明朝" w:hAnsi="ＭＳ 明朝"/>
        </w:rPr>
      </w:pPr>
    </w:p>
    <w:p w14:paraId="1B065670" w14:textId="77777777" w:rsidR="00864D66" w:rsidRDefault="00864D66">
      <w:pPr>
        <w:pStyle w:val="a5"/>
        <w:jc w:val="center"/>
        <w:rPr>
          <w:rFonts w:ascii="ＭＳ 明朝" w:hAnsi="ＭＳ 明朝"/>
        </w:rPr>
      </w:pPr>
    </w:p>
    <w:p w14:paraId="5D2EB930" w14:textId="77777777" w:rsidR="00864D66" w:rsidRDefault="00864D66">
      <w:pPr>
        <w:pStyle w:val="a5"/>
        <w:jc w:val="center"/>
        <w:rPr>
          <w:rFonts w:ascii="ＭＳ 明朝" w:hAnsi="ＭＳ 明朝"/>
        </w:rPr>
      </w:pPr>
    </w:p>
    <w:p w14:paraId="6483509C" w14:textId="77777777" w:rsidR="00864D66" w:rsidRDefault="00864D66">
      <w:pPr>
        <w:pStyle w:val="a5"/>
        <w:jc w:val="center"/>
        <w:rPr>
          <w:rFonts w:ascii="ＭＳ 明朝" w:hAnsi="ＭＳ 明朝"/>
        </w:rPr>
      </w:pPr>
    </w:p>
    <w:p w14:paraId="1CB85946" w14:textId="77777777" w:rsidR="00864D66" w:rsidRDefault="00864D66">
      <w:pPr>
        <w:pStyle w:val="a5"/>
        <w:jc w:val="center"/>
        <w:rPr>
          <w:rFonts w:ascii="ＭＳ 明朝" w:hAnsi="ＭＳ 明朝"/>
        </w:rPr>
      </w:pPr>
    </w:p>
    <w:p w14:paraId="67459BC8" w14:textId="77777777" w:rsidR="00864D66" w:rsidRDefault="00864D66">
      <w:pPr>
        <w:pStyle w:val="a5"/>
        <w:jc w:val="center"/>
        <w:rPr>
          <w:rFonts w:ascii="ＭＳ 明朝" w:hAnsi="ＭＳ 明朝"/>
        </w:rPr>
      </w:pPr>
    </w:p>
    <w:p w14:paraId="74764130" w14:textId="77777777" w:rsidR="00864D66" w:rsidRDefault="00864D66">
      <w:pPr>
        <w:pStyle w:val="a5"/>
        <w:jc w:val="center"/>
        <w:rPr>
          <w:rFonts w:ascii="ＭＳ 明朝" w:hAnsi="ＭＳ 明朝"/>
        </w:rPr>
      </w:pPr>
    </w:p>
    <w:p w14:paraId="77AFC01A" w14:textId="77777777" w:rsidR="00864D66" w:rsidRDefault="00864D66">
      <w:pPr>
        <w:pStyle w:val="a5"/>
        <w:jc w:val="center"/>
        <w:rPr>
          <w:rFonts w:ascii="ＭＳ 明朝" w:hAnsi="ＭＳ 明朝"/>
        </w:rPr>
      </w:pPr>
    </w:p>
    <w:p w14:paraId="7DF90F96" w14:textId="77777777" w:rsidR="007F4CAD" w:rsidRDefault="007F4CAD">
      <w:pPr>
        <w:pStyle w:val="a5"/>
        <w:jc w:val="center"/>
        <w:rPr>
          <w:rFonts w:ascii="ＭＳ 明朝" w:hAnsi="ＭＳ 明朝"/>
        </w:rPr>
      </w:pPr>
    </w:p>
    <w:p w14:paraId="7DF90F97" w14:textId="12773C6A" w:rsidR="007F4CAD" w:rsidRDefault="00C067D8">
      <w:pPr>
        <w:pStyle w:val="a5"/>
        <w:spacing w:line="484" w:lineRule="exact"/>
        <w:jc w:val="center"/>
        <w:rPr>
          <w:rFonts w:ascii="ＭＳ 明朝" w:hAnsi="ＭＳ 明朝"/>
          <w:sz w:val="28"/>
          <w:szCs w:val="28"/>
        </w:rPr>
      </w:pPr>
      <w:r>
        <w:rPr>
          <w:noProof/>
        </w:rPr>
        <w:drawing>
          <wp:inline distT="0" distB="0" distL="0" distR="0" wp14:anchorId="7DF91330" wp14:editId="5769D758">
            <wp:extent cx="3241675" cy="213995"/>
            <wp:effectExtent l="0" t="0" r="0" b="0"/>
            <wp:docPr id="3" name="図 3" descr="和_1行標準_文書表紙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和_1行標準_文書表紙用"/>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241675" cy="213995"/>
                    </a:xfrm>
                    <a:prstGeom prst="rect">
                      <a:avLst/>
                    </a:prstGeom>
                    <a:noFill/>
                    <a:ln>
                      <a:noFill/>
                    </a:ln>
                  </pic:spPr>
                </pic:pic>
              </a:graphicData>
            </a:graphic>
          </wp:inline>
        </w:drawing>
      </w:r>
    </w:p>
    <w:p w14:paraId="44CFF775" w14:textId="77777777" w:rsidR="00864D66" w:rsidRDefault="00864D66">
      <w:pPr>
        <w:ind w:firstLine="210"/>
      </w:pPr>
      <w:r>
        <w:br w:type="page"/>
      </w:r>
    </w:p>
    <w:tbl>
      <w:tblPr>
        <w:tblStyle w:val="a8"/>
        <w:tblW w:w="0" w:type="auto"/>
        <w:jc w:val="center"/>
        <w:tblLook w:val="04A0" w:firstRow="1" w:lastRow="0" w:firstColumn="1" w:lastColumn="0" w:noHBand="0" w:noVBand="1"/>
      </w:tblPr>
      <w:tblGrid>
        <w:gridCol w:w="533"/>
        <w:gridCol w:w="1055"/>
        <w:gridCol w:w="1246"/>
        <w:gridCol w:w="3745"/>
        <w:gridCol w:w="506"/>
        <w:gridCol w:w="778"/>
        <w:gridCol w:w="778"/>
        <w:gridCol w:w="778"/>
        <w:gridCol w:w="561"/>
      </w:tblGrid>
      <w:tr w:rsidR="00937353" w14:paraId="753CF950" w14:textId="77777777" w:rsidTr="00CF45B9">
        <w:trPr>
          <w:tblHeader/>
          <w:jc w:val="center"/>
        </w:trPr>
        <w:tc>
          <w:tcPr>
            <w:tcW w:w="0" w:type="auto"/>
            <w:gridSpan w:val="3"/>
            <w:shd w:val="clear" w:color="auto" w:fill="D9E1F2"/>
          </w:tcPr>
          <w:p w14:paraId="21A9BB4E" w14:textId="77777777" w:rsidR="00937353" w:rsidRDefault="00937353" w:rsidP="00CF45B9">
            <w:pPr>
              <w:ind w:firstLine="131"/>
              <w:jc w:val="center"/>
            </w:pPr>
            <w:r>
              <w:rPr>
                <w:b/>
                <w:sz w:val="13"/>
              </w:rPr>
              <w:lastRenderedPageBreak/>
              <w:t>提案書の目次</w:t>
            </w:r>
          </w:p>
        </w:tc>
        <w:tc>
          <w:tcPr>
            <w:tcW w:w="0" w:type="auto"/>
            <w:shd w:val="clear" w:color="auto" w:fill="D9E1F2"/>
          </w:tcPr>
          <w:p w14:paraId="07835F07" w14:textId="77777777" w:rsidR="00937353" w:rsidRDefault="00937353" w:rsidP="00CF45B9">
            <w:pPr>
              <w:ind w:firstLine="131"/>
              <w:jc w:val="center"/>
            </w:pPr>
            <w:r>
              <w:rPr>
                <w:b/>
                <w:sz w:val="13"/>
              </w:rPr>
              <w:t>提案要求事項</w:t>
            </w:r>
          </w:p>
        </w:tc>
        <w:tc>
          <w:tcPr>
            <w:tcW w:w="0" w:type="auto"/>
            <w:vMerge w:val="restart"/>
            <w:shd w:val="clear" w:color="auto" w:fill="D9E1F2"/>
          </w:tcPr>
          <w:p w14:paraId="55E15227" w14:textId="77777777" w:rsidR="00937353" w:rsidRDefault="00937353" w:rsidP="00CF45B9">
            <w:pPr>
              <w:ind w:firstLine="131"/>
              <w:jc w:val="center"/>
              <w:rPr>
                <w:b/>
                <w:sz w:val="13"/>
              </w:rPr>
            </w:pPr>
          </w:p>
          <w:p w14:paraId="40198E5D" w14:textId="77777777" w:rsidR="00937353" w:rsidRDefault="00937353" w:rsidP="00CF45B9">
            <w:pPr>
              <w:ind w:firstLine="131"/>
              <w:jc w:val="center"/>
            </w:pPr>
            <w:r>
              <w:rPr>
                <w:rFonts w:hint="eastAsia"/>
                <w:b/>
                <w:sz w:val="13"/>
              </w:rPr>
              <w:t>評価</w:t>
            </w:r>
            <w:r>
              <w:rPr>
                <w:b/>
                <w:sz w:val="13"/>
              </w:rPr>
              <w:br/>
            </w:r>
            <w:r>
              <w:rPr>
                <w:b/>
                <w:sz w:val="13"/>
              </w:rPr>
              <w:t>区分</w:t>
            </w:r>
          </w:p>
        </w:tc>
        <w:tc>
          <w:tcPr>
            <w:tcW w:w="0" w:type="auto"/>
            <w:gridSpan w:val="3"/>
            <w:shd w:val="clear" w:color="auto" w:fill="D9E1F2"/>
          </w:tcPr>
          <w:p w14:paraId="2F776AB7" w14:textId="77777777" w:rsidR="00937353" w:rsidRDefault="00937353" w:rsidP="00CF45B9">
            <w:pPr>
              <w:ind w:firstLine="131"/>
              <w:jc w:val="center"/>
            </w:pPr>
            <w:r>
              <w:rPr>
                <w:b/>
                <w:sz w:val="13"/>
              </w:rPr>
              <w:t>得点配分</w:t>
            </w:r>
          </w:p>
        </w:tc>
        <w:tc>
          <w:tcPr>
            <w:tcW w:w="0" w:type="auto"/>
            <w:vMerge w:val="restart"/>
            <w:shd w:val="clear" w:color="auto" w:fill="D9E1F2"/>
          </w:tcPr>
          <w:p w14:paraId="1345BBA9" w14:textId="77777777" w:rsidR="00937353" w:rsidRDefault="00937353" w:rsidP="00CF45B9">
            <w:pPr>
              <w:ind w:firstLine="131"/>
              <w:jc w:val="center"/>
            </w:pPr>
            <w:r>
              <w:rPr>
                <w:rFonts w:hint="eastAsia"/>
                <w:b/>
                <w:sz w:val="13"/>
              </w:rPr>
              <w:t>順守確認</w:t>
            </w:r>
          </w:p>
        </w:tc>
      </w:tr>
      <w:tr w:rsidR="00937353" w14:paraId="16935129" w14:textId="77777777" w:rsidTr="00CF45B9">
        <w:trPr>
          <w:tblHeader/>
          <w:jc w:val="center"/>
        </w:trPr>
        <w:tc>
          <w:tcPr>
            <w:tcW w:w="0" w:type="auto"/>
            <w:shd w:val="clear" w:color="auto" w:fill="D9E1F2"/>
          </w:tcPr>
          <w:p w14:paraId="3F3577BC" w14:textId="77777777" w:rsidR="00937353" w:rsidRDefault="00937353" w:rsidP="00CF45B9">
            <w:pPr>
              <w:ind w:firstLine="131"/>
              <w:jc w:val="center"/>
            </w:pPr>
            <w:r>
              <w:rPr>
                <w:b/>
                <w:sz w:val="13"/>
              </w:rPr>
              <w:t>大項目</w:t>
            </w:r>
          </w:p>
        </w:tc>
        <w:tc>
          <w:tcPr>
            <w:tcW w:w="0" w:type="auto"/>
            <w:shd w:val="clear" w:color="auto" w:fill="D9E1F2"/>
          </w:tcPr>
          <w:p w14:paraId="013F42F0" w14:textId="77777777" w:rsidR="00937353" w:rsidRDefault="00937353" w:rsidP="00CF45B9">
            <w:pPr>
              <w:ind w:firstLine="131"/>
              <w:jc w:val="center"/>
            </w:pPr>
            <w:r>
              <w:rPr>
                <w:b/>
                <w:sz w:val="13"/>
              </w:rPr>
              <w:t>中項目</w:t>
            </w:r>
          </w:p>
        </w:tc>
        <w:tc>
          <w:tcPr>
            <w:tcW w:w="0" w:type="auto"/>
            <w:shd w:val="clear" w:color="auto" w:fill="D9E1F2"/>
          </w:tcPr>
          <w:p w14:paraId="72F7AA48" w14:textId="77777777" w:rsidR="00937353" w:rsidRDefault="00937353" w:rsidP="00CF45B9">
            <w:pPr>
              <w:ind w:firstLine="131"/>
              <w:jc w:val="center"/>
            </w:pPr>
            <w:r>
              <w:rPr>
                <w:b/>
                <w:sz w:val="13"/>
              </w:rPr>
              <w:t>小項目</w:t>
            </w:r>
          </w:p>
        </w:tc>
        <w:tc>
          <w:tcPr>
            <w:tcW w:w="0" w:type="auto"/>
            <w:shd w:val="clear" w:color="auto" w:fill="D9E1F2"/>
          </w:tcPr>
          <w:p w14:paraId="224C75BC" w14:textId="77777777" w:rsidR="00937353" w:rsidRDefault="00937353" w:rsidP="00CF45B9">
            <w:pPr>
              <w:ind w:firstLine="131"/>
              <w:jc w:val="center"/>
            </w:pPr>
            <w:r>
              <w:rPr>
                <w:b/>
                <w:sz w:val="13"/>
              </w:rPr>
              <w:t>提案要求事項</w:t>
            </w:r>
          </w:p>
        </w:tc>
        <w:tc>
          <w:tcPr>
            <w:tcW w:w="0" w:type="auto"/>
            <w:vMerge/>
          </w:tcPr>
          <w:p w14:paraId="6A4D69C3" w14:textId="77777777" w:rsidR="00937353" w:rsidRDefault="00937353" w:rsidP="00CF45B9">
            <w:pPr>
              <w:ind w:firstLine="210"/>
            </w:pPr>
          </w:p>
        </w:tc>
        <w:tc>
          <w:tcPr>
            <w:tcW w:w="0" w:type="auto"/>
            <w:shd w:val="clear" w:color="auto" w:fill="D9E1F2"/>
          </w:tcPr>
          <w:p w14:paraId="36DF4E15" w14:textId="77777777" w:rsidR="00937353" w:rsidRDefault="00937353" w:rsidP="00CF45B9">
            <w:pPr>
              <w:ind w:firstLine="131"/>
              <w:jc w:val="center"/>
            </w:pPr>
            <w:r>
              <w:rPr>
                <w:b/>
                <w:sz w:val="13"/>
              </w:rPr>
              <w:t>基礎点</w:t>
            </w:r>
          </w:p>
        </w:tc>
        <w:tc>
          <w:tcPr>
            <w:tcW w:w="0" w:type="auto"/>
            <w:shd w:val="clear" w:color="auto" w:fill="D9E1F2"/>
          </w:tcPr>
          <w:p w14:paraId="2FC35937" w14:textId="77777777" w:rsidR="00937353" w:rsidRDefault="00937353" w:rsidP="00CF45B9">
            <w:pPr>
              <w:ind w:firstLine="131"/>
              <w:jc w:val="center"/>
            </w:pPr>
            <w:r>
              <w:rPr>
                <w:b/>
                <w:sz w:val="13"/>
              </w:rPr>
              <w:t>加点</w:t>
            </w:r>
          </w:p>
        </w:tc>
        <w:tc>
          <w:tcPr>
            <w:tcW w:w="0" w:type="auto"/>
            <w:shd w:val="clear" w:color="auto" w:fill="D9E1F2"/>
          </w:tcPr>
          <w:p w14:paraId="744267CC" w14:textId="77777777" w:rsidR="00937353" w:rsidRDefault="00937353" w:rsidP="00CF45B9">
            <w:pPr>
              <w:ind w:firstLine="131"/>
              <w:jc w:val="center"/>
            </w:pPr>
            <w:r>
              <w:rPr>
                <w:b/>
                <w:sz w:val="13"/>
              </w:rPr>
              <w:t>合計</w:t>
            </w:r>
          </w:p>
        </w:tc>
        <w:tc>
          <w:tcPr>
            <w:tcW w:w="0" w:type="auto"/>
            <w:vMerge/>
          </w:tcPr>
          <w:p w14:paraId="3294EEA0" w14:textId="77777777" w:rsidR="00937353" w:rsidRDefault="00937353" w:rsidP="00CF45B9">
            <w:pPr>
              <w:ind w:firstLine="210"/>
            </w:pPr>
          </w:p>
        </w:tc>
      </w:tr>
      <w:tr w:rsidR="00937353" w14:paraId="29C5B050" w14:textId="77777777" w:rsidTr="00CF45B9">
        <w:trPr>
          <w:jc w:val="center"/>
        </w:trPr>
        <w:tc>
          <w:tcPr>
            <w:tcW w:w="0" w:type="auto"/>
            <w:gridSpan w:val="9"/>
            <w:shd w:val="clear" w:color="auto" w:fill="E7E6E6"/>
            <w:vAlign w:val="center"/>
          </w:tcPr>
          <w:p w14:paraId="2C9D4DFD" w14:textId="77777777" w:rsidR="00937353" w:rsidRDefault="00937353" w:rsidP="00CF45B9">
            <w:pPr>
              <w:ind w:firstLine="211"/>
            </w:pPr>
            <w:r>
              <w:rPr>
                <w:b/>
              </w:rPr>
              <w:t>1</w:t>
            </w:r>
            <w:r>
              <w:rPr>
                <w:b/>
              </w:rPr>
              <w:t>．事業理解及び全体実施方針</w:t>
            </w:r>
          </w:p>
        </w:tc>
      </w:tr>
      <w:tr w:rsidR="00937353" w14:paraId="179C3E92" w14:textId="77777777" w:rsidTr="00CF45B9">
        <w:trPr>
          <w:cantSplit/>
          <w:jc w:val="center"/>
        </w:trPr>
        <w:tc>
          <w:tcPr>
            <w:tcW w:w="0" w:type="auto"/>
            <w:vAlign w:val="center"/>
          </w:tcPr>
          <w:p w14:paraId="2009B8E4" w14:textId="77777777" w:rsidR="00937353" w:rsidRDefault="00937353" w:rsidP="00CF45B9">
            <w:pPr>
              <w:ind w:firstLine="210"/>
            </w:pPr>
          </w:p>
        </w:tc>
        <w:tc>
          <w:tcPr>
            <w:tcW w:w="0" w:type="auto"/>
            <w:vAlign w:val="center"/>
          </w:tcPr>
          <w:p w14:paraId="3006D5C6" w14:textId="77777777" w:rsidR="00937353" w:rsidRDefault="00937353" w:rsidP="00CF45B9">
            <w:pPr>
              <w:ind w:firstLine="120"/>
            </w:pPr>
            <w:r>
              <w:rPr>
                <w:sz w:val="12"/>
              </w:rPr>
              <w:t xml:space="preserve">1.1 </w:t>
            </w:r>
            <w:r>
              <w:rPr>
                <w:sz w:val="12"/>
              </w:rPr>
              <w:t>事業理解及び全体方針</w:t>
            </w:r>
          </w:p>
        </w:tc>
        <w:tc>
          <w:tcPr>
            <w:tcW w:w="0" w:type="auto"/>
            <w:vAlign w:val="center"/>
          </w:tcPr>
          <w:p w14:paraId="1143E9B2" w14:textId="77777777" w:rsidR="00937353" w:rsidRDefault="00937353" w:rsidP="00CF45B9">
            <w:pPr>
              <w:ind w:firstLine="120"/>
            </w:pPr>
            <w:r>
              <w:rPr>
                <w:sz w:val="12"/>
              </w:rPr>
              <w:t xml:space="preserve">1.1.1 </w:t>
            </w:r>
            <w:r>
              <w:rPr>
                <w:sz w:val="12"/>
              </w:rPr>
              <w:t>事業目的及び事業内容の理解</w:t>
            </w:r>
          </w:p>
        </w:tc>
        <w:tc>
          <w:tcPr>
            <w:tcW w:w="0" w:type="auto"/>
            <w:vAlign w:val="center"/>
          </w:tcPr>
          <w:p w14:paraId="75690031" w14:textId="77777777" w:rsidR="00937353" w:rsidRDefault="00937353" w:rsidP="00CF45B9">
            <w:pPr>
              <w:ind w:firstLine="120"/>
            </w:pPr>
            <w:r>
              <w:rPr>
                <w:sz w:val="12"/>
              </w:rPr>
              <w:t>・</w:t>
            </w:r>
            <w:r>
              <w:rPr>
                <w:sz w:val="12"/>
              </w:rPr>
              <w:t xml:space="preserve"> </w:t>
            </w:r>
            <w:r>
              <w:rPr>
                <w:sz w:val="12"/>
              </w:rPr>
              <w:t>本事業の背景、目的、対象となる地域企業の課題並びに企業の</w:t>
            </w:r>
            <w:r>
              <w:rPr>
                <w:sz w:val="12"/>
              </w:rPr>
              <w:t>AX</w:t>
            </w:r>
            <w:r>
              <w:rPr>
                <w:sz w:val="12"/>
              </w:rPr>
              <w:t>実践力向上及び地域における継続的な共創を目指す事業内容を理解した提案となっているか。</w:t>
            </w:r>
          </w:p>
        </w:tc>
        <w:tc>
          <w:tcPr>
            <w:tcW w:w="0" w:type="auto"/>
            <w:vAlign w:val="center"/>
          </w:tcPr>
          <w:p w14:paraId="58395049" w14:textId="77777777" w:rsidR="00937353" w:rsidRDefault="00937353" w:rsidP="00CF45B9">
            <w:pPr>
              <w:ind w:firstLine="120"/>
              <w:jc w:val="center"/>
            </w:pPr>
            <w:r>
              <w:rPr>
                <w:sz w:val="12"/>
              </w:rPr>
              <w:t>必須</w:t>
            </w:r>
          </w:p>
        </w:tc>
        <w:tc>
          <w:tcPr>
            <w:tcW w:w="0" w:type="auto"/>
            <w:vAlign w:val="center"/>
          </w:tcPr>
          <w:p w14:paraId="29C9DD5B" w14:textId="77777777" w:rsidR="00937353" w:rsidRDefault="00937353" w:rsidP="00CF45B9">
            <w:pPr>
              <w:ind w:firstLine="120"/>
              <w:jc w:val="center"/>
            </w:pPr>
            <w:r>
              <w:rPr>
                <w:sz w:val="12"/>
              </w:rPr>
              <w:t>5</w:t>
            </w:r>
          </w:p>
        </w:tc>
        <w:tc>
          <w:tcPr>
            <w:tcW w:w="0" w:type="auto"/>
            <w:vAlign w:val="center"/>
          </w:tcPr>
          <w:p w14:paraId="403DC7EC" w14:textId="77777777" w:rsidR="00937353" w:rsidRDefault="00937353" w:rsidP="00CF45B9">
            <w:pPr>
              <w:ind w:firstLine="120"/>
              <w:jc w:val="center"/>
            </w:pPr>
            <w:r>
              <w:rPr>
                <w:sz w:val="12"/>
              </w:rPr>
              <w:t>0</w:t>
            </w:r>
          </w:p>
        </w:tc>
        <w:tc>
          <w:tcPr>
            <w:tcW w:w="0" w:type="auto"/>
            <w:vAlign w:val="center"/>
          </w:tcPr>
          <w:p w14:paraId="1D2B76BD" w14:textId="77777777" w:rsidR="00937353" w:rsidRDefault="00937353" w:rsidP="00CF45B9">
            <w:pPr>
              <w:ind w:firstLine="120"/>
              <w:jc w:val="center"/>
            </w:pPr>
            <w:r>
              <w:rPr>
                <w:sz w:val="12"/>
              </w:rPr>
              <w:t>5</w:t>
            </w:r>
          </w:p>
        </w:tc>
        <w:tc>
          <w:tcPr>
            <w:tcW w:w="0" w:type="auto"/>
            <w:vAlign w:val="center"/>
          </w:tcPr>
          <w:p w14:paraId="2776E782" w14:textId="77777777" w:rsidR="00937353" w:rsidRDefault="00937353" w:rsidP="00CF45B9">
            <w:pPr>
              <w:ind w:firstLine="210"/>
            </w:pPr>
          </w:p>
        </w:tc>
      </w:tr>
      <w:tr w:rsidR="00937353" w14:paraId="7D9EC0AF" w14:textId="77777777" w:rsidTr="00CF45B9">
        <w:trPr>
          <w:cantSplit/>
          <w:jc w:val="center"/>
        </w:trPr>
        <w:tc>
          <w:tcPr>
            <w:tcW w:w="0" w:type="auto"/>
            <w:vAlign w:val="center"/>
          </w:tcPr>
          <w:p w14:paraId="6019206F" w14:textId="77777777" w:rsidR="00937353" w:rsidRDefault="00937353" w:rsidP="00CF45B9">
            <w:pPr>
              <w:ind w:firstLine="210"/>
            </w:pPr>
          </w:p>
        </w:tc>
        <w:tc>
          <w:tcPr>
            <w:tcW w:w="0" w:type="auto"/>
            <w:vAlign w:val="center"/>
          </w:tcPr>
          <w:p w14:paraId="3EFE2169" w14:textId="77777777" w:rsidR="00937353" w:rsidRDefault="00937353" w:rsidP="00CF45B9">
            <w:pPr>
              <w:ind w:firstLine="120"/>
            </w:pPr>
            <w:r>
              <w:rPr>
                <w:sz w:val="12"/>
              </w:rPr>
              <w:t xml:space="preserve">1.1 </w:t>
            </w:r>
            <w:r>
              <w:rPr>
                <w:sz w:val="12"/>
              </w:rPr>
              <w:t>事業理解及び全体方針</w:t>
            </w:r>
          </w:p>
        </w:tc>
        <w:tc>
          <w:tcPr>
            <w:tcW w:w="0" w:type="auto"/>
            <w:vAlign w:val="center"/>
          </w:tcPr>
          <w:p w14:paraId="36547FE1" w14:textId="77777777" w:rsidR="00937353" w:rsidRDefault="00937353" w:rsidP="00CF45B9">
            <w:pPr>
              <w:ind w:firstLine="120"/>
            </w:pPr>
            <w:r>
              <w:rPr>
                <w:sz w:val="12"/>
              </w:rPr>
              <w:t xml:space="preserve">1.1.2 </w:t>
            </w:r>
            <w:r>
              <w:rPr>
                <w:sz w:val="12"/>
              </w:rPr>
              <w:t>全体実施方針</w:t>
            </w:r>
          </w:p>
        </w:tc>
        <w:tc>
          <w:tcPr>
            <w:tcW w:w="0" w:type="auto"/>
            <w:vAlign w:val="center"/>
          </w:tcPr>
          <w:p w14:paraId="62BAA032" w14:textId="77777777" w:rsidR="00937353" w:rsidRDefault="00937353" w:rsidP="00CF45B9">
            <w:pPr>
              <w:ind w:firstLine="120"/>
            </w:pPr>
            <w:r>
              <w:rPr>
                <w:sz w:val="12"/>
              </w:rPr>
              <w:t>・</w:t>
            </w:r>
            <w:r>
              <w:rPr>
                <w:sz w:val="12"/>
              </w:rPr>
              <w:t xml:space="preserve"> </w:t>
            </w:r>
            <w:r>
              <w:rPr>
                <w:sz w:val="12"/>
              </w:rPr>
              <w:t>ヒアリング、研修、ワークショップ、プロトタイプ作成、</w:t>
            </w:r>
            <w:r>
              <w:rPr>
                <w:sz w:val="12"/>
              </w:rPr>
              <w:t>PoC</w:t>
            </w:r>
            <w:r>
              <w:rPr>
                <w:sz w:val="12"/>
              </w:rPr>
              <w:t>、成果共有及び地域プラットフォーム構想策定を相互に関連付け、一体的に実施するための全体方針が示されているか。</w:t>
            </w:r>
          </w:p>
        </w:tc>
        <w:tc>
          <w:tcPr>
            <w:tcW w:w="0" w:type="auto"/>
            <w:vAlign w:val="center"/>
          </w:tcPr>
          <w:p w14:paraId="2CA0869E" w14:textId="77777777" w:rsidR="00937353" w:rsidRDefault="00937353" w:rsidP="00CF45B9">
            <w:pPr>
              <w:ind w:firstLine="120"/>
              <w:jc w:val="center"/>
            </w:pPr>
            <w:r>
              <w:rPr>
                <w:sz w:val="12"/>
              </w:rPr>
              <w:t>必須</w:t>
            </w:r>
          </w:p>
        </w:tc>
        <w:tc>
          <w:tcPr>
            <w:tcW w:w="0" w:type="auto"/>
            <w:vAlign w:val="center"/>
          </w:tcPr>
          <w:p w14:paraId="255916D2" w14:textId="77777777" w:rsidR="00937353" w:rsidRDefault="00937353" w:rsidP="00CF45B9">
            <w:pPr>
              <w:ind w:firstLine="120"/>
              <w:jc w:val="center"/>
            </w:pPr>
            <w:r>
              <w:rPr>
                <w:sz w:val="12"/>
              </w:rPr>
              <w:t>10</w:t>
            </w:r>
          </w:p>
        </w:tc>
        <w:tc>
          <w:tcPr>
            <w:tcW w:w="0" w:type="auto"/>
            <w:vAlign w:val="center"/>
          </w:tcPr>
          <w:p w14:paraId="65CD2B56" w14:textId="77777777" w:rsidR="00937353" w:rsidRDefault="00937353" w:rsidP="00CF45B9">
            <w:pPr>
              <w:ind w:firstLine="120"/>
              <w:jc w:val="center"/>
            </w:pPr>
            <w:r>
              <w:rPr>
                <w:sz w:val="12"/>
              </w:rPr>
              <w:t>0</w:t>
            </w:r>
          </w:p>
        </w:tc>
        <w:tc>
          <w:tcPr>
            <w:tcW w:w="0" w:type="auto"/>
            <w:vAlign w:val="center"/>
          </w:tcPr>
          <w:p w14:paraId="0B04732A" w14:textId="77777777" w:rsidR="00937353" w:rsidRDefault="00937353" w:rsidP="00CF45B9">
            <w:pPr>
              <w:ind w:firstLine="120"/>
              <w:jc w:val="center"/>
            </w:pPr>
            <w:r>
              <w:rPr>
                <w:sz w:val="12"/>
              </w:rPr>
              <w:t>10</w:t>
            </w:r>
          </w:p>
        </w:tc>
        <w:tc>
          <w:tcPr>
            <w:tcW w:w="0" w:type="auto"/>
            <w:vAlign w:val="center"/>
          </w:tcPr>
          <w:p w14:paraId="44C2BB78" w14:textId="77777777" w:rsidR="00937353" w:rsidRDefault="00937353" w:rsidP="00CF45B9">
            <w:pPr>
              <w:ind w:firstLine="210"/>
            </w:pPr>
          </w:p>
        </w:tc>
      </w:tr>
      <w:tr w:rsidR="00937353" w14:paraId="6A1AB6ED" w14:textId="77777777" w:rsidTr="00CF45B9">
        <w:trPr>
          <w:cantSplit/>
          <w:jc w:val="center"/>
        </w:trPr>
        <w:tc>
          <w:tcPr>
            <w:tcW w:w="0" w:type="auto"/>
            <w:vAlign w:val="center"/>
          </w:tcPr>
          <w:p w14:paraId="4E52EE76" w14:textId="77777777" w:rsidR="00937353" w:rsidRDefault="00937353" w:rsidP="00CF45B9">
            <w:pPr>
              <w:ind w:firstLine="210"/>
            </w:pPr>
          </w:p>
        </w:tc>
        <w:tc>
          <w:tcPr>
            <w:tcW w:w="0" w:type="auto"/>
            <w:vAlign w:val="center"/>
          </w:tcPr>
          <w:p w14:paraId="5E930C7E" w14:textId="77777777" w:rsidR="00937353" w:rsidRDefault="00937353" w:rsidP="00CF45B9">
            <w:pPr>
              <w:ind w:firstLine="120"/>
            </w:pPr>
            <w:r>
              <w:rPr>
                <w:sz w:val="12"/>
              </w:rPr>
              <w:t xml:space="preserve">1.1 </w:t>
            </w:r>
            <w:r>
              <w:rPr>
                <w:sz w:val="12"/>
              </w:rPr>
              <w:t>事業理解及び全体方針</w:t>
            </w:r>
          </w:p>
        </w:tc>
        <w:tc>
          <w:tcPr>
            <w:tcW w:w="0" w:type="auto"/>
            <w:vAlign w:val="center"/>
          </w:tcPr>
          <w:p w14:paraId="4A531FA1" w14:textId="77777777" w:rsidR="00937353" w:rsidRDefault="00937353" w:rsidP="00CF45B9">
            <w:pPr>
              <w:ind w:firstLine="120"/>
            </w:pPr>
            <w:r>
              <w:rPr>
                <w:sz w:val="12"/>
              </w:rPr>
              <w:t>1.1.3 AX</w:t>
            </w:r>
            <w:r>
              <w:rPr>
                <w:sz w:val="12"/>
              </w:rPr>
              <w:t>プラットフォーム構想全体の構想力</w:t>
            </w:r>
          </w:p>
        </w:tc>
        <w:tc>
          <w:tcPr>
            <w:tcW w:w="0" w:type="auto"/>
            <w:vAlign w:val="center"/>
          </w:tcPr>
          <w:p w14:paraId="71F145DE" w14:textId="77777777" w:rsidR="00937353" w:rsidRDefault="00937353" w:rsidP="00CF45B9">
            <w:pPr>
              <w:ind w:firstLine="120"/>
            </w:pPr>
            <w:r>
              <w:rPr>
                <w:sz w:val="12"/>
              </w:rPr>
              <w:t>・</w:t>
            </w:r>
            <w:r>
              <w:rPr>
                <w:sz w:val="12"/>
              </w:rPr>
              <w:t xml:space="preserve"> </w:t>
            </w:r>
            <w:r>
              <w:rPr>
                <w:sz w:val="12"/>
              </w:rPr>
              <w:t>本事業全体について、各工程を有機的に連携させながら企業の</w:t>
            </w:r>
            <w:r>
              <w:rPr>
                <w:sz w:val="12"/>
              </w:rPr>
              <w:t>AX</w:t>
            </w:r>
            <w:r>
              <w:rPr>
                <w:sz w:val="12"/>
              </w:rPr>
              <w:t>実践力向上及び地域における持続的な共創につなげるための実施方針が、具体的かつ優れた内容となっているか。</w:t>
            </w:r>
          </w:p>
        </w:tc>
        <w:tc>
          <w:tcPr>
            <w:tcW w:w="0" w:type="auto"/>
            <w:vAlign w:val="center"/>
          </w:tcPr>
          <w:p w14:paraId="50124272" w14:textId="77777777" w:rsidR="00937353" w:rsidRDefault="00937353" w:rsidP="00CF45B9">
            <w:pPr>
              <w:ind w:firstLine="120"/>
              <w:jc w:val="center"/>
            </w:pPr>
            <w:r>
              <w:rPr>
                <w:sz w:val="12"/>
              </w:rPr>
              <w:t>加点</w:t>
            </w:r>
          </w:p>
        </w:tc>
        <w:tc>
          <w:tcPr>
            <w:tcW w:w="0" w:type="auto"/>
            <w:vAlign w:val="center"/>
          </w:tcPr>
          <w:p w14:paraId="678BDF5C" w14:textId="77777777" w:rsidR="00937353" w:rsidRDefault="00937353" w:rsidP="00CF45B9">
            <w:pPr>
              <w:ind w:firstLine="120"/>
              <w:jc w:val="center"/>
            </w:pPr>
            <w:r>
              <w:rPr>
                <w:sz w:val="12"/>
              </w:rPr>
              <w:t>0</w:t>
            </w:r>
          </w:p>
        </w:tc>
        <w:tc>
          <w:tcPr>
            <w:tcW w:w="0" w:type="auto"/>
            <w:vAlign w:val="center"/>
          </w:tcPr>
          <w:p w14:paraId="7C04C55A" w14:textId="77777777" w:rsidR="00937353" w:rsidRDefault="00937353" w:rsidP="00CF45B9">
            <w:pPr>
              <w:ind w:firstLine="120"/>
              <w:jc w:val="center"/>
            </w:pPr>
            <w:r>
              <w:rPr>
                <w:sz w:val="12"/>
              </w:rPr>
              <w:t>30</w:t>
            </w:r>
          </w:p>
        </w:tc>
        <w:tc>
          <w:tcPr>
            <w:tcW w:w="0" w:type="auto"/>
            <w:vAlign w:val="center"/>
          </w:tcPr>
          <w:p w14:paraId="5E141457" w14:textId="77777777" w:rsidR="00937353" w:rsidRDefault="00937353" w:rsidP="00CF45B9">
            <w:pPr>
              <w:ind w:firstLine="120"/>
              <w:jc w:val="center"/>
            </w:pPr>
            <w:r>
              <w:rPr>
                <w:sz w:val="12"/>
              </w:rPr>
              <w:t>30</w:t>
            </w:r>
          </w:p>
        </w:tc>
        <w:tc>
          <w:tcPr>
            <w:tcW w:w="0" w:type="auto"/>
            <w:vAlign w:val="center"/>
          </w:tcPr>
          <w:p w14:paraId="435D372E" w14:textId="77777777" w:rsidR="00937353" w:rsidRDefault="00937353" w:rsidP="00CF45B9">
            <w:pPr>
              <w:ind w:firstLine="210"/>
            </w:pPr>
          </w:p>
        </w:tc>
      </w:tr>
      <w:tr w:rsidR="00937353" w14:paraId="5581D19B" w14:textId="77777777" w:rsidTr="00CF45B9">
        <w:trPr>
          <w:cantSplit/>
          <w:jc w:val="center"/>
        </w:trPr>
        <w:tc>
          <w:tcPr>
            <w:tcW w:w="0" w:type="auto"/>
            <w:vAlign w:val="center"/>
          </w:tcPr>
          <w:p w14:paraId="1DE88C6C" w14:textId="77777777" w:rsidR="00937353" w:rsidRDefault="00937353" w:rsidP="00CF45B9">
            <w:pPr>
              <w:ind w:firstLine="210"/>
            </w:pPr>
          </w:p>
        </w:tc>
        <w:tc>
          <w:tcPr>
            <w:tcW w:w="0" w:type="auto"/>
            <w:vAlign w:val="center"/>
          </w:tcPr>
          <w:p w14:paraId="7D5FDB67" w14:textId="77777777" w:rsidR="00937353" w:rsidRDefault="00937353" w:rsidP="00CF45B9">
            <w:pPr>
              <w:ind w:firstLine="120"/>
            </w:pPr>
            <w:r>
              <w:rPr>
                <w:sz w:val="12"/>
              </w:rPr>
              <w:t xml:space="preserve">1.2 </w:t>
            </w:r>
            <w:r>
              <w:rPr>
                <w:sz w:val="12"/>
              </w:rPr>
              <w:t>業務全体の実施計画</w:t>
            </w:r>
          </w:p>
        </w:tc>
        <w:tc>
          <w:tcPr>
            <w:tcW w:w="0" w:type="auto"/>
            <w:vAlign w:val="center"/>
          </w:tcPr>
          <w:p w14:paraId="61710C41" w14:textId="77777777" w:rsidR="00937353" w:rsidRDefault="00937353" w:rsidP="00CF45B9">
            <w:pPr>
              <w:ind w:firstLine="120"/>
            </w:pPr>
            <w:r>
              <w:rPr>
                <w:sz w:val="12"/>
              </w:rPr>
              <w:t xml:space="preserve">1.2.1 </w:t>
            </w:r>
            <w:r>
              <w:rPr>
                <w:sz w:val="12"/>
              </w:rPr>
              <w:t>業務全体の実施計画</w:t>
            </w:r>
          </w:p>
        </w:tc>
        <w:tc>
          <w:tcPr>
            <w:tcW w:w="0" w:type="auto"/>
            <w:vAlign w:val="center"/>
          </w:tcPr>
          <w:p w14:paraId="48F013F9" w14:textId="77777777" w:rsidR="00937353" w:rsidRDefault="00937353" w:rsidP="00CF45B9">
            <w:pPr>
              <w:ind w:firstLine="120"/>
            </w:pPr>
            <w:r>
              <w:rPr>
                <w:sz w:val="12"/>
              </w:rPr>
              <w:t>・</w:t>
            </w:r>
            <w:r>
              <w:rPr>
                <w:sz w:val="12"/>
              </w:rPr>
              <w:t xml:space="preserve"> </w:t>
            </w:r>
            <w:r>
              <w:rPr>
                <w:sz w:val="12"/>
              </w:rPr>
              <w:t>各業務の実施時期、作業手順、相互の関連性、成果物作成時期及び</w:t>
            </w:r>
            <w:r>
              <w:rPr>
                <w:sz w:val="12"/>
              </w:rPr>
              <w:t>IPA</w:t>
            </w:r>
            <w:r>
              <w:rPr>
                <w:sz w:val="12"/>
              </w:rPr>
              <w:t>との調整方法が具体的に示され、履行期間内に確実に実施できる計画となっているか。</w:t>
            </w:r>
          </w:p>
        </w:tc>
        <w:tc>
          <w:tcPr>
            <w:tcW w:w="0" w:type="auto"/>
            <w:vAlign w:val="center"/>
          </w:tcPr>
          <w:p w14:paraId="3D3B02AF" w14:textId="77777777" w:rsidR="00937353" w:rsidRDefault="00937353" w:rsidP="00CF45B9">
            <w:pPr>
              <w:ind w:firstLine="120"/>
              <w:jc w:val="center"/>
            </w:pPr>
            <w:r>
              <w:rPr>
                <w:sz w:val="12"/>
              </w:rPr>
              <w:t>必須</w:t>
            </w:r>
          </w:p>
        </w:tc>
        <w:tc>
          <w:tcPr>
            <w:tcW w:w="0" w:type="auto"/>
            <w:vAlign w:val="center"/>
          </w:tcPr>
          <w:p w14:paraId="1BE2DB81" w14:textId="77777777" w:rsidR="00937353" w:rsidRDefault="00937353" w:rsidP="00CF45B9">
            <w:pPr>
              <w:ind w:firstLine="120"/>
              <w:jc w:val="center"/>
            </w:pPr>
            <w:r>
              <w:rPr>
                <w:sz w:val="12"/>
              </w:rPr>
              <w:t>10</w:t>
            </w:r>
          </w:p>
        </w:tc>
        <w:tc>
          <w:tcPr>
            <w:tcW w:w="0" w:type="auto"/>
            <w:vAlign w:val="center"/>
          </w:tcPr>
          <w:p w14:paraId="690B94DD" w14:textId="77777777" w:rsidR="00937353" w:rsidRDefault="00937353" w:rsidP="00CF45B9">
            <w:pPr>
              <w:ind w:firstLine="120"/>
              <w:jc w:val="center"/>
            </w:pPr>
            <w:r>
              <w:rPr>
                <w:sz w:val="12"/>
              </w:rPr>
              <w:t>0</w:t>
            </w:r>
          </w:p>
        </w:tc>
        <w:tc>
          <w:tcPr>
            <w:tcW w:w="0" w:type="auto"/>
            <w:vAlign w:val="center"/>
          </w:tcPr>
          <w:p w14:paraId="7C5ADA8B" w14:textId="77777777" w:rsidR="00937353" w:rsidRDefault="00937353" w:rsidP="00CF45B9">
            <w:pPr>
              <w:ind w:firstLine="120"/>
              <w:jc w:val="center"/>
            </w:pPr>
            <w:r>
              <w:rPr>
                <w:sz w:val="12"/>
              </w:rPr>
              <w:t>10</w:t>
            </w:r>
          </w:p>
        </w:tc>
        <w:tc>
          <w:tcPr>
            <w:tcW w:w="0" w:type="auto"/>
            <w:vAlign w:val="center"/>
          </w:tcPr>
          <w:p w14:paraId="447EF4CA" w14:textId="77777777" w:rsidR="00937353" w:rsidRDefault="00937353" w:rsidP="00CF45B9">
            <w:pPr>
              <w:ind w:firstLine="210"/>
            </w:pPr>
          </w:p>
        </w:tc>
      </w:tr>
      <w:tr w:rsidR="00937353" w14:paraId="7C399DA1" w14:textId="77777777" w:rsidTr="00CF45B9">
        <w:trPr>
          <w:cantSplit/>
          <w:jc w:val="center"/>
        </w:trPr>
        <w:tc>
          <w:tcPr>
            <w:tcW w:w="0" w:type="auto"/>
            <w:vAlign w:val="center"/>
          </w:tcPr>
          <w:p w14:paraId="70531A8C" w14:textId="77777777" w:rsidR="00937353" w:rsidRDefault="00937353" w:rsidP="00CF45B9">
            <w:pPr>
              <w:ind w:firstLine="210"/>
            </w:pPr>
          </w:p>
        </w:tc>
        <w:tc>
          <w:tcPr>
            <w:tcW w:w="0" w:type="auto"/>
            <w:vAlign w:val="center"/>
          </w:tcPr>
          <w:p w14:paraId="3F2E54A3" w14:textId="77777777" w:rsidR="00937353" w:rsidRDefault="00937353" w:rsidP="00CF45B9">
            <w:pPr>
              <w:ind w:firstLine="120"/>
            </w:pPr>
            <w:r>
              <w:rPr>
                <w:sz w:val="12"/>
              </w:rPr>
              <w:t xml:space="preserve">1.2 </w:t>
            </w:r>
            <w:r>
              <w:rPr>
                <w:sz w:val="12"/>
              </w:rPr>
              <w:t>業務全体の実施計画</w:t>
            </w:r>
          </w:p>
        </w:tc>
        <w:tc>
          <w:tcPr>
            <w:tcW w:w="0" w:type="auto"/>
            <w:vAlign w:val="center"/>
          </w:tcPr>
          <w:p w14:paraId="6F71BAB8" w14:textId="77777777" w:rsidR="00937353" w:rsidRDefault="00937353" w:rsidP="00CF45B9">
            <w:pPr>
              <w:ind w:firstLine="120"/>
            </w:pPr>
            <w:r>
              <w:rPr>
                <w:sz w:val="12"/>
              </w:rPr>
              <w:t xml:space="preserve">1.2.2 </w:t>
            </w:r>
            <w:r>
              <w:rPr>
                <w:sz w:val="12"/>
              </w:rPr>
              <w:t>業務全体の実施計画</w:t>
            </w:r>
          </w:p>
        </w:tc>
        <w:tc>
          <w:tcPr>
            <w:tcW w:w="0" w:type="auto"/>
            <w:vAlign w:val="center"/>
          </w:tcPr>
          <w:p w14:paraId="791505F3" w14:textId="77777777" w:rsidR="00937353" w:rsidRDefault="00937353" w:rsidP="00CF45B9">
            <w:pPr>
              <w:ind w:firstLine="120"/>
            </w:pPr>
            <w:r>
              <w:rPr>
                <w:sz w:val="12"/>
              </w:rPr>
              <w:t>・</w:t>
            </w:r>
            <w:r>
              <w:rPr>
                <w:sz w:val="12"/>
              </w:rPr>
              <w:t xml:space="preserve"> </w:t>
            </w:r>
            <w:r>
              <w:rPr>
                <w:sz w:val="12"/>
              </w:rPr>
              <w:t>各工程の依存関係、主要なマイルストーン、成果物作成及び確認の手順並びに進捗、課題及びリスクへの対応を踏まえ、手戻りを抑制しながら本事業を円滑かつ確実に遂行するための実施計画が、具体的かつ優れた内容となっているか</w:t>
            </w:r>
          </w:p>
        </w:tc>
        <w:tc>
          <w:tcPr>
            <w:tcW w:w="0" w:type="auto"/>
            <w:vAlign w:val="center"/>
          </w:tcPr>
          <w:p w14:paraId="369224B4" w14:textId="0964EA3D" w:rsidR="00937353" w:rsidRDefault="00937353" w:rsidP="00CF45B9">
            <w:pPr>
              <w:ind w:firstLine="120"/>
              <w:jc w:val="center"/>
            </w:pPr>
            <w:r>
              <w:rPr>
                <w:sz w:val="12"/>
              </w:rPr>
              <w:t>加点</w:t>
            </w:r>
          </w:p>
        </w:tc>
        <w:tc>
          <w:tcPr>
            <w:tcW w:w="0" w:type="auto"/>
            <w:vAlign w:val="center"/>
          </w:tcPr>
          <w:p w14:paraId="1F96D6BF" w14:textId="77777777" w:rsidR="00937353" w:rsidRDefault="00937353" w:rsidP="00CF45B9">
            <w:pPr>
              <w:ind w:firstLine="120"/>
              <w:jc w:val="center"/>
            </w:pPr>
            <w:r>
              <w:rPr>
                <w:sz w:val="12"/>
              </w:rPr>
              <w:t>0</w:t>
            </w:r>
          </w:p>
        </w:tc>
        <w:tc>
          <w:tcPr>
            <w:tcW w:w="0" w:type="auto"/>
            <w:vAlign w:val="center"/>
          </w:tcPr>
          <w:p w14:paraId="78B9308E" w14:textId="77777777" w:rsidR="00937353" w:rsidRDefault="00937353" w:rsidP="00CF45B9">
            <w:pPr>
              <w:ind w:firstLine="120"/>
              <w:jc w:val="center"/>
            </w:pPr>
            <w:r>
              <w:rPr>
                <w:sz w:val="12"/>
              </w:rPr>
              <w:t>30</w:t>
            </w:r>
          </w:p>
        </w:tc>
        <w:tc>
          <w:tcPr>
            <w:tcW w:w="0" w:type="auto"/>
            <w:vAlign w:val="center"/>
          </w:tcPr>
          <w:p w14:paraId="7388A940" w14:textId="77777777" w:rsidR="00937353" w:rsidRDefault="00937353" w:rsidP="00CF45B9">
            <w:pPr>
              <w:ind w:firstLine="120"/>
              <w:jc w:val="center"/>
            </w:pPr>
            <w:r>
              <w:rPr>
                <w:sz w:val="12"/>
              </w:rPr>
              <w:t>30</w:t>
            </w:r>
          </w:p>
        </w:tc>
        <w:tc>
          <w:tcPr>
            <w:tcW w:w="0" w:type="auto"/>
            <w:vAlign w:val="center"/>
          </w:tcPr>
          <w:p w14:paraId="5CD1EB38" w14:textId="77777777" w:rsidR="00937353" w:rsidRDefault="00937353" w:rsidP="00CF45B9">
            <w:pPr>
              <w:ind w:firstLine="210"/>
            </w:pPr>
          </w:p>
        </w:tc>
      </w:tr>
      <w:tr w:rsidR="00937353" w14:paraId="2ED4251F" w14:textId="77777777" w:rsidTr="00CF45B9">
        <w:trPr>
          <w:jc w:val="center"/>
        </w:trPr>
        <w:tc>
          <w:tcPr>
            <w:tcW w:w="0" w:type="auto"/>
            <w:gridSpan w:val="9"/>
            <w:shd w:val="clear" w:color="auto" w:fill="E7E6E6"/>
            <w:vAlign w:val="center"/>
          </w:tcPr>
          <w:p w14:paraId="496124F8" w14:textId="77777777" w:rsidR="00937353" w:rsidRDefault="00937353" w:rsidP="00CF45B9">
            <w:pPr>
              <w:ind w:firstLine="211"/>
            </w:pPr>
            <w:r>
              <w:rPr>
                <w:b/>
              </w:rPr>
              <w:t>2</w:t>
            </w:r>
            <w:r>
              <w:rPr>
                <w:b/>
              </w:rPr>
              <w:t>．参加企業の募集及び事前ヒアリング</w:t>
            </w:r>
          </w:p>
        </w:tc>
      </w:tr>
      <w:tr w:rsidR="00937353" w14:paraId="669109D0" w14:textId="77777777" w:rsidTr="00CF45B9">
        <w:trPr>
          <w:cantSplit/>
          <w:jc w:val="center"/>
        </w:trPr>
        <w:tc>
          <w:tcPr>
            <w:tcW w:w="0" w:type="auto"/>
            <w:vAlign w:val="center"/>
          </w:tcPr>
          <w:p w14:paraId="1BA0E6BD" w14:textId="77777777" w:rsidR="00937353" w:rsidRDefault="00937353" w:rsidP="00CF45B9">
            <w:pPr>
              <w:ind w:firstLine="210"/>
            </w:pPr>
          </w:p>
        </w:tc>
        <w:tc>
          <w:tcPr>
            <w:tcW w:w="0" w:type="auto"/>
            <w:vAlign w:val="center"/>
          </w:tcPr>
          <w:p w14:paraId="06C09749" w14:textId="77777777" w:rsidR="00937353" w:rsidRDefault="00937353" w:rsidP="00CF45B9">
            <w:pPr>
              <w:ind w:firstLine="120"/>
            </w:pPr>
            <w:r>
              <w:rPr>
                <w:sz w:val="12"/>
              </w:rPr>
              <w:t xml:space="preserve">2.1 </w:t>
            </w:r>
            <w:r>
              <w:rPr>
                <w:sz w:val="12"/>
              </w:rPr>
              <w:t>広報及び募集支援</w:t>
            </w:r>
          </w:p>
        </w:tc>
        <w:tc>
          <w:tcPr>
            <w:tcW w:w="0" w:type="auto"/>
            <w:vAlign w:val="center"/>
          </w:tcPr>
          <w:p w14:paraId="25788EF5" w14:textId="77777777" w:rsidR="00937353" w:rsidRDefault="00937353" w:rsidP="00CF45B9">
            <w:pPr>
              <w:ind w:firstLine="120"/>
            </w:pPr>
            <w:r>
              <w:rPr>
                <w:sz w:val="12"/>
              </w:rPr>
              <w:t xml:space="preserve">2.1.1 </w:t>
            </w:r>
            <w:r>
              <w:rPr>
                <w:sz w:val="12"/>
              </w:rPr>
              <w:t>広報物作成及び募集支援</w:t>
            </w:r>
          </w:p>
        </w:tc>
        <w:tc>
          <w:tcPr>
            <w:tcW w:w="0" w:type="auto"/>
            <w:vAlign w:val="center"/>
          </w:tcPr>
          <w:p w14:paraId="1D1112C4" w14:textId="77777777" w:rsidR="00937353" w:rsidRDefault="00937353" w:rsidP="00CF45B9">
            <w:pPr>
              <w:ind w:firstLine="120"/>
            </w:pPr>
            <w:r>
              <w:rPr>
                <w:sz w:val="12"/>
              </w:rPr>
              <w:t>・</w:t>
            </w:r>
            <w:r>
              <w:rPr>
                <w:sz w:val="12"/>
              </w:rPr>
              <w:t xml:space="preserve"> </w:t>
            </w:r>
            <w:r>
              <w:rPr>
                <w:sz w:val="12"/>
              </w:rPr>
              <w:t>参加企業の募集に必要な広報チラシ及びランディングページについて、事業の目的、参加意義及び内容を分かりやすく伝えるための制作方針、構成、運用方法及び募集支援方法が示されているか。</w:t>
            </w:r>
          </w:p>
        </w:tc>
        <w:tc>
          <w:tcPr>
            <w:tcW w:w="0" w:type="auto"/>
            <w:vAlign w:val="center"/>
          </w:tcPr>
          <w:p w14:paraId="3309A0CD" w14:textId="77777777" w:rsidR="00937353" w:rsidRDefault="00937353" w:rsidP="00CF45B9">
            <w:pPr>
              <w:ind w:firstLine="120"/>
              <w:jc w:val="center"/>
            </w:pPr>
            <w:r>
              <w:rPr>
                <w:sz w:val="12"/>
              </w:rPr>
              <w:t>必須</w:t>
            </w:r>
          </w:p>
        </w:tc>
        <w:tc>
          <w:tcPr>
            <w:tcW w:w="0" w:type="auto"/>
            <w:vAlign w:val="center"/>
          </w:tcPr>
          <w:p w14:paraId="136AA9C6" w14:textId="77777777" w:rsidR="00937353" w:rsidRDefault="00937353" w:rsidP="00CF45B9">
            <w:pPr>
              <w:ind w:firstLine="120"/>
              <w:jc w:val="center"/>
            </w:pPr>
            <w:r>
              <w:rPr>
                <w:sz w:val="12"/>
              </w:rPr>
              <w:t>5</w:t>
            </w:r>
          </w:p>
        </w:tc>
        <w:tc>
          <w:tcPr>
            <w:tcW w:w="0" w:type="auto"/>
            <w:vAlign w:val="center"/>
          </w:tcPr>
          <w:p w14:paraId="7DFFC779" w14:textId="77777777" w:rsidR="00937353" w:rsidRDefault="00937353" w:rsidP="00CF45B9">
            <w:pPr>
              <w:ind w:firstLine="120"/>
              <w:jc w:val="center"/>
            </w:pPr>
            <w:r>
              <w:rPr>
                <w:sz w:val="12"/>
              </w:rPr>
              <w:t>0</w:t>
            </w:r>
          </w:p>
        </w:tc>
        <w:tc>
          <w:tcPr>
            <w:tcW w:w="0" w:type="auto"/>
            <w:vAlign w:val="center"/>
          </w:tcPr>
          <w:p w14:paraId="58947626" w14:textId="77777777" w:rsidR="00937353" w:rsidRDefault="00937353" w:rsidP="00CF45B9">
            <w:pPr>
              <w:ind w:firstLine="120"/>
              <w:jc w:val="center"/>
            </w:pPr>
            <w:r>
              <w:rPr>
                <w:sz w:val="12"/>
              </w:rPr>
              <w:t>5</w:t>
            </w:r>
          </w:p>
        </w:tc>
        <w:tc>
          <w:tcPr>
            <w:tcW w:w="0" w:type="auto"/>
            <w:vAlign w:val="center"/>
          </w:tcPr>
          <w:p w14:paraId="5285801F" w14:textId="77777777" w:rsidR="00937353" w:rsidRDefault="00937353" w:rsidP="00CF45B9">
            <w:pPr>
              <w:ind w:firstLine="210"/>
            </w:pPr>
          </w:p>
        </w:tc>
      </w:tr>
      <w:tr w:rsidR="00937353" w14:paraId="1654356C" w14:textId="77777777" w:rsidTr="00CF45B9">
        <w:trPr>
          <w:cantSplit/>
          <w:jc w:val="center"/>
        </w:trPr>
        <w:tc>
          <w:tcPr>
            <w:tcW w:w="0" w:type="auto"/>
            <w:vAlign w:val="center"/>
          </w:tcPr>
          <w:p w14:paraId="6532679F" w14:textId="77777777" w:rsidR="00937353" w:rsidRDefault="00937353" w:rsidP="00CF45B9">
            <w:pPr>
              <w:ind w:firstLine="210"/>
            </w:pPr>
          </w:p>
        </w:tc>
        <w:tc>
          <w:tcPr>
            <w:tcW w:w="0" w:type="auto"/>
            <w:vAlign w:val="center"/>
          </w:tcPr>
          <w:p w14:paraId="59BE30A7" w14:textId="77777777" w:rsidR="00937353" w:rsidRDefault="00937353" w:rsidP="00CF45B9">
            <w:pPr>
              <w:ind w:firstLine="120"/>
            </w:pPr>
            <w:r>
              <w:rPr>
                <w:sz w:val="12"/>
              </w:rPr>
              <w:t xml:space="preserve">2.1 </w:t>
            </w:r>
            <w:r>
              <w:rPr>
                <w:sz w:val="12"/>
              </w:rPr>
              <w:t>広報及び募集支援</w:t>
            </w:r>
          </w:p>
        </w:tc>
        <w:tc>
          <w:tcPr>
            <w:tcW w:w="0" w:type="auto"/>
            <w:vAlign w:val="center"/>
          </w:tcPr>
          <w:p w14:paraId="705D541A" w14:textId="77777777" w:rsidR="00937353" w:rsidRDefault="00937353" w:rsidP="00CF45B9">
            <w:pPr>
              <w:ind w:firstLine="120"/>
            </w:pPr>
            <w:r>
              <w:rPr>
                <w:sz w:val="12"/>
              </w:rPr>
              <w:t xml:space="preserve">2.1.2 </w:t>
            </w:r>
            <w:r>
              <w:rPr>
                <w:sz w:val="12"/>
              </w:rPr>
              <w:t>広報効果を高める工夫</w:t>
            </w:r>
          </w:p>
        </w:tc>
        <w:tc>
          <w:tcPr>
            <w:tcW w:w="0" w:type="auto"/>
            <w:vAlign w:val="center"/>
          </w:tcPr>
          <w:p w14:paraId="477056B1" w14:textId="77777777" w:rsidR="00937353" w:rsidRDefault="00937353" w:rsidP="00CF45B9">
            <w:pPr>
              <w:ind w:firstLine="120"/>
            </w:pPr>
            <w:r>
              <w:rPr>
                <w:sz w:val="12"/>
              </w:rPr>
              <w:t>・</w:t>
            </w:r>
            <w:r>
              <w:rPr>
                <w:sz w:val="12"/>
              </w:rPr>
              <w:t xml:space="preserve"> </w:t>
            </w:r>
            <w:r>
              <w:rPr>
                <w:sz w:val="12"/>
              </w:rPr>
              <w:t>地域企業及び関係機関への効果的な情報発信、参加意欲の喚起、応募促進等、広報及び募集の効果を高める具体的な工夫が示されているか。</w:t>
            </w:r>
          </w:p>
        </w:tc>
        <w:tc>
          <w:tcPr>
            <w:tcW w:w="0" w:type="auto"/>
            <w:vAlign w:val="center"/>
          </w:tcPr>
          <w:p w14:paraId="3BBA97D9" w14:textId="77777777" w:rsidR="00937353" w:rsidRDefault="00937353" w:rsidP="00CF45B9">
            <w:pPr>
              <w:ind w:firstLine="120"/>
              <w:jc w:val="center"/>
            </w:pPr>
            <w:r>
              <w:rPr>
                <w:sz w:val="12"/>
              </w:rPr>
              <w:t>加点</w:t>
            </w:r>
          </w:p>
        </w:tc>
        <w:tc>
          <w:tcPr>
            <w:tcW w:w="0" w:type="auto"/>
            <w:vAlign w:val="center"/>
          </w:tcPr>
          <w:p w14:paraId="0060279E" w14:textId="77777777" w:rsidR="00937353" w:rsidRDefault="00937353" w:rsidP="00CF45B9">
            <w:pPr>
              <w:ind w:firstLine="120"/>
              <w:jc w:val="center"/>
            </w:pPr>
            <w:r>
              <w:rPr>
                <w:sz w:val="12"/>
              </w:rPr>
              <w:t>0</w:t>
            </w:r>
          </w:p>
        </w:tc>
        <w:tc>
          <w:tcPr>
            <w:tcW w:w="0" w:type="auto"/>
            <w:vAlign w:val="center"/>
          </w:tcPr>
          <w:p w14:paraId="03DC8C54" w14:textId="77777777" w:rsidR="00937353" w:rsidRDefault="00937353" w:rsidP="00CF45B9">
            <w:pPr>
              <w:ind w:firstLine="120"/>
              <w:jc w:val="center"/>
            </w:pPr>
            <w:r>
              <w:rPr>
                <w:sz w:val="12"/>
              </w:rPr>
              <w:t>10</w:t>
            </w:r>
          </w:p>
        </w:tc>
        <w:tc>
          <w:tcPr>
            <w:tcW w:w="0" w:type="auto"/>
            <w:vAlign w:val="center"/>
          </w:tcPr>
          <w:p w14:paraId="3F002146" w14:textId="77777777" w:rsidR="00937353" w:rsidRDefault="00937353" w:rsidP="00CF45B9">
            <w:pPr>
              <w:ind w:firstLine="120"/>
              <w:jc w:val="center"/>
            </w:pPr>
            <w:r>
              <w:rPr>
                <w:sz w:val="12"/>
              </w:rPr>
              <w:t>10</w:t>
            </w:r>
          </w:p>
        </w:tc>
        <w:tc>
          <w:tcPr>
            <w:tcW w:w="0" w:type="auto"/>
            <w:vAlign w:val="center"/>
          </w:tcPr>
          <w:p w14:paraId="03094978" w14:textId="77777777" w:rsidR="00937353" w:rsidRDefault="00937353" w:rsidP="00CF45B9">
            <w:pPr>
              <w:ind w:firstLine="210"/>
            </w:pPr>
          </w:p>
        </w:tc>
      </w:tr>
      <w:tr w:rsidR="00937353" w14:paraId="2F62526B" w14:textId="77777777" w:rsidTr="00CF45B9">
        <w:trPr>
          <w:cantSplit/>
          <w:jc w:val="center"/>
        </w:trPr>
        <w:tc>
          <w:tcPr>
            <w:tcW w:w="0" w:type="auto"/>
            <w:vAlign w:val="center"/>
          </w:tcPr>
          <w:p w14:paraId="379225E3" w14:textId="77777777" w:rsidR="00937353" w:rsidRDefault="00937353" w:rsidP="00CF45B9">
            <w:pPr>
              <w:ind w:firstLine="210"/>
            </w:pPr>
          </w:p>
        </w:tc>
        <w:tc>
          <w:tcPr>
            <w:tcW w:w="0" w:type="auto"/>
            <w:vAlign w:val="center"/>
          </w:tcPr>
          <w:p w14:paraId="7CC4420A" w14:textId="77777777" w:rsidR="00937353" w:rsidRDefault="00937353" w:rsidP="00CF45B9">
            <w:pPr>
              <w:ind w:firstLine="120"/>
            </w:pPr>
            <w:r>
              <w:rPr>
                <w:sz w:val="12"/>
              </w:rPr>
              <w:t xml:space="preserve">2.2 </w:t>
            </w:r>
            <w:r>
              <w:rPr>
                <w:sz w:val="12"/>
              </w:rPr>
              <w:t>事前ヒアリング及び課題分析</w:t>
            </w:r>
          </w:p>
        </w:tc>
        <w:tc>
          <w:tcPr>
            <w:tcW w:w="0" w:type="auto"/>
            <w:vAlign w:val="center"/>
          </w:tcPr>
          <w:p w14:paraId="10266BE7" w14:textId="77777777" w:rsidR="00937353" w:rsidRDefault="00937353" w:rsidP="00CF45B9">
            <w:pPr>
              <w:ind w:firstLine="120"/>
            </w:pPr>
            <w:r>
              <w:rPr>
                <w:sz w:val="12"/>
              </w:rPr>
              <w:t xml:space="preserve">2.2.1 </w:t>
            </w:r>
            <w:r>
              <w:rPr>
                <w:sz w:val="12"/>
              </w:rPr>
              <w:t>事前ヒアリング及び課題分析</w:t>
            </w:r>
          </w:p>
        </w:tc>
        <w:tc>
          <w:tcPr>
            <w:tcW w:w="0" w:type="auto"/>
            <w:vAlign w:val="center"/>
          </w:tcPr>
          <w:p w14:paraId="2D06308C" w14:textId="77777777" w:rsidR="00937353" w:rsidRDefault="00937353" w:rsidP="00CF45B9">
            <w:pPr>
              <w:ind w:firstLine="120"/>
            </w:pPr>
            <w:r>
              <w:rPr>
                <w:sz w:val="12"/>
              </w:rPr>
              <w:t>・</w:t>
            </w:r>
            <w:r>
              <w:rPr>
                <w:sz w:val="12"/>
              </w:rPr>
              <w:t xml:space="preserve"> </w:t>
            </w:r>
            <w:r>
              <w:rPr>
                <w:sz w:val="12"/>
              </w:rPr>
              <w:t>参加企業の経営課題、業務課題、</w:t>
            </w:r>
            <w:r>
              <w:rPr>
                <w:sz w:val="12"/>
              </w:rPr>
              <w:t>AI</w:t>
            </w:r>
            <w:r>
              <w:rPr>
                <w:sz w:val="12"/>
              </w:rPr>
              <w:t>・データ活用状況、保有データの内容・品質・管理状況・利用条件、情報セキュリティ上の留意点等を把握し、企業別及び地域横断的な観点から課題を分析する方法が示されているか。</w:t>
            </w:r>
          </w:p>
        </w:tc>
        <w:tc>
          <w:tcPr>
            <w:tcW w:w="0" w:type="auto"/>
            <w:vAlign w:val="center"/>
          </w:tcPr>
          <w:p w14:paraId="6181241A" w14:textId="77777777" w:rsidR="00937353" w:rsidRDefault="00937353" w:rsidP="00CF45B9">
            <w:pPr>
              <w:ind w:firstLine="120"/>
              <w:jc w:val="center"/>
            </w:pPr>
            <w:r>
              <w:rPr>
                <w:sz w:val="12"/>
              </w:rPr>
              <w:t>必須</w:t>
            </w:r>
          </w:p>
        </w:tc>
        <w:tc>
          <w:tcPr>
            <w:tcW w:w="0" w:type="auto"/>
            <w:vAlign w:val="center"/>
          </w:tcPr>
          <w:p w14:paraId="3252F0F5" w14:textId="77777777" w:rsidR="00937353" w:rsidRDefault="00937353" w:rsidP="00CF45B9">
            <w:pPr>
              <w:ind w:firstLine="120"/>
              <w:jc w:val="center"/>
            </w:pPr>
            <w:r>
              <w:rPr>
                <w:sz w:val="12"/>
              </w:rPr>
              <w:t>5</w:t>
            </w:r>
          </w:p>
        </w:tc>
        <w:tc>
          <w:tcPr>
            <w:tcW w:w="0" w:type="auto"/>
            <w:vAlign w:val="center"/>
          </w:tcPr>
          <w:p w14:paraId="32F2B5FB" w14:textId="77777777" w:rsidR="00937353" w:rsidRDefault="00937353" w:rsidP="00CF45B9">
            <w:pPr>
              <w:ind w:firstLine="120"/>
              <w:jc w:val="center"/>
            </w:pPr>
            <w:r>
              <w:rPr>
                <w:sz w:val="12"/>
              </w:rPr>
              <w:t>0</w:t>
            </w:r>
          </w:p>
        </w:tc>
        <w:tc>
          <w:tcPr>
            <w:tcW w:w="0" w:type="auto"/>
            <w:vAlign w:val="center"/>
          </w:tcPr>
          <w:p w14:paraId="243C22E5" w14:textId="77777777" w:rsidR="00937353" w:rsidRDefault="00937353" w:rsidP="00CF45B9">
            <w:pPr>
              <w:ind w:firstLine="120"/>
              <w:jc w:val="center"/>
            </w:pPr>
            <w:r>
              <w:rPr>
                <w:sz w:val="12"/>
              </w:rPr>
              <w:t>5</w:t>
            </w:r>
          </w:p>
        </w:tc>
        <w:tc>
          <w:tcPr>
            <w:tcW w:w="0" w:type="auto"/>
            <w:vAlign w:val="center"/>
          </w:tcPr>
          <w:p w14:paraId="32137453" w14:textId="77777777" w:rsidR="00937353" w:rsidRDefault="00937353" w:rsidP="00CF45B9">
            <w:pPr>
              <w:ind w:firstLine="210"/>
            </w:pPr>
          </w:p>
        </w:tc>
      </w:tr>
      <w:tr w:rsidR="00937353" w14:paraId="1071AA09" w14:textId="77777777" w:rsidTr="00CF45B9">
        <w:trPr>
          <w:cantSplit/>
          <w:jc w:val="center"/>
        </w:trPr>
        <w:tc>
          <w:tcPr>
            <w:tcW w:w="0" w:type="auto"/>
            <w:vAlign w:val="center"/>
          </w:tcPr>
          <w:p w14:paraId="6A00AA89" w14:textId="77777777" w:rsidR="00937353" w:rsidRDefault="00937353" w:rsidP="00CF45B9">
            <w:pPr>
              <w:ind w:firstLine="210"/>
            </w:pPr>
          </w:p>
        </w:tc>
        <w:tc>
          <w:tcPr>
            <w:tcW w:w="0" w:type="auto"/>
            <w:vAlign w:val="center"/>
          </w:tcPr>
          <w:p w14:paraId="369B378A" w14:textId="77777777" w:rsidR="00937353" w:rsidRDefault="00937353" w:rsidP="00CF45B9">
            <w:pPr>
              <w:ind w:firstLine="120"/>
            </w:pPr>
            <w:r>
              <w:rPr>
                <w:sz w:val="12"/>
              </w:rPr>
              <w:t xml:space="preserve">2.2 </w:t>
            </w:r>
            <w:r>
              <w:rPr>
                <w:sz w:val="12"/>
              </w:rPr>
              <w:t>事前ヒアリング及び課題分析</w:t>
            </w:r>
          </w:p>
        </w:tc>
        <w:tc>
          <w:tcPr>
            <w:tcW w:w="0" w:type="auto"/>
            <w:vAlign w:val="center"/>
          </w:tcPr>
          <w:p w14:paraId="7BAE86F1" w14:textId="77777777" w:rsidR="00937353" w:rsidRDefault="00937353" w:rsidP="00CF45B9">
            <w:pPr>
              <w:ind w:firstLine="120"/>
            </w:pPr>
            <w:r>
              <w:rPr>
                <w:sz w:val="12"/>
              </w:rPr>
              <w:t xml:space="preserve">2.2.2 </w:t>
            </w:r>
            <w:r>
              <w:rPr>
                <w:sz w:val="12"/>
              </w:rPr>
              <w:t>事前ヒアリングの活用</w:t>
            </w:r>
          </w:p>
        </w:tc>
        <w:tc>
          <w:tcPr>
            <w:tcW w:w="0" w:type="auto"/>
            <w:vAlign w:val="center"/>
          </w:tcPr>
          <w:p w14:paraId="717BB546" w14:textId="77777777" w:rsidR="00937353" w:rsidRDefault="00937353" w:rsidP="00CF45B9">
            <w:pPr>
              <w:ind w:firstLine="120"/>
            </w:pPr>
            <w:r>
              <w:rPr>
                <w:sz w:val="12"/>
              </w:rPr>
              <w:t>・</w:t>
            </w:r>
            <w:r>
              <w:rPr>
                <w:sz w:val="12"/>
              </w:rPr>
              <w:t xml:space="preserve"> </w:t>
            </w:r>
            <w:r>
              <w:rPr>
                <w:sz w:val="12"/>
              </w:rPr>
              <w:t>事前ヒアリングにより把握した参加企業ごとの課題、保有データ、</w:t>
            </w:r>
            <w:r>
              <w:rPr>
                <w:sz w:val="12"/>
              </w:rPr>
              <w:t>AI</w:t>
            </w:r>
            <w:r>
              <w:rPr>
                <w:sz w:val="12"/>
              </w:rPr>
              <w:t>活用状況及び地域に共通する課題について、どのように整理・分析し、その結果を研修、ワークショップ、プロトタイプ開発、</w:t>
            </w:r>
            <w:r>
              <w:rPr>
                <w:sz w:val="12"/>
              </w:rPr>
              <w:t>PoC</w:t>
            </w:r>
            <w:r>
              <w:rPr>
                <w:sz w:val="12"/>
              </w:rPr>
              <w:t>及び地域プラットフォーム構想へ反映するかが示されているか。</w:t>
            </w:r>
          </w:p>
        </w:tc>
        <w:tc>
          <w:tcPr>
            <w:tcW w:w="0" w:type="auto"/>
            <w:vAlign w:val="center"/>
          </w:tcPr>
          <w:p w14:paraId="31E623A9" w14:textId="77777777" w:rsidR="00937353" w:rsidRDefault="00937353" w:rsidP="00CF45B9">
            <w:pPr>
              <w:ind w:firstLine="120"/>
              <w:jc w:val="center"/>
            </w:pPr>
            <w:r>
              <w:rPr>
                <w:sz w:val="12"/>
              </w:rPr>
              <w:t>必須</w:t>
            </w:r>
          </w:p>
        </w:tc>
        <w:tc>
          <w:tcPr>
            <w:tcW w:w="0" w:type="auto"/>
            <w:vAlign w:val="center"/>
          </w:tcPr>
          <w:p w14:paraId="64F2CD27" w14:textId="77777777" w:rsidR="00937353" w:rsidRDefault="00937353" w:rsidP="00CF45B9">
            <w:pPr>
              <w:ind w:firstLine="120"/>
              <w:jc w:val="center"/>
            </w:pPr>
            <w:r>
              <w:rPr>
                <w:sz w:val="12"/>
              </w:rPr>
              <w:t>5</w:t>
            </w:r>
          </w:p>
        </w:tc>
        <w:tc>
          <w:tcPr>
            <w:tcW w:w="0" w:type="auto"/>
            <w:vAlign w:val="center"/>
          </w:tcPr>
          <w:p w14:paraId="51B54B4D" w14:textId="77777777" w:rsidR="00937353" w:rsidRDefault="00937353" w:rsidP="00CF45B9">
            <w:pPr>
              <w:ind w:firstLine="120"/>
              <w:jc w:val="center"/>
            </w:pPr>
            <w:r>
              <w:rPr>
                <w:sz w:val="12"/>
              </w:rPr>
              <w:t>0</w:t>
            </w:r>
          </w:p>
        </w:tc>
        <w:tc>
          <w:tcPr>
            <w:tcW w:w="0" w:type="auto"/>
            <w:vAlign w:val="center"/>
          </w:tcPr>
          <w:p w14:paraId="3316A5A9" w14:textId="77777777" w:rsidR="00937353" w:rsidRDefault="00937353" w:rsidP="00CF45B9">
            <w:pPr>
              <w:ind w:firstLine="120"/>
              <w:jc w:val="center"/>
            </w:pPr>
            <w:r>
              <w:rPr>
                <w:sz w:val="12"/>
              </w:rPr>
              <w:t>5</w:t>
            </w:r>
          </w:p>
        </w:tc>
        <w:tc>
          <w:tcPr>
            <w:tcW w:w="0" w:type="auto"/>
            <w:vAlign w:val="center"/>
          </w:tcPr>
          <w:p w14:paraId="06DE1253" w14:textId="77777777" w:rsidR="00937353" w:rsidRDefault="00937353" w:rsidP="00CF45B9">
            <w:pPr>
              <w:ind w:firstLine="210"/>
            </w:pPr>
          </w:p>
        </w:tc>
      </w:tr>
      <w:tr w:rsidR="00937353" w14:paraId="5AE54C8A" w14:textId="77777777" w:rsidTr="00CF45B9">
        <w:trPr>
          <w:cantSplit/>
          <w:jc w:val="center"/>
        </w:trPr>
        <w:tc>
          <w:tcPr>
            <w:tcW w:w="0" w:type="auto"/>
            <w:vAlign w:val="center"/>
          </w:tcPr>
          <w:p w14:paraId="7394D15D" w14:textId="77777777" w:rsidR="00937353" w:rsidRDefault="00937353" w:rsidP="00CF45B9">
            <w:pPr>
              <w:ind w:firstLine="210"/>
            </w:pPr>
          </w:p>
        </w:tc>
        <w:tc>
          <w:tcPr>
            <w:tcW w:w="0" w:type="auto"/>
            <w:vAlign w:val="center"/>
          </w:tcPr>
          <w:p w14:paraId="2F30E289" w14:textId="77777777" w:rsidR="00937353" w:rsidRDefault="00937353" w:rsidP="00CF45B9">
            <w:pPr>
              <w:ind w:firstLine="120"/>
            </w:pPr>
            <w:r>
              <w:rPr>
                <w:sz w:val="12"/>
              </w:rPr>
              <w:t xml:space="preserve">2.2 </w:t>
            </w:r>
            <w:r>
              <w:rPr>
                <w:sz w:val="12"/>
              </w:rPr>
              <w:t>事前ヒアリング及び課題分析</w:t>
            </w:r>
          </w:p>
        </w:tc>
        <w:tc>
          <w:tcPr>
            <w:tcW w:w="0" w:type="auto"/>
            <w:vAlign w:val="center"/>
          </w:tcPr>
          <w:p w14:paraId="016F5E17" w14:textId="77777777" w:rsidR="00937353" w:rsidRDefault="00937353" w:rsidP="00CF45B9">
            <w:pPr>
              <w:ind w:firstLine="120"/>
            </w:pPr>
            <w:r>
              <w:rPr>
                <w:sz w:val="12"/>
              </w:rPr>
              <w:t xml:space="preserve">2.2.3 </w:t>
            </w:r>
            <w:r>
              <w:rPr>
                <w:sz w:val="12"/>
              </w:rPr>
              <w:t>分析及び後続工程への反映の優位性</w:t>
            </w:r>
          </w:p>
        </w:tc>
        <w:tc>
          <w:tcPr>
            <w:tcW w:w="0" w:type="auto"/>
            <w:vAlign w:val="center"/>
          </w:tcPr>
          <w:p w14:paraId="2879544D" w14:textId="77777777" w:rsidR="00937353" w:rsidRDefault="00937353" w:rsidP="00CF45B9">
            <w:pPr>
              <w:ind w:firstLine="120"/>
            </w:pPr>
            <w:r>
              <w:rPr>
                <w:sz w:val="12"/>
              </w:rPr>
              <w:t>・</w:t>
            </w:r>
            <w:r>
              <w:rPr>
                <w:sz w:val="12"/>
              </w:rPr>
              <w:t xml:space="preserve"> </w:t>
            </w:r>
            <w:r>
              <w:rPr>
                <w:sz w:val="12"/>
              </w:rPr>
              <w:t>ヒアリング結果から参加企業ごとの重点課題及び地域共通課題を抽出し、それぞれに応じた支援内容、</w:t>
            </w:r>
            <w:r>
              <w:rPr>
                <w:sz w:val="12"/>
              </w:rPr>
              <w:t>PoC</w:t>
            </w:r>
            <w:r>
              <w:rPr>
                <w:sz w:val="12"/>
              </w:rPr>
              <w:t>テーマ及び地域プラットフォーム構想へ効果的に反映するための分析手法、見直し方法及び運用方法が、具体的かつ優れた内容となっているか。</w:t>
            </w:r>
          </w:p>
        </w:tc>
        <w:tc>
          <w:tcPr>
            <w:tcW w:w="0" w:type="auto"/>
            <w:vAlign w:val="center"/>
          </w:tcPr>
          <w:p w14:paraId="51A3CD70" w14:textId="77777777" w:rsidR="00937353" w:rsidRDefault="00937353" w:rsidP="00CF45B9">
            <w:pPr>
              <w:ind w:firstLine="120"/>
              <w:jc w:val="center"/>
            </w:pPr>
            <w:r>
              <w:rPr>
                <w:sz w:val="12"/>
              </w:rPr>
              <w:t>加点</w:t>
            </w:r>
          </w:p>
        </w:tc>
        <w:tc>
          <w:tcPr>
            <w:tcW w:w="0" w:type="auto"/>
            <w:vAlign w:val="center"/>
          </w:tcPr>
          <w:p w14:paraId="140D2143" w14:textId="77777777" w:rsidR="00937353" w:rsidRDefault="00937353" w:rsidP="00CF45B9">
            <w:pPr>
              <w:ind w:firstLine="120"/>
              <w:jc w:val="center"/>
            </w:pPr>
            <w:r>
              <w:rPr>
                <w:sz w:val="12"/>
              </w:rPr>
              <w:t>0</w:t>
            </w:r>
          </w:p>
        </w:tc>
        <w:tc>
          <w:tcPr>
            <w:tcW w:w="0" w:type="auto"/>
            <w:vAlign w:val="center"/>
          </w:tcPr>
          <w:p w14:paraId="56C1C1C8" w14:textId="77777777" w:rsidR="00937353" w:rsidRDefault="00937353" w:rsidP="00CF45B9">
            <w:pPr>
              <w:ind w:firstLine="120"/>
              <w:jc w:val="center"/>
            </w:pPr>
            <w:r>
              <w:rPr>
                <w:sz w:val="12"/>
              </w:rPr>
              <w:t>50</w:t>
            </w:r>
          </w:p>
        </w:tc>
        <w:tc>
          <w:tcPr>
            <w:tcW w:w="0" w:type="auto"/>
            <w:vAlign w:val="center"/>
          </w:tcPr>
          <w:p w14:paraId="62340992" w14:textId="77777777" w:rsidR="00937353" w:rsidRDefault="00937353" w:rsidP="00CF45B9">
            <w:pPr>
              <w:ind w:firstLine="120"/>
              <w:jc w:val="center"/>
            </w:pPr>
            <w:r>
              <w:rPr>
                <w:sz w:val="12"/>
              </w:rPr>
              <w:t>50</w:t>
            </w:r>
          </w:p>
        </w:tc>
        <w:tc>
          <w:tcPr>
            <w:tcW w:w="0" w:type="auto"/>
            <w:vAlign w:val="center"/>
          </w:tcPr>
          <w:p w14:paraId="015FFFCF" w14:textId="77777777" w:rsidR="00937353" w:rsidRDefault="00937353" w:rsidP="00CF45B9">
            <w:pPr>
              <w:ind w:firstLine="210"/>
            </w:pPr>
          </w:p>
        </w:tc>
      </w:tr>
      <w:tr w:rsidR="00937353" w14:paraId="4C1BBE41" w14:textId="77777777" w:rsidTr="00CF45B9">
        <w:trPr>
          <w:jc w:val="center"/>
        </w:trPr>
        <w:tc>
          <w:tcPr>
            <w:tcW w:w="0" w:type="auto"/>
            <w:gridSpan w:val="9"/>
            <w:shd w:val="clear" w:color="auto" w:fill="E7E6E6"/>
            <w:vAlign w:val="center"/>
          </w:tcPr>
          <w:p w14:paraId="29B627A5" w14:textId="77777777" w:rsidR="00937353" w:rsidRDefault="00937353" w:rsidP="00CF45B9">
            <w:pPr>
              <w:ind w:firstLine="211"/>
            </w:pPr>
            <w:r>
              <w:rPr>
                <w:b/>
              </w:rPr>
              <w:t>3</w:t>
            </w:r>
            <w:r>
              <w:rPr>
                <w:b/>
              </w:rPr>
              <w:t>．</w:t>
            </w:r>
            <w:r>
              <w:rPr>
                <w:b/>
              </w:rPr>
              <w:t>Phase1</w:t>
            </w:r>
            <w:r>
              <w:rPr>
                <w:b/>
              </w:rPr>
              <w:t>の実施</w:t>
            </w:r>
          </w:p>
        </w:tc>
      </w:tr>
      <w:tr w:rsidR="00937353" w14:paraId="1674F3D4" w14:textId="77777777" w:rsidTr="00CF45B9">
        <w:trPr>
          <w:cantSplit/>
          <w:jc w:val="center"/>
        </w:trPr>
        <w:tc>
          <w:tcPr>
            <w:tcW w:w="0" w:type="auto"/>
            <w:vAlign w:val="center"/>
          </w:tcPr>
          <w:p w14:paraId="5F5EB13B" w14:textId="77777777" w:rsidR="00937353" w:rsidRDefault="00937353" w:rsidP="00CF45B9">
            <w:pPr>
              <w:ind w:firstLine="210"/>
            </w:pPr>
          </w:p>
        </w:tc>
        <w:tc>
          <w:tcPr>
            <w:tcW w:w="0" w:type="auto"/>
            <w:vAlign w:val="center"/>
          </w:tcPr>
          <w:p w14:paraId="4EC21AAB" w14:textId="77777777" w:rsidR="00937353" w:rsidRDefault="00937353" w:rsidP="00CF45B9">
            <w:pPr>
              <w:ind w:firstLine="120"/>
            </w:pPr>
            <w:r>
              <w:rPr>
                <w:sz w:val="12"/>
              </w:rPr>
              <w:t xml:space="preserve">3.1 </w:t>
            </w:r>
            <w:r>
              <w:rPr>
                <w:sz w:val="12"/>
              </w:rPr>
              <w:t>サービスデザイン研修及びワークショップ</w:t>
            </w:r>
          </w:p>
        </w:tc>
        <w:tc>
          <w:tcPr>
            <w:tcW w:w="0" w:type="auto"/>
            <w:vAlign w:val="center"/>
          </w:tcPr>
          <w:p w14:paraId="07860417" w14:textId="77777777" w:rsidR="00937353" w:rsidRDefault="00937353" w:rsidP="00CF45B9">
            <w:pPr>
              <w:ind w:firstLine="120"/>
            </w:pPr>
            <w:r>
              <w:rPr>
                <w:sz w:val="12"/>
              </w:rPr>
              <w:t xml:space="preserve">3.1.1 </w:t>
            </w:r>
            <w:r>
              <w:rPr>
                <w:sz w:val="12"/>
              </w:rPr>
              <w:t>サービスデザイン研修及びワークショップの実施方法</w:t>
            </w:r>
          </w:p>
        </w:tc>
        <w:tc>
          <w:tcPr>
            <w:tcW w:w="0" w:type="auto"/>
            <w:vAlign w:val="center"/>
          </w:tcPr>
          <w:p w14:paraId="3B57A466" w14:textId="77777777" w:rsidR="00937353" w:rsidRDefault="00937353" w:rsidP="00CF45B9">
            <w:pPr>
              <w:ind w:firstLine="120"/>
            </w:pPr>
            <w:r>
              <w:rPr>
                <w:sz w:val="12"/>
              </w:rPr>
              <w:t>・</w:t>
            </w:r>
            <w:r>
              <w:rPr>
                <w:sz w:val="12"/>
              </w:rPr>
              <w:t xml:space="preserve"> </w:t>
            </w:r>
            <w:r>
              <w:rPr>
                <w:sz w:val="12"/>
              </w:rPr>
              <w:t>参加企業が自社の経営課題・業務課題を整理し、顧客・利用者視点からサービスアイデア、</w:t>
            </w:r>
            <w:r>
              <w:rPr>
                <w:sz w:val="12"/>
              </w:rPr>
              <w:t>AI</w:t>
            </w:r>
            <w:r>
              <w:rPr>
                <w:sz w:val="12"/>
              </w:rPr>
              <w:t>・データの活用可能性及びプロトタイプの方向性を具体化できる研修・ワークショップの内容、実施方法、教材、講師及びファシリテーション方法が示されているか。</w:t>
            </w:r>
          </w:p>
        </w:tc>
        <w:tc>
          <w:tcPr>
            <w:tcW w:w="0" w:type="auto"/>
            <w:vAlign w:val="center"/>
          </w:tcPr>
          <w:p w14:paraId="2C4A9FD1" w14:textId="77777777" w:rsidR="00937353" w:rsidRDefault="00937353" w:rsidP="00CF45B9">
            <w:pPr>
              <w:ind w:firstLine="120"/>
              <w:jc w:val="center"/>
            </w:pPr>
            <w:r>
              <w:rPr>
                <w:sz w:val="12"/>
              </w:rPr>
              <w:t>必須</w:t>
            </w:r>
          </w:p>
        </w:tc>
        <w:tc>
          <w:tcPr>
            <w:tcW w:w="0" w:type="auto"/>
            <w:vAlign w:val="center"/>
          </w:tcPr>
          <w:p w14:paraId="45E1E8B2" w14:textId="77777777" w:rsidR="00937353" w:rsidRDefault="00937353" w:rsidP="00CF45B9">
            <w:pPr>
              <w:ind w:firstLine="120"/>
              <w:jc w:val="center"/>
            </w:pPr>
            <w:r>
              <w:rPr>
                <w:sz w:val="12"/>
              </w:rPr>
              <w:t>8</w:t>
            </w:r>
          </w:p>
        </w:tc>
        <w:tc>
          <w:tcPr>
            <w:tcW w:w="0" w:type="auto"/>
            <w:vAlign w:val="center"/>
          </w:tcPr>
          <w:p w14:paraId="06A8D15B" w14:textId="77777777" w:rsidR="00937353" w:rsidRDefault="00937353" w:rsidP="00CF45B9">
            <w:pPr>
              <w:ind w:firstLine="120"/>
              <w:jc w:val="center"/>
            </w:pPr>
            <w:r>
              <w:rPr>
                <w:sz w:val="12"/>
              </w:rPr>
              <w:t>0</w:t>
            </w:r>
          </w:p>
        </w:tc>
        <w:tc>
          <w:tcPr>
            <w:tcW w:w="0" w:type="auto"/>
            <w:vAlign w:val="center"/>
          </w:tcPr>
          <w:p w14:paraId="157437A0" w14:textId="77777777" w:rsidR="00937353" w:rsidRDefault="00937353" w:rsidP="00CF45B9">
            <w:pPr>
              <w:ind w:firstLine="120"/>
              <w:jc w:val="center"/>
            </w:pPr>
            <w:r>
              <w:rPr>
                <w:sz w:val="12"/>
              </w:rPr>
              <w:t>8</w:t>
            </w:r>
          </w:p>
        </w:tc>
        <w:tc>
          <w:tcPr>
            <w:tcW w:w="0" w:type="auto"/>
            <w:vAlign w:val="center"/>
          </w:tcPr>
          <w:p w14:paraId="2686A502" w14:textId="77777777" w:rsidR="00937353" w:rsidRDefault="00937353" w:rsidP="00CF45B9">
            <w:pPr>
              <w:ind w:firstLine="210"/>
            </w:pPr>
          </w:p>
        </w:tc>
      </w:tr>
      <w:tr w:rsidR="00937353" w14:paraId="40BD0A24" w14:textId="77777777" w:rsidTr="00CF45B9">
        <w:trPr>
          <w:cantSplit/>
          <w:jc w:val="center"/>
        </w:trPr>
        <w:tc>
          <w:tcPr>
            <w:tcW w:w="0" w:type="auto"/>
            <w:vAlign w:val="center"/>
          </w:tcPr>
          <w:p w14:paraId="1FBAC50A" w14:textId="77777777" w:rsidR="00937353" w:rsidRDefault="00937353" w:rsidP="00CF45B9">
            <w:pPr>
              <w:ind w:firstLine="210"/>
            </w:pPr>
          </w:p>
        </w:tc>
        <w:tc>
          <w:tcPr>
            <w:tcW w:w="0" w:type="auto"/>
            <w:vAlign w:val="center"/>
          </w:tcPr>
          <w:p w14:paraId="5B25CCE0" w14:textId="77777777" w:rsidR="00937353" w:rsidRDefault="00937353" w:rsidP="00CF45B9">
            <w:pPr>
              <w:ind w:firstLine="120"/>
            </w:pPr>
            <w:r>
              <w:rPr>
                <w:sz w:val="12"/>
              </w:rPr>
              <w:t xml:space="preserve">3.1 </w:t>
            </w:r>
            <w:r>
              <w:rPr>
                <w:sz w:val="12"/>
              </w:rPr>
              <w:t>サービスデザイン研修及びワークショップ</w:t>
            </w:r>
          </w:p>
        </w:tc>
        <w:tc>
          <w:tcPr>
            <w:tcW w:w="0" w:type="auto"/>
            <w:vAlign w:val="center"/>
          </w:tcPr>
          <w:p w14:paraId="543188B6" w14:textId="77777777" w:rsidR="00937353" w:rsidRDefault="00937353" w:rsidP="00CF45B9">
            <w:pPr>
              <w:ind w:firstLine="120"/>
            </w:pPr>
            <w:r>
              <w:rPr>
                <w:sz w:val="12"/>
              </w:rPr>
              <w:t xml:space="preserve">3.1.2 </w:t>
            </w:r>
            <w:r>
              <w:rPr>
                <w:sz w:val="12"/>
              </w:rPr>
              <w:t>サービスデザイン研修及びワークショップの優位性</w:t>
            </w:r>
          </w:p>
        </w:tc>
        <w:tc>
          <w:tcPr>
            <w:tcW w:w="0" w:type="auto"/>
            <w:vAlign w:val="center"/>
          </w:tcPr>
          <w:p w14:paraId="0B569812" w14:textId="77777777" w:rsidR="00937353" w:rsidRDefault="00937353" w:rsidP="00CF45B9">
            <w:pPr>
              <w:ind w:firstLine="120"/>
            </w:pPr>
            <w:r>
              <w:rPr>
                <w:sz w:val="12"/>
              </w:rPr>
              <w:t>・</w:t>
            </w:r>
            <w:r>
              <w:rPr>
                <w:sz w:val="12"/>
              </w:rPr>
              <w:t xml:space="preserve"> </w:t>
            </w:r>
            <w:r>
              <w:rPr>
                <w:sz w:val="12"/>
              </w:rPr>
              <w:t>参加企業による主体的な課題発見及びアイデア創出並びに企業間・地域内の相互学習及び連携を促進するための具体的かつ優れた工夫が示されているか。</w:t>
            </w:r>
          </w:p>
        </w:tc>
        <w:tc>
          <w:tcPr>
            <w:tcW w:w="0" w:type="auto"/>
            <w:vAlign w:val="center"/>
          </w:tcPr>
          <w:p w14:paraId="141497E0" w14:textId="77777777" w:rsidR="00937353" w:rsidRDefault="00937353" w:rsidP="00CF45B9">
            <w:pPr>
              <w:ind w:firstLine="120"/>
              <w:jc w:val="center"/>
            </w:pPr>
            <w:r>
              <w:rPr>
                <w:sz w:val="12"/>
              </w:rPr>
              <w:t>加点</w:t>
            </w:r>
          </w:p>
        </w:tc>
        <w:tc>
          <w:tcPr>
            <w:tcW w:w="0" w:type="auto"/>
            <w:vAlign w:val="center"/>
          </w:tcPr>
          <w:p w14:paraId="75131BBA" w14:textId="77777777" w:rsidR="00937353" w:rsidRDefault="00937353" w:rsidP="00CF45B9">
            <w:pPr>
              <w:ind w:firstLine="120"/>
              <w:jc w:val="center"/>
            </w:pPr>
            <w:r>
              <w:rPr>
                <w:sz w:val="12"/>
              </w:rPr>
              <w:t>0</w:t>
            </w:r>
          </w:p>
        </w:tc>
        <w:tc>
          <w:tcPr>
            <w:tcW w:w="0" w:type="auto"/>
            <w:vAlign w:val="center"/>
          </w:tcPr>
          <w:p w14:paraId="791BA6FA" w14:textId="77777777" w:rsidR="00937353" w:rsidRDefault="00937353" w:rsidP="00CF45B9">
            <w:pPr>
              <w:ind w:firstLine="120"/>
              <w:jc w:val="center"/>
            </w:pPr>
            <w:r>
              <w:rPr>
                <w:sz w:val="12"/>
              </w:rPr>
              <w:t>30</w:t>
            </w:r>
          </w:p>
        </w:tc>
        <w:tc>
          <w:tcPr>
            <w:tcW w:w="0" w:type="auto"/>
            <w:vAlign w:val="center"/>
          </w:tcPr>
          <w:p w14:paraId="34E1C121" w14:textId="77777777" w:rsidR="00937353" w:rsidRDefault="00937353" w:rsidP="00CF45B9">
            <w:pPr>
              <w:ind w:firstLine="120"/>
              <w:jc w:val="center"/>
            </w:pPr>
            <w:r>
              <w:rPr>
                <w:sz w:val="12"/>
              </w:rPr>
              <w:t>30</w:t>
            </w:r>
          </w:p>
        </w:tc>
        <w:tc>
          <w:tcPr>
            <w:tcW w:w="0" w:type="auto"/>
            <w:vAlign w:val="center"/>
          </w:tcPr>
          <w:p w14:paraId="53BACFA7" w14:textId="77777777" w:rsidR="00937353" w:rsidRDefault="00937353" w:rsidP="00CF45B9">
            <w:pPr>
              <w:ind w:firstLine="210"/>
            </w:pPr>
          </w:p>
        </w:tc>
      </w:tr>
      <w:tr w:rsidR="00937353" w14:paraId="07F03814" w14:textId="77777777" w:rsidTr="00CF45B9">
        <w:trPr>
          <w:cantSplit/>
          <w:jc w:val="center"/>
        </w:trPr>
        <w:tc>
          <w:tcPr>
            <w:tcW w:w="0" w:type="auto"/>
            <w:vAlign w:val="center"/>
          </w:tcPr>
          <w:p w14:paraId="2F3AE411" w14:textId="77777777" w:rsidR="00937353" w:rsidRDefault="00937353" w:rsidP="00CF45B9">
            <w:pPr>
              <w:ind w:firstLine="210"/>
            </w:pPr>
          </w:p>
        </w:tc>
        <w:tc>
          <w:tcPr>
            <w:tcW w:w="0" w:type="auto"/>
            <w:vAlign w:val="center"/>
          </w:tcPr>
          <w:p w14:paraId="014C239E" w14:textId="77777777" w:rsidR="00937353" w:rsidRDefault="00937353" w:rsidP="00CF45B9">
            <w:pPr>
              <w:ind w:firstLine="120"/>
            </w:pPr>
            <w:r>
              <w:rPr>
                <w:sz w:val="12"/>
              </w:rPr>
              <w:t>3.2 AI</w:t>
            </w:r>
            <w:r>
              <w:rPr>
                <w:sz w:val="12"/>
              </w:rPr>
              <w:t>ハンズオン研修</w:t>
            </w:r>
          </w:p>
        </w:tc>
        <w:tc>
          <w:tcPr>
            <w:tcW w:w="0" w:type="auto"/>
            <w:vAlign w:val="center"/>
          </w:tcPr>
          <w:p w14:paraId="60FF03CB" w14:textId="77777777" w:rsidR="00937353" w:rsidRDefault="00937353" w:rsidP="00CF45B9">
            <w:pPr>
              <w:ind w:firstLine="120"/>
            </w:pPr>
            <w:r>
              <w:rPr>
                <w:sz w:val="12"/>
              </w:rPr>
              <w:t>3.2.1 AI</w:t>
            </w:r>
            <w:r>
              <w:rPr>
                <w:sz w:val="12"/>
              </w:rPr>
              <w:t>ハンズオン研修の実施方法</w:t>
            </w:r>
          </w:p>
        </w:tc>
        <w:tc>
          <w:tcPr>
            <w:tcW w:w="0" w:type="auto"/>
            <w:vAlign w:val="center"/>
          </w:tcPr>
          <w:p w14:paraId="324160B5" w14:textId="77777777" w:rsidR="00937353" w:rsidRDefault="00937353" w:rsidP="00CF45B9">
            <w:pPr>
              <w:ind w:firstLine="120"/>
            </w:pPr>
            <w:r>
              <w:rPr>
                <w:sz w:val="12"/>
              </w:rPr>
              <w:t>・</w:t>
            </w:r>
            <w:r>
              <w:rPr>
                <w:sz w:val="12"/>
              </w:rPr>
              <w:t xml:space="preserve"> </w:t>
            </w:r>
            <w:r>
              <w:rPr>
                <w:sz w:val="12"/>
              </w:rPr>
              <w:t>参加者が</w:t>
            </w:r>
            <w:r>
              <w:rPr>
                <w:sz w:val="12"/>
              </w:rPr>
              <w:t>AI</w:t>
            </w:r>
            <w:r>
              <w:rPr>
                <w:sz w:val="12"/>
              </w:rPr>
              <w:t>を活用したシステム開発及びプロトタイプ作成に必要な知識・技能を習得できるよう、参加者自らが手を動かして学ぶ実践的な研修内容、教材、講師、実施環境及び支援方法が示されているか。</w:t>
            </w:r>
          </w:p>
        </w:tc>
        <w:tc>
          <w:tcPr>
            <w:tcW w:w="0" w:type="auto"/>
            <w:vAlign w:val="center"/>
          </w:tcPr>
          <w:p w14:paraId="1127DC85" w14:textId="77777777" w:rsidR="00937353" w:rsidRDefault="00937353" w:rsidP="00CF45B9">
            <w:pPr>
              <w:ind w:firstLine="120"/>
              <w:jc w:val="center"/>
            </w:pPr>
            <w:r>
              <w:rPr>
                <w:sz w:val="12"/>
              </w:rPr>
              <w:t>必須</w:t>
            </w:r>
          </w:p>
        </w:tc>
        <w:tc>
          <w:tcPr>
            <w:tcW w:w="0" w:type="auto"/>
            <w:vAlign w:val="center"/>
          </w:tcPr>
          <w:p w14:paraId="414388D9" w14:textId="77777777" w:rsidR="00937353" w:rsidRDefault="00937353" w:rsidP="00CF45B9">
            <w:pPr>
              <w:ind w:firstLine="120"/>
              <w:jc w:val="center"/>
            </w:pPr>
            <w:r>
              <w:rPr>
                <w:sz w:val="12"/>
              </w:rPr>
              <w:t>7</w:t>
            </w:r>
          </w:p>
        </w:tc>
        <w:tc>
          <w:tcPr>
            <w:tcW w:w="0" w:type="auto"/>
            <w:vAlign w:val="center"/>
          </w:tcPr>
          <w:p w14:paraId="56E5BEF4" w14:textId="77777777" w:rsidR="00937353" w:rsidRDefault="00937353" w:rsidP="00CF45B9">
            <w:pPr>
              <w:ind w:firstLine="120"/>
              <w:jc w:val="center"/>
            </w:pPr>
            <w:r>
              <w:rPr>
                <w:sz w:val="12"/>
              </w:rPr>
              <w:t>0</w:t>
            </w:r>
          </w:p>
        </w:tc>
        <w:tc>
          <w:tcPr>
            <w:tcW w:w="0" w:type="auto"/>
            <w:vAlign w:val="center"/>
          </w:tcPr>
          <w:p w14:paraId="46DB737A" w14:textId="77777777" w:rsidR="00937353" w:rsidRDefault="00937353" w:rsidP="00CF45B9">
            <w:pPr>
              <w:ind w:firstLine="120"/>
              <w:jc w:val="center"/>
            </w:pPr>
            <w:r>
              <w:rPr>
                <w:sz w:val="12"/>
              </w:rPr>
              <w:t>7</w:t>
            </w:r>
          </w:p>
        </w:tc>
        <w:tc>
          <w:tcPr>
            <w:tcW w:w="0" w:type="auto"/>
            <w:vAlign w:val="center"/>
          </w:tcPr>
          <w:p w14:paraId="6BE9EB2E" w14:textId="77777777" w:rsidR="00937353" w:rsidRDefault="00937353" w:rsidP="00CF45B9">
            <w:pPr>
              <w:ind w:firstLine="210"/>
            </w:pPr>
          </w:p>
        </w:tc>
      </w:tr>
      <w:tr w:rsidR="00937353" w14:paraId="39C12152" w14:textId="77777777" w:rsidTr="00CF45B9">
        <w:trPr>
          <w:cantSplit/>
          <w:jc w:val="center"/>
        </w:trPr>
        <w:tc>
          <w:tcPr>
            <w:tcW w:w="0" w:type="auto"/>
            <w:vAlign w:val="center"/>
          </w:tcPr>
          <w:p w14:paraId="25A40E31" w14:textId="77777777" w:rsidR="00937353" w:rsidRDefault="00937353" w:rsidP="00CF45B9">
            <w:pPr>
              <w:ind w:firstLine="210"/>
            </w:pPr>
          </w:p>
        </w:tc>
        <w:tc>
          <w:tcPr>
            <w:tcW w:w="0" w:type="auto"/>
            <w:vAlign w:val="center"/>
          </w:tcPr>
          <w:p w14:paraId="21C126C0" w14:textId="77777777" w:rsidR="00937353" w:rsidRDefault="00937353" w:rsidP="00CF45B9">
            <w:pPr>
              <w:ind w:firstLine="120"/>
            </w:pPr>
            <w:r>
              <w:rPr>
                <w:sz w:val="12"/>
              </w:rPr>
              <w:t>3.2 AI</w:t>
            </w:r>
            <w:r>
              <w:rPr>
                <w:sz w:val="12"/>
              </w:rPr>
              <w:t>ハンズオン研修</w:t>
            </w:r>
          </w:p>
        </w:tc>
        <w:tc>
          <w:tcPr>
            <w:tcW w:w="0" w:type="auto"/>
            <w:vAlign w:val="center"/>
          </w:tcPr>
          <w:p w14:paraId="09F84907" w14:textId="77777777" w:rsidR="00937353" w:rsidRDefault="00937353" w:rsidP="00CF45B9">
            <w:pPr>
              <w:ind w:firstLine="120"/>
            </w:pPr>
            <w:r>
              <w:rPr>
                <w:sz w:val="12"/>
              </w:rPr>
              <w:t>3.2.2 AI</w:t>
            </w:r>
            <w:r>
              <w:rPr>
                <w:sz w:val="12"/>
              </w:rPr>
              <w:t>ハンズオン研修の優位性</w:t>
            </w:r>
          </w:p>
        </w:tc>
        <w:tc>
          <w:tcPr>
            <w:tcW w:w="0" w:type="auto"/>
            <w:vAlign w:val="center"/>
          </w:tcPr>
          <w:p w14:paraId="15164AA4" w14:textId="77777777" w:rsidR="00937353" w:rsidRDefault="00937353" w:rsidP="00CF45B9">
            <w:pPr>
              <w:ind w:firstLine="120"/>
            </w:pPr>
            <w:r>
              <w:rPr>
                <w:sz w:val="12"/>
              </w:rPr>
              <w:t>・</w:t>
            </w:r>
            <w:r>
              <w:rPr>
                <w:sz w:val="12"/>
              </w:rPr>
              <w:t xml:space="preserve"> </w:t>
            </w:r>
            <w:r>
              <w:rPr>
                <w:sz w:val="12"/>
              </w:rPr>
              <w:t>参加者の知識、経験及び習熟度の差に配慮し、研修後に参加企業が主体的にプロトタイプ作成及び改善に取り組める能力を身につけるための優れた工夫が示されているか。</w:t>
            </w:r>
          </w:p>
        </w:tc>
        <w:tc>
          <w:tcPr>
            <w:tcW w:w="0" w:type="auto"/>
            <w:vAlign w:val="center"/>
          </w:tcPr>
          <w:p w14:paraId="133A38CB" w14:textId="77777777" w:rsidR="00937353" w:rsidRDefault="00937353" w:rsidP="00CF45B9">
            <w:pPr>
              <w:ind w:firstLine="120"/>
              <w:jc w:val="center"/>
            </w:pPr>
            <w:r>
              <w:rPr>
                <w:sz w:val="12"/>
              </w:rPr>
              <w:t>加点</w:t>
            </w:r>
          </w:p>
        </w:tc>
        <w:tc>
          <w:tcPr>
            <w:tcW w:w="0" w:type="auto"/>
            <w:vAlign w:val="center"/>
          </w:tcPr>
          <w:p w14:paraId="3BA1749A" w14:textId="77777777" w:rsidR="00937353" w:rsidRDefault="00937353" w:rsidP="00CF45B9">
            <w:pPr>
              <w:ind w:firstLine="120"/>
              <w:jc w:val="center"/>
            </w:pPr>
            <w:r>
              <w:rPr>
                <w:sz w:val="12"/>
              </w:rPr>
              <w:t>0</w:t>
            </w:r>
          </w:p>
        </w:tc>
        <w:tc>
          <w:tcPr>
            <w:tcW w:w="0" w:type="auto"/>
            <w:vAlign w:val="center"/>
          </w:tcPr>
          <w:p w14:paraId="3C02FBE8" w14:textId="77777777" w:rsidR="00937353" w:rsidRDefault="00937353" w:rsidP="00CF45B9">
            <w:pPr>
              <w:ind w:firstLine="120"/>
              <w:jc w:val="center"/>
            </w:pPr>
            <w:r>
              <w:rPr>
                <w:sz w:val="12"/>
              </w:rPr>
              <w:t>30</w:t>
            </w:r>
          </w:p>
        </w:tc>
        <w:tc>
          <w:tcPr>
            <w:tcW w:w="0" w:type="auto"/>
            <w:vAlign w:val="center"/>
          </w:tcPr>
          <w:p w14:paraId="5986C374" w14:textId="77777777" w:rsidR="00937353" w:rsidRDefault="00937353" w:rsidP="00CF45B9">
            <w:pPr>
              <w:ind w:firstLine="120"/>
              <w:jc w:val="center"/>
            </w:pPr>
            <w:r>
              <w:rPr>
                <w:sz w:val="12"/>
              </w:rPr>
              <w:t>30</w:t>
            </w:r>
          </w:p>
        </w:tc>
        <w:tc>
          <w:tcPr>
            <w:tcW w:w="0" w:type="auto"/>
            <w:vAlign w:val="center"/>
          </w:tcPr>
          <w:p w14:paraId="2205209E" w14:textId="77777777" w:rsidR="00937353" w:rsidRDefault="00937353" w:rsidP="00CF45B9">
            <w:pPr>
              <w:ind w:firstLine="210"/>
            </w:pPr>
          </w:p>
        </w:tc>
      </w:tr>
      <w:tr w:rsidR="00937353" w14:paraId="383CB768" w14:textId="77777777" w:rsidTr="00CF45B9">
        <w:trPr>
          <w:jc w:val="center"/>
        </w:trPr>
        <w:tc>
          <w:tcPr>
            <w:tcW w:w="0" w:type="auto"/>
            <w:gridSpan w:val="9"/>
            <w:shd w:val="clear" w:color="auto" w:fill="E7E6E6"/>
            <w:vAlign w:val="center"/>
          </w:tcPr>
          <w:p w14:paraId="41280B0D" w14:textId="77777777" w:rsidR="00937353" w:rsidRDefault="00937353" w:rsidP="00CF45B9">
            <w:pPr>
              <w:ind w:firstLine="211"/>
            </w:pPr>
            <w:r>
              <w:rPr>
                <w:b/>
              </w:rPr>
              <w:t>4</w:t>
            </w:r>
            <w:r>
              <w:rPr>
                <w:b/>
              </w:rPr>
              <w:t>．</w:t>
            </w:r>
            <w:r>
              <w:rPr>
                <w:b/>
              </w:rPr>
              <w:t>Phase2</w:t>
            </w:r>
            <w:r>
              <w:rPr>
                <w:b/>
              </w:rPr>
              <w:t>の実施</w:t>
            </w:r>
          </w:p>
        </w:tc>
      </w:tr>
      <w:tr w:rsidR="00937353" w14:paraId="56BD1877" w14:textId="77777777" w:rsidTr="00CF45B9">
        <w:trPr>
          <w:cantSplit/>
          <w:jc w:val="center"/>
        </w:trPr>
        <w:tc>
          <w:tcPr>
            <w:tcW w:w="0" w:type="auto"/>
            <w:vAlign w:val="center"/>
          </w:tcPr>
          <w:p w14:paraId="0C54E7C7" w14:textId="77777777" w:rsidR="00937353" w:rsidRDefault="00937353" w:rsidP="00CF45B9">
            <w:pPr>
              <w:ind w:firstLine="210"/>
            </w:pPr>
          </w:p>
        </w:tc>
        <w:tc>
          <w:tcPr>
            <w:tcW w:w="0" w:type="auto"/>
            <w:vAlign w:val="center"/>
          </w:tcPr>
          <w:p w14:paraId="304C6C59" w14:textId="77777777" w:rsidR="00937353" w:rsidRDefault="00937353" w:rsidP="00CF45B9">
            <w:pPr>
              <w:ind w:firstLine="120"/>
            </w:pPr>
            <w:r>
              <w:rPr>
                <w:sz w:val="12"/>
              </w:rPr>
              <w:t>4.1 PoC</w:t>
            </w:r>
            <w:r>
              <w:rPr>
                <w:sz w:val="12"/>
              </w:rPr>
              <w:t>実施計画、プロトタイプ開発及び</w:t>
            </w:r>
            <w:r>
              <w:rPr>
                <w:sz w:val="12"/>
              </w:rPr>
              <w:t>PoC</w:t>
            </w:r>
            <w:r>
              <w:rPr>
                <w:sz w:val="12"/>
              </w:rPr>
              <w:t>支援</w:t>
            </w:r>
          </w:p>
        </w:tc>
        <w:tc>
          <w:tcPr>
            <w:tcW w:w="0" w:type="auto"/>
            <w:vAlign w:val="center"/>
          </w:tcPr>
          <w:p w14:paraId="7EE56EDD" w14:textId="77777777" w:rsidR="00937353" w:rsidRDefault="00937353" w:rsidP="00CF45B9">
            <w:pPr>
              <w:ind w:firstLine="120"/>
            </w:pPr>
            <w:r>
              <w:rPr>
                <w:sz w:val="12"/>
              </w:rPr>
              <w:t>4.1.1 PoC</w:t>
            </w:r>
            <w:r>
              <w:rPr>
                <w:sz w:val="12"/>
              </w:rPr>
              <w:t>実施計画の策定方法</w:t>
            </w:r>
          </w:p>
        </w:tc>
        <w:tc>
          <w:tcPr>
            <w:tcW w:w="0" w:type="auto"/>
            <w:vAlign w:val="center"/>
          </w:tcPr>
          <w:p w14:paraId="42DB2100" w14:textId="77777777" w:rsidR="00937353" w:rsidRDefault="00937353" w:rsidP="00CF45B9">
            <w:pPr>
              <w:ind w:firstLine="120"/>
            </w:pPr>
            <w:r>
              <w:rPr>
                <w:sz w:val="12"/>
              </w:rPr>
              <w:t>・</w:t>
            </w:r>
            <w:r>
              <w:rPr>
                <w:sz w:val="12"/>
              </w:rPr>
              <w:t xml:space="preserve"> </w:t>
            </w:r>
            <w:r>
              <w:rPr>
                <w:sz w:val="12"/>
              </w:rPr>
              <w:t>参加企業ごとに、対象課題、仮説、検証対象、使用データ、検証方法、実施体制、スケジュール、成果指標、情報セキュリティ上の留意事項及び実装に向けた判断基準を含む</w:t>
            </w:r>
            <w:r>
              <w:rPr>
                <w:sz w:val="12"/>
              </w:rPr>
              <w:t>PoC</w:t>
            </w:r>
            <w:r>
              <w:rPr>
                <w:sz w:val="12"/>
              </w:rPr>
              <w:t>実施計画を策定する方法が示されているか。</w:t>
            </w:r>
          </w:p>
        </w:tc>
        <w:tc>
          <w:tcPr>
            <w:tcW w:w="0" w:type="auto"/>
            <w:vAlign w:val="center"/>
          </w:tcPr>
          <w:p w14:paraId="6B8DDBA2" w14:textId="77777777" w:rsidR="00937353" w:rsidRDefault="00937353" w:rsidP="00CF45B9">
            <w:pPr>
              <w:ind w:firstLine="120"/>
              <w:jc w:val="center"/>
            </w:pPr>
            <w:r>
              <w:rPr>
                <w:sz w:val="12"/>
              </w:rPr>
              <w:t>必須</w:t>
            </w:r>
          </w:p>
        </w:tc>
        <w:tc>
          <w:tcPr>
            <w:tcW w:w="0" w:type="auto"/>
            <w:vAlign w:val="center"/>
          </w:tcPr>
          <w:p w14:paraId="3C2FBF80" w14:textId="77777777" w:rsidR="00937353" w:rsidRDefault="00937353" w:rsidP="00CF45B9">
            <w:pPr>
              <w:ind w:firstLine="120"/>
              <w:jc w:val="center"/>
            </w:pPr>
            <w:r>
              <w:rPr>
                <w:sz w:val="12"/>
              </w:rPr>
              <w:t>10</w:t>
            </w:r>
          </w:p>
        </w:tc>
        <w:tc>
          <w:tcPr>
            <w:tcW w:w="0" w:type="auto"/>
            <w:vAlign w:val="center"/>
          </w:tcPr>
          <w:p w14:paraId="0ED26FD7" w14:textId="77777777" w:rsidR="00937353" w:rsidRDefault="00937353" w:rsidP="00CF45B9">
            <w:pPr>
              <w:ind w:firstLine="120"/>
              <w:jc w:val="center"/>
            </w:pPr>
            <w:r>
              <w:rPr>
                <w:sz w:val="12"/>
              </w:rPr>
              <w:t>0</w:t>
            </w:r>
          </w:p>
        </w:tc>
        <w:tc>
          <w:tcPr>
            <w:tcW w:w="0" w:type="auto"/>
            <w:vAlign w:val="center"/>
          </w:tcPr>
          <w:p w14:paraId="3A193285" w14:textId="77777777" w:rsidR="00937353" w:rsidRDefault="00937353" w:rsidP="00CF45B9">
            <w:pPr>
              <w:ind w:firstLine="120"/>
              <w:jc w:val="center"/>
            </w:pPr>
            <w:r>
              <w:rPr>
                <w:sz w:val="12"/>
              </w:rPr>
              <w:t>10</w:t>
            </w:r>
          </w:p>
        </w:tc>
        <w:tc>
          <w:tcPr>
            <w:tcW w:w="0" w:type="auto"/>
            <w:vAlign w:val="center"/>
          </w:tcPr>
          <w:p w14:paraId="73B3E09F" w14:textId="77777777" w:rsidR="00937353" w:rsidRDefault="00937353" w:rsidP="00CF45B9">
            <w:pPr>
              <w:ind w:firstLine="210"/>
            </w:pPr>
          </w:p>
        </w:tc>
      </w:tr>
      <w:tr w:rsidR="00937353" w14:paraId="419C76E4" w14:textId="77777777" w:rsidTr="00CF45B9">
        <w:trPr>
          <w:cantSplit/>
          <w:jc w:val="center"/>
        </w:trPr>
        <w:tc>
          <w:tcPr>
            <w:tcW w:w="0" w:type="auto"/>
            <w:vAlign w:val="center"/>
          </w:tcPr>
          <w:p w14:paraId="2F606BDE" w14:textId="77777777" w:rsidR="00937353" w:rsidRDefault="00937353" w:rsidP="00CF45B9">
            <w:pPr>
              <w:ind w:firstLine="210"/>
            </w:pPr>
          </w:p>
        </w:tc>
        <w:tc>
          <w:tcPr>
            <w:tcW w:w="0" w:type="auto"/>
            <w:vAlign w:val="center"/>
          </w:tcPr>
          <w:p w14:paraId="2116E6F0" w14:textId="77777777" w:rsidR="00937353" w:rsidRDefault="00937353" w:rsidP="00CF45B9">
            <w:pPr>
              <w:ind w:firstLine="120"/>
            </w:pPr>
            <w:r>
              <w:rPr>
                <w:sz w:val="12"/>
              </w:rPr>
              <w:t>4.1 PoC</w:t>
            </w:r>
            <w:r>
              <w:rPr>
                <w:sz w:val="12"/>
              </w:rPr>
              <w:t>実施計画、プロトタイプ開発及び</w:t>
            </w:r>
            <w:r>
              <w:rPr>
                <w:sz w:val="12"/>
              </w:rPr>
              <w:t>PoC</w:t>
            </w:r>
            <w:r>
              <w:rPr>
                <w:sz w:val="12"/>
              </w:rPr>
              <w:t>支援</w:t>
            </w:r>
          </w:p>
        </w:tc>
        <w:tc>
          <w:tcPr>
            <w:tcW w:w="0" w:type="auto"/>
            <w:vAlign w:val="center"/>
          </w:tcPr>
          <w:p w14:paraId="06A63D03" w14:textId="77777777" w:rsidR="00937353" w:rsidRDefault="00937353" w:rsidP="00CF45B9">
            <w:pPr>
              <w:ind w:firstLine="120"/>
            </w:pPr>
            <w:r>
              <w:rPr>
                <w:sz w:val="12"/>
              </w:rPr>
              <w:t xml:space="preserve">4.1.2 </w:t>
            </w:r>
            <w:r>
              <w:rPr>
                <w:sz w:val="12"/>
              </w:rPr>
              <w:t>プロトタイプ開発及び改善支援</w:t>
            </w:r>
          </w:p>
        </w:tc>
        <w:tc>
          <w:tcPr>
            <w:tcW w:w="0" w:type="auto"/>
            <w:vAlign w:val="center"/>
          </w:tcPr>
          <w:p w14:paraId="327F5BEE" w14:textId="77777777" w:rsidR="00937353" w:rsidRDefault="00937353" w:rsidP="00CF45B9">
            <w:pPr>
              <w:ind w:firstLine="120"/>
            </w:pPr>
            <w:r>
              <w:rPr>
                <w:sz w:val="12"/>
              </w:rPr>
              <w:t>・</w:t>
            </w:r>
            <w:r>
              <w:rPr>
                <w:sz w:val="12"/>
              </w:rPr>
              <w:t xml:space="preserve"> Phase1</w:t>
            </w:r>
            <w:r>
              <w:rPr>
                <w:sz w:val="12"/>
              </w:rPr>
              <w:t>で具体化したアイデアを基に、参加企業が主体となって</w:t>
            </w:r>
            <w:r>
              <w:rPr>
                <w:sz w:val="12"/>
              </w:rPr>
              <w:t>AI</w:t>
            </w:r>
            <w:r>
              <w:rPr>
                <w:sz w:val="12"/>
              </w:rPr>
              <w:t>を活用したプロトタイプを開発し、試行及び改善を行うための技術支援、助言及び進捗管理方法が示されているか。</w:t>
            </w:r>
          </w:p>
        </w:tc>
        <w:tc>
          <w:tcPr>
            <w:tcW w:w="0" w:type="auto"/>
            <w:vAlign w:val="center"/>
          </w:tcPr>
          <w:p w14:paraId="5AF68A02" w14:textId="77777777" w:rsidR="00937353" w:rsidRDefault="00937353" w:rsidP="00CF45B9">
            <w:pPr>
              <w:ind w:firstLine="120"/>
              <w:jc w:val="center"/>
            </w:pPr>
            <w:r>
              <w:rPr>
                <w:sz w:val="12"/>
              </w:rPr>
              <w:t>必須</w:t>
            </w:r>
          </w:p>
        </w:tc>
        <w:tc>
          <w:tcPr>
            <w:tcW w:w="0" w:type="auto"/>
            <w:vAlign w:val="center"/>
          </w:tcPr>
          <w:p w14:paraId="3F1952AE" w14:textId="77777777" w:rsidR="00937353" w:rsidRDefault="00937353" w:rsidP="00CF45B9">
            <w:pPr>
              <w:ind w:firstLine="120"/>
              <w:jc w:val="center"/>
            </w:pPr>
            <w:r>
              <w:rPr>
                <w:sz w:val="12"/>
              </w:rPr>
              <w:t>10</w:t>
            </w:r>
          </w:p>
        </w:tc>
        <w:tc>
          <w:tcPr>
            <w:tcW w:w="0" w:type="auto"/>
            <w:vAlign w:val="center"/>
          </w:tcPr>
          <w:p w14:paraId="4985C2E3" w14:textId="77777777" w:rsidR="00937353" w:rsidRDefault="00937353" w:rsidP="00CF45B9">
            <w:pPr>
              <w:ind w:firstLine="120"/>
              <w:jc w:val="center"/>
            </w:pPr>
            <w:r>
              <w:rPr>
                <w:sz w:val="12"/>
              </w:rPr>
              <w:t>0</w:t>
            </w:r>
          </w:p>
        </w:tc>
        <w:tc>
          <w:tcPr>
            <w:tcW w:w="0" w:type="auto"/>
            <w:vAlign w:val="center"/>
          </w:tcPr>
          <w:p w14:paraId="2B926AF6" w14:textId="77777777" w:rsidR="00937353" w:rsidRDefault="00937353" w:rsidP="00CF45B9">
            <w:pPr>
              <w:ind w:firstLine="120"/>
              <w:jc w:val="center"/>
            </w:pPr>
            <w:r>
              <w:rPr>
                <w:sz w:val="12"/>
              </w:rPr>
              <w:t>10</w:t>
            </w:r>
          </w:p>
        </w:tc>
        <w:tc>
          <w:tcPr>
            <w:tcW w:w="0" w:type="auto"/>
            <w:vAlign w:val="center"/>
          </w:tcPr>
          <w:p w14:paraId="2B1E39CF" w14:textId="77777777" w:rsidR="00937353" w:rsidRDefault="00937353" w:rsidP="00CF45B9">
            <w:pPr>
              <w:ind w:firstLine="210"/>
            </w:pPr>
          </w:p>
        </w:tc>
      </w:tr>
      <w:tr w:rsidR="00937353" w14:paraId="7217C76F" w14:textId="77777777" w:rsidTr="00CF45B9">
        <w:trPr>
          <w:cantSplit/>
          <w:jc w:val="center"/>
        </w:trPr>
        <w:tc>
          <w:tcPr>
            <w:tcW w:w="0" w:type="auto"/>
            <w:vAlign w:val="center"/>
          </w:tcPr>
          <w:p w14:paraId="2A89E79D" w14:textId="77777777" w:rsidR="00937353" w:rsidRDefault="00937353" w:rsidP="00CF45B9">
            <w:pPr>
              <w:ind w:firstLine="210"/>
            </w:pPr>
          </w:p>
        </w:tc>
        <w:tc>
          <w:tcPr>
            <w:tcW w:w="0" w:type="auto"/>
            <w:vAlign w:val="center"/>
          </w:tcPr>
          <w:p w14:paraId="07874343" w14:textId="77777777" w:rsidR="00937353" w:rsidRDefault="00937353" w:rsidP="00CF45B9">
            <w:pPr>
              <w:ind w:firstLine="120"/>
            </w:pPr>
            <w:r>
              <w:rPr>
                <w:sz w:val="12"/>
              </w:rPr>
              <w:t>4.1 PoC</w:t>
            </w:r>
            <w:r>
              <w:rPr>
                <w:sz w:val="12"/>
              </w:rPr>
              <w:t>実施計画、プロトタイプ開発及び</w:t>
            </w:r>
            <w:r>
              <w:rPr>
                <w:sz w:val="12"/>
              </w:rPr>
              <w:t>PoC</w:t>
            </w:r>
            <w:r>
              <w:rPr>
                <w:sz w:val="12"/>
              </w:rPr>
              <w:t>支援</w:t>
            </w:r>
          </w:p>
        </w:tc>
        <w:tc>
          <w:tcPr>
            <w:tcW w:w="0" w:type="auto"/>
            <w:vAlign w:val="center"/>
          </w:tcPr>
          <w:p w14:paraId="6B2C10EB" w14:textId="77777777" w:rsidR="00937353" w:rsidRDefault="00937353" w:rsidP="00CF45B9">
            <w:pPr>
              <w:ind w:firstLine="120"/>
            </w:pPr>
            <w:r>
              <w:rPr>
                <w:sz w:val="12"/>
              </w:rPr>
              <w:t>4.1.3 PoC</w:t>
            </w:r>
            <w:r>
              <w:rPr>
                <w:sz w:val="12"/>
              </w:rPr>
              <w:t>及び伴走支援の実施方法</w:t>
            </w:r>
          </w:p>
        </w:tc>
        <w:tc>
          <w:tcPr>
            <w:tcW w:w="0" w:type="auto"/>
            <w:vAlign w:val="center"/>
          </w:tcPr>
          <w:p w14:paraId="1491EE53" w14:textId="77777777" w:rsidR="00937353" w:rsidRDefault="00937353" w:rsidP="00CF45B9">
            <w:pPr>
              <w:ind w:firstLine="120"/>
            </w:pPr>
            <w:r>
              <w:rPr>
                <w:sz w:val="12"/>
              </w:rPr>
              <w:t>・</w:t>
            </w:r>
            <w:r>
              <w:rPr>
                <w:sz w:val="12"/>
              </w:rPr>
              <w:t xml:space="preserve"> </w:t>
            </w:r>
            <w:r>
              <w:rPr>
                <w:sz w:val="12"/>
              </w:rPr>
              <w:t>参加企業が自社データを活用して</w:t>
            </w:r>
            <w:r>
              <w:rPr>
                <w:sz w:val="12"/>
              </w:rPr>
              <w:t>PoC</w:t>
            </w:r>
            <w:r>
              <w:rPr>
                <w:sz w:val="12"/>
              </w:rPr>
              <w:t>を実施し、有効性、実現可能性、データ上・セキュリティ上の課題及び今後の実装方針を検証できる伴走支援方法が示されているか。</w:t>
            </w:r>
          </w:p>
        </w:tc>
        <w:tc>
          <w:tcPr>
            <w:tcW w:w="0" w:type="auto"/>
            <w:vAlign w:val="center"/>
          </w:tcPr>
          <w:p w14:paraId="3D70AFCF" w14:textId="77777777" w:rsidR="00937353" w:rsidRDefault="00937353" w:rsidP="00CF45B9">
            <w:pPr>
              <w:ind w:firstLine="120"/>
              <w:jc w:val="center"/>
            </w:pPr>
            <w:r>
              <w:rPr>
                <w:sz w:val="12"/>
              </w:rPr>
              <w:t>必須</w:t>
            </w:r>
          </w:p>
        </w:tc>
        <w:tc>
          <w:tcPr>
            <w:tcW w:w="0" w:type="auto"/>
            <w:vAlign w:val="center"/>
          </w:tcPr>
          <w:p w14:paraId="271560E2" w14:textId="77777777" w:rsidR="00937353" w:rsidRDefault="00937353" w:rsidP="00CF45B9">
            <w:pPr>
              <w:ind w:firstLine="120"/>
              <w:jc w:val="center"/>
            </w:pPr>
            <w:r>
              <w:rPr>
                <w:sz w:val="12"/>
              </w:rPr>
              <w:t>10</w:t>
            </w:r>
          </w:p>
        </w:tc>
        <w:tc>
          <w:tcPr>
            <w:tcW w:w="0" w:type="auto"/>
            <w:vAlign w:val="center"/>
          </w:tcPr>
          <w:p w14:paraId="7A3278EB" w14:textId="77777777" w:rsidR="00937353" w:rsidRDefault="00937353" w:rsidP="00CF45B9">
            <w:pPr>
              <w:ind w:firstLine="120"/>
              <w:jc w:val="center"/>
            </w:pPr>
            <w:r>
              <w:rPr>
                <w:sz w:val="12"/>
              </w:rPr>
              <w:t>0</w:t>
            </w:r>
          </w:p>
        </w:tc>
        <w:tc>
          <w:tcPr>
            <w:tcW w:w="0" w:type="auto"/>
            <w:vAlign w:val="center"/>
          </w:tcPr>
          <w:p w14:paraId="7D55BFC3" w14:textId="77777777" w:rsidR="00937353" w:rsidRDefault="00937353" w:rsidP="00CF45B9">
            <w:pPr>
              <w:ind w:firstLine="120"/>
              <w:jc w:val="center"/>
            </w:pPr>
            <w:r>
              <w:rPr>
                <w:sz w:val="12"/>
              </w:rPr>
              <w:t>10</w:t>
            </w:r>
          </w:p>
        </w:tc>
        <w:tc>
          <w:tcPr>
            <w:tcW w:w="0" w:type="auto"/>
            <w:vAlign w:val="center"/>
          </w:tcPr>
          <w:p w14:paraId="5DAA875C" w14:textId="77777777" w:rsidR="00937353" w:rsidRDefault="00937353" w:rsidP="00CF45B9">
            <w:pPr>
              <w:ind w:firstLine="210"/>
            </w:pPr>
          </w:p>
        </w:tc>
      </w:tr>
      <w:tr w:rsidR="00937353" w14:paraId="19D65B29" w14:textId="77777777" w:rsidTr="00CF45B9">
        <w:trPr>
          <w:cantSplit/>
          <w:jc w:val="center"/>
        </w:trPr>
        <w:tc>
          <w:tcPr>
            <w:tcW w:w="0" w:type="auto"/>
            <w:vAlign w:val="center"/>
          </w:tcPr>
          <w:p w14:paraId="154AE690" w14:textId="77777777" w:rsidR="00937353" w:rsidRDefault="00937353" w:rsidP="00CF45B9">
            <w:pPr>
              <w:ind w:firstLine="210"/>
            </w:pPr>
          </w:p>
        </w:tc>
        <w:tc>
          <w:tcPr>
            <w:tcW w:w="0" w:type="auto"/>
            <w:vAlign w:val="center"/>
          </w:tcPr>
          <w:p w14:paraId="757BD1E4" w14:textId="77777777" w:rsidR="00937353" w:rsidRDefault="00937353" w:rsidP="00CF45B9">
            <w:pPr>
              <w:ind w:firstLine="120"/>
            </w:pPr>
            <w:r>
              <w:rPr>
                <w:sz w:val="12"/>
              </w:rPr>
              <w:t>4.1 PoC</w:t>
            </w:r>
            <w:r>
              <w:rPr>
                <w:sz w:val="12"/>
              </w:rPr>
              <w:t>実施計画、プロトタイプ開発及び</w:t>
            </w:r>
            <w:r>
              <w:rPr>
                <w:sz w:val="12"/>
              </w:rPr>
              <w:t>PoC</w:t>
            </w:r>
            <w:r>
              <w:rPr>
                <w:sz w:val="12"/>
              </w:rPr>
              <w:t>支援</w:t>
            </w:r>
          </w:p>
        </w:tc>
        <w:tc>
          <w:tcPr>
            <w:tcW w:w="0" w:type="auto"/>
            <w:vAlign w:val="center"/>
          </w:tcPr>
          <w:p w14:paraId="2A2FFEC8" w14:textId="77777777" w:rsidR="00937353" w:rsidRDefault="00937353" w:rsidP="00CF45B9">
            <w:pPr>
              <w:ind w:firstLine="120"/>
            </w:pPr>
            <w:r>
              <w:rPr>
                <w:sz w:val="12"/>
              </w:rPr>
              <w:t>4.1.</w:t>
            </w:r>
            <w:r>
              <w:rPr>
                <w:rFonts w:hint="eastAsia"/>
                <w:sz w:val="12"/>
              </w:rPr>
              <w:t>4</w:t>
            </w:r>
            <w:r>
              <w:rPr>
                <w:sz w:val="12"/>
              </w:rPr>
              <w:t xml:space="preserve"> PoC</w:t>
            </w:r>
            <w:r>
              <w:rPr>
                <w:sz w:val="12"/>
              </w:rPr>
              <w:t>計画及び支援プロセスの工夫</w:t>
            </w:r>
          </w:p>
        </w:tc>
        <w:tc>
          <w:tcPr>
            <w:tcW w:w="0" w:type="auto"/>
            <w:vAlign w:val="center"/>
          </w:tcPr>
          <w:p w14:paraId="0E4E0850" w14:textId="77777777" w:rsidR="00937353" w:rsidRDefault="00937353" w:rsidP="00CF45B9">
            <w:pPr>
              <w:ind w:firstLine="120"/>
            </w:pPr>
            <w:r>
              <w:rPr>
                <w:sz w:val="12"/>
              </w:rPr>
              <w:t>・</w:t>
            </w:r>
            <w:r>
              <w:rPr>
                <w:sz w:val="12"/>
              </w:rPr>
              <w:t xml:space="preserve"> </w:t>
            </w:r>
            <w:r>
              <w:rPr>
                <w:sz w:val="12"/>
              </w:rPr>
              <w:t>企業ごとの課題、習熟度及び進捗に応じて、検証内容又は支援方法を柔軟に見直し、限られた期間内で有効な検証結果を得るための工夫が示されているか。</w:t>
            </w:r>
          </w:p>
        </w:tc>
        <w:tc>
          <w:tcPr>
            <w:tcW w:w="0" w:type="auto"/>
            <w:vAlign w:val="center"/>
          </w:tcPr>
          <w:p w14:paraId="62A1ADBE" w14:textId="77777777" w:rsidR="00937353" w:rsidRDefault="00937353" w:rsidP="00CF45B9">
            <w:pPr>
              <w:ind w:firstLine="120"/>
              <w:jc w:val="center"/>
            </w:pPr>
            <w:r>
              <w:rPr>
                <w:sz w:val="12"/>
              </w:rPr>
              <w:t>加点</w:t>
            </w:r>
          </w:p>
        </w:tc>
        <w:tc>
          <w:tcPr>
            <w:tcW w:w="0" w:type="auto"/>
            <w:vAlign w:val="center"/>
          </w:tcPr>
          <w:p w14:paraId="6F933334" w14:textId="77777777" w:rsidR="00937353" w:rsidRDefault="00937353" w:rsidP="00CF45B9">
            <w:pPr>
              <w:ind w:firstLine="120"/>
              <w:jc w:val="center"/>
            </w:pPr>
            <w:r>
              <w:rPr>
                <w:sz w:val="12"/>
              </w:rPr>
              <w:t>0</w:t>
            </w:r>
          </w:p>
        </w:tc>
        <w:tc>
          <w:tcPr>
            <w:tcW w:w="0" w:type="auto"/>
            <w:vAlign w:val="center"/>
          </w:tcPr>
          <w:p w14:paraId="7D204248" w14:textId="77777777" w:rsidR="00937353" w:rsidRDefault="00937353" w:rsidP="00CF45B9">
            <w:pPr>
              <w:ind w:firstLine="120"/>
              <w:jc w:val="center"/>
            </w:pPr>
            <w:r>
              <w:rPr>
                <w:sz w:val="12"/>
              </w:rPr>
              <w:t>10</w:t>
            </w:r>
          </w:p>
        </w:tc>
        <w:tc>
          <w:tcPr>
            <w:tcW w:w="0" w:type="auto"/>
            <w:vAlign w:val="center"/>
          </w:tcPr>
          <w:p w14:paraId="599BAFAD" w14:textId="77777777" w:rsidR="00937353" w:rsidRDefault="00937353" w:rsidP="00CF45B9">
            <w:pPr>
              <w:ind w:firstLine="120"/>
              <w:jc w:val="center"/>
            </w:pPr>
            <w:r>
              <w:rPr>
                <w:sz w:val="12"/>
              </w:rPr>
              <w:t>10</w:t>
            </w:r>
          </w:p>
        </w:tc>
        <w:tc>
          <w:tcPr>
            <w:tcW w:w="0" w:type="auto"/>
            <w:vAlign w:val="center"/>
          </w:tcPr>
          <w:p w14:paraId="44AF72DD" w14:textId="77777777" w:rsidR="00937353" w:rsidRDefault="00937353" w:rsidP="00CF45B9">
            <w:pPr>
              <w:ind w:firstLine="210"/>
            </w:pPr>
          </w:p>
        </w:tc>
      </w:tr>
      <w:tr w:rsidR="00937353" w14:paraId="4CF0DAAC" w14:textId="77777777" w:rsidTr="00CF45B9">
        <w:trPr>
          <w:cantSplit/>
          <w:jc w:val="center"/>
        </w:trPr>
        <w:tc>
          <w:tcPr>
            <w:tcW w:w="0" w:type="auto"/>
            <w:vAlign w:val="center"/>
          </w:tcPr>
          <w:p w14:paraId="4F73E353" w14:textId="77777777" w:rsidR="00937353" w:rsidRDefault="00937353" w:rsidP="00CF45B9">
            <w:pPr>
              <w:ind w:firstLine="210"/>
            </w:pPr>
          </w:p>
        </w:tc>
        <w:tc>
          <w:tcPr>
            <w:tcW w:w="0" w:type="auto"/>
            <w:vAlign w:val="center"/>
          </w:tcPr>
          <w:p w14:paraId="2BE4C02B" w14:textId="77777777" w:rsidR="00937353" w:rsidRDefault="00937353" w:rsidP="00CF45B9">
            <w:pPr>
              <w:ind w:firstLine="120"/>
            </w:pPr>
            <w:r>
              <w:rPr>
                <w:sz w:val="12"/>
              </w:rPr>
              <w:t>4.1 PoC</w:t>
            </w:r>
            <w:r>
              <w:rPr>
                <w:sz w:val="12"/>
              </w:rPr>
              <w:t>実施計画、プロトタイプ開発及び</w:t>
            </w:r>
            <w:r>
              <w:rPr>
                <w:sz w:val="12"/>
              </w:rPr>
              <w:t>PoC</w:t>
            </w:r>
            <w:r>
              <w:rPr>
                <w:sz w:val="12"/>
              </w:rPr>
              <w:t>支援</w:t>
            </w:r>
          </w:p>
        </w:tc>
        <w:tc>
          <w:tcPr>
            <w:tcW w:w="0" w:type="auto"/>
            <w:vAlign w:val="center"/>
          </w:tcPr>
          <w:p w14:paraId="01AD035F" w14:textId="198AEE08" w:rsidR="00937353" w:rsidRDefault="00937353" w:rsidP="00CF45B9">
            <w:pPr>
              <w:ind w:firstLine="120"/>
            </w:pPr>
            <w:r>
              <w:rPr>
                <w:sz w:val="12"/>
              </w:rPr>
              <w:t>4.1.</w:t>
            </w:r>
            <w:r>
              <w:rPr>
                <w:rFonts w:hint="eastAsia"/>
                <w:sz w:val="12"/>
              </w:rPr>
              <w:t>5</w:t>
            </w:r>
            <w:r>
              <w:rPr>
                <w:sz w:val="12"/>
              </w:rPr>
              <w:t xml:space="preserve"> PoC</w:t>
            </w:r>
            <w:r>
              <w:rPr>
                <w:sz w:val="12"/>
              </w:rPr>
              <w:t>支援</w:t>
            </w:r>
            <w:r w:rsidR="00B45E68">
              <w:rPr>
                <w:rFonts w:hint="eastAsia"/>
                <w:sz w:val="12"/>
              </w:rPr>
              <w:t>から</w:t>
            </w:r>
            <w:r w:rsidR="00B45E68" w:rsidRPr="00B45E68">
              <w:rPr>
                <w:sz w:val="12"/>
              </w:rPr>
              <w:t>事業終了後の自走化に向けた支援の優位性</w:t>
            </w:r>
          </w:p>
        </w:tc>
        <w:tc>
          <w:tcPr>
            <w:tcW w:w="0" w:type="auto"/>
            <w:vAlign w:val="center"/>
          </w:tcPr>
          <w:p w14:paraId="65670D81" w14:textId="77777777" w:rsidR="00937353" w:rsidRDefault="00937353" w:rsidP="00CF45B9">
            <w:pPr>
              <w:ind w:firstLine="120"/>
            </w:pPr>
            <w:r>
              <w:rPr>
                <w:sz w:val="12"/>
              </w:rPr>
              <w:t>・</w:t>
            </w:r>
            <w:r>
              <w:rPr>
                <w:sz w:val="12"/>
              </w:rPr>
              <w:t xml:space="preserve"> </w:t>
            </w:r>
            <w:r>
              <w:rPr>
                <w:sz w:val="12"/>
              </w:rPr>
              <w:t>参加企業が本事業終了後も、自ら</w:t>
            </w:r>
            <w:r>
              <w:rPr>
                <w:sz w:val="12"/>
              </w:rPr>
              <w:t>AI</w:t>
            </w:r>
            <w:r>
              <w:rPr>
                <w:sz w:val="12"/>
              </w:rPr>
              <w:t>を活用して課題の発見、プロトタイプの開発、検証及び継続的な改善を行えるようにするため、企業の習熟度や</w:t>
            </w:r>
            <w:r>
              <w:rPr>
                <w:sz w:val="12"/>
              </w:rPr>
              <w:t>PoC</w:t>
            </w:r>
            <w:r>
              <w:rPr>
                <w:sz w:val="12"/>
              </w:rPr>
              <w:t>の進捗に応じた支援、知識・ノウハウの移転その他の効果的な工夫が具体的に示されているか。</w:t>
            </w:r>
          </w:p>
        </w:tc>
        <w:tc>
          <w:tcPr>
            <w:tcW w:w="0" w:type="auto"/>
            <w:vAlign w:val="center"/>
          </w:tcPr>
          <w:p w14:paraId="3D7DFE55" w14:textId="77777777" w:rsidR="00937353" w:rsidRDefault="00937353" w:rsidP="00CF45B9">
            <w:pPr>
              <w:ind w:firstLine="120"/>
              <w:jc w:val="center"/>
            </w:pPr>
            <w:r>
              <w:rPr>
                <w:sz w:val="12"/>
              </w:rPr>
              <w:t>加点</w:t>
            </w:r>
          </w:p>
        </w:tc>
        <w:tc>
          <w:tcPr>
            <w:tcW w:w="0" w:type="auto"/>
            <w:vAlign w:val="center"/>
          </w:tcPr>
          <w:p w14:paraId="2592E603" w14:textId="77777777" w:rsidR="00937353" w:rsidRDefault="00937353" w:rsidP="00CF45B9">
            <w:pPr>
              <w:ind w:firstLine="120"/>
              <w:jc w:val="center"/>
            </w:pPr>
            <w:r>
              <w:rPr>
                <w:sz w:val="12"/>
              </w:rPr>
              <w:t>0</w:t>
            </w:r>
          </w:p>
        </w:tc>
        <w:tc>
          <w:tcPr>
            <w:tcW w:w="0" w:type="auto"/>
            <w:vAlign w:val="center"/>
          </w:tcPr>
          <w:p w14:paraId="0F8EC07C" w14:textId="77777777" w:rsidR="00937353" w:rsidRDefault="00937353" w:rsidP="00CF45B9">
            <w:pPr>
              <w:ind w:firstLine="120"/>
              <w:jc w:val="center"/>
            </w:pPr>
            <w:r>
              <w:rPr>
                <w:sz w:val="12"/>
              </w:rPr>
              <w:t>20</w:t>
            </w:r>
          </w:p>
        </w:tc>
        <w:tc>
          <w:tcPr>
            <w:tcW w:w="0" w:type="auto"/>
            <w:vAlign w:val="center"/>
          </w:tcPr>
          <w:p w14:paraId="727AFBC8" w14:textId="77777777" w:rsidR="00937353" w:rsidRDefault="00937353" w:rsidP="00CF45B9">
            <w:pPr>
              <w:ind w:firstLine="120"/>
              <w:jc w:val="center"/>
            </w:pPr>
            <w:r>
              <w:rPr>
                <w:sz w:val="12"/>
              </w:rPr>
              <w:t>20</w:t>
            </w:r>
          </w:p>
        </w:tc>
        <w:tc>
          <w:tcPr>
            <w:tcW w:w="0" w:type="auto"/>
            <w:vAlign w:val="center"/>
          </w:tcPr>
          <w:p w14:paraId="731A2456" w14:textId="77777777" w:rsidR="00937353" w:rsidRDefault="00937353" w:rsidP="00CF45B9">
            <w:pPr>
              <w:ind w:firstLine="210"/>
            </w:pPr>
          </w:p>
        </w:tc>
      </w:tr>
      <w:tr w:rsidR="00937353" w14:paraId="66E048B6" w14:textId="77777777" w:rsidTr="00CF45B9">
        <w:trPr>
          <w:cantSplit/>
          <w:jc w:val="center"/>
        </w:trPr>
        <w:tc>
          <w:tcPr>
            <w:tcW w:w="0" w:type="auto"/>
            <w:vAlign w:val="center"/>
          </w:tcPr>
          <w:p w14:paraId="4F01D3D2" w14:textId="77777777" w:rsidR="00937353" w:rsidRDefault="00937353" w:rsidP="00CF45B9">
            <w:pPr>
              <w:ind w:firstLine="210"/>
            </w:pPr>
          </w:p>
        </w:tc>
        <w:tc>
          <w:tcPr>
            <w:tcW w:w="0" w:type="auto"/>
            <w:vAlign w:val="center"/>
          </w:tcPr>
          <w:p w14:paraId="1428093E" w14:textId="77777777" w:rsidR="00937353" w:rsidRDefault="00937353" w:rsidP="00CF45B9">
            <w:pPr>
              <w:ind w:firstLine="120"/>
            </w:pPr>
            <w:r>
              <w:rPr>
                <w:sz w:val="12"/>
              </w:rPr>
              <w:t>4.1 PoC</w:t>
            </w:r>
            <w:r>
              <w:rPr>
                <w:sz w:val="12"/>
              </w:rPr>
              <w:t>実施計画、プロトタイプ開発及び</w:t>
            </w:r>
            <w:r>
              <w:rPr>
                <w:sz w:val="12"/>
              </w:rPr>
              <w:t>PoC</w:t>
            </w:r>
            <w:r>
              <w:rPr>
                <w:sz w:val="12"/>
              </w:rPr>
              <w:t>支援</w:t>
            </w:r>
          </w:p>
        </w:tc>
        <w:tc>
          <w:tcPr>
            <w:tcW w:w="0" w:type="auto"/>
            <w:vAlign w:val="center"/>
          </w:tcPr>
          <w:p w14:paraId="5EF73CDA" w14:textId="77777777" w:rsidR="00937353" w:rsidRDefault="00937353" w:rsidP="00CF45B9">
            <w:pPr>
              <w:ind w:firstLine="120"/>
            </w:pPr>
            <w:r>
              <w:rPr>
                <w:sz w:val="12"/>
              </w:rPr>
              <w:t>4.1.</w:t>
            </w:r>
            <w:r>
              <w:rPr>
                <w:rFonts w:hint="eastAsia"/>
                <w:sz w:val="12"/>
              </w:rPr>
              <w:t>6</w:t>
            </w:r>
            <w:r>
              <w:rPr>
                <w:sz w:val="12"/>
              </w:rPr>
              <w:t xml:space="preserve"> PoC</w:t>
            </w:r>
            <w:r>
              <w:rPr>
                <w:sz w:val="12"/>
              </w:rPr>
              <w:t>支援方法の優位性</w:t>
            </w:r>
          </w:p>
        </w:tc>
        <w:tc>
          <w:tcPr>
            <w:tcW w:w="0" w:type="auto"/>
            <w:vAlign w:val="center"/>
          </w:tcPr>
          <w:p w14:paraId="4DE67347" w14:textId="77777777" w:rsidR="00937353" w:rsidRDefault="00937353" w:rsidP="00CF45B9">
            <w:pPr>
              <w:ind w:firstLine="120"/>
            </w:pPr>
            <w:r>
              <w:rPr>
                <w:sz w:val="12"/>
              </w:rPr>
              <w:t>・</w:t>
            </w:r>
            <w:r>
              <w:rPr>
                <w:sz w:val="12"/>
              </w:rPr>
              <w:t xml:space="preserve"> </w:t>
            </w:r>
            <w:r>
              <w:rPr>
                <w:sz w:val="12"/>
              </w:rPr>
              <w:t>参加企業が、自社の業務課題を整理し、自社データ等を活用したプロトタイプの開発、検証及び改善を主体的に行うための伴走支援について、支援内容、実施方法、実施体制及び進捗管理方法が具体的かつ実行可能な形で示されているか。</w:t>
            </w:r>
          </w:p>
        </w:tc>
        <w:tc>
          <w:tcPr>
            <w:tcW w:w="0" w:type="auto"/>
            <w:vAlign w:val="center"/>
          </w:tcPr>
          <w:p w14:paraId="1CE13CD8" w14:textId="77777777" w:rsidR="00937353" w:rsidRDefault="00937353" w:rsidP="00CF45B9">
            <w:pPr>
              <w:ind w:firstLine="120"/>
              <w:jc w:val="center"/>
            </w:pPr>
            <w:r>
              <w:rPr>
                <w:sz w:val="12"/>
              </w:rPr>
              <w:t>必須</w:t>
            </w:r>
          </w:p>
        </w:tc>
        <w:tc>
          <w:tcPr>
            <w:tcW w:w="0" w:type="auto"/>
            <w:vAlign w:val="center"/>
          </w:tcPr>
          <w:p w14:paraId="07E7D9FA" w14:textId="77777777" w:rsidR="00937353" w:rsidRDefault="00937353" w:rsidP="00CF45B9">
            <w:pPr>
              <w:ind w:firstLine="120"/>
              <w:jc w:val="center"/>
            </w:pPr>
            <w:r>
              <w:rPr>
                <w:sz w:val="12"/>
              </w:rPr>
              <w:t>10</w:t>
            </w:r>
          </w:p>
        </w:tc>
        <w:tc>
          <w:tcPr>
            <w:tcW w:w="0" w:type="auto"/>
            <w:vAlign w:val="center"/>
          </w:tcPr>
          <w:p w14:paraId="64A20570" w14:textId="77777777" w:rsidR="00937353" w:rsidRDefault="00937353" w:rsidP="00CF45B9">
            <w:pPr>
              <w:ind w:firstLine="120"/>
              <w:jc w:val="center"/>
            </w:pPr>
            <w:r>
              <w:rPr>
                <w:sz w:val="12"/>
              </w:rPr>
              <w:t>0</w:t>
            </w:r>
          </w:p>
        </w:tc>
        <w:tc>
          <w:tcPr>
            <w:tcW w:w="0" w:type="auto"/>
            <w:vAlign w:val="center"/>
          </w:tcPr>
          <w:p w14:paraId="36B78DAD" w14:textId="77777777" w:rsidR="00937353" w:rsidRDefault="00937353" w:rsidP="00CF45B9">
            <w:pPr>
              <w:ind w:firstLine="120"/>
              <w:jc w:val="center"/>
            </w:pPr>
            <w:r>
              <w:rPr>
                <w:sz w:val="12"/>
              </w:rPr>
              <w:t>10</w:t>
            </w:r>
          </w:p>
        </w:tc>
        <w:tc>
          <w:tcPr>
            <w:tcW w:w="0" w:type="auto"/>
            <w:vAlign w:val="center"/>
          </w:tcPr>
          <w:p w14:paraId="3AC30695" w14:textId="77777777" w:rsidR="00937353" w:rsidRDefault="00937353" w:rsidP="00CF45B9">
            <w:pPr>
              <w:ind w:firstLine="210"/>
            </w:pPr>
          </w:p>
        </w:tc>
      </w:tr>
      <w:tr w:rsidR="00937353" w14:paraId="013A8CB2" w14:textId="77777777" w:rsidTr="00CF45B9">
        <w:trPr>
          <w:jc w:val="center"/>
        </w:trPr>
        <w:tc>
          <w:tcPr>
            <w:tcW w:w="0" w:type="auto"/>
            <w:gridSpan w:val="9"/>
            <w:shd w:val="clear" w:color="auto" w:fill="E7E6E6"/>
            <w:vAlign w:val="center"/>
          </w:tcPr>
          <w:p w14:paraId="45524C01" w14:textId="77777777" w:rsidR="00937353" w:rsidRDefault="00937353" w:rsidP="00CF45B9">
            <w:pPr>
              <w:ind w:firstLine="211"/>
            </w:pPr>
            <w:r>
              <w:rPr>
                <w:b/>
              </w:rPr>
              <w:t>5</w:t>
            </w:r>
            <w:r>
              <w:rPr>
                <w:b/>
              </w:rPr>
              <w:t>．成果整理及び地域構想</w:t>
            </w:r>
          </w:p>
        </w:tc>
      </w:tr>
      <w:tr w:rsidR="00937353" w14:paraId="0AD59971" w14:textId="77777777" w:rsidTr="00CF45B9">
        <w:trPr>
          <w:cantSplit/>
          <w:jc w:val="center"/>
        </w:trPr>
        <w:tc>
          <w:tcPr>
            <w:tcW w:w="0" w:type="auto"/>
            <w:vAlign w:val="center"/>
          </w:tcPr>
          <w:p w14:paraId="3E344355" w14:textId="77777777" w:rsidR="00937353" w:rsidRDefault="00937353" w:rsidP="00CF45B9">
            <w:pPr>
              <w:ind w:firstLine="210"/>
            </w:pPr>
          </w:p>
        </w:tc>
        <w:tc>
          <w:tcPr>
            <w:tcW w:w="0" w:type="auto"/>
            <w:vAlign w:val="center"/>
          </w:tcPr>
          <w:p w14:paraId="7607F655" w14:textId="77777777" w:rsidR="00937353" w:rsidRDefault="00937353" w:rsidP="00CF45B9">
            <w:pPr>
              <w:ind w:firstLine="120"/>
            </w:pPr>
            <w:r>
              <w:rPr>
                <w:sz w:val="12"/>
              </w:rPr>
              <w:t xml:space="preserve">5.1 </w:t>
            </w:r>
            <w:r>
              <w:rPr>
                <w:sz w:val="12"/>
              </w:rPr>
              <w:t>成果報告会</w:t>
            </w:r>
          </w:p>
        </w:tc>
        <w:tc>
          <w:tcPr>
            <w:tcW w:w="0" w:type="auto"/>
            <w:vAlign w:val="center"/>
          </w:tcPr>
          <w:p w14:paraId="2A821A1C" w14:textId="77777777" w:rsidR="00937353" w:rsidRDefault="00937353" w:rsidP="00CF45B9">
            <w:pPr>
              <w:ind w:firstLine="120"/>
            </w:pPr>
            <w:r>
              <w:rPr>
                <w:sz w:val="12"/>
              </w:rPr>
              <w:t xml:space="preserve">5.1.1 </w:t>
            </w:r>
            <w:r>
              <w:rPr>
                <w:sz w:val="12"/>
              </w:rPr>
              <w:t>成果報告会の企画及び実施</w:t>
            </w:r>
          </w:p>
        </w:tc>
        <w:tc>
          <w:tcPr>
            <w:tcW w:w="0" w:type="auto"/>
            <w:vAlign w:val="center"/>
          </w:tcPr>
          <w:p w14:paraId="5C306821" w14:textId="77777777" w:rsidR="00937353" w:rsidRDefault="00937353" w:rsidP="00CF45B9">
            <w:pPr>
              <w:ind w:firstLine="120"/>
            </w:pPr>
            <w:r>
              <w:rPr>
                <w:sz w:val="12"/>
              </w:rPr>
              <w:t>・</w:t>
            </w:r>
            <w:r>
              <w:rPr>
                <w:sz w:val="12"/>
              </w:rPr>
              <w:t xml:space="preserve"> </w:t>
            </w:r>
            <w:r>
              <w:rPr>
                <w:sz w:val="12"/>
              </w:rPr>
              <w:t>参加企業による取組内容、プロトタイプ、</w:t>
            </w:r>
            <w:r>
              <w:rPr>
                <w:sz w:val="12"/>
              </w:rPr>
              <w:t>PoC</w:t>
            </w:r>
            <w:r>
              <w:rPr>
                <w:sz w:val="12"/>
              </w:rPr>
              <w:t>の検証結果、得られた知見、残された課題及び今後の展開方針を共有する成果報告会について、企画、登壇者支援、参加者調整、当日運営及び開催結果の整理等の実施方法が具体的かつ実行可能な形で示されているか。</w:t>
            </w:r>
          </w:p>
        </w:tc>
        <w:tc>
          <w:tcPr>
            <w:tcW w:w="0" w:type="auto"/>
            <w:vAlign w:val="center"/>
          </w:tcPr>
          <w:p w14:paraId="4817B086" w14:textId="77777777" w:rsidR="00937353" w:rsidRDefault="00937353" w:rsidP="00CF45B9">
            <w:pPr>
              <w:ind w:firstLine="120"/>
              <w:jc w:val="center"/>
            </w:pPr>
            <w:r>
              <w:rPr>
                <w:sz w:val="12"/>
              </w:rPr>
              <w:t>必須</w:t>
            </w:r>
          </w:p>
        </w:tc>
        <w:tc>
          <w:tcPr>
            <w:tcW w:w="0" w:type="auto"/>
            <w:vAlign w:val="center"/>
          </w:tcPr>
          <w:p w14:paraId="4FDBEC28" w14:textId="77777777" w:rsidR="00937353" w:rsidRDefault="00937353" w:rsidP="00CF45B9">
            <w:pPr>
              <w:ind w:firstLine="120"/>
              <w:jc w:val="center"/>
            </w:pPr>
            <w:r>
              <w:rPr>
                <w:sz w:val="12"/>
              </w:rPr>
              <w:t>5</w:t>
            </w:r>
          </w:p>
        </w:tc>
        <w:tc>
          <w:tcPr>
            <w:tcW w:w="0" w:type="auto"/>
            <w:vAlign w:val="center"/>
          </w:tcPr>
          <w:p w14:paraId="42FF8E73" w14:textId="77777777" w:rsidR="00937353" w:rsidRDefault="00937353" w:rsidP="00CF45B9">
            <w:pPr>
              <w:ind w:firstLine="120"/>
              <w:jc w:val="center"/>
            </w:pPr>
            <w:r>
              <w:rPr>
                <w:sz w:val="12"/>
              </w:rPr>
              <w:t>0</w:t>
            </w:r>
          </w:p>
        </w:tc>
        <w:tc>
          <w:tcPr>
            <w:tcW w:w="0" w:type="auto"/>
            <w:vAlign w:val="center"/>
          </w:tcPr>
          <w:p w14:paraId="6108BC66" w14:textId="77777777" w:rsidR="00937353" w:rsidRDefault="00937353" w:rsidP="00CF45B9">
            <w:pPr>
              <w:ind w:firstLine="120"/>
              <w:jc w:val="center"/>
            </w:pPr>
            <w:r>
              <w:rPr>
                <w:sz w:val="12"/>
              </w:rPr>
              <w:t>5</w:t>
            </w:r>
          </w:p>
        </w:tc>
        <w:tc>
          <w:tcPr>
            <w:tcW w:w="0" w:type="auto"/>
            <w:vAlign w:val="center"/>
          </w:tcPr>
          <w:p w14:paraId="2730811A" w14:textId="77777777" w:rsidR="00937353" w:rsidRDefault="00937353" w:rsidP="00CF45B9">
            <w:pPr>
              <w:ind w:firstLine="210"/>
            </w:pPr>
          </w:p>
        </w:tc>
      </w:tr>
      <w:tr w:rsidR="00937353" w14:paraId="3A52798C" w14:textId="77777777" w:rsidTr="00CF45B9">
        <w:trPr>
          <w:cantSplit/>
          <w:jc w:val="center"/>
        </w:trPr>
        <w:tc>
          <w:tcPr>
            <w:tcW w:w="0" w:type="auto"/>
            <w:vAlign w:val="center"/>
          </w:tcPr>
          <w:p w14:paraId="3F6C331B" w14:textId="77777777" w:rsidR="00937353" w:rsidRDefault="00937353" w:rsidP="00CF45B9">
            <w:pPr>
              <w:ind w:firstLine="210"/>
            </w:pPr>
          </w:p>
        </w:tc>
        <w:tc>
          <w:tcPr>
            <w:tcW w:w="0" w:type="auto"/>
            <w:vAlign w:val="center"/>
          </w:tcPr>
          <w:p w14:paraId="34F16F59" w14:textId="77777777" w:rsidR="00937353" w:rsidRDefault="00937353" w:rsidP="00CF45B9">
            <w:pPr>
              <w:ind w:firstLine="120"/>
            </w:pPr>
            <w:r>
              <w:rPr>
                <w:sz w:val="12"/>
              </w:rPr>
              <w:t xml:space="preserve">5.1 </w:t>
            </w:r>
            <w:r>
              <w:rPr>
                <w:sz w:val="12"/>
              </w:rPr>
              <w:t>成果報告会</w:t>
            </w:r>
          </w:p>
        </w:tc>
        <w:tc>
          <w:tcPr>
            <w:tcW w:w="0" w:type="auto"/>
            <w:vAlign w:val="center"/>
          </w:tcPr>
          <w:p w14:paraId="2D496952" w14:textId="77777777" w:rsidR="00937353" w:rsidRDefault="00937353" w:rsidP="00CF45B9">
            <w:pPr>
              <w:ind w:firstLine="120"/>
            </w:pPr>
            <w:r>
              <w:rPr>
                <w:sz w:val="12"/>
              </w:rPr>
              <w:t>5.1.</w:t>
            </w:r>
            <w:r>
              <w:rPr>
                <w:rFonts w:hint="eastAsia"/>
                <w:sz w:val="12"/>
              </w:rPr>
              <w:t>2</w:t>
            </w:r>
            <w:r>
              <w:rPr>
                <w:sz w:val="12"/>
              </w:rPr>
              <w:t xml:space="preserve"> </w:t>
            </w:r>
            <w:r>
              <w:rPr>
                <w:sz w:val="12"/>
              </w:rPr>
              <w:t>成果報告会の企画及び実施</w:t>
            </w:r>
          </w:p>
        </w:tc>
        <w:tc>
          <w:tcPr>
            <w:tcW w:w="0" w:type="auto"/>
            <w:vAlign w:val="center"/>
          </w:tcPr>
          <w:p w14:paraId="745A4D45" w14:textId="77777777" w:rsidR="00937353" w:rsidRDefault="00937353" w:rsidP="00CF45B9">
            <w:pPr>
              <w:ind w:firstLine="120"/>
            </w:pPr>
            <w:r>
              <w:rPr>
                <w:sz w:val="12"/>
              </w:rPr>
              <w:t>・</w:t>
            </w:r>
            <w:r>
              <w:rPr>
                <w:sz w:val="12"/>
              </w:rPr>
              <w:t xml:space="preserve"> </w:t>
            </w:r>
            <w:r>
              <w:rPr>
                <w:sz w:val="12"/>
              </w:rPr>
              <w:t>成果報告会を単なる実績報告にとどめず、参加企業間及び地域関係者との知見共有、意見交換、連携促進並びに成果の地域内外への波及につなげるための効果的な企画又は運営上の工夫が具体的に示されているか。</w:t>
            </w:r>
          </w:p>
        </w:tc>
        <w:tc>
          <w:tcPr>
            <w:tcW w:w="0" w:type="auto"/>
            <w:vAlign w:val="center"/>
          </w:tcPr>
          <w:p w14:paraId="47535224" w14:textId="77777777" w:rsidR="00937353" w:rsidRDefault="00937353" w:rsidP="00CF45B9">
            <w:pPr>
              <w:ind w:firstLine="120"/>
              <w:jc w:val="center"/>
            </w:pPr>
            <w:r>
              <w:rPr>
                <w:sz w:val="12"/>
              </w:rPr>
              <w:t>加点</w:t>
            </w:r>
          </w:p>
        </w:tc>
        <w:tc>
          <w:tcPr>
            <w:tcW w:w="0" w:type="auto"/>
            <w:vAlign w:val="center"/>
          </w:tcPr>
          <w:p w14:paraId="62831581" w14:textId="77777777" w:rsidR="00937353" w:rsidRDefault="00937353" w:rsidP="00CF45B9">
            <w:pPr>
              <w:ind w:firstLine="120"/>
              <w:jc w:val="center"/>
            </w:pPr>
            <w:r>
              <w:rPr>
                <w:sz w:val="12"/>
              </w:rPr>
              <w:t>0</w:t>
            </w:r>
          </w:p>
        </w:tc>
        <w:tc>
          <w:tcPr>
            <w:tcW w:w="0" w:type="auto"/>
            <w:vAlign w:val="center"/>
          </w:tcPr>
          <w:p w14:paraId="59DCDB51" w14:textId="77777777" w:rsidR="00937353" w:rsidRDefault="00937353" w:rsidP="00CF45B9">
            <w:pPr>
              <w:ind w:firstLine="120"/>
              <w:jc w:val="center"/>
            </w:pPr>
            <w:r>
              <w:rPr>
                <w:sz w:val="12"/>
              </w:rPr>
              <w:t>5</w:t>
            </w:r>
          </w:p>
        </w:tc>
        <w:tc>
          <w:tcPr>
            <w:tcW w:w="0" w:type="auto"/>
            <w:vAlign w:val="center"/>
          </w:tcPr>
          <w:p w14:paraId="08D68A05" w14:textId="77777777" w:rsidR="00937353" w:rsidRDefault="00937353" w:rsidP="00CF45B9">
            <w:pPr>
              <w:ind w:firstLine="120"/>
              <w:jc w:val="center"/>
            </w:pPr>
            <w:r>
              <w:rPr>
                <w:sz w:val="12"/>
              </w:rPr>
              <w:t>5</w:t>
            </w:r>
          </w:p>
        </w:tc>
        <w:tc>
          <w:tcPr>
            <w:tcW w:w="0" w:type="auto"/>
            <w:vAlign w:val="center"/>
          </w:tcPr>
          <w:p w14:paraId="2979A242" w14:textId="77777777" w:rsidR="00937353" w:rsidRDefault="00937353" w:rsidP="00CF45B9">
            <w:pPr>
              <w:ind w:firstLine="210"/>
            </w:pPr>
          </w:p>
        </w:tc>
      </w:tr>
      <w:tr w:rsidR="00937353" w14:paraId="28612740" w14:textId="77777777" w:rsidTr="00CF45B9">
        <w:trPr>
          <w:cantSplit/>
          <w:jc w:val="center"/>
        </w:trPr>
        <w:tc>
          <w:tcPr>
            <w:tcW w:w="0" w:type="auto"/>
            <w:vAlign w:val="center"/>
          </w:tcPr>
          <w:p w14:paraId="090DB2D9" w14:textId="77777777" w:rsidR="00937353" w:rsidRDefault="00937353" w:rsidP="00CF45B9">
            <w:pPr>
              <w:ind w:firstLine="210"/>
            </w:pPr>
          </w:p>
        </w:tc>
        <w:tc>
          <w:tcPr>
            <w:tcW w:w="0" w:type="auto"/>
            <w:vAlign w:val="center"/>
          </w:tcPr>
          <w:p w14:paraId="6D92F124" w14:textId="77777777" w:rsidR="00937353" w:rsidRDefault="00937353" w:rsidP="00CF45B9">
            <w:pPr>
              <w:ind w:firstLine="120"/>
            </w:pPr>
            <w:r>
              <w:rPr>
                <w:sz w:val="12"/>
              </w:rPr>
              <w:t xml:space="preserve">5.2 </w:t>
            </w:r>
            <w:r>
              <w:rPr>
                <w:sz w:val="12"/>
              </w:rPr>
              <w:t>共通アーキテクチャの整理</w:t>
            </w:r>
          </w:p>
        </w:tc>
        <w:tc>
          <w:tcPr>
            <w:tcW w:w="0" w:type="auto"/>
            <w:vAlign w:val="center"/>
          </w:tcPr>
          <w:p w14:paraId="3939E8C4" w14:textId="77777777" w:rsidR="00937353" w:rsidRDefault="00937353" w:rsidP="00CF45B9">
            <w:pPr>
              <w:ind w:firstLine="120"/>
            </w:pPr>
            <w:r>
              <w:rPr>
                <w:sz w:val="12"/>
              </w:rPr>
              <w:t xml:space="preserve">5.2.1 </w:t>
            </w:r>
            <w:r>
              <w:rPr>
                <w:sz w:val="12"/>
              </w:rPr>
              <w:t>共通アーキテクチャの整理方法</w:t>
            </w:r>
          </w:p>
        </w:tc>
        <w:tc>
          <w:tcPr>
            <w:tcW w:w="0" w:type="auto"/>
            <w:vAlign w:val="center"/>
          </w:tcPr>
          <w:p w14:paraId="7DA37640" w14:textId="77777777" w:rsidR="00937353" w:rsidRDefault="00937353" w:rsidP="00CF45B9">
            <w:pPr>
              <w:ind w:firstLine="120"/>
            </w:pPr>
            <w:r>
              <w:rPr>
                <w:sz w:val="12"/>
              </w:rPr>
              <w:t>・</w:t>
            </w:r>
            <w:r>
              <w:rPr>
                <w:sz w:val="12"/>
              </w:rPr>
              <w:t xml:space="preserve"> </w:t>
            </w:r>
            <w:r>
              <w:rPr>
                <w:sz w:val="12"/>
              </w:rPr>
              <w:t>各企業の</w:t>
            </w:r>
            <w:r>
              <w:rPr>
                <w:sz w:val="12"/>
              </w:rPr>
              <w:t>PoC</w:t>
            </w:r>
            <w:r>
              <w:rPr>
                <w:sz w:val="12"/>
              </w:rPr>
              <w:t>結果を横断的に分析し、企業間又は地域内で共通化若しくは再利用できる業務課題、機能、データ項目、技術要素及び運用ルール等を整理した上で、共通アーキテクチャ及び地域プラットフォーム構想を策定する方法が具体的かつ実行可能な形で示されているか。</w:t>
            </w:r>
          </w:p>
        </w:tc>
        <w:tc>
          <w:tcPr>
            <w:tcW w:w="0" w:type="auto"/>
            <w:vAlign w:val="center"/>
          </w:tcPr>
          <w:p w14:paraId="02FC674C" w14:textId="77777777" w:rsidR="00937353" w:rsidRDefault="00937353" w:rsidP="00CF45B9">
            <w:pPr>
              <w:ind w:firstLine="120"/>
              <w:jc w:val="center"/>
            </w:pPr>
            <w:r>
              <w:rPr>
                <w:sz w:val="12"/>
              </w:rPr>
              <w:t>必須</w:t>
            </w:r>
          </w:p>
        </w:tc>
        <w:tc>
          <w:tcPr>
            <w:tcW w:w="0" w:type="auto"/>
            <w:vAlign w:val="center"/>
          </w:tcPr>
          <w:p w14:paraId="28136D68" w14:textId="77777777" w:rsidR="00937353" w:rsidRDefault="00937353" w:rsidP="00CF45B9">
            <w:pPr>
              <w:ind w:firstLine="120"/>
              <w:jc w:val="center"/>
            </w:pPr>
            <w:r>
              <w:rPr>
                <w:sz w:val="12"/>
              </w:rPr>
              <w:t>5</w:t>
            </w:r>
          </w:p>
        </w:tc>
        <w:tc>
          <w:tcPr>
            <w:tcW w:w="0" w:type="auto"/>
            <w:vAlign w:val="center"/>
          </w:tcPr>
          <w:p w14:paraId="0C58FB5D" w14:textId="77777777" w:rsidR="00937353" w:rsidRDefault="00937353" w:rsidP="00CF45B9">
            <w:pPr>
              <w:ind w:firstLine="120"/>
              <w:jc w:val="center"/>
            </w:pPr>
            <w:r>
              <w:rPr>
                <w:sz w:val="12"/>
              </w:rPr>
              <w:t>0</w:t>
            </w:r>
          </w:p>
        </w:tc>
        <w:tc>
          <w:tcPr>
            <w:tcW w:w="0" w:type="auto"/>
            <w:vAlign w:val="center"/>
          </w:tcPr>
          <w:p w14:paraId="4CAFDB54" w14:textId="77777777" w:rsidR="00937353" w:rsidRDefault="00937353" w:rsidP="00CF45B9">
            <w:pPr>
              <w:ind w:firstLine="120"/>
              <w:jc w:val="center"/>
            </w:pPr>
            <w:r>
              <w:rPr>
                <w:sz w:val="12"/>
              </w:rPr>
              <w:t>5</w:t>
            </w:r>
          </w:p>
        </w:tc>
        <w:tc>
          <w:tcPr>
            <w:tcW w:w="0" w:type="auto"/>
            <w:vAlign w:val="center"/>
          </w:tcPr>
          <w:p w14:paraId="117DF65E" w14:textId="77777777" w:rsidR="00937353" w:rsidRDefault="00937353" w:rsidP="00CF45B9">
            <w:pPr>
              <w:ind w:firstLine="210"/>
            </w:pPr>
          </w:p>
        </w:tc>
      </w:tr>
      <w:tr w:rsidR="00937353" w14:paraId="4818AE81" w14:textId="77777777" w:rsidTr="00CF45B9">
        <w:trPr>
          <w:cantSplit/>
          <w:jc w:val="center"/>
        </w:trPr>
        <w:tc>
          <w:tcPr>
            <w:tcW w:w="0" w:type="auto"/>
            <w:vAlign w:val="center"/>
          </w:tcPr>
          <w:p w14:paraId="322B9772" w14:textId="77777777" w:rsidR="00937353" w:rsidRDefault="00937353" w:rsidP="00CF45B9">
            <w:pPr>
              <w:ind w:firstLine="210"/>
            </w:pPr>
          </w:p>
        </w:tc>
        <w:tc>
          <w:tcPr>
            <w:tcW w:w="0" w:type="auto"/>
            <w:vAlign w:val="center"/>
          </w:tcPr>
          <w:p w14:paraId="4D5DB80C" w14:textId="77777777" w:rsidR="00937353" w:rsidRDefault="00937353" w:rsidP="00CF45B9">
            <w:pPr>
              <w:ind w:firstLine="120"/>
            </w:pPr>
            <w:r>
              <w:rPr>
                <w:sz w:val="12"/>
              </w:rPr>
              <w:t xml:space="preserve">5.2 </w:t>
            </w:r>
            <w:r>
              <w:rPr>
                <w:sz w:val="12"/>
              </w:rPr>
              <w:t>共通アーキテクチャの整理</w:t>
            </w:r>
          </w:p>
        </w:tc>
        <w:tc>
          <w:tcPr>
            <w:tcW w:w="0" w:type="auto"/>
            <w:vAlign w:val="center"/>
          </w:tcPr>
          <w:p w14:paraId="1F6A70B7" w14:textId="77777777" w:rsidR="00937353" w:rsidRDefault="00937353" w:rsidP="00CF45B9">
            <w:pPr>
              <w:ind w:firstLine="120"/>
            </w:pPr>
            <w:r>
              <w:rPr>
                <w:sz w:val="12"/>
              </w:rPr>
              <w:t>5.2.</w:t>
            </w:r>
            <w:r>
              <w:rPr>
                <w:rFonts w:hint="eastAsia"/>
                <w:sz w:val="12"/>
              </w:rPr>
              <w:t>2</w:t>
            </w:r>
            <w:r>
              <w:rPr>
                <w:sz w:val="12"/>
              </w:rPr>
              <w:t xml:space="preserve"> </w:t>
            </w:r>
            <w:r>
              <w:rPr>
                <w:sz w:val="12"/>
              </w:rPr>
              <w:t>共通アーキテクチャの整理方法</w:t>
            </w:r>
          </w:p>
        </w:tc>
        <w:tc>
          <w:tcPr>
            <w:tcW w:w="0" w:type="auto"/>
            <w:vAlign w:val="center"/>
          </w:tcPr>
          <w:p w14:paraId="5172D37A" w14:textId="77777777" w:rsidR="00937353" w:rsidRDefault="00937353" w:rsidP="00CF45B9">
            <w:pPr>
              <w:ind w:firstLine="120"/>
            </w:pPr>
            <w:r>
              <w:rPr>
                <w:sz w:val="12"/>
              </w:rPr>
              <w:t>・</w:t>
            </w:r>
            <w:r>
              <w:rPr>
                <w:sz w:val="12"/>
              </w:rPr>
              <w:t xml:space="preserve"> </w:t>
            </w:r>
            <w:r>
              <w:rPr>
                <w:sz w:val="12"/>
              </w:rPr>
              <w:t>各地域の特性を踏まえながら、共通機能、データモデル、</w:t>
            </w:r>
            <w:r>
              <w:rPr>
                <w:sz w:val="12"/>
              </w:rPr>
              <w:t>API</w:t>
            </w:r>
            <w:r>
              <w:rPr>
                <w:sz w:val="12"/>
              </w:rPr>
              <w:t>、技術要素及び運用ルール等について、他企業・他地域での参照又は再利用、地域間連携及び将来的な拡張を可能とするための優れた工夫が具体的に示されているか。</w:t>
            </w:r>
          </w:p>
        </w:tc>
        <w:tc>
          <w:tcPr>
            <w:tcW w:w="0" w:type="auto"/>
            <w:vAlign w:val="center"/>
          </w:tcPr>
          <w:p w14:paraId="3D27D599" w14:textId="77777777" w:rsidR="00937353" w:rsidRDefault="00937353" w:rsidP="00CF45B9">
            <w:pPr>
              <w:ind w:firstLine="120"/>
              <w:jc w:val="center"/>
            </w:pPr>
            <w:r>
              <w:rPr>
                <w:sz w:val="12"/>
              </w:rPr>
              <w:t>加点</w:t>
            </w:r>
          </w:p>
        </w:tc>
        <w:tc>
          <w:tcPr>
            <w:tcW w:w="0" w:type="auto"/>
            <w:vAlign w:val="center"/>
          </w:tcPr>
          <w:p w14:paraId="3C3A2619" w14:textId="77777777" w:rsidR="00937353" w:rsidRDefault="00937353" w:rsidP="00CF45B9">
            <w:pPr>
              <w:ind w:firstLine="120"/>
              <w:jc w:val="center"/>
            </w:pPr>
            <w:r>
              <w:rPr>
                <w:sz w:val="12"/>
              </w:rPr>
              <w:t>0</w:t>
            </w:r>
          </w:p>
        </w:tc>
        <w:tc>
          <w:tcPr>
            <w:tcW w:w="0" w:type="auto"/>
            <w:vAlign w:val="center"/>
          </w:tcPr>
          <w:p w14:paraId="1DD46CEB" w14:textId="77777777" w:rsidR="00937353" w:rsidRDefault="00937353" w:rsidP="00CF45B9">
            <w:pPr>
              <w:ind w:firstLine="120"/>
              <w:jc w:val="center"/>
            </w:pPr>
            <w:r>
              <w:rPr>
                <w:sz w:val="12"/>
              </w:rPr>
              <w:t>5</w:t>
            </w:r>
          </w:p>
        </w:tc>
        <w:tc>
          <w:tcPr>
            <w:tcW w:w="0" w:type="auto"/>
            <w:vAlign w:val="center"/>
          </w:tcPr>
          <w:p w14:paraId="7963330F" w14:textId="77777777" w:rsidR="00937353" w:rsidRDefault="00937353" w:rsidP="00CF45B9">
            <w:pPr>
              <w:ind w:firstLine="120"/>
              <w:jc w:val="center"/>
            </w:pPr>
            <w:r>
              <w:rPr>
                <w:sz w:val="12"/>
              </w:rPr>
              <w:t>5</w:t>
            </w:r>
          </w:p>
        </w:tc>
        <w:tc>
          <w:tcPr>
            <w:tcW w:w="0" w:type="auto"/>
            <w:vAlign w:val="center"/>
          </w:tcPr>
          <w:p w14:paraId="6DAAAF6C" w14:textId="77777777" w:rsidR="00937353" w:rsidRDefault="00937353" w:rsidP="00CF45B9">
            <w:pPr>
              <w:ind w:firstLine="210"/>
            </w:pPr>
          </w:p>
        </w:tc>
      </w:tr>
      <w:tr w:rsidR="00937353" w14:paraId="48A31582" w14:textId="77777777" w:rsidTr="00CF45B9">
        <w:trPr>
          <w:cantSplit/>
          <w:jc w:val="center"/>
        </w:trPr>
        <w:tc>
          <w:tcPr>
            <w:tcW w:w="0" w:type="auto"/>
            <w:vAlign w:val="center"/>
          </w:tcPr>
          <w:p w14:paraId="75EB76D5" w14:textId="77777777" w:rsidR="00937353" w:rsidRDefault="00937353" w:rsidP="00CF45B9">
            <w:pPr>
              <w:ind w:firstLine="210"/>
            </w:pPr>
          </w:p>
        </w:tc>
        <w:tc>
          <w:tcPr>
            <w:tcW w:w="0" w:type="auto"/>
            <w:vAlign w:val="center"/>
          </w:tcPr>
          <w:p w14:paraId="653ABFC3" w14:textId="77777777" w:rsidR="00937353" w:rsidRDefault="00937353" w:rsidP="00CF45B9">
            <w:pPr>
              <w:ind w:firstLine="120"/>
            </w:pPr>
            <w:r>
              <w:rPr>
                <w:sz w:val="12"/>
              </w:rPr>
              <w:t xml:space="preserve">5.3 </w:t>
            </w:r>
            <w:r>
              <w:rPr>
                <w:sz w:val="12"/>
              </w:rPr>
              <w:t>地域プラットフォーム構想</w:t>
            </w:r>
          </w:p>
        </w:tc>
        <w:tc>
          <w:tcPr>
            <w:tcW w:w="0" w:type="auto"/>
            <w:vAlign w:val="center"/>
          </w:tcPr>
          <w:p w14:paraId="19DB9BBF" w14:textId="77777777" w:rsidR="00937353" w:rsidRDefault="00937353" w:rsidP="00CF45B9">
            <w:pPr>
              <w:ind w:firstLine="120"/>
            </w:pPr>
            <w:r>
              <w:rPr>
                <w:sz w:val="12"/>
              </w:rPr>
              <w:t xml:space="preserve">5.3.1 </w:t>
            </w:r>
            <w:r>
              <w:rPr>
                <w:sz w:val="12"/>
              </w:rPr>
              <w:t>地域プラットフォーム構想の策定</w:t>
            </w:r>
          </w:p>
        </w:tc>
        <w:tc>
          <w:tcPr>
            <w:tcW w:w="0" w:type="auto"/>
            <w:vAlign w:val="center"/>
          </w:tcPr>
          <w:p w14:paraId="18F2A430" w14:textId="77777777" w:rsidR="00937353" w:rsidRDefault="00937353" w:rsidP="00CF45B9">
            <w:pPr>
              <w:ind w:firstLine="120"/>
            </w:pPr>
            <w:r>
              <w:rPr>
                <w:sz w:val="12"/>
              </w:rPr>
              <w:t>・</w:t>
            </w:r>
            <w:r>
              <w:rPr>
                <w:sz w:val="12"/>
              </w:rPr>
              <w:t xml:space="preserve"> </w:t>
            </w:r>
            <w:r>
              <w:rPr>
                <w:sz w:val="12"/>
              </w:rPr>
              <w:t>個社の</w:t>
            </w:r>
            <w:r>
              <w:rPr>
                <w:sz w:val="12"/>
              </w:rPr>
              <w:t>PoC</w:t>
            </w:r>
            <w:r>
              <w:rPr>
                <w:sz w:val="12"/>
              </w:rPr>
              <w:t>成果及び地域内で得られた知見を踏まえ、地域企業、自治体、大学・研究機関、支援機関、金融機関、</w:t>
            </w:r>
            <w:r>
              <w:rPr>
                <w:sz w:val="12"/>
              </w:rPr>
              <w:t>IT</w:t>
            </w:r>
            <w:r>
              <w:rPr>
                <w:sz w:val="12"/>
              </w:rPr>
              <w:t>企業等が継続的に連携する地域プラットフォーム構想を策定する方針及び方法が示されているか。</w:t>
            </w:r>
          </w:p>
        </w:tc>
        <w:tc>
          <w:tcPr>
            <w:tcW w:w="0" w:type="auto"/>
            <w:vAlign w:val="center"/>
          </w:tcPr>
          <w:p w14:paraId="2F9188F3" w14:textId="77777777" w:rsidR="00937353" w:rsidRDefault="00937353" w:rsidP="00CF45B9">
            <w:pPr>
              <w:ind w:firstLine="120"/>
              <w:jc w:val="center"/>
            </w:pPr>
            <w:r>
              <w:rPr>
                <w:sz w:val="12"/>
              </w:rPr>
              <w:t>必須</w:t>
            </w:r>
          </w:p>
        </w:tc>
        <w:tc>
          <w:tcPr>
            <w:tcW w:w="0" w:type="auto"/>
            <w:vAlign w:val="center"/>
          </w:tcPr>
          <w:p w14:paraId="7D3F9F00" w14:textId="77777777" w:rsidR="00937353" w:rsidRDefault="00937353" w:rsidP="00CF45B9">
            <w:pPr>
              <w:ind w:firstLine="120"/>
              <w:jc w:val="center"/>
            </w:pPr>
            <w:r>
              <w:rPr>
                <w:sz w:val="12"/>
              </w:rPr>
              <w:t>5</w:t>
            </w:r>
          </w:p>
        </w:tc>
        <w:tc>
          <w:tcPr>
            <w:tcW w:w="0" w:type="auto"/>
            <w:vAlign w:val="center"/>
          </w:tcPr>
          <w:p w14:paraId="0CC3C335" w14:textId="77777777" w:rsidR="00937353" w:rsidRDefault="00937353" w:rsidP="00CF45B9">
            <w:pPr>
              <w:ind w:firstLine="120"/>
              <w:jc w:val="center"/>
            </w:pPr>
            <w:r>
              <w:rPr>
                <w:sz w:val="12"/>
              </w:rPr>
              <w:t>0</w:t>
            </w:r>
          </w:p>
        </w:tc>
        <w:tc>
          <w:tcPr>
            <w:tcW w:w="0" w:type="auto"/>
            <w:vAlign w:val="center"/>
          </w:tcPr>
          <w:p w14:paraId="4D2473A3" w14:textId="77777777" w:rsidR="00937353" w:rsidRDefault="00937353" w:rsidP="00CF45B9">
            <w:pPr>
              <w:ind w:firstLine="120"/>
              <w:jc w:val="center"/>
            </w:pPr>
            <w:r>
              <w:rPr>
                <w:sz w:val="12"/>
              </w:rPr>
              <w:t>5</w:t>
            </w:r>
          </w:p>
        </w:tc>
        <w:tc>
          <w:tcPr>
            <w:tcW w:w="0" w:type="auto"/>
            <w:vAlign w:val="center"/>
          </w:tcPr>
          <w:p w14:paraId="0A751494" w14:textId="77777777" w:rsidR="00937353" w:rsidRDefault="00937353" w:rsidP="00CF45B9">
            <w:pPr>
              <w:ind w:firstLine="210"/>
            </w:pPr>
          </w:p>
        </w:tc>
      </w:tr>
      <w:tr w:rsidR="00937353" w14:paraId="4A9867FA" w14:textId="77777777" w:rsidTr="00CF45B9">
        <w:trPr>
          <w:cantSplit/>
          <w:jc w:val="center"/>
        </w:trPr>
        <w:tc>
          <w:tcPr>
            <w:tcW w:w="0" w:type="auto"/>
            <w:vAlign w:val="center"/>
          </w:tcPr>
          <w:p w14:paraId="337CE85B" w14:textId="77777777" w:rsidR="00937353" w:rsidRDefault="00937353" w:rsidP="00CF45B9">
            <w:pPr>
              <w:ind w:firstLine="210"/>
            </w:pPr>
          </w:p>
        </w:tc>
        <w:tc>
          <w:tcPr>
            <w:tcW w:w="0" w:type="auto"/>
            <w:vAlign w:val="center"/>
          </w:tcPr>
          <w:p w14:paraId="59EAB383" w14:textId="77777777" w:rsidR="00937353" w:rsidRDefault="00937353" w:rsidP="00CF45B9">
            <w:pPr>
              <w:ind w:firstLine="120"/>
            </w:pPr>
            <w:r>
              <w:rPr>
                <w:sz w:val="12"/>
              </w:rPr>
              <w:t xml:space="preserve">5.3 </w:t>
            </w:r>
            <w:r>
              <w:rPr>
                <w:sz w:val="12"/>
              </w:rPr>
              <w:t>地域プラットフォーム構想</w:t>
            </w:r>
          </w:p>
        </w:tc>
        <w:tc>
          <w:tcPr>
            <w:tcW w:w="0" w:type="auto"/>
            <w:vAlign w:val="center"/>
          </w:tcPr>
          <w:p w14:paraId="1BF59B3C" w14:textId="77777777" w:rsidR="00937353" w:rsidRDefault="00937353" w:rsidP="00CF45B9">
            <w:pPr>
              <w:ind w:firstLine="120"/>
            </w:pPr>
            <w:r>
              <w:rPr>
                <w:sz w:val="12"/>
              </w:rPr>
              <w:t xml:space="preserve">5.3.2 </w:t>
            </w:r>
            <w:r>
              <w:rPr>
                <w:sz w:val="12"/>
              </w:rPr>
              <w:t>地域プラットフォーム構想の優位性</w:t>
            </w:r>
          </w:p>
        </w:tc>
        <w:tc>
          <w:tcPr>
            <w:tcW w:w="0" w:type="auto"/>
            <w:vAlign w:val="center"/>
          </w:tcPr>
          <w:p w14:paraId="3850FCD4" w14:textId="77777777" w:rsidR="00937353" w:rsidRDefault="00937353" w:rsidP="00CF45B9">
            <w:pPr>
              <w:ind w:firstLine="120"/>
            </w:pPr>
            <w:r>
              <w:rPr>
                <w:sz w:val="12"/>
              </w:rPr>
              <w:t>・</w:t>
            </w:r>
            <w:r>
              <w:rPr>
                <w:sz w:val="12"/>
              </w:rPr>
              <w:t xml:space="preserve"> </w:t>
            </w:r>
            <w:r>
              <w:rPr>
                <w:sz w:val="12"/>
              </w:rPr>
              <w:t>地域内の</w:t>
            </w:r>
            <w:r>
              <w:rPr>
                <w:sz w:val="12"/>
              </w:rPr>
              <w:t>AI</w:t>
            </w:r>
            <w:r>
              <w:rPr>
                <w:sz w:val="12"/>
              </w:rPr>
              <w:t>・データ、人材、機能及びノウハウを共有・循環させる構想について、実現に向けた工程、関係機関の役割、運営体制、持続可能性及び将来的な発展可能性が具体的に示され、構想の実現性及び発展性を高めるための優れた工夫があるか。</w:t>
            </w:r>
          </w:p>
        </w:tc>
        <w:tc>
          <w:tcPr>
            <w:tcW w:w="0" w:type="auto"/>
            <w:vAlign w:val="center"/>
          </w:tcPr>
          <w:p w14:paraId="1600150E" w14:textId="77777777" w:rsidR="00937353" w:rsidRDefault="00937353" w:rsidP="00CF45B9">
            <w:pPr>
              <w:ind w:firstLine="120"/>
              <w:jc w:val="center"/>
            </w:pPr>
            <w:r>
              <w:rPr>
                <w:sz w:val="12"/>
              </w:rPr>
              <w:t>加点</w:t>
            </w:r>
          </w:p>
        </w:tc>
        <w:tc>
          <w:tcPr>
            <w:tcW w:w="0" w:type="auto"/>
            <w:vAlign w:val="center"/>
          </w:tcPr>
          <w:p w14:paraId="1C346ADE" w14:textId="77777777" w:rsidR="00937353" w:rsidRDefault="00937353" w:rsidP="00CF45B9">
            <w:pPr>
              <w:ind w:firstLine="120"/>
              <w:jc w:val="center"/>
            </w:pPr>
            <w:r>
              <w:rPr>
                <w:sz w:val="12"/>
              </w:rPr>
              <w:t>0</w:t>
            </w:r>
          </w:p>
        </w:tc>
        <w:tc>
          <w:tcPr>
            <w:tcW w:w="0" w:type="auto"/>
            <w:vAlign w:val="center"/>
          </w:tcPr>
          <w:p w14:paraId="21F483A4" w14:textId="77777777" w:rsidR="00937353" w:rsidRDefault="00937353" w:rsidP="00CF45B9">
            <w:pPr>
              <w:ind w:firstLine="120"/>
              <w:jc w:val="center"/>
            </w:pPr>
            <w:r>
              <w:rPr>
                <w:sz w:val="12"/>
              </w:rPr>
              <w:t>40</w:t>
            </w:r>
          </w:p>
        </w:tc>
        <w:tc>
          <w:tcPr>
            <w:tcW w:w="0" w:type="auto"/>
            <w:vAlign w:val="center"/>
          </w:tcPr>
          <w:p w14:paraId="3C6AFEDF" w14:textId="77777777" w:rsidR="00937353" w:rsidRDefault="00937353" w:rsidP="00CF45B9">
            <w:pPr>
              <w:ind w:firstLine="120"/>
              <w:jc w:val="center"/>
            </w:pPr>
            <w:r>
              <w:rPr>
                <w:sz w:val="12"/>
              </w:rPr>
              <w:t>40</w:t>
            </w:r>
          </w:p>
        </w:tc>
        <w:tc>
          <w:tcPr>
            <w:tcW w:w="0" w:type="auto"/>
            <w:vAlign w:val="center"/>
          </w:tcPr>
          <w:p w14:paraId="6FC0981C" w14:textId="77777777" w:rsidR="00937353" w:rsidRDefault="00937353" w:rsidP="00CF45B9">
            <w:pPr>
              <w:ind w:firstLine="210"/>
            </w:pPr>
          </w:p>
        </w:tc>
      </w:tr>
      <w:tr w:rsidR="00937353" w14:paraId="6701B4EC" w14:textId="77777777" w:rsidTr="00CF45B9">
        <w:trPr>
          <w:cantSplit/>
          <w:jc w:val="center"/>
        </w:trPr>
        <w:tc>
          <w:tcPr>
            <w:tcW w:w="0" w:type="auto"/>
            <w:vAlign w:val="center"/>
          </w:tcPr>
          <w:p w14:paraId="53D9BAC2" w14:textId="77777777" w:rsidR="00937353" w:rsidRDefault="00937353" w:rsidP="00CF45B9">
            <w:pPr>
              <w:ind w:firstLine="210"/>
            </w:pPr>
          </w:p>
        </w:tc>
        <w:tc>
          <w:tcPr>
            <w:tcW w:w="0" w:type="auto"/>
            <w:vAlign w:val="center"/>
          </w:tcPr>
          <w:p w14:paraId="62DE959E" w14:textId="77777777" w:rsidR="00937353" w:rsidRDefault="00937353" w:rsidP="00CF45B9">
            <w:pPr>
              <w:ind w:firstLine="120"/>
            </w:pPr>
            <w:r>
              <w:rPr>
                <w:sz w:val="12"/>
              </w:rPr>
              <w:t xml:space="preserve">5.4 </w:t>
            </w:r>
            <w:r>
              <w:rPr>
                <w:sz w:val="12"/>
              </w:rPr>
              <w:t>成果物の作成及び活用</w:t>
            </w:r>
          </w:p>
        </w:tc>
        <w:tc>
          <w:tcPr>
            <w:tcW w:w="0" w:type="auto"/>
            <w:vAlign w:val="center"/>
          </w:tcPr>
          <w:p w14:paraId="101EB2E1" w14:textId="77777777" w:rsidR="00937353" w:rsidRDefault="00937353" w:rsidP="00CF45B9">
            <w:pPr>
              <w:ind w:firstLine="120"/>
            </w:pPr>
            <w:r>
              <w:rPr>
                <w:sz w:val="12"/>
              </w:rPr>
              <w:t xml:space="preserve">5.4.1 </w:t>
            </w:r>
            <w:r>
              <w:rPr>
                <w:sz w:val="12"/>
              </w:rPr>
              <w:t>成果物の作成及び活用方法</w:t>
            </w:r>
          </w:p>
        </w:tc>
        <w:tc>
          <w:tcPr>
            <w:tcW w:w="0" w:type="auto"/>
            <w:vAlign w:val="center"/>
          </w:tcPr>
          <w:p w14:paraId="04C12B79" w14:textId="77777777" w:rsidR="00937353" w:rsidRDefault="00937353" w:rsidP="00CF45B9">
            <w:pPr>
              <w:ind w:firstLine="120"/>
            </w:pPr>
            <w:r>
              <w:rPr>
                <w:sz w:val="12"/>
              </w:rPr>
              <w:t>・</w:t>
            </w:r>
            <w:r>
              <w:rPr>
                <w:sz w:val="12"/>
              </w:rPr>
              <w:t xml:space="preserve"> </w:t>
            </w:r>
            <w:r>
              <w:rPr>
                <w:sz w:val="12"/>
              </w:rPr>
              <w:t>企業別</w:t>
            </w:r>
            <w:r>
              <w:rPr>
                <w:sz w:val="12"/>
              </w:rPr>
              <w:t>PoC</w:t>
            </w:r>
            <w:r>
              <w:rPr>
                <w:sz w:val="12"/>
              </w:rPr>
              <w:t>の取組、検証結果、得られた知見及び課題等を、事業目的に照らして分かりやすく整理し、他の企業・地域が参照できる形で体系化するための方針</w:t>
            </w:r>
            <w:r>
              <w:rPr>
                <w:sz w:val="12"/>
              </w:rPr>
              <w:t>(</w:t>
            </w:r>
            <w:r>
              <w:rPr>
                <w:sz w:val="12"/>
              </w:rPr>
              <w:t>システム開発実践の手引き</w:t>
            </w:r>
            <w:r>
              <w:rPr>
                <w:sz w:val="12"/>
              </w:rPr>
              <w:t>)</w:t>
            </w:r>
            <w:r>
              <w:rPr>
                <w:sz w:val="12"/>
              </w:rPr>
              <w:t>及び方法が具体的に示されているか。</w:t>
            </w:r>
          </w:p>
        </w:tc>
        <w:tc>
          <w:tcPr>
            <w:tcW w:w="0" w:type="auto"/>
            <w:vAlign w:val="center"/>
          </w:tcPr>
          <w:p w14:paraId="01AD6A3F" w14:textId="77777777" w:rsidR="00937353" w:rsidRDefault="00937353" w:rsidP="00CF45B9">
            <w:pPr>
              <w:ind w:firstLine="120"/>
              <w:jc w:val="center"/>
            </w:pPr>
            <w:r>
              <w:rPr>
                <w:sz w:val="12"/>
              </w:rPr>
              <w:t>必須</w:t>
            </w:r>
          </w:p>
        </w:tc>
        <w:tc>
          <w:tcPr>
            <w:tcW w:w="0" w:type="auto"/>
            <w:vAlign w:val="center"/>
          </w:tcPr>
          <w:p w14:paraId="74D1A995" w14:textId="77777777" w:rsidR="00937353" w:rsidRDefault="00937353" w:rsidP="00CF45B9">
            <w:pPr>
              <w:ind w:firstLine="120"/>
              <w:jc w:val="center"/>
            </w:pPr>
            <w:r>
              <w:rPr>
                <w:sz w:val="12"/>
              </w:rPr>
              <w:t>10</w:t>
            </w:r>
          </w:p>
        </w:tc>
        <w:tc>
          <w:tcPr>
            <w:tcW w:w="0" w:type="auto"/>
            <w:vAlign w:val="center"/>
          </w:tcPr>
          <w:p w14:paraId="2A63A9E6" w14:textId="77777777" w:rsidR="00937353" w:rsidRDefault="00937353" w:rsidP="00CF45B9">
            <w:pPr>
              <w:ind w:firstLine="120"/>
              <w:jc w:val="center"/>
            </w:pPr>
            <w:r>
              <w:rPr>
                <w:sz w:val="12"/>
              </w:rPr>
              <w:t>0</w:t>
            </w:r>
          </w:p>
        </w:tc>
        <w:tc>
          <w:tcPr>
            <w:tcW w:w="0" w:type="auto"/>
            <w:vAlign w:val="center"/>
          </w:tcPr>
          <w:p w14:paraId="4C79B532" w14:textId="77777777" w:rsidR="00937353" w:rsidRDefault="00937353" w:rsidP="00CF45B9">
            <w:pPr>
              <w:ind w:firstLine="120"/>
              <w:jc w:val="center"/>
            </w:pPr>
            <w:r>
              <w:rPr>
                <w:sz w:val="12"/>
              </w:rPr>
              <w:t>10</w:t>
            </w:r>
          </w:p>
        </w:tc>
        <w:tc>
          <w:tcPr>
            <w:tcW w:w="0" w:type="auto"/>
            <w:vAlign w:val="center"/>
          </w:tcPr>
          <w:p w14:paraId="7429146E" w14:textId="77777777" w:rsidR="00937353" w:rsidRDefault="00937353" w:rsidP="00CF45B9">
            <w:pPr>
              <w:ind w:firstLine="210"/>
            </w:pPr>
          </w:p>
        </w:tc>
      </w:tr>
      <w:tr w:rsidR="00937353" w14:paraId="10789F9F" w14:textId="77777777" w:rsidTr="00CF45B9">
        <w:trPr>
          <w:cantSplit/>
          <w:jc w:val="center"/>
        </w:trPr>
        <w:tc>
          <w:tcPr>
            <w:tcW w:w="0" w:type="auto"/>
            <w:vAlign w:val="center"/>
          </w:tcPr>
          <w:p w14:paraId="4786B067" w14:textId="77777777" w:rsidR="00937353" w:rsidRDefault="00937353" w:rsidP="00CF45B9">
            <w:pPr>
              <w:ind w:firstLine="210"/>
            </w:pPr>
          </w:p>
        </w:tc>
        <w:tc>
          <w:tcPr>
            <w:tcW w:w="0" w:type="auto"/>
            <w:vAlign w:val="center"/>
          </w:tcPr>
          <w:p w14:paraId="152A4420" w14:textId="77777777" w:rsidR="00937353" w:rsidRDefault="00937353" w:rsidP="00CF45B9">
            <w:pPr>
              <w:ind w:firstLine="120"/>
            </w:pPr>
            <w:r>
              <w:rPr>
                <w:sz w:val="12"/>
              </w:rPr>
              <w:t xml:space="preserve">5.4 </w:t>
            </w:r>
            <w:r>
              <w:rPr>
                <w:sz w:val="12"/>
              </w:rPr>
              <w:t>成果物の作成及び活用</w:t>
            </w:r>
          </w:p>
        </w:tc>
        <w:tc>
          <w:tcPr>
            <w:tcW w:w="0" w:type="auto"/>
            <w:vAlign w:val="center"/>
          </w:tcPr>
          <w:p w14:paraId="118437E6" w14:textId="77777777" w:rsidR="00937353" w:rsidRDefault="00937353" w:rsidP="00CF45B9">
            <w:pPr>
              <w:ind w:firstLine="120"/>
            </w:pPr>
            <w:r>
              <w:rPr>
                <w:sz w:val="12"/>
              </w:rPr>
              <w:t xml:space="preserve">5.4.2 </w:t>
            </w:r>
            <w:r>
              <w:rPr>
                <w:sz w:val="12"/>
              </w:rPr>
              <w:t>成果物の活用及び横展開に関する工夫</w:t>
            </w:r>
          </w:p>
        </w:tc>
        <w:tc>
          <w:tcPr>
            <w:tcW w:w="0" w:type="auto"/>
            <w:vAlign w:val="center"/>
          </w:tcPr>
          <w:p w14:paraId="186135D8" w14:textId="77777777" w:rsidR="00937353" w:rsidRDefault="00937353" w:rsidP="00CF45B9">
            <w:pPr>
              <w:ind w:firstLine="120"/>
            </w:pPr>
            <w:r>
              <w:rPr>
                <w:sz w:val="12"/>
              </w:rPr>
              <w:t>・</w:t>
            </w:r>
            <w:r>
              <w:rPr>
                <w:sz w:val="12"/>
              </w:rPr>
              <w:t xml:space="preserve"> </w:t>
            </w:r>
            <w:r>
              <w:rPr>
                <w:sz w:val="12"/>
              </w:rPr>
              <w:t>本事業で得られた成果や知見が、事業終了後も参加企業、地域関係者、他地域及び他企業において参照・再利用され、継続的な</w:t>
            </w:r>
            <w:r>
              <w:rPr>
                <w:sz w:val="12"/>
              </w:rPr>
              <w:t>AX</w:t>
            </w:r>
            <w:r>
              <w:rPr>
                <w:sz w:val="12"/>
              </w:rPr>
              <w:t>推進につながるよう、共有方法、利用促進、更新・運用等について、具体的かつ優れた工夫が示されているか。</w:t>
            </w:r>
          </w:p>
        </w:tc>
        <w:tc>
          <w:tcPr>
            <w:tcW w:w="0" w:type="auto"/>
            <w:vAlign w:val="center"/>
          </w:tcPr>
          <w:p w14:paraId="645B574A" w14:textId="77777777" w:rsidR="00937353" w:rsidRDefault="00937353" w:rsidP="00CF45B9">
            <w:pPr>
              <w:ind w:firstLine="120"/>
              <w:jc w:val="center"/>
            </w:pPr>
            <w:r>
              <w:rPr>
                <w:sz w:val="12"/>
              </w:rPr>
              <w:t>加点</w:t>
            </w:r>
          </w:p>
        </w:tc>
        <w:tc>
          <w:tcPr>
            <w:tcW w:w="0" w:type="auto"/>
            <w:vAlign w:val="center"/>
          </w:tcPr>
          <w:p w14:paraId="1F309816" w14:textId="77777777" w:rsidR="00937353" w:rsidRDefault="00937353" w:rsidP="00CF45B9">
            <w:pPr>
              <w:ind w:firstLine="120"/>
              <w:jc w:val="center"/>
            </w:pPr>
            <w:r>
              <w:rPr>
                <w:sz w:val="12"/>
              </w:rPr>
              <w:t>0</w:t>
            </w:r>
          </w:p>
        </w:tc>
        <w:tc>
          <w:tcPr>
            <w:tcW w:w="0" w:type="auto"/>
            <w:vAlign w:val="center"/>
          </w:tcPr>
          <w:p w14:paraId="2647548B" w14:textId="77777777" w:rsidR="00937353" w:rsidRDefault="00937353" w:rsidP="00CF45B9">
            <w:pPr>
              <w:ind w:firstLine="120"/>
              <w:jc w:val="center"/>
            </w:pPr>
            <w:r>
              <w:rPr>
                <w:sz w:val="12"/>
              </w:rPr>
              <w:t>30</w:t>
            </w:r>
          </w:p>
        </w:tc>
        <w:tc>
          <w:tcPr>
            <w:tcW w:w="0" w:type="auto"/>
            <w:vAlign w:val="center"/>
          </w:tcPr>
          <w:p w14:paraId="19831617" w14:textId="77777777" w:rsidR="00937353" w:rsidRDefault="00937353" w:rsidP="00CF45B9">
            <w:pPr>
              <w:ind w:firstLine="120"/>
              <w:jc w:val="center"/>
            </w:pPr>
            <w:r>
              <w:rPr>
                <w:sz w:val="12"/>
              </w:rPr>
              <w:t>30</w:t>
            </w:r>
          </w:p>
        </w:tc>
        <w:tc>
          <w:tcPr>
            <w:tcW w:w="0" w:type="auto"/>
            <w:vAlign w:val="center"/>
          </w:tcPr>
          <w:p w14:paraId="54F32FAB" w14:textId="77777777" w:rsidR="00937353" w:rsidRDefault="00937353" w:rsidP="00CF45B9">
            <w:pPr>
              <w:ind w:firstLine="210"/>
            </w:pPr>
          </w:p>
        </w:tc>
      </w:tr>
      <w:tr w:rsidR="00937353" w14:paraId="0093D6CD" w14:textId="77777777" w:rsidTr="00CF45B9">
        <w:trPr>
          <w:jc w:val="center"/>
        </w:trPr>
        <w:tc>
          <w:tcPr>
            <w:tcW w:w="0" w:type="auto"/>
            <w:gridSpan w:val="9"/>
            <w:shd w:val="clear" w:color="auto" w:fill="E7E6E6"/>
            <w:vAlign w:val="center"/>
          </w:tcPr>
          <w:p w14:paraId="7E904AD5" w14:textId="77777777" w:rsidR="00937353" w:rsidRDefault="00937353" w:rsidP="00CF45B9">
            <w:pPr>
              <w:ind w:firstLine="211"/>
            </w:pPr>
            <w:r>
              <w:rPr>
                <w:b/>
              </w:rPr>
              <w:t>6</w:t>
            </w:r>
            <w:r>
              <w:rPr>
                <w:b/>
              </w:rPr>
              <w:t>．業務実施体制及び実績</w:t>
            </w:r>
          </w:p>
        </w:tc>
      </w:tr>
      <w:tr w:rsidR="00937353" w14:paraId="72A0C1E3" w14:textId="77777777" w:rsidTr="00CF45B9">
        <w:trPr>
          <w:cantSplit/>
          <w:jc w:val="center"/>
        </w:trPr>
        <w:tc>
          <w:tcPr>
            <w:tcW w:w="0" w:type="auto"/>
            <w:vAlign w:val="center"/>
          </w:tcPr>
          <w:p w14:paraId="42A42F0B" w14:textId="77777777" w:rsidR="00937353" w:rsidRDefault="00937353" w:rsidP="00CF45B9">
            <w:pPr>
              <w:ind w:firstLine="210"/>
            </w:pPr>
          </w:p>
        </w:tc>
        <w:tc>
          <w:tcPr>
            <w:tcW w:w="0" w:type="auto"/>
            <w:vAlign w:val="center"/>
          </w:tcPr>
          <w:p w14:paraId="2FAD9828" w14:textId="77777777" w:rsidR="00937353" w:rsidRDefault="00937353" w:rsidP="00CF45B9">
            <w:pPr>
              <w:ind w:firstLine="120"/>
            </w:pPr>
            <w:r>
              <w:rPr>
                <w:sz w:val="12"/>
              </w:rPr>
              <w:t xml:space="preserve">6.1 </w:t>
            </w:r>
            <w:r>
              <w:rPr>
                <w:sz w:val="12"/>
              </w:rPr>
              <w:t>業務実施体制</w:t>
            </w:r>
          </w:p>
        </w:tc>
        <w:tc>
          <w:tcPr>
            <w:tcW w:w="0" w:type="auto"/>
            <w:vAlign w:val="center"/>
          </w:tcPr>
          <w:p w14:paraId="31B30FB2" w14:textId="77777777" w:rsidR="00937353" w:rsidRDefault="00937353" w:rsidP="00CF45B9">
            <w:pPr>
              <w:ind w:firstLine="120"/>
            </w:pPr>
            <w:r>
              <w:rPr>
                <w:sz w:val="12"/>
              </w:rPr>
              <w:t xml:space="preserve">6.1.1 </w:t>
            </w:r>
            <w:r>
              <w:rPr>
                <w:sz w:val="12"/>
              </w:rPr>
              <w:t>実施体制及び役割分担</w:t>
            </w:r>
          </w:p>
        </w:tc>
        <w:tc>
          <w:tcPr>
            <w:tcW w:w="0" w:type="auto"/>
            <w:vAlign w:val="center"/>
          </w:tcPr>
          <w:p w14:paraId="3D6DFF59" w14:textId="77777777" w:rsidR="00937353" w:rsidRDefault="00937353" w:rsidP="00CF45B9">
            <w:pPr>
              <w:ind w:firstLine="120"/>
            </w:pPr>
            <w:r>
              <w:rPr>
                <w:sz w:val="12"/>
              </w:rPr>
              <w:t>・</w:t>
            </w:r>
            <w:r>
              <w:rPr>
                <w:sz w:val="12"/>
              </w:rPr>
              <w:t xml:space="preserve"> </w:t>
            </w:r>
            <w:r>
              <w:rPr>
                <w:sz w:val="12"/>
              </w:rPr>
              <w:t>業務責任者、各業務の担当者、講師、ファシリテーター、</w:t>
            </w:r>
            <w:r>
              <w:rPr>
                <w:sz w:val="12"/>
              </w:rPr>
              <w:t>AI</w:t>
            </w:r>
            <w:r>
              <w:rPr>
                <w:sz w:val="12"/>
              </w:rPr>
              <w:t>・データ活用に関する技術担当者及び情報セキュリティ担当者等の役割、指揮命令系統並びに</w:t>
            </w:r>
            <w:r>
              <w:rPr>
                <w:sz w:val="12"/>
              </w:rPr>
              <w:t>IPA</w:t>
            </w:r>
            <w:r>
              <w:rPr>
                <w:sz w:val="12"/>
              </w:rPr>
              <w:t>との連絡体制が明確に示されているか。</w:t>
            </w:r>
          </w:p>
        </w:tc>
        <w:tc>
          <w:tcPr>
            <w:tcW w:w="0" w:type="auto"/>
            <w:vAlign w:val="center"/>
          </w:tcPr>
          <w:p w14:paraId="3FE9D173" w14:textId="77777777" w:rsidR="00937353" w:rsidRDefault="00937353" w:rsidP="00CF45B9">
            <w:pPr>
              <w:ind w:firstLine="120"/>
              <w:jc w:val="center"/>
            </w:pPr>
            <w:r>
              <w:rPr>
                <w:sz w:val="12"/>
              </w:rPr>
              <w:t>必須</w:t>
            </w:r>
          </w:p>
        </w:tc>
        <w:tc>
          <w:tcPr>
            <w:tcW w:w="0" w:type="auto"/>
            <w:vAlign w:val="center"/>
          </w:tcPr>
          <w:p w14:paraId="0814F3A2" w14:textId="77777777" w:rsidR="00937353" w:rsidRDefault="00937353" w:rsidP="00CF45B9">
            <w:pPr>
              <w:ind w:firstLine="120"/>
              <w:jc w:val="center"/>
            </w:pPr>
            <w:r>
              <w:rPr>
                <w:sz w:val="12"/>
              </w:rPr>
              <w:t>10</w:t>
            </w:r>
          </w:p>
        </w:tc>
        <w:tc>
          <w:tcPr>
            <w:tcW w:w="0" w:type="auto"/>
            <w:vAlign w:val="center"/>
          </w:tcPr>
          <w:p w14:paraId="26D352F0" w14:textId="77777777" w:rsidR="00937353" w:rsidRDefault="00937353" w:rsidP="00CF45B9">
            <w:pPr>
              <w:ind w:firstLine="120"/>
              <w:jc w:val="center"/>
            </w:pPr>
            <w:r>
              <w:rPr>
                <w:sz w:val="12"/>
              </w:rPr>
              <w:t>0</w:t>
            </w:r>
          </w:p>
        </w:tc>
        <w:tc>
          <w:tcPr>
            <w:tcW w:w="0" w:type="auto"/>
            <w:vAlign w:val="center"/>
          </w:tcPr>
          <w:p w14:paraId="142186CD" w14:textId="77777777" w:rsidR="00937353" w:rsidRDefault="00937353" w:rsidP="00CF45B9">
            <w:pPr>
              <w:ind w:firstLine="120"/>
              <w:jc w:val="center"/>
            </w:pPr>
            <w:r>
              <w:rPr>
                <w:sz w:val="12"/>
              </w:rPr>
              <w:t>10</w:t>
            </w:r>
          </w:p>
        </w:tc>
        <w:tc>
          <w:tcPr>
            <w:tcW w:w="0" w:type="auto"/>
            <w:vAlign w:val="center"/>
          </w:tcPr>
          <w:p w14:paraId="653D1021" w14:textId="77777777" w:rsidR="00937353" w:rsidRDefault="00937353" w:rsidP="00CF45B9">
            <w:pPr>
              <w:ind w:firstLine="210"/>
            </w:pPr>
          </w:p>
        </w:tc>
      </w:tr>
      <w:tr w:rsidR="00937353" w14:paraId="29521E6A" w14:textId="77777777" w:rsidTr="00CF45B9">
        <w:trPr>
          <w:cantSplit/>
          <w:jc w:val="center"/>
        </w:trPr>
        <w:tc>
          <w:tcPr>
            <w:tcW w:w="0" w:type="auto"/>
            <w:vAlign w:val="center"/>
          </w:tcPr>
          <w:p w14:paraId="1C3B23FE" w14:textId="77777777" w:rsidR="00937353" w:rsidRDefault="00937353" w:rsidP="00CF45B9">
            <w:pPr>
              <w:ind w:firstLine="210"/>
            </w:pPr>
          </w:p>
        </w:tc>
        <w:tc>
          <w:tcPr>
            <w:tcW w:w="0" w:type="auto"/>
            <w:vAlign w:val="center"/>
          </w:tcPr>
          <w:p w14:paraId="23E08AF0" w14:textId="77777777" w:rsidR="00937353" w:rsidRDefault="00937353" w:rsidP="00CF45B9">
            <w:pPr>
              <w:ind w:firstLine="120"/>
            </w:pPr>
            <w:r>
              <w:rPr>
                <w:sz w:val="12"/>
              </w:rPr>
              <w:t xml:space="preserve">6.2 </w:t>
            </w:r>
            <w:r>
              <w:rPr>
                <w:sz w:val="12"/>
              </w:rPr>
              <w:t>業務遂行能力</w:t>
            </w:r>
          </w:p>
        </w:tc>
        <w:tc>
          <w:tcPr>
            <w:tcW w:w="0" w:type="auto"/>
            <w:vAlign w:val="center"/>
          </w:tcPr>
          <w:p w14:paraId="783ECD7C" w14:textId="77777777" w:rsidR="00937353" w:rsidRDefault="00937353" w:rsidP="00CF45B9">
            <w:pPr>
              <w:ind w:firstLine="120"/>
            </w:pPr>
            <w:r>
              <w:rPr>
                <w:sz w:val="12"/>
              </w:rPr>
              <w:t xml:space="preserve">6.2.1 </w:t>
            </w:r>
            <w:r>
              <w:rPr>
                <w:sz w:val="12"/>
              </w:rPr>
              <w:t>業務従事者の知識及び能力</w:t>
            </w:r>
          </w:p>
        </w:tc>
        <w:tc>
          <w:tcPr>
            <w:tcW w:w="0" w:type="auto"/>
            <w:vAlign w:val="center"/>
          </w:tcPr>
          <w:p w14:paraId="1C5E0602" w14:textId="77777777" w:rsidR="00937353" w:rsidRDefault="00937353" w:rsidP="00CF45B9">
            <w:pPr>
              <w:ind w:firstLine="120"/>
            </w:pPr>
            <w:r>
              <w:rPr>
                <w:sz w:val="12"/>
              </w:rPr>
              <w:t>・</w:t>
            </w:r>
            <w:r>
              <w:rPr>
                <w:sz w:val="12"/>
              </w:rPr>
              <w:t xml:space="preserve"> </w:t>
            </w:r>
            <w:r>
              <w:rPr>
                <w:sz w:val="12"/>
              </w:rPr>
              <w:t>本事業の遂行に必要なサービスデザイン、</w:t>
            </w:r>
            <w:r>
              <w:rPr>
                <w:sz w:val="12"/>
              </w:rPr>
              <w:t>AI</w:t>
            </w:r>
            <w:r>
              <w:rPr>
                <w:sz w:val="12"/>
              </w:rPr>
              <w:t>駆動開発、データ活用、</w:t>
            </w:r>
            <w:r>
              <w:rPr>
                <w:sz w:val="12"/>
              </w:rPr>
              <w:t>PoC</w:t>
            </w:r>
            <w:r>
              <w:rPr>
                <w:sz w:val="12"/>
              </w:rPr>
              <w:t>支援、地域企業支援及び情報セキュリティに関する知識・能力を有する者が配置されているか。</w:t>
            </w:r>
          </w:p>
        </w:tc>
        <w:tc>
          <w:tcPr>
            <w:tcW w:w="0" w:type="auto"/>
            <w:vAlign w:val="center"/>
          </w:tcPr>
          <w:p w14:paraId="5E194D39" w14:textId="77777777" w:rsidR="00937353" w:rsidRDefault="00937353" w:rsidP="00CF45B9">
            <w:pPr>
              <w:ind w:firstLine="120"/>
              <w:jc w:val="center"/>
            </w:pPr>
            <w:r>
              <w:rPr>
                <w:sz w:val="12"/>
              </w:rPr>
              <w:t>必須</w:t>
            </w:r>
          </w:p>
        </w:tc>
        <w:tc>
          <w:tcPr>
            <w:tcW w:w="0" w:type="auto"/>
            <w:vAlign w:val="center"/>
          </w:tcPr>
          <w:p w14:paraId="0BB45D06" w14:textId="77777777" w:rsidR="00937353" w:rsidRDefault="00937353" w:rsidP="00CF45B9">
            <w:pPr>
              <w:ind w:firstLine="120"/>
              <w:jc w:val="center"/>
            </w:pPr>
            <w:r>
              <w:rPr>
                <w:sz w:val="12"/>
              </w:rPr>
              <w:t>5</w:t>
            </w:r>
          </w:p>
        </w:tc>
        <w:tc>
          <w:tcPr>
            <w:tcW w:w="0" w:type="auto"/>
            <w:vAlign w:val="center"/>
          </w:tcPr>
          <w:p w14:paraId="21617670" w14:textId="77777777" w:rsidR="00937353" w:rsidRDefault="00937353" w:rsidP="00CF45B9">
            <w:pPr>
              <w:ind w:firstLine="120"/>
              <w:jc w:val="center"/>
            </w:pPr>
            <w:r>
              <w:rPr>
                <w:sz w:val="12"/>
              </w:rPr>
              <w:t>0</w:t>
            </w:r>
          </w:p>
        </w:tc>
        <w:tc>
          <w:tcPr>
            <w:tcW w:w="0" w:type="auto"/>
            <w:vAlign w:val="center"/>
          </w:tcPr>
          <w:p w14:paraId="33097690" w14:textId="77777777" w:rsidR="00937353" w:rsidRDefault="00937353" w:rsidP="00CF45B9">
            <w:pPr>
              <w:ind w:firstLine="120"/>
              <w:jc w:val="center"/>
            </w:pPr>
            <w:r>
              <w:rPr>
                <w:sz w:val="12"/>
              </w:rPr>
              <w:t>5</w:t>
            </w:r>
          </w:p>
        </w:tc>
        <w:tc>
          <w:tcPr>
            <w:tcW w:w="0" w:type="auto"/>
            <w:vAlign w:val="center"/>
          </w:tcPr>
          <w:p w14:paraId="0D163DEB" w14:textId="77777777" w:rsidR="00937353" w:rsidRDefault="00937353" w:rsidP="00CF45B9">
            <w:pPr>
              <w:ind w:firstLine="210"/>
            </w:pPr>
          </w:p>
        </w:tc>
      </w:tr>
      <w:tr w:rsidR="00937353" w14:paraId="258AD999" w14:textId="77777777" w:rsidTr="00CF45B9">
        <w:trPr>
          <w:cantSplit/>
          <w:jc w:val="center"/>
        </w:trPr>
        <w:tc>
          <w:tcPr>
            <w:tcW w:w="0" w:type="auto"/>
            <w:vAlign w:val="center"/>
          </w:tcPr>
          <w:p w14:paraId="4E658B45" w14:textId="77777777" w:rsidR="00937353" w:rsidRDefault="00937353" w:rsidP="00CF45B9">
            <w:pPr>
              <w:ind w:firstLine="210"/>
            </w:pPr>
          </w:p>
        </w:tc>
        <w:tc>
          <w:tcPr>
            <w:tcW w:w="0" w:type="auto"/>
            <w:vAlign w:val="center"/>
          </w:tcPr>
          <w:p w14:paraId="289CA9D7" w14:textId="77777777" w:rsidR="00937353" w:rsidRDefault="00937353" w:rsidP="00CF45B9">
            <w:pPr>
              <w:ind w:firstLine="120"/>
            </w:pPr>
            <w:r>
              <w:rPr>
                <w:sz w:val="12"/>
              </w:rPr>
              <w:t xml:space="preserve">6.2 </w:t>
            </w:r>
            <w:r>
              <w:rPr>
                <w:sz w:val="12"/>
              </w:rPr>
              <w:t>業務遂行能力</w:t>
            </w:r>
          </w:p>
        </w:tc>
        <w:tc>
          <w:tcPr>
            <w:tcW w:w="0" w:type="auto"/>
            <w:vAlign w:val="center"/>
          </w:tcPr>
          <w:p w14:paraId="1D2C536E" w14:textId="77777777" w:rsidR="00937353" w:rsidRDefault="00937353" w:rsidP="00CF45B9">
            <w:pPr>
              <w:ind w:firstLine="120"/>
            </w:pPr>
            <w:r>
              <w:rPr>
                <w:sz w:val="12"/>
              </w:rPr>
              <w:t xml:space="preserve">6.2.2 </w:t>
            </w:r>
            <w:r>
              <w:rPr>
                <w:sz w:val="12"/>
              </w:rPr>
              <w:t>類似業務の実績及び知見</w:t>
            </w:r>
          </w:p>
        </w:tc>
        <w:tc>
          <w:tcPr>
            <w:tcW w:w="0" w:type="auto"/>
            <w:vAlign w:val="center"/>
          </w:tcPr>
          <w:p w14:paraId="488970E3" w14:textId="77777777" w:rsidR="00937353" w:rsidRDefault="00937353" w:rsidP="00CF45B9">
            <w:pPr>
              <w:ind w:firstLine="120"/>
            </w:pPr>
            <w:r>
              <w:rPr>
                <w:sz w:val="12"/>
              </w:rPr>
              <w:t>・</w:t>
            </w:r>
            <w:r>
              <w:rPr>
                <w:sz w:val="12"/>
              </w:rPr>
              <w:t xml:space="preserve"> AI</w:t>
            </w:r>
            <w:r>
              <w:rPr>
                <w:sz w:val="12"/>
              </w:rPr>
              <w:t>・データ活用支援、人材育成、プロトタイプ開発、</w:t>
            </w:r>
            <w:r>
              <w:rPr>
                <w:sz w:val="12"/>
              </w:rPr>
              <w:t>PoC</w:t>
            </w:r>
            <w:r>
              <w:rPr>
                <w:sz w:val="12"/>
              </w:rPr>
              <w:t>支援、地域企業支援又は産学官金等の連携支援について、本事業の遂行に有効な実績、知見を有しているか。</w:t>
            </w:r>
          </w:p>
        </w:tc>
        <w:tc>
          <w:tcPr>
            <w:tcW w:w="0" w:type="auto"/>
            <w:vAlign w:val="center"/>
          </w:tcPr>
          <w:p w14:paraId="5BBC8AB5" w14:textId="77777777" w:rsidR="00937353" w:rsidRDefault="00937353" w:rsidP="00CF45B9">
            <w:pPr>
              <w:ind w:firstLine="120"/>
              <w:jc w:val="center"/>
            </w:pPr>
            <w:r>
              <w:rPr>
                <w:sz w:val="12"/>
              </w:rPr>
              <w:t>加点</w:t>
            </w:r>
          </w:p>
        </w:tc>
        <w:tc>
          <w:tcPr>
            <w:tcW w:w="0" w:type="auto"/>
            <w:vAlign w:val="center"/>
          </w:tcPr>
          <w:p w14:paraId="6B221E37" w14:textId="77777777" w:rsidR="00937353" w:rsidRDefault="00937353" w:rsidP="00CF45B9">
            <w:pPr>
              <w:ind w:firstLine="120"/>
              <w:jc w:val="center"/>
            </w:pPr>
            <w:r>
              <w:rPr>
                <w:sz w:val="12"/>
              </w:rPr>
              <w:t>0</w:t>
            </w:r>
          </w:p>
        </w:tc>
        <w:tc>
          <w:tcPr>
            <w:tcW w:w="0" w:type="auto"/>
            <w:vAlign w:val="center"/>
          </w:tcPr>
          <w:p w14:paraId="16EE035E" w14:textId="77777777" w:rsidR="00937353" w:rsidRDefault="00937353" w:rsidP="00CF45B9">
            <w:pPr>
              <w:ind w:firstLine="120"/>
              <w:jc w:val="center"/>
            </w:pPr>
            <w:r>
              <w:rPr>
                <w:sz w:val="12"/>
              </w:rPr>
              <w:t>10</w:t>
            </w:r>
          </w:p>
        </w:tc>
        <w:tc>
          <w:tcPr>
            <w:tcW w:w="0" w:type="auto"/>
            <w:vAlign w:val="center"/>
          </w:tcPr>
          <w:p w14:paraId="4403E977" w14:textId="77777777" w:rsidR="00937353" w:rsidRDefault="00937353" w:rsidP="00CF45B9">
            <w:pPr>
              <w:ind w:firstLine="120"/>
              <w:jc w:val="center"/>
            </w:pPr>
            <w:r>
              <w:rPr>
                <w:sz w:val="12"/>
              </w:rPr>
              <w:t>10</w:t>
            </w:r>
          </w:p>
        </w:tc>
        <w:tc>
          <w:tcPr>
            <w:tcW w:w="0" w:type="auto"/>
            <w:vAlign w:val="center"/>
          </w:tcPr>
          <w:p w14:paraId="65205C89" w14:textId="77777777" w:rsidR="00937353" w:rsidRDefault="00937353" w:rsidP="00CF45B9">
            <w:pPr>
              <w:ind w:firstLine="210"/>
            </w:pPr>
          </w:p>
        </w:tc>
      </w:tr>
      <w:tr w:rsidR="00937353" w14:paraId="290256DE" w14:textId="77777777" w:rsidTr="00CF45B9">
        <w:trPr>
          <w:jc w:val="center"/>
        </w:trPr>
        <w:tc>
          <w:tcPr>
            <w:tcW w:w="0" w:type="auto"/>
            <w:gridSpan w:val="9"/>
            <w:shd w:val="clear" w:color="auto" w:fill="E7E6E6"/>
            <w:vAlign w:val="center"/>
          </w:tcPr>
          <w:p w14:paraId="5ACA96A6" w14:textId="77777777" w:rsidR="00937353" w:rsidRDefault="00937353" w:rsidP="00CF45B9">
            <w:pPr>
              <w:ind w:firstLine="211"/>
            </w:pPr>
            <w:r>
              <w:rPr>
                <w:b/>
              </w:rPr>
              <w:t>7</w:t>
            </w:r>
            <w:r>
              <w:rPr>
                <w:b/>
              </w:rPr>
              <w:t>．業務管理</w:t>
            </w:r>
          </w:p>
        </w:tc>
      </w:tr>
      <w:tr w:rsidR="00937353" w14:paraId="5E584DBB" w14:textId="77777777" w:rsidTr="00CF45B9">
        <w:trPr>
          <w:cantSplit/>
          <w:jc w:val="center"/>
        </w:trPr>
        <w:tc>
          <w:tcPr>
            <w:tcW w:w="0" w:type="auto"/>
            <w:vAlign w:val="center"/>
          </w:tcPr>
          <w:p w14:paraId="59CB4017" w14:textId="77777777" w:rsidR="00937353" w:rsidRDefault="00937353" w:rsidP="00CF45B9">
            <w:pPr>
              <w:ind w:firstLine="210"/>
            </w:pPr>
          </w:p>
        </w:tc>
        <w:tc>
          <w:tcPr>
            <w:tcW w:w="0" w:type="auto"/>
            <w:vAlign w:val="center"/>
          </w:tcPr>
          <w:p w14:paraId="65668A18" w14:textId="77777777" w:rsidR="00937353" w:rsidRDefault="00937353" w:rsidP="00CF45B9">
            <w:pPr>
              <w:ind w:firstLine="120"/>
            </w:pPr>
            <w:r>
              <w:rPr>
                <w:sz w:val="12"/>
              </w:rPr>
              <w:t xml:space="preserve">7.1 </w:t>
            </w:r>
            <w:r>
              <w:rPr>
                <w:sz w:val="12"/>
              </w:rPr>
              <w:t>進捗、品質及びリスク管理</w:t>
            </w:r>
          </w:p>
        </w:tc>
        <w:tc>
          <w:tcPr>
            <w:tcW w:w="0" w:type="auto"/>
            <w:vAlign w:val="center"/>
          </w:tcPr>
          <w:p w14:paraId="29CCAF75" w14:textId="77777777" w:rsidR="00937353" w:rsidRDefault="00937353" w:rsidP="00CF45B9">
            <w:pPr>
              <w:ind w:firstLine="120"/>
            </w:pPr>
            <w:r>
              <w:rPr>
                <w:sz w:val="12"/>
              </w:rPr>
              <w:t xml:space="preserve">7.1.1 </w:t>
            </w:r>
            <w:r>
              <w:rPr>
                <w:sz w:val="12"/>
              </w:rPr>
              <w:t>進捗、品質及びリスク管理</w:t>
            </w:r>
          </w:p>
        </w:tc>
        <w:tc>
          <w:tcPr>
            <w:tcW w:w="0" w:type="auto"/>
            <w:vAlign w:val="center"/>
          </w:tcPr>
          <w:p w14:paraId="2C73F532" w14:textId="77777777" w:rsidR="00937353" w:rsidRDefault="00937353" w:rsidP="00CF45B9">
            <w:pPr>
              <w:ind w:firstLine="120"/>
            </w:pPr>
            <w:r>
              <w:rPr>
                <w:sz w:val="12"/>
              </w:rPr>
              <w:t>・</w:t>
            </w:r>
            <w:r>
              <w:rPr>
                <w:sz w:val="12"/>
              </w:rPr>
              <w:t xml:space="preserve"> </w:t>
            </w:r>
            <w:r>
              <w:rPr>
                <w:sz w:val="12"/>
              </w:rPr>
              <w:t>各業務の進捗、成果物の品質、参加企業への支援状況及び課題・リスクを適切に把握し、遅延又は問題が生じた場合に</w:t>
            </w:r>
            <w:r>
              <w:rPr>
                <w:sz w:val="12"/>
              </w:rPr>
              <w:t>IPA</w:t>
            </w:r>
            <w:r>
              <w:rPr>
                <w:sz w:val="12"/>
              </w:rPr>
              <w:t>と協議の上で対応する管理方法が示されているか。</w:t>
            </w:r>
          </w:p>
        </w:tc>
        <w:tc>
          <w:tcPr>
            <w:tcW w:w="0" w:type="auto"/>
            <w:vAlign w:val="center"/>
          </w:tcPr>
          <w:p w14:paraId="779242E5" w14:textId="77777777" w:rsidR="00937353" w:rsidRDefault="00937353" w:rsidP="00CF45B9">
            <w:pPr>
              <w:ind w:firstLine="120"/>
              <w:jc w:val="center"/>
            </w:pPr>
            <w:r>
              <w:rPr>
                <w:sz w:val="12"/>
              </w:rPr>
              <w:t>必須</w:t>
            </w:r>
          </w:p>
        </w:tc>
        <w:tc>
          <w:tcPr>
            <w:tcW w:w="0" w:type="auto"/>
            <w:vAlign w:val="center"/>
          </w:tcPr>
          <w:p w14:paraId="411D5330" w14:textId="77777777" w:rsidR="00937353" w:rsidRDefault="00937353" w:rsidP="00CF45B9">
            <w:pPr>
              <w:ind w:firstLine="120"/>
              <w:jc w:val="center"/>
            </w:pPr>
            <w:r>
              <w:rPr>
                <w:sz w:val="12"/>
              </w:rPr>
              <w:t>5</w:t>
            </w:r>
          </w:p>
        </w:tc>
        <w:tc>
          <w:tcPr>
            <w:tcW w:w="0" w:type="auto"/>
            <w:vAlign w:val="center"/>
          </w:tcPr>
          <w:p w14:paraId="1D0D25FE" w14:textId="77777777" w:rsidR="00937353" w:rsidRDefault="00937353" w:rsidP="00CF45B9">
            <w:pPr>
              <w:ind w:firstLine="120"/>
              <w:jc w:val="center"/>
            </w:pPr>
            <w:r>
              <w:rPr>
                <w:sz w:val="12"/>
              </w:rPr>
              <w:t>0</w:t>
            </w:r>
          </w:p>
        </w:tc>
        <w:tc>
          <w:tcPr>
            <w:tcW w:w="0" w:type="auto"/>
            <w:vAlign w:val="center"/>
          </w:tcPr>
          <w:p w14:paraId="1C7734AD" w14:textId="77777777" w:rsidR="00937353" w:rsidRDefault="00937353" w:rsidP="00CF45B9">
            <w:pPr>
              <w:ind w:firstLine="120"/>
              <w:jc w:val="center"/>
            </w:pPr>
            <w:r>
              <w:rPr>
                <w:sz w:val="12"/>
              </w:rPr>
              <w:t>5</w:t>
            </w:r>
          </w:p>
        </w:tc>
        <w:tc>
          <w:tcPr>
            <w:tcW w:w="0" w:type="auto"/>
            <w:vAlign w:val="center"/>
          </w:tcPr>
          <w:p w14:paraId="242C9B8E" w14:textId="77777777" w:rsidR="00937353" w:rsidRDefault="00937353" w:rsidP="00CF45B9">
            <w:pPr>
              <w:ind w:firstLine="210"/>
            </w:pPr>
          </w:p>
        </w:tc>
      </w:tr>
      <w:tr w:rsidR="00937353" w14:paraId="453EC814" w14:textId="77777777" w:rsidTr="00CF45B9">
        <w:trPr>
          <w:jc w:val="center"/>
        </w:trPr>
        <w:tc>
          <w:tcPr>
            <w:tcW w:w="0" w:type="auto"/>
            <w:gridSpan w:val="9"/>
            <w:shd w:val="clear" w:color="auto" w:fill="E7E6E6"/>
            <w:vAlign w:val="center"/>
          </w:tcPr>
          <w:p w14:paraId="7CAAF325" w14:textId="77777777" w:rsidR="00937353" w:rsidRDefault="00937353" w:rsidP="00CF45B9">
            <w:pPr>
              <w:ind w:firstLine="211"/>
            </w:pPr>
            <w:r>
              <w:rPr>
                <w:b/>
              </w:rPr>
              <w:t>8</w:t>
            </w:r>
            <w:r>
              <w:rPr>
                <w:b/>
              </w:rPr>
              <w:t>．情報管理及び情報セキュリティ</w:t>
            </w:r>
          </w:p>
        </w:tc>
      </w:tr>
      <w:tr w:rsidR="00937353" w14:paraId="2162B9F8" w14:textId="77777777" w:rsidTr="00CF45B9">
        <w:trPr>
          <w:cantSplit/>
          <w:jc w:val="center"/>
        </w:trPr>
        <w:tc>
          <w:tcPr>
            <w:tcW w:w="0" w:type="auto"/>
            <w:vAlign w:val="center"/>
          </w:tcPr>
          <w:p w14:paraId="148E8800" w14:textId="77777777" w:rsidR="00937353" w:rsidRDefault="00937353" w:rsidP="00CF45B9">
            <w:pPr>
              <w:ind w:firstLine="210"/>
            </w:pPr>
          </w:p>
        </w:tc>
        <w:tc>
          <w:tcPr>
            <w:tcW w:w="0" w:type="auto"/>
            <w:vAlign w:val="center"/>
          </w:tcPr>
          <w:p w14:paraId="3B042E95" w14:textId="77777777" w:rsidR="00937353" w:rsidRDefault="00937353" w:rsidP="00CF45B9">
            <w:pPr>
              <w:ind w:firstLine="120"/>
            </w:pPr>
            <w:r>
              <w:rPr>
                <w:sz w:val="12"/>
              </w:rPr>
              <w:t xml:space="preserve">8.1 </w:t>
            </w:r>
            <w:r>
              <w:rPr>
                <w:sz w:val="12"/>
              </w:rPr>
              <w:t>情報管理体制</w:t>
            </w:r>
          </w:p>
        </w:tc>
        <w:tc>
          <w:tcPr>
            <w:tcW w:w="0" w:type="auto"/>
            <w:vAlign w:val="center"/>
          </w:tcPr>
          <w:p w14:paraId="2A7BE804" w14:textId="77777777" w:rsidR="00937353" w:rsidRDefault="00937353" w:rsidP="00CF45B9">
            <w:pPr>
              <w:ind w:firstLine="120"/>
            </w:pPr>
            <w:r>
              <w:rPr>
                <w:sz w:val="12"/>
              </w:rPr>
              <w:t xml:space="preserve">8.1.1 </w:t>
            </w:r>
            <w:r>
              <w:rPr>
                <w:sz w:val="12"/>
              </w:rPr>
              <w:t>情報管理体制及び責任者</w:t>
            </w:r>
          </w:p>
        </w:tc>
        <w:tc>
          <w:tcPr>
            <w:tcW w:w="0" w:type="auto"/>
            <w:vAlign w:val="center"/>
          </w:tcPr>
          <w:p w14:paraId="6E80ABC8" w14:textId="77777777" w:rsidR="00937353" w:rsidRDefault="00937353" w:rsidP="00CF45B9">
            <w:pPr>
              <w:ind w:firstLine="120"/>
            </w:pPr>
            <w:r>
              <w:rPr>
                <w:sz w:val="12"/>
              </w:rPr>
              <w:t>・</w:t>
            </w:r>
            <w:r>
              <w:rPr>
                <w:sz w:val="12"/>
              </w:rPr>
              <w:t xml:space="preserve"> </w:t>
            </w:r>
            <w:r>
              <w:rPr>
                <w:sz w:val="12"/>
              </w:rPr>
              <w:t>本業務で取り扱う未公開情報、個人情報、参加企業の業務情報及びデータ等を適切に管理するため、情報管理責任者及び情報セキュリティ管理を担う者を含む体制、役割、責任範囲及び管理手順が示されているか。</w:t>
            </w:r>
          </w:p>
        </w:tc>
        <w:tc>
          <w:tcPr>
            <w:tcW w:w="0" w:type="auto"/>
            <w:vAlign w:val="center"/>
          </w:tcPr>
          <w:p w14:paraId="594AF8B0" w14:textId="77777777" w:rsidR="00937353" w:rsidRDefault="00937353" w:rsidP="00CF45B9">
            <w:pPr>
              <w:ind w:firstLine="120"/>
              <w:jc w:val="center"/>
            </w:pPr>
            <w:r>
              <w:rPr>
                <w:sz w:val="12"/>
              </w:rPr>
              <w:t>必須</w:t>
            </w:r>
          </w:p>
        </w:tc>
        <w:tc>
          <w:tcPr>
            <w:tcW w:w="0" w:type="auto"/>
            <w:vAlign w:val="center"/>
          </w:tcPr>
          <w:p w14:paraId="2C335A78" w14:textId="77777777" w:rsidR="00937353" w:rsidRDefault="00937353" w:rsidP="00CF45B9">
            <w:pPr>
              <w:ind w:firstLine="120"/>
              <w:jc w:val="center"/>
            </w:pPr>
            <w:r>
              <w:rPr>
                <w:sz w:val="12"/>
              </w:rPr>
              <w:t>5</w:t>
            </w:r>
          </w:p>
        </w:tc>
        <w:tc>
          <w:tcPr>
            <w:tcW w:w="0" w:type="auto"/>
            <w:vAlign w:val="center"/>
          </w:tcPr>
          <w:p w14:paraId="492281F6" w14:textId="77777777" w:rsidR="00937353" w:rsidRDefault="00937353" w:rsidP="00CF45B9">
            <w:pPr>
              <w:ind w:firstLine="120"/>
              <w:jc w:val="center"/>
            </w:pPr>
            <w:r>
              <w:rPr>
                <w:sz w:val="12"/>
              </w:rPr>
              <w:t>0</w:t>
            </w:r>
          </w:p>
        </w:tc>
        <w:tc>
          <w:tcPr>
            <w:tcW w:w="0" w:type="auto"/>
            <w:vAlign w:val="center"/>
          </w:tcPr>
          <w:p w14:paraId="4BE0A870" w14:textId="77777777" w:rsidR="00937353" w:rsidRDefault="00937353" w:rsidP="00CF45B9">
            <w:pPr>
              <w:ind w:firstLine="120"/>
              <w:jc w:val="center"/>
            </w:pPr>
            <w:r>
              <w:rPr>
                <w:sz w:val="12"/>
              </w:rPr>
              <w:t>5</w:t>
            </w:r>
          </w:p>
        </w:tc>
        <w:tc>
          <w:tcPr>
            <w:tcW w:w="0" w:type="auto"/>
            <w:vAlign w:val="center"/>
          </w:tcPr>
          <w:p w14:paraId="04AAA403" w14:textId="77777777" w:rsidR="00937353" w:rsidRDefault="00937353" w:rsidP="00CF45B9">
            <w:pPr>
              <w:ind w:firstLine="210"/>
            </w:pPr>
          </w:p>
        </w:tc>
      </w:tr>
      <w:tr w:rsidR="00937353" w14:paraId="78B6AB42" w14:textId="77777777" w:rsidTr="00CF45B9">
        <w:trPr>
          <w:cantSplit/>
          <w:jc w:val="center"/>
        </w:trPr>
        <w:tc>
          <w:tcPr>
            <w:tcW w:w="0" w:type="auto"/>
            <w:vAlign w:val="center"/>
          </w:tcPr>
          <w:p w14:paraId="63851F61" w14:textId="77777777" w:rsidR="00937353" w:rsidRDefault="00937353" w:rsidP="00CF45B9">
            <w:pPr>
              <w:ind w:firstLine="210"/>
            </w:pPr>
          </w:p>
        </w:tc>
        <w:tc>
          <w:tcPr>
            <w:tcW w:w="0" w:type="auto"/>
            <w:vAlign w:val="center"/>
          </w:tcPr>
          <w:p w14:paraId="0511C69A" w14:textId="77777777" w:rsidR="00937353" w:rsidRDefault="00937353" w:rsidP="00CF45B9">
            <w:pPr>
              <w:ind w:firstLine="120"/>
            </w:pPr>
            <w:r>
              <w:rPr>
                <w:sz w:val="12"/>
              </w:rPr>
              <w:t>8.2 AI</w:t>
            </w:r>
            <w:r>
              <w:rPr>
                <w:sz w:val="12"/>
              </w:rPr>
              <w:t>サービス及び開発・実証環境</w:t>
            </w:r>
          </w:p>
        </w:tc>
        <w:tc>
          <w:tcPr>
            <w:tcW w:w="0" w:type="auto"/>
            <w:vAlign w:val="center"/>
          </w:tcPr>
          <w:p w14:paraId="15FCA6D0" w14:textId="77777777" w:rsidR="00937353" w:rsidRDefault="00937353" w:rsidP="00CF45B9">
            <w:pPr>
              <w:ind w:firstLine="120"/>
            </w:pPr>
            <w:r>
              <w:rPr>
                <w:sz w:val="12"/>
              </w:rPr>
              <w:t>8.2.1 AI</w:t>
            </w:r>
            <w:r>
              <w:rPr>
                <w:sz w:val="12"/>
              </w:rPr>
              <w:t>サービス・開発環境のセキュリティ</w:t>
            </w:r>
          </w:p>
        </w:tc>
        <w:tc>
          <w:tcPr>
            <w:tcW w:w="0" w:type="auto"/>
            <w:vAlign w:val="center"/>
          </w:tcPr>
          <w:p w14:paraId="18983B21" w14:textId="77777777" w:rsidR="00937353" w:rsidRDefault="00937353" w:rsidP="00CF45B9">
            <w:pPr>
              <w:ind w:firstLine="120"/>
            </w:pPr>
            <w:r>
              <w:rPr>
                <w:sz w:val="12"/>
              </w:rPr>
              <w:t>・</w:t>
            </w:r>
            <w:r>
              <w:rPr>
                <w:sz w:val="12"/>
              </w:rPr>
              <w:t xml:space="preserve"> AI</w:t>
            </w:r>
            <w:r>
              <w:rPr>
                <w:sz w:val="12"/>
              </w:rPr>
              <w:t>サービス、クラウドサービス、ソフトウェア及び開発・実証環境について、アクセス制御、認証、権限管理、ログ管理、データの保存・分離、暗号化、バックアップ、脆弱性対応及び利用終了時のデータ削除等の対策が示されているか。</w:t>
            </w:r>
          </w:p>
        </w:tc>
        <w:tc>
          <w:tcPr>
            <w:tcW w:w="0" w:type="auto"/>
            <w:vAlign w:val="center"/>
          </w:tcPr>
          <w:p w14:paraId="232111FE" w14:textId="77777777" w:rsidR="00937353" w:rsidRDefault="00937353" w:rsidP="00CF45B9">
            <w:pPr>
              <w:ind w:firstLine="120"/>
              <w:jc w:val="center"/>
            </w:pPr>
            <w:r>
              <w:rPr>
                <w:sz w:val="12"/>
              </w:rPr>
              <w:t>必須</w:t>
            </w:r>
          </w:p>
        </w:tc>
        <w:tc>
          <w:tcPr>
            <w:tcW w:w="0" w:type="auto"/>
            <w:vAlign w:val="center"/>
          </w:tcPr>
          <w:p w14:paraId="46BC0F2C" w14:textId="77777777" w:rsidR="00937353" w:rsidRDefault="00937353" w:rsidP="00CF45B9">
            <w:pPr>
              <w:ind w:firstLine="120"/>
              <w:jc w:val="center"/>
            </w:pPr>
            <w:r>
              <w:rPr>
                <w:sz w:val="12"/>
              </w:rPr>
              <w:t>10</w:t>
            </w:r>
          </w:p>
        </w:tc>
        <w:tc>
          <w:tcPr>
            <w:tcW w:w="0" w:type="auto"/>
            <w:vAlign w:val="center"/>
          </w:tcPr>
          <w:p w14:paraId="379ED2EB" w14:textId="77777777" w:rsidR="00937353" w:rsidRDefault="00937353" w:rsidP="00CF45B9">
            <w:pPr>
              <w:ind w:firstLine="120"/>
              <w:jc w:val="center"/>
            </w:pPr>
            <w:r>
              <w:rPr>
                <w:sz w:val="12"/>
              </w:rPr>
              <w:t>0</w:t>
            </w:r>
          </w:p>
        </w:tc>
        <w:tc>
          <w:tcPr>
            <w:tcW w:w="0" w:type="auto"/>
            <w:vAlign w:val="center"/>
          </w:tcPr>
          <w:p w14:paraId="630E433B" w14:textId="77777777" w:rsidR="00937353" w:rsidRDefault="00937353" w:rsidP="00CF45B9">
            <w:pPr>
              <w:ind w:firstLine="120"/>
              <w:jc w:val="center"/>
            </w:pPr>
            <w:r>
              <w:rPr>
                <w:sz w:val="12"/>
              </w:rPr>
              <w:t>10</w:t>
            </w:r>
          </w:p>
        </w:tc>
        <w:tc>
          <w:tcPr>
            <w:tcW w:w="0" w:type="auto"/>
            <w:vAlign w:val="center"/>
          </w:tcPr>
          <w:p w14:paraId="353621AD" w14:textId="77777777" w:rsidR="00937353" w:rsidRDefault="00937353" w:rsidP="00CF45B9">
            <w:pPr>
              <w:ind w:firstLine="210"/>
            </w:pPr>
          </w:p>
        </w:tc>
      </w:tr>
      <w:tr w:rsidR="00937353" w14:paraId="70764605" w14:textId="77777777" w:rsidTr="00CF45B9">
        <w:trPr>
          <w:cantSplit/>
          <w:jc w:val="center"/>
        </w:trPr>
        <w:tc>
          <w:tcPr>
            <w:tcW w:w="0" w:type="auto"/>
            <w:vAlign w:val="center"/>
          </w:tcPr>
          <w:p w14:paraId="12D4F2C6" w14:textId="77777777" w:rsidR="00937353" w:rsidRDefault="00937353" w:rsidP="00CF45B9">
            <w:pPr>
              <w:ind w:firstLine="210"/>
            </w:pPr>
          </w:p>
        </w:tc>
        <w:tc>
          <w:tcPr>
            <w:tcW w:w="0" w:type="auto"/>
            <w:vAlign w:val="center"/>
          </w:tcPr>
          <w:p w14:paraId="0E7249B5" w14:textId="77777777" w:rsidR="00937353" w:rsidRDefault="00937353" w:rsidP="00CF45B9">
            <w:pPr>
              <w:ind w:firstLine="120"/>
            </w:pPr>
            <w:r>
              <w:rPr>
                <w:sz w:val="12"/>
              </w:rPr>
              <w:t>8.2 AI</w:t>
            </w:r>
            <w:r>
              <w:rPr>
                <w:sz w:val="12"/>
              </w:rPr>
              <w:t>サービス及び開発・実証環境</w:t>
            </w:r>
          </w:p>
        </w:tc>
        <w:tc>
          <w:tcPr>
            <w:tcW w:w="0" w:type="auto"/>
            <w:vAlign w:val="center"/>
          </w:tcPr>
          <w:p w14:paraId="51826BEF" w14:textId="77777777" w:rsidR="00937353" w:rsidRDefault="00937353" w:rsidP="00CF45B9">
            <w:pPr>
              <w:ind w:firstLine="120"/>
            </w:pPr>
            <w:r>
              <w:rPr>
                <w:sz w:val="12"/>
              </w:rPr>
              <w:t>8.2.2 AI</w:t>
            </w:r>
            <w:r>
              <w:rPr>
                <w:sz w:val="12"/>
              </w:rPr>
              <w:t>サービス・開発環境のセキュリティ強化策</w:t>
            </w:r>
          </w:p>
        </w:tc>
        <w:tc>
          <w:tcPr>
            <w:tcW w:w="0" w:type="auto"/>
            <w:vAlign w:val="center"/>
          </w:tcPr>
          <w:p w14:paraId="13739F19" w14:textId="77777777" w:rsidR="00937353" w:rsidRDefault="00937353" w:rsidP="00CF45B9">
            <w:pPr>
              <w:ind w:firstLine="120"/>
            </w:pPr>
            <w:r>
              <w:rPr>
                <w:sz w:val="12"/>
              </w:rPr>
              <w:t>・</w:t>
            </w:r>
            <w:r>
              <w:rPr>
                <w:sz w:val="12"/>
              </w:rPr>
              <w:t xml:space="preserve"> </w:t>
            </w:r>
            <w:r>
              <w:rPr>
                <w:sz w:val="12"/>
              </w:rPr>
              <w:t>入力情報の学習利用防止、企業間のデータ分離、権限の最小化、利用状況の監視、設定不備の防止、生成物及びソースコードの安全性確認等について、仕様書で求める水準を超える具体的かつ優れた強化策が示されているか。</w:t>
            </w:r>
          </w:p>
        </w:tc>
        <w:tc>
          <w:tcPr>
            <w:tcW w:w="0" w:type="auto"/>
            <w:vAlign w:val="center"/>
          </w:tcPr>
          <w:p w14:paraId="55AB2B71" w14:textId="77777777" w:rsidR="00937353" w:rsidRDefault="00937353" w:rsidP="00CF45B9">
            <w:pPr>
              <w:ind w:firstLine="120"/>
              <w:jc w:val="center"/>
            </w:pPr>
            <w:r>
              <w:rPr>
                <w:sz w:val="12"/>
              </w:rPr>
              <w:t>加点</w:t>
            </w:r>
          </w:p>
        </w:tc>
        <w:tc>
          <w:tcPr>
            <w:tcW w:w="0" w:type="auto"/>
            <w:vAlign w:val="center"/>
          </w:tcPr>
          <w:p w14:paraId="22AE7215" w14:textId="77777777" w:rsidR="00937353" w:rsidRDefault="00937353" w:rsidP="00CF45B9">
            <w:pPr>
              <w:ind w:firstLine="120"/>
              <w:jc w:val="center"/>
            </w:pPr>
            <w:r>
              <w:rPr>
                <w:sz w:val="12"/>
              </w:rPr>
              <w:t>0</w:t>
            </w:r>
          </w:p>
        </w:tc>
        <w:tc>
          <w:tcPr>
            <w:tcW w:w="0" w:type="auto"/>
            <w:vAlign w:val="center"/>
          </w:tcPr>
          <w:p w14:paraId="195B55EA" w14:textId="77777777" w:rsidR="00937353" w:rsidRDefault="00937353" w:rsidP="00CF45B9">
            <w:pPr>
              <w:ind w:firstLine="120"/>
              <w:jc w:val="center"/>
            </w:pPr>
            <w:r>
              <w:rPr>
                <w:sz w:val="12"/>
              </w:rPr>
              <w:t>20</w:t>
            </w:r>
          </w:p>
        </w:tc>
        <w:tc>
          <w:tcPr>
            <w:tcW w:w="0" w:type="auto"/>
            <w:vAlign w:val="center"/>
          </w:tcPr>
          <w:p w14:paraId="5FFBB405" w14:textId="77777777" w:rsidR="00937353" w:rsidRDefault="00937353" w:rsidP="00CF45B9">
            <w:pPr>
              <w:ind w:firstLine="120"/>
              <w:jc w:val="center"/>
            </w:pPr>
            <w:r>
              <w:rPr>
                <w:sz w:val="12"/>
              </w:rPr>
              <w:t>20</w:t>
            </w:r>
          </w:p>
        </w:tc>
        <w:tc>
          <w:tcPr>
            <w:tcW w:w="0" w:type="auto"/>
            <w:vAlign w:val="center"/>
          </w:tcPr>
          <w:p w14:paraId="5635FEA1" w14:textId="77777777" w:rsidR="00937353" w:rsidRDefault="00937353" w:rsidP="00CF45B9">
            <w:pPr>
              <w:ind w:firstLine="210"/>
            </w:pPr>
          </w:p>
        </w:tc>
      </w:tr>
      <w:tr w:rsidR="00937353" w14:paraId="4E0BA15A" w14:textId="77777777" w:rsidTr="00CF45B9">
        <w:trPr>
          <w:cantSplit/>
          <w:jc w:val="center"/>
        </w:trPr>
        <w:tc>
          <w:tcPr>
            <w:tcW w:w="0" w:type="auto"/>
            <w:vAlign w:val="center"/>
          </w:tcPr>
          <w:p w14:paraId="04691E5D" w14:textId="77777777" w:rsidR="00937353" w:rsidRDefault="00937353" w:rsidP="00CF45B9">
            <w:pPr>
              <w:ind w:firstLine="210"/>
            </w:pPr>
          </w:p>
        </w:tc>
        <w:tc>
          <w:tcPr>
            <w:tcW w:w="0" w:type="auto"/>
            <w:vAlign w:val="center"/>
          </w:tcPr>
          <w:p w14:paraId="4FBE82AB" w14:textId="77777777" w:rsidR="00937353" w:rsidRDefault="00937353" w:rsidP="00CF45B9">
            <w:pPr>
              <w:ind w:firstLine="120"/>
            </w:pPr>
            <w:r>
              <w:rPr>
                <w:sz w:val="12"/>
              </w:rPr>
              <w:t xml:space="preserve">8.3 </w:t>
            </w:r>
            <w:r>
              <w:rPr>
                <w:sz w:val="12"/>
              </w:rPr>
              <w:t>情報の取扱い及び事故対応</w:t>
            </w:r>
          </w:p>
        </w:tc>
        <w:tc>
          <w:tcPr>
            <w:tcW w:w="0" w:type="auto"/>
            <w:vAlign w:val="center"/>
          </w:tcPr>
          <w:p w14:paraId="5AA7AC64" w14:textId="77777777" w:rsidR="00937353" w:rsidRDefault="00937353" w:rsidP="00CF45B9">
            <w:pPr>
              <w:ind w:firstLine="120"/>
            </w:pPr>
            <w:r>
              <w:rPr>
                <w:sz w:val="12"/>
              </w:rPr>
              <w:t xml:space="preserve">8.3.1 </w:t>
            </w:r>
            <w:r>
              <w:rPr>
                <w:sz w:val="12"/>
              </w:rPr>
              <w:t>情報の受渡し・削除・インシデント対応</w:t>
            </w:r>
          </w:p>
        </w:tc>
        <w:tc>
          <w:tcPr>
            <w:tcW w:w="0" w:type="auto"/>
            <w:vAlign w:val="center"/>
          </w:tcPr>
          <w:p w14:paraId="6D8D6319" w14:textId="77777777" w:rsidR="00937353" w:rsidRDefault="00937353" w:rsidP="00CF45B9">
            <w:pPr>
              <w:ind w:firstLine="120"/>
            </w:pPr>
            <w:r>
              <w:rPr>
                <w:sz w:val="12"/>
              </w:rPr>
              <w:t>・</w:t>
            </w:r>
            <w:r>
              <w:rPr>
                <w:sz w:val="12"/>
              </w:rPr>
              <w:t xml:space="preserve"> </w:t>
            </w:r>
            <w:r>
              <w:rPr>
                <w:sz w:val="12"/>
              </w:rPr>
              <w:t>保護すべき情報の安全な受渡し、保存、利用、返却及び削除の方法並びに情報セキュリティインシデント発生時の報告、初動対応、原因究明、影響範囲の確認及び再発防止の手順が示されているか。</w:t>
            </w:r>
          </w:p>
        </w:tc>
        <w:tc>
          <w:tcPr>
            <w:tcW w:w="0" w:type="auto"/>
            <w:vAlign w:val="center"/>
          </w:tcPr>
          <w:p w14:paraId="641FB010" w14:textId="77777777" w:rsidR="00937353" w:rsidRDefault="00937353" w:rsidP="00CF45B9">
            <w:pPr>
              <w:ind w:firstLine="120"/>
              <w:jc w:val="center"/>
            </w:pPr>
            <w:r>
              <w:rPr>
                <w:sz w:val="12"/>
              </w:rPr>
              <w:t>必須</w:t>
            </w:r>
          </w:p>
        </w:tc>
        <w:tc>
          <w:tcPr>
            <w:tcW w:w="0" w:type="auto"/>
            <w:vAlign w:val="center"/>
          </w:tcPr>
          <w:p w14:paraId="2EB24AED" w14:textId="77777777" w:rsidR="00937353" w:rsidRDefault="00937353" w:rsidP="00CF45B9">
            <w:pPr>
              <w:ind w:firstLine="120"/>
              <w:jc w:val="center"/>
            </w:pPr>
            <w:r>
              <w:rPr>
                <w:sz w:val="12"/>
              </w:rPr>
              <w:t>10</w:t>
            </w:r>
          </w:p>
        </w:tc>
        <w:tc>
          <w:tcPr>
            <w:tcW w:w="0" w:type="auto"/>
            <w:vAlign w:val="center"/>
          </w:tcPr>
          <w:p w14:paraId="08F13C45" w14:textId="77777777" w:rsidR="00937353" w:rsidRDefault="00937353" w:rsidP="00CF45B9">
            <w:pPr>
              <w:ind w:firstLine="120"/>
              <w:jc w:val="center"/>
            </w:pPr>
            <w:r>
              <w:rPr>
                <w:sz w:val="12"/>
              </w:rPr>
              <w:t>0</w:t>
            </w:r>
          </w:p>
        </w:tc>
        <w:tc>
          <w:tcPr>
            <w:tcW w:w="0" w:type="auto"/>
            <w:vAlign w:val="center"/>
          </w:tcPr>
          <w:p w14:paraId="29A1D233" w14:textId="77777777" w:rsidR="00937353" w:rsidRDefault="00937353" w:rsidP="00CF45B9">
            <w:pPr>
              <w:ind w:firstLine="120"/>
              <w:jc w:val="center"/>
            </w:pPr>
            <w:r>
              <w:rPr>
                <w:sz w:val="12"/>
              </w:rPr>
              <w:t>10</w:t>
            </w:r>
          </w:p>
        </w:tc>
        <w:tc>
          <w:tcPr>
            <w:tcW w:w="0" w:type="auto"/>
            <w:vAlign w:val="center"/>
          </w:tcPr>
          <w:p w14:paraId="4009ABAB" w14:textId="77777777" w:rsidR="00937353" w:rsidRDefault="00937353" w:rsidP="00CF45B9">
            <w:pPr>
              <w:ind w:firstLine="210"/>
            </w:pPr>
          </w:p>
        </w:tc>
      </w:tr>
      <w:tr w:rsidR="00937353" w14:paraId="593597C6" w14:textId="77777777" w:rsidTr="00CF45B9">
        <w:trPr>
          <w:jc w:val="center"/>
        </w:trPr>
        <w:tc>
          <w:tcPr>
            <w:tcW w:w="0" w:type="auto"/>
            <w:gridSpan w:val="9"/>
            <w:shd w:val="clear" w:color="auto" w:fill="E7E6E6"/>
            <w:vAlign w:val="center"/>
          </w:tcPr>
          <w:p w14:paraId="2F39D88E" w14:textId="77777777" w:rsidR="00937353" w:rsidRDefault="00937353" w:rsidP="00CF45B9">
            <w:pPr>
              <w:ind w:firstLine="211"/>
            </w:pPr>
            <w:r>
              <w:rPr>
                <w:b/>
              </w:rPr>
              <w:t>9</w:t>
            </w:r>
            <w:r>
              <w:rPr>
                <w:b/>
              </w:rPr>
              <w:t>．ワーク・ライフ・バランス等</w:t>
            </w:r>
          </w:p>
        </w:tc>
      </w:tr>
      <w:tr w:rsidR="00937353" w14:paraId="32E9002B" w14:textId="77777777" w:rsidTr="00CF45B9">
        <w:trPr>
          <w:cantSplit/>
          <w:jc w:val="center"/>
        </w:trPr>
        <w:tc>
          <w:tcPr>
            <w:tcW w:w="0" w:type="auto"/>
            <w:vAlign w:val="center"/>
          </w:tcPr>
          <w:p w14:paraId="780C7F1D" w14:textId="77777777" w:rsidR="00937353" w:rsidRDefault="00937353" w:rsidP="00CF45B9">
            <w:pPr>
              <w:ind w:firstLine="210"/>
            </w:pPr>
          </w:p>
        </w:tc>
        <w:tc>
          <w:tcPr>
            <w:tcW w:w="0" w:type="auto"/>
            <w:vAlign w:val="center"/>
          </w:tcPr>
          <w:p w14:paraId="127562DD" w14:textId="77777777" w:rsidR="00937353" w:rsidRDefault="00937353" w:rsidP="00CF45B9">
            <w:pPr>
              <w:ind w:firstLine="120"/>
            </w:pPr>
            <w:r>
              <w:rPr>
                <w:sz w:val="12"/>
              </w:rPr>
              <w:t xml:space="preserve">9.1 </w:t>
            </w:r>
            <w:r>
              <w:rPr>
                <w:sz w:val="12"/>
              </w:rPr>
              <w:t>ワーク・ライフ・バランス等の推進</w:t>
            </w:r>
          </w:p>
        </w:tc>
        <w:tc>
          <w:tcPr>
            <w:tcW w:w="0" w:type="auto"/>
            <w:vAlign w:val="center"/>
          </w:tcPr>
          <w:p w14:paraId="3C5E7E58" w14:textId="77777777" w:rsidR="00937353" w:rsidRDefault="00937353" w:rsidP="00CF45B9">
            <w:pPr>
              <w:ind w:firstLine="120"/>
            </w:pPr>
            <w:r>
              <w:rPr>
                <w:sz w:val="12"/>
              </w:rPr>
              <w:t xml:space="preserve">9.1.1 </w:t>
            </w:r>
            <w:r>
              <w:rPr>
                <w:sz w:val="12"/>
              </w:rPr>
              <w:t>ワーク・ライフ・バランス等の推進に関する指標</w:t>
            </w:r>
          </w:p>
        </w:tc>
        <w:tc>
          <w:tcPr>
            <w:tcW w:w="0" w:type="auto"/>
            <w:vAlign w:val="center"/>
          </w:tcPr>
          <w:p w14:paraId="1021C971" w14:textId="77777777" w:rsidR="00937353" w:rsidRDefault="00937353" w:rsidP="00CF45B9">
            <w:pPr>
              <w:ind w:firstLine="120"/>
            </w:pPr>
            <w:r>
              <w:rPr>
                <w:sz w:val="12"/>
              </w:rPr>
              <w:t>・</w:t>
            </w:r>
            <w:r>
              <w:rPr>
                <w:sz w:val="12"/>
              </w:rPr>
              <w:t xml:space="preserve"> </w:t>
            </w:r>
            <w:r>
              <w:rPr>
                <w:sz w:val="12"/>
              </w:rPr>
              <w:t>女性活躍推進法、次世代育成支援対策推進法又は若者雇用促進法に基づく認定等について、別途定める評価基準に該当するか。複数の認定等に該当する場合は、最も配点の高い区分のみを適用する。</w:t>
            </w:r>
          </w:p>
        </w:tc>
        <w:tc>
          <w:tcPr>
            <w:tcW w:w="0" w:type="auto"/>
            <w:vAlign w:val="center"/>
          </w:tcPr>
          <w:p w14:paraId="7B39B4DC" w14:textId="77777777" w:rsidR="00937353" w:rsidRDefault="00937353" w:rsidP="00CF45B9">
            <w:pPr>
              <w:ind w:firstLine="120"/>
              <w:jc w:val="center"/>
            </w:pPr>
            <w:r>
              <w:rPr>
                <w:sz w:val="12"/>
              </w:rPr>
              <w:t>加点</w:t>
            </w:r>
          </w:p>
        </w:tc>
        <w:tc>
          <w:tcPr>
            <w:tcW w:w="0" w:type="auto"/>
            <w:vAlign w:val="center"/>
          </w:tcPr>
          <w:p w14:paraId="6FDC60B1" w14:textId="77777777" w:rsidR="00937353" w:rsidRDefault="00937353" w:rsidP="00CF45B9">
            <w:pPr>
              <w:ind w:firstLine="120"/>
              <w:jc w:val="center"/>
            </w:pPr>
            <w:r>
              <w:rPr>
                <w:sz w:val="12"/>
              </w:rPr>
              <w:t>0</w:t>
            </w:r>
          </w:p>
        </w:tc>
        <w:tc>
          <w:tcPr>
            <w:tcW w:w="0" w:type="auto"/>
            <w:vAlign w:val="center"/>
          </w:tcPr>
          <w:p w14:paraId="74766168" w14:textId="77777777" w:rsidR="00937353" w:rsidRDefault="00937353" w:rsidP="00CF45B9">
            <w:pPr>
              <w:ind w:firstLine="120"/>
              <w:jc w:val="center"/>
            </w:pPr>
            <w:r>
              <w:rPr>
                <w:sz w:val="12"/>
              </w:rPr>
              <w:t>15</w:t>
            </w:r>
          </w:p>
        </w:tc>
        <w:tc>
          <w:tcPr>
            <w:tcW w:w="0" w:type="auto"/>
            <w:vAlign w:val="center"/>
          </w:tcPr>
          <w:p w14:paraId="7C83BD67" w14:textId="77777777" w:rsidR="00937353" w:rsidRDefault="00937353" w:rsidP="00CF45B9">
            <w:pPr>
              <w:ind w:firstLine="120"/>
              <w:jc w:val="center"/>
            </w:pPr>
            <w:r>
              <w:rPr>
                <w:sz w:val="12"/>
              </w:rPr>
              <w:t>15</w:t>
            </w:r>
          </w:p>
        </w:tc>
        <w:tc>
          <w:tcPr>
            <w:tcW w:w="0" w:type="auto"/>
            <w:vAlign w:val="center"/>
          </w:tcPr>
          <w:p w14:paraId="6506048A" w14:textId="77777777" w:rsidR="00937353" w:rsidRDefault="00937353" w:rsidP="00CF45B9">
            <w:pPr>
              <w:ind w:firstLine="210"/>
            </w:pPr>
          </w:p>
        </w:tc>
      </w:tr>
      <w:tr w:rsidR="00937353" w14:paraId="3237DC15" w14:textId="77777777" w:rsidTr="00CF45B9">
        <w:trPr>
          <w:jc w:val="center"/>
        </w:trPr>
        <w:tc>
          <w:tcPr>
            <w:tcW w:w="0" w:type="auto"/>
            <w:gridSpan w:val="5"/>
            <w:shd w:val="clear" w:color="auto" w:fill="D9E1F2"/>
            <w:vAlign w:val="center"/>
          </w:tcPr>
          <w:p w14:paraId="2FB849E3" w14:textId="77777777" w:rsidR="00937353" w:rsidRDefault="00937353" w:rsidP="00CF45B9">
            <w:pPr>
              <w:ind w:firstLine="211"/>
              <w:jc w:val="right"/>
            </w:pPr>
            <w:r>
              <w:rPr>
                <w:b/>
              </w:rPr>
              <w:t>合計</w:t>
            </w:r>
          </w:p>
        </w:tc>
        <w:tc>
          <w:tcPr>
            <w:tcW w:w="0" w:type="auto"/>
            <w:shd w:val="clear" w:color="auto" w:fill="D9E1F2"/>
            <w:vAlign w:val="center"/>
          </w:tcPr>
          <w:p w14:paraId="4BF76241" w14:textId="77777777" w:rsidR="00937353" w:rsidRDefault="00937353" w:rsidP="00CF45B9">
            <w:pPr>
              <w:ind w:firstLine="211"/>
              <w:jc w:val="center"/>
            </w:pPr>
            <w:r>
              <w:rPr>
                <w:b/>
              </w:rPr>
              <w:t>165</w:t>
            </w:r>
          </w:p>
        </w:tc>
        <w:tc>
          <w:tcPr>
            <w:tcW w:w="0" w:type="auto"/>
            <w:shd w:val="clear" w:color="auto" w:fill="D9E1F2"/>
            <w:vAlign w:val="center"/>
          </w:tcPr>
          <w:p w14:paraId="6C813AD1" w14:textId="77777777" w:rsidR="00937353" w:rsidRDefault="00937353" w:rsidP="00CF45B9">
            <w:pPr>
              <w:ind w:firstLine="211"/>
              <w:jc w:val="center"/>
            </w:pPr>
            <w:r>
              <w:rPr>
                <w:b/>
              </w:rPr>
              <w:t>335</w:t>
            </w:r>
          </w:p>
        </w:tc>
        <w:tc>
          <w:tcPr>
            <w:tcW w:w="0" w:type="auto"/>
            <w:shd w:val="clear" w:color="auto" w:fill="D9E1F2"/>
            <w:vAlign w:val="center"/>
          </w:tcPr>
          <w:p w14:paraId="34BA50A6" w14:textId="77777777" w:rsidR="00937353" w:rsidRDefault="00937353" w:rsidP="00CF45B9">
            <w:pPr>
              <w:ind w:firstLine="211"/>
              <w:jc w:val="center"/>
            </w:pPr>
            <w:r>
              <w:rPr>
                <w:b/>
              </w:rPr>
              <w:t>5</w:t>
            </w:r>
            <w:r>
              <w:rPr>
                <w:rFonts w:hint="eastAsia"/>
                <w:b/>
              </w:rPr>
              <w:t>0</w:t>
            </w:r>
            <w:r>
              <w:rPr>
                <w:b/>
              </w:rPr>
              <w:t>0</w:t>
            </w:r>
          </w:p>
        </w:tc>
        <w:tc>
          <w:tcPr>
            <w:tcW w:w="0" w:type="auto"/>
            <w:shd w:val="clear" w:color="auto" w:fill="D9E1F2"/>
            <w:vAlign w:val="center"/>
          </w:tcPr>
          <w:p w14:paraId="6AB4B95C" w14:textId="77777777" w:rsidR="00937353" w:rsidRDefault="00937353" w:rsidP="00CF45B9">
            <w:pPr>
              <w:ind w:firstLine="210"/>
            </w:pPr>
          </w:p>
        </w:tc>
      </w:tr>
    </w:tbl>
    <w:p w14:paraId="7DF90FBB" w14:textId="77777777" w:rsidR="00FC0D06" w:rsidRPr="00EC04E3" w:rsidRDefault="00FC0D06" w:rsidP="00FC0D06">
      <w:pPr>
        <w:ind w:firstLine="210"/>
        <w:rPr>
          <w:rFonts w:ascii="ＭＳ 明朝" w:hAnsi="ＭＳ 明朝"/>
          <w:color w:val="7F7F7F"/>
        </w:rPr>
      </w:pPr>
    </w:p>
    <w:p w14:paraId="7DF90FCD" w14:textId="77777777" w:rsidR="00FC0D06" w:rsidRPr="00EC04E3" w:rsidRDefault="00FC0D06" w:rsidP="00FC0D06">
      <w:pPr>
        <w:ind w:firstLineChars="250" w:firstLine="525"/>
        <w:rPr>
          <w:rFonts w:ascii="ＭＳ 明朝" w:hAnsi="ＭＳ 明朝"/>
          <w:color w:val="7F7F7F"/>
        </w:rPr>
      </w:pPr>
    </w:p>
    <w:p w14:paraId="7DF90FCE" w14:textId="77777777" w:rsidR="00FC0D06" w:rsidRPr="00EC04E3" w:rsidRDefault="00FC0D06" w:rsidP="00FC0D06">
      <w:pPr>
        <w:ind w:firstLineChars="250" w:firstLine="525"/>
        <w:rPr>
          <w:rFonts w:ascii="ＭＳ 明朝" w:hAnsi="ＭＳ 明朝"/>
          <w:color w:val="7F7F7F"/>
        </w:rPr>
      </w:pPr>
    </w:p>
    <w:p w14:paraId="7DF90FCF" w14:textId="77777777" w:rsidR="00FC0D06" w:rsidRPr="00EC04E3" w:rsidRDefault="00FC0D06" w:rsidP="00FC0D06">
      <w:pPr>
        <w:ind w:firstLineChars="250" w:firstLine="525"/>
        <w:rPr>
          <w:rFonts w:ascii="ＭＳ 明朝" w:hAnsi="ＭＳ 明朝"/>
          <w:color w:val="7F7F7F"/>
        </w:rPr>
      </w:pPr>
    </w:p>
    <w:p w14:paraId="7DF90FD0" w14:textId="77777777" w:rsidR="00FC0D06" w:rsidRPr="00EC04E3" w:rsidRDefault="00FC0D06" w:rsidP="00FC0D06">
      <w:pPr>
        <w:ind w:firstLineChars="250" w:firstLine="525"/>
        <w:rPr>
          <w:rFonts w:ascii="ＭＳ 明朝" w:hAnsi="ＭＳ 明朝"/>
          <w:color w:val="7F7F7F"/>
        </w:rPr>
      </w:pPr>
    </w:p>
    <w:p w14:paraId="7DF90FD1" w14:textId="77777777" w:rsidR="00FC0D06" w:rsidRPr="00EC04E3" w:rsidRDefault="00FC0D06" w:rsidP="00FC0D06">
      <w:pPr>
        <w:ind w:firstLineChars="250" w:firstLine="525"/>
        <w:rPr>
          <w:rFonts w:ascii="ＭＳ 明朝" w:hAnsi="ＭＳ 明朝"/>
          <w:color w:val="7F7F7F"/>
        </w:rPr>
      </w:pPr>
      <w:r w:rsidRPr="00EC04E3">
        <w:rPr>
          <w:rFonts w:ascii="ＭＳ 明朝" w:hAnsi="ＭＳ 明朝"/>
          <w:color w:val="7F7F7F"/>
        </w:rPr>
        <w:br w:type="page"/>
      </w:r>
    </w:p>
    <w:p w14:paraId="7DF9111A" w14:textId="71A175B3" w:rsidR="003C1368" w:rsidRPr="003C1368" w:rsidRDefault="003C1368" w:rsidP="008178BF">
      <w:pPr>
        <w:tabs>
          <w:tab w:val="left" w:pos="2790"/>
        </w:tabs>
        <w:ind w:firstLine="210"/>
        <w:rPr>
          <w:rFonts w:ascii="ＭＳ 明朝" w:hAnsi="ＭＳ 明朝"/>
        </w:rPr>
        <w:sectPr w:rsidR="003C1368" w:rsidRPr="003C1368">
          <w:headerReference w:type="default" r:id="rId20"/>
          <w:footerReference w:type="default" r:id="rId21"/>
          <w:pgSz w:w="11906" w:h="16838"/>
          <w:pgMar w:top="1134" w:right="839" w:bottom="1134" w:left="1077" w:header="720" w:footer="720" w:gutter="0"/>
          <w:pgNumType w:start="1"/>
          <w:cols w:space="720"/>
          <w:noEndnote/>
          <w:docGrid w:linePitch="286"/>
        </w:sectPr>
      </w:pPr>
    </w:p>
    <w:p w14:paraId="35A5904B" w14:textId="52762633" w:rsidR="008B5A1F" w:rsidRDefault="004A3900" w:rsidP="008B5A1F">
      <w:pPr>
        <w:pStyle w:val="aff5"/>
        <w:ind w:firstLine="280"/>
      </w:pPr>
      <w:r>
        <w:rPr>
          <w:rFonts w:cs="ＭＳ Ｐゴシック" w:hint="eastAsia"/>
        </w:rPr>
        <w:lastRenderedPageBreak/>
        <w:t>Ⅴ</w:t>
      </w:r>
      <w:r w:rsidR="008B5A1F">
        <w:rPr>
          <w:rFonts w:cs="ＭＳ Ｐゴシック" w:hint="eastAsia"/>
        </w:rPr>
        <w:t>．評価手順書</w:t>
      </w:r>
      <w:r w:rsidR="008B5A1F" w:rsidRPr="008C17B1">
        <w:rPr>
          <w:rFonts w:cs="ＭＳ Ｐゴシック"/>
        </w:rPr>
        <w:fldChar w:fldCharType="begin"/>
      </w:r>
      <w:r w:rsidR="008B5A1F" w:rsidRPr="008C17B1">
        <w:instrText xml:space="preserve"> XE "</w:instrText>
      </w:r>
      <w:r w:rsidRPr="008C17B1">
        <w:rPr>
          <w:rFonts w:cs="ＭＳ Ｐゴシック" w:hint="eastAsia"/>
        </w:rPr>
        <w:instrText>Ⅴ</w:instrText>
      </w:r>
      <w:r w:rsidR="008B5A1F" w:rsidRPr="008C17B1">
        <w:rPr>
          <w:rFonts w:cs="ＭＳ Ｐゴシック" w:hint="eastAsia"/>
        </w:rPr>
        <w:instrText>．評価手順書</w:instrText>
      </w:r>
      <w:r w:rsidR="008B5A1F" w:rsidRPr="008C17B1">
        <w:instrText>" \y "</w:instrText>
      </w:r>
      <w:r w:rsidR="008C17B1" w:rsidRPr="008C17B1">
        <w:rPr>
          <w:rFonts w:hint="eastAsia"/>
        </w:rPr>
        <w:instrText>５</w:instrText>
      </w:r>
      <w:r w:rsidR="008B5A1F" w:rsidRPr="008C17B1">
        <w:instrText>.ひょうかてじゅん</w:instrText>
      </w:r>
      <w:proofErr w:type="gramStart"/>
      <w:r w:rsidR="008B5A1F" w:rsidRPr="008C17B1">
        <w:instrText>しょ</w:instrText>
      </w:r>
      <w:proofErr w:type="gramEnd"/>
      <w:r w:rsidR="008B5A1F" w:rsidRPr="008C17B1">
        <w:instrText xml:space="preserve">" </w:instrText>
      </w:r>
      <w:r w:rsidR="008B5A1F" w:rsidRPr="008C17B1">
        <w:rPr>
          <w:rFonts w:cs="ＭＳ Ｐゴシック"/>
        </w:rPr>
        <w:fldChar w:fldCharType="end"/>
      </w:r>
      <w:r w:rsidR="008B5A1F" w:rsidRPr="00355105">
        <w:rPr>
          <w:rFonts w:hint="eastAsia"/>
          <w:sz w:val="21"/>
          <w:szCs w:val="21"/>
        </w:rPr>
        <w:t xml:space="preserve"> </w:t>
      </w:r>
    </w:p>
    <w:p w14:paraId="643AF0A2" w14:textId="77777777" w:rsidR="008B5A1F" w:rsidRDefault="008B5A1F" w:rsidP="006352B9">
      <w:pPr>
        <w:ind w:firstLine="321"/>
        <w:jc w:val="center"/>
        <w:rPr>
          <w:rFonts w:asciiTheme="minorEastAsia" w:eastAsiaTheme="minorEastAsia" w:hAnsiTheme="minorEastAsia"/>
          <w:b/>
          <w:sz w:val="32"/>
          <w:szCs w:val="32"/>
        </w:rPr>
      </w:pPr>
    </w:p>
    <w:p w14:paraId="4560A858" w14:textId="77777777" w:rsidR="008B5A1F" w:rsidRDefault="008B5A1F" w:rsidP="006352B9">
      <w:pPr>
        <w:ind w:firstLine="321"/>
        <w:jc w:val="center"/>
        <w:rPr>
          <w:rFonts w:asciiTheme="minorEastAsia" w:eastAsiaTheme="minorEastAsia" w:hAnsiTheme="minorEastAsia"/>
          <w:b/>
          <w:sz w:val="32"/>
          <w:szCs w:val="32"/>
        </w:rPr>
      </w:pPr>
    </w:p>
    <w:p w14:paraId="7EAC3AD1" w14:textId="77777777" w:rsidR="008B5A1F" w:rsidRDefault="008B5A1F" w:rsidP="006352B9">
      <w:pPr>
        <w:ind w:firstLine="321"/>
        <w:jc w:val="center"/>
        <w:rPr>
          <w:rFonts w:asciiTheme="minorEastAsia" w:eastAsiaTheme="minorEastAsia" w:hAnsiTheme="minorEastAsia"/>
          <w:b/>
          <w:sz w:val="32"/>
          <w:szCs w:val="32"/>
        </w:rPr>
      </w:pPr>
    </w:p>
    <w:p w14:paraId="21BC60A7" w14:textId="2827170E" w:rsidR="006352B9" w:rsidRPr="00710315" w:rsidRDefault="006352B9" w:rsidP="006352B9">
      <w:pPr>
        <w:ind w:firstLine="321"/>
        <w:jc w:val="center"/>
        <w:rPr>
          <w:rFonts w:asciiTheme="minorEastAsia" w:eastAsiaTheme="minorEastAsia" w:hAnsiTheme="minorEastAsia"/>
          <w:b/>
          <w:sz w:val="32"/>
          <w:szCs w:val="32"/>
        </w:rPr>
      </w:pPr>
      <w:r w:rsidRPr="00710315">
        <w:rPr>
          <w:rFonts w:asciiTheme="minorEastAsia" w:eastAsiaTheme="minorEastAsia" w:hAnsiTheme="minorEastAsia" w:hint="eastAsia"/>
          <w:b/>
          <w:sz w:val="32"/>
          <w:szCs w:val="32"/>
        </w:rPr>
        <w:t>「</w:t>
      </w:r>
      <w:r w:rsidRPr="00906F23">
        <w:rPr>
          <w:rFonts w:asciiTheme="minorEastAsia" w:eastAsiaTheme="minorEastAsia" w:hAnsiTheme="minorEastAsia"/>
          <w:b/>
          <w:sz w:val="32"/>
          <w:szCs w:val="32"/>
        </w:rPr>
        <w:t>AXプラットフォーム構想</w:t>
      </w:r>
      <w:r w:rsidRPr="00710315">
        <w:rPr>
          <w:rFonts w:asciiTheme="minorEastAsia" w:eastAsiaTheme="minorEastAsia" w:hAnsiTheme="minorEastAsia" w:hint="eastAsia"/>
          <w:b/>
          <w:sz w:val="32"/>
          <w:szCs w:val="32"/>
        </w:rPr>
        <w:t>」</w:t>
      </w:r>
    </w:p>
    <w:p w14:paraId="52D4AEE6" w14:textId="77777777" w:rsidR="006352B9" w:rsidRPr="00710315" w:rsidRDefault="006352B9" w:rsidP="006352B9">
      <w:pPr>
        <w:ind w:firstLine="321"/>
        <w:jc w:val="center"/>
        <w:rPr>
          <w:rFonts w:asciiTheme="minorEastAsia" w:eastAsiaTheme="minorEastAsia" w:hAnsiTheme="minorEastAsia"/>
          <w:b/>
          <w:sz w:val="32"/>
          <w:szCs w:val="32"/>
        </w:rPr>
      </w:pPr>
    </w:p>
    <w:p w14:paraId="44468B4A" w14:textId="77777777" w:rsidR="006352B9" w:rsidRPr="00710315" w:rsidRDefault="006352B9" w:rsidP="006352B9">
      <w:pPr>
        <w:ind w:firstLine="320"/>
        <w:jc w:val="center"/>
        <w:rPr>
          <w:rFonts w:asciiTheme="minorEastAsia" w:eastAsiaTheme="minorEastAsia" w:hAnsiTheme="minorEastAsia"/>
          <w:sz w:val="32"/>
          <w:szCs w:val="32"/>
        </w:rPr>
      </w:pPr>
    </w:p>
    <w:p w14:paraId="615A78A3" w14:textId="77777777" w:rsidR="006352B9" w:rsidRPr="00710315" w:rsidRDefault="006352B9" w:rsidP="006352B9">
      <w:pPr>
        <w:ind w:firstLine="320"/>
        <w:jc w:val="center"/>
        <w:rPr>
          <w:rFonts w:asciiTheme="minorEastAsia" w:eastAsiaTheme="minorEastAsia" w:hAnsiTheme="minorEastAsia"/>
          <w:sz w:val="32"/>
          <w:szCs w:val="32"/>
        </w:rPr>
      </w:pPr>
    </w:p>
    <w:p w14:paraId="66D2EE7D" w14:textId="77777777" w:rsidR="006352B9" w:rsidRPr="00710315" w:rsidRDefault="006352B9" w:rsidP="006352B9">
      <w:pPr>
        <w:ind w:firstLine="320"/>
        <w:jc w:val="center"/>
        <w:rPr>
          <w:rFonts w:asciiTheme="minorEastAsia" w:eastAsiaTheme="minorEastAsia" w:hAnsiTheme="minorEastAsia"/>
          <w:sz w:val="32"/>
          <w:szCs w:val="32"/>
        </w:rPr>
      </w:pPr>
    </w:p>
    <w:p w14:paraId="4514131E" w14:textId="77777777" w:rsidR="006352B9" w:rsidRPr="00855FA7" w:rsidRDefault="006352B9" w:rsidP="006352B9">
      <w:pPr>
        <w:ind w:firstLine="320"/>
        <w:jc w:val="center"/>
        <w:rPr>
          <w:rFonts w:asciiTheme="minorEastAsia" w:eastAsiaTheme="minorEastAsia" w:hAnsiTheme="minorEastAsia"/>
          <w:sz w:val="32"/>
          <w:szCs w:val="32"/>
        </w:rPr>
      </w:pPr>
    </w:p>
    <w:p w14:paraId="2E2E3A58" w14:textId="77777777" w:rsidR="006352B9" w:rsidRPr="00710315" w:rsidRDefault="006352B9" w:rsidP="006352B9">
      <w:pPr>
        <w:ind w:firstLine="320"/>
        <w:jc w:val="center"/>
        <w:rPr>
          <w:rFonts w:asciiTheme="minorEastAsia" w:eastAsiaTheme="minorEastAsia" w:hAnsiTheme="minorEastAsia"/>
          <w:sz w:val="32"/>
          <w:szCs w:val="32"/>
        </w:rPr>
      </w:pPr>
    </w:p>
    <w:p w14:paraId="3E8110A5" w14:textId="16050C94" w:rsidR="006352B9" w:rsidRPr="00710315" w:rsidRDefault="006352B9" w:rsidP="006352B9">
      <w:pPr>
        <w:ind w:firstLine="320"/>
        <w:jc w:val="center"/>
        <w:rPr>
          <w:rFonts w:asciiTheme="minorEastAsia" w:eastAsiaTheme="minorEastAsia" w:hAnsiTheme="minorEastAsia"/>
          <w:sz w:val="32"/>
          <w:szCs w:val="32"/>
        </w:rPr>
      </w:pPr>
      <w:r>
        <w:rPr>
          <w:rFonts w:asciiTheme="minorEastAsia" w:eastAsiaTheme="minorEastAsia" w:hAnsiTheme="minorEastAsia" w:hint="eastAsia"/>
          <w:sz w:val="32"/>
          <w:szCs w:val="32"/>
        </w:rPr>
        <w:t>評価手順書</w:t>
      </w:r>
    </w:p>
    <w:p w14:paraId="78685923" w14:textId="77777777" w:rsidR="006352B9" w:rsidRPr="00710315" w:rsidRDefault="006352B9" w:rsidP="006352B9">
      <w:pPr>
        <w:ind w:firstLine="400"/>
        <w:jc w:val="center"/>
        <w:rPr>
          <w:rFonts w:asciiTheme="minorEastAsia" w:eastAsiaTheme="minorEastAsia" w:hAnsiTheme="minorEastAsia"/>
          <w:sz w:val="40"/>
          <w:szCs w:val="32"/>
        </w:rPr>
      </w:pPr>
    </w:p>
    <w:p w14:paraId="563093B1" w14:textId="77777777" w:rsidR="006352B9" w:rsidRPr="00710315" w:rsidRDefault="006352B9" w:rsidP="006352B9">
      <w:pPr>
        <w:ind w:firstLine="210"/>
        <w:rPr>
          <w:rFonts w:asciiTheme="minorEastAsia" w:eastAsiaTheme="minorEastAsia" w:hAnsiTheme="minorEastAsia"/>
        </w:rPr>
      </w:pPr>
    </w:p>
    <w:p w14:paraId="209ED06F" w14:textId="77777777" w:rsidR="006352B9" w:rsidRPr="00710315" w:rsidRDefault="006352B9" w:rsidP="006352B9">
      <w:pPr>
        <w:ind w:firstLine="210"/>
        <w:rPr>
          <w:rFonts w:asciiTheme="minorEastAsia" w:eastAsiaTheme="minorEastAsia" w:hAnsiTheme="minorEastAsia"/>
        </w:rPr>
      </w:pPr>
    </w:p>
    <w:p w14:paraId="07AEF1B8" w14:textId="77777777" w:rsidR="006352B9" w:rsidRPr="00710315" w:rsidRDefault="006352B9" w:rsidP="006352B9">
      <w:pPr>
        <w:ind w:firstLine="210"/>
        <w:rPr>
          <w:rFonts w:asciiTheme="minorEastAsia" w:eastAsiaTheme="minorEastAsia" w:hAnsiTheme="minorEastAsia"/>
        </w:rPr>
      </w:pPr>
    </w:p>
    <w:p w14:paraId="5D7BC695" w14:textId="77777777" w:rsidR="006352B9" w:rsidRPr="00710315" w:rsidRDefault="006352B9" w:rsidP="006352B9">
      <w:pPr>
        <w:ind w:firstLine="210"/>
        <w:jc w:val="left"/>
        <w:rPr>
          <w:rFonts w:asciiTheme="minorEastAsia" w:eastAsiaTheme="minorEastAsia" w:hAnsiTheme="minorEastAsia"/>
          <w:szCs w:val="21"/>
        </w:rPr>
      </w:pPr>
    </w:p>
    <w:p w14:paraId="707E1872" w14:textId="77777777" w:rsidR="006352B9" w:rsidRPr="00710315" w:rsidRDefault="006352B9" w:rsidP="006352B9">
      <w:pPr>
        <w:ind w:firstLine="210"/>
        <w:jc w:val="left"/>
        <w:rPr>
          <w:rFonts w:asciiTheme="minorEastAsia" w:eastAsiaTheme="minorEastAsia" w:hAnsiTheme="minorEastAsia"/>
        </w:rPr>
      </w:pPr>
    </w:p>
    <w:p w14:paraId="307CB0D8" w14:textId="77777777" w:rsidR="006352B9" w:rsidRPr="00710315" w:rsidRDefault="006352B9" w:rsidP="006352B9">
      <w:pPr>
        <w:ind w:firstLine="210"/>
        <w:jc w:val="left"/>
        <w:rPr>
          <w:rFonts w:asciiTheme="minorEastAsia" w:eastAsiaTheme="minorEastAsia" w:hAnsiTheme="minorEastAsia"/>
        </w:rPr>
      </w:pPr>
    </w:p>
    <w:p w14:paraId="3A9929CF" w14:textId="77777777" w:rsidR="006352B9" w:rsidRPr="00710315" w:rsidRDefault="006352B9" w:rsidP="006352B9">
      <w:pPr>
        <w:ind w:firstLine="210"/>
        <w:jc w:val="left"/>
        <w:rPr>
          <w:rFonts w:asciiTheme="minorEastAsia" w:eastAsiaTheme="minorEastAsia" w:hAnsiTheme="minorEastAsia"/>
        </w:rPr>
      </w:pPr>
    </w:p>
    <w:p w14:paraId="20E5ADC9" w14:textId="77777777" w:rsidR="006352B9" w:rsidRPr="00710315" w:rsidRDefault="006352B9" w:rsidP="006352B9">
      <w:pPr>
        <w:ind w:firstLine="210"/>
        <w:jc w:val="left"/>
        <w:rPr>
          <w:rFonts w:asciiTheme="minorEastAsia" w:eastAsiaTheme="minorEastAsia" w:hAnsiTheme="minorEastAsia"/>
        </w:rPr>
      </w:pPr>
    </w:p>
    <w:p w14:paraId="2648CBB7" w14:textId="77777777" w:rsidR="006352B9" w:rsidRPr="00710315" w:rsidRDefault="006352B9" w:rsidP="006352B9">
      <w:pPr>
        <w:ind w:firstLine="210"/>
        <w:jc w:val="left"/>
        <w:rPr>
          <w:rFonts w:asciiTheme="minorEastAsia" w:eastAsiaTheme="minorEastAsia" w:hAnsiTheme="minorEastAsia"/>
        </w:rPr>
      </w:pPr>
    </w:p>
    <w:p w14:paraId="51BC0133" w14:textId="77777777" w:rsidR="006352B9" w:rsidRPr="00710315" w:rsidRDefault="006352B9" w:rsidP="006352B9">
      <w:pPr>
        <w:ind w:firstLine="200"/>
        <w:jc w:val="left"/>
        <w:rPr>
          <w:rFonts w:asciiTheme="minorEastAsia" w:eastAsiaTheme="minorEastAsia" w:hAnsiTheme="minorEastAsia"/>
          <w:sz w:val="20"/>
          <w:szCs w:val="20"/>
        </w:rPr>
      </w:pPr>
    </w:p>
    <w:p w14:paraId="3486D393" w14:textId="77777777" w:rsidR="006352B9" w:rsidRPr="00710315" w:rsidRDefault="006352B9" w:rsidP="006352B9">
      <w:pPr>
        <w:ind w:firstLine="210"/>
        <w:rPr>
          <w:rFonts w:asciiTheme="minorEastAsia" w:eastAsiaTheme="minorEastAsia" w:hAnsiTheme="minorEastAsia"/>
        </w:rPr>
      </w:pPr>
    </w:p>
    <w:p w14:paraId="336F8445" w14:textId="77777777" w:rsidR="006352B9" w:rsidRPr="00710315" w:rsidRDefault="006352B9" w:rsidP="006352B9">
      <w:pPr>
        <w:ind w:firstLine="210"/>
        <w:rPr>
          <w:rFonts w:asciiTheme="minorEastAsia" w:eastAsiaTheme="minorEastAsia" w:hAnsiTheme="minorEastAsia"/>
        </w:rPr>
      </w:pPr>
    </w:p>
    <w:p w14:paraId="58322B0C" w14:textId="77777777" w:rsidR="006352B9" w:rsidRPr="00710315" w:rsidRDefault="006352B9" w:rsidP="006352B9">
      <w:pPr>
        <w:ind w:firstLine="210"/>
        <w:rPr>
          <w:rFonts w:asciiTheme="minorEastAsia" w:eastAsiaTheme="minorEastAsia" w:hAnsiTheme="minorEastAsia"/>
        </w:rPr>
      </w:pPr>
    </w:p>
    <w:p w14:paraId="7E18BA10" w14:textId="77777777" w:rsidR="006352B9" w:rsidRPr="00710315" w:rsidRDefault="006352B9" w:rsidP="006352B9">
      <w:pPr>
        <w:ind w:firstLine="210"/>
        <w:jc w:val="center"/>
        <w:rPr>
          <w:rFonts w:asciiTheme="minorEastAsia" w:eastAsiaTheme="minorEastAsia" w:hAnsiTheme="minorEastAsia"/>
        </w:rPr>
      </w:pPr>
    </w:p>
    <w:p w14:paraId="15A6E4C3" w14:textId="77777777" w:rsidR="006352B9" w:rsidRPr="00710315" w:rsidRDefault="006352B9" w:rsidP="006352B9">
      <w:pPr>
        <w:ind w:firstLine="210"/>
        <w:jc w:val="center"/>
        <w:rPr>
          <w:rFonts w:asciiTheme="minorEastAsia" w:eastAsiaTheme="minorEastAsia" w:hAnsiTheme="minorEastAsia"/>
        </w:rPr>
      </w:pPr>
    </w:p>
    <w:p w14:paraId="3EA2C483" w14:textId="77777777" w:rsidR="006352B9" w:rsidRPr="00710315" w:rsidRDefault="006352B9" w:rsidP="006352B9">
      <w:pPr>
        <w:ind w:firstLine="210"/>
        <w:jc w:val="center"/>
        <w:rPr>
          <w:rFonts w:asciiTheme="minorEastAsia" w:eastAsiaTheme="minorEastAsia" w:hAnsiTheme="minorEastAsia"/>
        </w:rPr>
      </w:pPr>
    </w:p>
    <w:p w14:paraId="521884CA" w14:textId="0559ADDC" w:rsidR="006352B9" w:rsidRDefault="006352B9" w:rsidP="006352B9">
      <w:pPr>
        <w:ind w:firstLine="210"/>
        <w:jc w:val="center"/>
      </w:pPr>
      <w:r w:rsidRPr="00710315">
        <w:rPr>
          <w:rFonts w:asciiTheme="minorEastAsia" w:eastAsiaTheme="minorEastAsia" w:hAnsiTheme="minorEastAsia"/>
          <w:noProof/>
        </w:rPr>
        <w:drawing>
          <wp:inline distT="0" distB="0" distL="0" distR="0" wp14:anchorId="5C6F8359" wp14:editId="3D0ED08A">
            <wp:extent cx="3228975" cy="209550"/>
            <wp:effectExtent l="0" t="0" r="9525" b="0"/>
            <wp:docPr id="1220516214" name="図 1220516214" descr="説明: 和_1行標準_文書表紙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 descr="説明: 和_1行標準_文書表紙用"/>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228975" cy="209550"/>
                    </a:xfrm>
                    <a:prstGeom prst="rect">
                      <a:avLst/>
                    </a:prstGeom>
                    <a:noFill/>
                    <a:ln>
                      <a:noFill/>
                    </a:ln>
                  </pic:spPr>
                </pic:pic>
              </a:graphicData>
            </a:graphic>
          </wp:inline>
        </w:drawing>
      </w:r>
    </w:p>
    <w:p w14:paraId="370B9F0E" w14:textId="0331F7C7" w:rsidR="006352B9" w:rsidRDefault="007B71B6">
      <w:pPr>
        <w:widowControl/>
        <w:ind w:firstLineChars="0" w:firstLine="0"/>
        <w:jc w:val="left"/>
        <w:rPr>
          <w:rFonts w:ascii="ＭＳ 明朝" w:hAnsi="ＭＳ 明朝"/>
          <w:sz w:val="28"/>
          <w:szCs w:val="28"/>
        </w:rPr>
      </w:pPr>
      <w:r>
        <w:rPr>
          <w:rFonts w:ascii="ＭＳ 明朝" w:hAnsi="ＭＳ 明朝"/>
          <w:sz w:val="28"/>
          <w:szCs w:val="28"/>
        </w:rPr>
        <w:br w:type="page"/>
      </w:r>
    </w:p>
    <w:p w14:paraId="6CE5FFCE" w14:textId="54CBF342" w:rsidR="006352B9" w:rsidRDefault="006352B9" w:rsidP="006352B9">
      <w:pPr>
        <w:pStyle w:val="a5"/>
        <w:ind w:firstLineChars="100" w:firstLine="212"/>
        <w:rPr>
          <w:rFonts w:ascii="ＭＳ 明朝" w:hAnsi="ＭＳ 明朝" w:cs="ＭＳ Ｐゴシック"/>
        </w:rPr>
      </w:pPr>
      <w:r w:rsidRPr="00710315">
        <w:rPr>
          <w:rFonts w:ascii="ＭＳ 明朝" w:hAnsi="ＭＳ 明朝" w:cs="ＭＳ Ｐゴシック" w:hint="eastAsia"/>
        </w:rPr>
        <w:lastRenderedPageBreak/>
        <w:t>本書は、「</w:t>
      </w:r>
      <w:r>
        <w:rPr>
          <w:rFonts w:ascii="ＭＳ 明朝" w:hAnsi="ＭＳ 明朝" w:cs="ＭＳ Ｐゴシック" w:hint="eastAsia"/>
        </w:rPr>
        <w:t>AX</w:t>
      </w:r>
      <w:r w:rsidR="00EA7B63">
        <w:rPr>
          <w:rFonts w:ascii="ＭＳ 明朝" w:hAnsi="ＭＳ 明朝" w:cs="ＭＳ Ｐゴシック" w:hint="eastAsia"/>
        </w:rPr>
        <w:t>プラットフォーム</w:t>
      </w:r>
      <w:r>
        <w:rPr>
          <w:rFonts w:ascii="ＭＳ 明朝" w:hAnsi="ＭＳ 明朝" w:cs="ＭＳ Ｐゴシック" w:hint="eastAsia"/>
        </w:rPr>
        <w:t>構想</w:t>
      </w:r>
      <w:r w:rsidRPr="00710315">
        <w:rPr>
          <w:rFonts w:ascii="ＭＳ 明朝" w:hAnsi="ＭＳ 明朝" w:cs="ＭＳ ゴシック" w:hint="eastAsia"/>
          <w:bCs/>
        </w:rPr>
        <w:t>」の審査に</w:t>
      </w:r>
      <w:r w:rsidRPr="00710315">
        <w:rPr>
          <w:rFonts w:ascii="ＭＳ 明朝" w:hAnsi="ＭＳ 明朝" w:cs="ＭＳ Ｐゴシック" w:hint="eastAsia"/>
        </w:rPr>
        <w:t>関する評価手順を取りまとめたものである。審査方式及び評価項目の加点方法等を以下に示す。</w:t>
      </w:r>
    </w:p>
    <w:p w14:paraId="4E937FB7" w14:textId="77777777" w:rsidR="006352B9" w:rsidRDefault="006352B9" w:rsidP="006352B9">
      <w:pPr>
        <w:pStyle w:val="a5"/>
        <w:ind w:firstLineChars="100" w:firstLine="212"/>
        <w:rPr>
          <w:rFonts w:ascii="ＭＳ 明朝" w:hAnsi="ＭＳ 明朝" w:cs="ＭＳ Ｐゴシック"/>
        </w:rPr>
      </w:pPr>
    </w:p>
    <w:p w14:paraId="0B976F51" w14:textId="77777777" w:rsidR="006352B9" w:rsidRDefault="006352B9" w:rsidP="004D68A3">
      <w:pPr>
        <w:pStyle w:val="1"/>
        <w:numPr>
          <w:ilvl w:val="0"/>
          <w:numId w:val="37"/>
        </w:numPr>
      </w:pPr>
      <w:r w:rsidRPr="00855FA7">
        <w:t>審査方式及び評価点</w:t>
      </w:r>
    </w:p>
    <w:p w14:paraId="4B96361D" w14:textId="77777777" w:rsidR="006352B9" w:rsidRDefault="006352B9" w:rsidP="006352B9">
      <w:pPr>
        <w:pStyle w:val="2"/>
      </w:pPr>
      <w:r w:rsidRPr="00855FA7">
        <w:t>審査方式</w:t>
      </w:r>
    </w:p>
    <w:p w14:paraId="5CA6DF82" w14:textId="77777777" w:rsidR="006352B9" w:rsidRDefault="006352B9" w:rsidP="006352B9">
      <w:pPr>
        <w:pStyle w:val="a5"/>
        <w:ind w:firstLineChars="100" w:firstLine="212"/>
        <w:rPr>
          <w:rFonts w:ascii="ＭＳ 明朝" w:hAnsi="ＭＳ 明朝" w:cs="ＭＳ Ｐゴシック"/>
        </w:rPr>
      </w:pPr>
      <w:r w:rsidRPr="00710315">
        <w:rPr>
          <w:rFonts w:ascii="ＭＳ 明朝" w:hAnsi="ＭＳ 明朝" w:cs="ＭＳ Ｐゴシック" w:hint="eastAsia"/>
        </w:rPr>
        <w:t>提案者から提出された提案書等の提案内容について、書面審査及びヒアリングを行い、第2章に記載の評価基準に基づき、審査員が合議制により各評価項目の評価ランクを決定し、評価点が高い提案</w:t>
      </w:r>
      <w:r>
        <w:rPr>
          <w:rFonts w:ascii="ＭＳ 明朝" w:hAnsi="ＭＳ 明朝" w:cs="ＭＳ Ｐゴシック" w:hint="eastAsia"/>
        </w:rPr>
        <w:t>をした1</w:t>
      </w:r>
      <w:r w:rsidRPr="00710315">
        <w:rPr>
          <w:rFonts w:ascii="ＭＳ 明朝" w:hAnsi="ＭＳ 明朝" w:cs="ＭＳ Ｐゴシック" w:hint="eastAsia"/>
        </w:rPr>
        <w:t>者を採択する。なお、審査対象は次の要件を共に満たしている提案内容とする。</w:t>
      </w:r>
    </w:p>
    <w:p w14:paraId="08D96A6D" w14:textId="77777777" w:rsidR="006352B9" w:rsidRDefault="006352B9" w:rsidP="006352B9">
      <w:pPr>
        <w:pStyle w:val="a5"/>
        <w:ind w:firstLineChars="100" w:firstLine="212"/>
        <w:rPr>
          <w:rFonts w:ascii="ＭＳ 明朝" w:hAnsi="ＭＳ 明朝" w:cs="ＭＳ Ｐゴシック"/>
        </w:rPr>
      </w:pPr>
    </w:p>
    <w:p w14:paraId="17D4962A" w14:textId="77777777" w:rsidR="006352B9" w:rsidRPr="0069232D" w:rsidRDefault="006352B9" w:rsidP="006352B9">
      <w:pPr>
        <w:pStyle w:val="a5"/>
        <w:ind w:firstLineChars="100" w:firstLine="212"/>
        <w:rPr>
          <w:rFonts w:ascii="ＭＳ 明朝" w:hAnsi="ＭＳ 明朝" w:cs="ＭＳ Ｐゴシック"/>
        </w:rPr>
      </w:pPr>
      <w:r w:rsidRPr="0069232D">
        <w:rPr>
          <w:rFonts w:ascii="ＭＳ 明朝" w:hAnsi="ＭＳ 明朝" w:cs="ＭＳ Ｐゴシック" w:hint="eastAsia"/>
        </w:rPr>
        <w:t>[審査対象の要件]</w:t>
      </w:r>
    </w:p>
    <w:p w14:paraId="5191966F" w14:textId="77777777" w:rsidR="006352B9" w:rsidRPr="0069232D" w:rsidRDefault="006352B9" w:rsidP="006352B9">
      <w:pPr>
        <w:pStyle w:val="a5"/>
        <w:ind w:firstLineChars="100" w:firstLine="212"/>
        <w:rPr>
          <w:rFonts w:ascii="ＭＳ 明朝" w:hAnsi="ＭＳ 明朝" w:cs="ＭＳ Ｐゴシック"/>
        </w:rPr>
      </w:pPr>
      <w:r w:rsidRPr="0069232D">
        <w:rPr>
          <w:rFonts w:ascii="ＭＳ 明朝" w:hAnsi="ＭＳ 明朝" w:cs="ＭＳ Ｐゴシック" w:hint="eastAsia"/>
        </w:rPr>
        <w:t>① 提案価格が予算額の範囲内であること。</w:t>
      </w:r>
    </w:p>
    <w:p w14:paraId="5944FD9C" w14:textId="77777777" w:rsidR="006352B9" w:rsidRPr="00710315" w:rsidRDefault="006352B9" w:rsidP="006352B9">
      <w:pPr>
        <w:pStyle w:val="a5"/>
        <w:ind w:firstLineChars="100" w:firstLine="212"/>
        <w:rPr>
          <w:rFonts w:ascii="ＭＳ 明朝" w:hAnsi="ＭＳ 明朝" w:cs="ＭＳ Ｐゴシック"/>
        </w:rPr>
      </w:pPr>
      <w:r w:rsidRPr="0069232D">
        <w:rPr>
          <w:rFonts w:ascii="ＭＳ 明朝" w:hAnsi="ＭＳ 明朝" w:cs="ＭＳ Ｐゴシック" w:hint="eastAsia"/>
        </w:rPr>
        <w:t>② 評価項目一覧の評価項目の必須区分を全て満たしていること。</w:t>
      </w:r>
    </w:p>
    <w:p w14:paraId="46C228FB" w14:textId="77777777" w:rsidR="006352B9" w:rsidRDefault="006352B9" w:rsidP="006352B9">
      <w:pPr>
        <w:ind w:firstLine="210"/>
      </w:pPr>
    </w:p>
    <w:p w14:paraId="21AB00D3" w14:textId="77777777" w:rsidR="006352B9" w:rsidRDefault="006352B9" w:rsidP="006352B9">
      <w:pPr>
        <w:pStyle w:val="2"/>
      </w:pPr>
      <w:r w:rsidRPr="00E9281A">
        <w:t>評価点の計算</w:t>
      </w:r>
    </w:p>
    <w:p w14:paraId="384B57C0" w14:textId="77777777" w:rsidR="006352B9" w:rsidRDefault="006352B9" w:rsidP="006352B9">
      <w:pPr>
        <w:ind w:firstLine="210"/>
      </w:pPr>
      <w:r w:rsidRPr="00477660">
        <w:t>評価項目一覧の評価項目（提案要求事項）毎の評点については、評価区分に応じて、必須項目は基礎点、任意項目は加点として付与する。評価点は、基礎点と加点の合計とする。</w:t>
      </w:r>
    </w:p>
    <w:p w14:paraId="3D7223F6" w14:textId="77777777" w:rsidR="006352B9" w:rsidRDefault="006352B9" w:rsidP="006352B9">
      <w:pPr>
        <w:ind w:firstLine="210"/>
      </w:pPr>
    </w:p>
    <w:tbl>
      <w:tblPr>
        <w:tblW w:w="0" w:type="auto"/>
        <w:tblInd w:w="13" w:type="dxa"/>
        <w:tblLayout w:type="fixed"/>
        <w:tblCellMar>
          <w:left w:w="13" w:type="dxa"/>
          <w:right w:w="13" w:type="dxa"/>
        </w:tblCellMar>
        <w:tblLook w:val="0000" w:firstRow="0" w:lastRow="0" w:firstColumn="0" w:lastColumn="0" w:noHBand="0" w:noVBand="0"/>
      </w:tblPr>
      <w:tblGrid>
        <w:gridCol w:w="129"/>
        <w:gridCol w:w="2552"/>
        <w:gridCol w:w="1701"/>
        <w:gridCol w:w="4098"/>
      </w:tblGrid>
      <w:tr w:rsidR="006352B9" w:rsidRPr="00710315" w14:paraId="6427E8CB" w14:textId="77777777" w:rsidTr="001D33C4">
        <w:trPr>
          <w:cantSplit/>
          <w:trHeight w:hRule="exact" w:val="327"/>
        </w:trPr>
        <w:tc>
          <w:tcPr>
            <w:tcW w:w="129" w:type="dxa"/>
            <w:vMerge w:val="restart"/>
            <w:tcBorders>
              <w:top w:val="nil"/>
              <w:left w:val="nil"/>
              <w:bottom w:val="nil"/>
              <w:right w:val="nil"/>
            </w:tcBorders>
          </w:tcPr>
          <w:p w14:paraId="5EDA6B95" w14:textId="77777777" w:rsidR="006352B9" w:rsidRPr="00710315" w:rsidRDefault="006352B9" w:rsidP="001D33C4">
            <w:pPr>
              <w:pStyle w:val="a5"/>
              <w:rPr>
                <w:rFonts w:ascii="ＭＳ 明朝" w:hAnsi="ＭＳ 明朝"/>
              </w:rPr>
            </w:pPr>
          </w:p>
        </w:tc>
        <w:tc>
          <w:tcPr>
            <w:tcW w:w="2552" w:type="dxa"/>
            <w:tcBorders>
              <w:top w:val="single" w:sz="4" w:space="0" w:color="000000"/>
              <w:left w:val="single" w:sz="4" w:space="0" w:color="000000"/>
              <w:bottom w:val="single" w:sz="4" w:space="0" w:color="000000"/>
              <w:right w:val="single" w:sz="4" w:space="0" w:color="000000"/>
            </w:tcBorders>
            <w:vAlign w:val="center"/>
          </w:tcPr>
          <w:p w14:paraId="7C5E1D73" w14:textId="77777777" w:rsidR="006352B9" w:rsidRPr="00710315" w:rsidRDefault="006352B9" w:rsidP="001D33C4">
            <w:pPr>
              <w:pStyle w:val="a5"/>
              <w:jc w:val="center"/>
              <w:rPr>
                <w:rFonts w:ascii="ＭＳ 明朝" w:hAnsi="ＭＳ 明朝"/>
              </w:rPr>
            </w:pPr>
            <w:r w:rsidRPr="00710315">
              <w:rPr>
                <w:rFonts w:ascii="ＭＳ 明朝" w:hAnsi="ＭＳ 明朝" w:cs="ＭＳ Ｐゴシック" w:hint="eastAsia"/>
              </w:rPr>
              <w:t>基礎点（必須項目）</w:t>
            </w:r>
          </w:p>
        </w:tc>
        <w:tc>
          <w:tcPr>
            <w:tcW w:w="1701" w:type="dxa"/>
            <w:tcBorders>
              <w:top w:val="single" w:sz="4" w:space="0" w:color="000000"/>
              <w:left w:val="nil"/>
              <w:bottom w:val="single" w:sz="4" w:space="0" w:color="000000"/>
              <w:right w:val="single" w:sz="4" w:space="0" w:color="000000"/>
            </w:tcBorders>
            <w:vAlign w:val="center"/>
          </w:tcPr>
          <w:p w14:paraId="419CBB50" w14:textId="283B37E5" w:rsidR="006352B9" w:rsidRPr="00710315" w:rsidRDefault="006352B9" w:rsidP="001D33C4">
            <w:pPr>
              <w:pStyle w:val="a5"/>
              <w:jc w:val="center"/>
              <w:rPr>
                <w:rFonts w:ascii="ＭＳ 明朝" w:hAnsi="ＭＳ 明朝"/>
              </w:rPr>
            </w:pPr>
            <w:r w:rsidRPr="00710315">
              <w:rPr>
                <w:rFonts w:ascii="ＭＳ 明朝" w:hAnsi="ＭＳ 明朝" w:cs="ＭＳ Ｐゴシック" w:hint="eastAsia"/>
              </w:rPr>
              <w:t>1</w:t>
            </w:r>
            <w:r w:rsidR="006D4B22">
              <w:rPr>
                <w:rFonts w:ascii="ＭＳ 明朝" w:hAnsi="ＭＳ 明朝" w:cs="ＭＳ Ｐゴシック" w:hint="eastAsia"/>
              </w:rPr>
              <w:t>6</w:t>
            </w:r>
            <w:r w:rsidRPr="00710315">
              <w:rPr>
                <w:rFonts w:ascii="ＭＳ 明朝" w:hAnsi="ＭＳ 明朝" w:cs="ＭＳ Ｐゴシック" w:hint="eastAsia"/>
              </w:rPr>
              <w:t>5点</w:t>
            </w:r>
          </w:p>
        </w:tc>
        <w:tc>
          <w:tcPr>
            <w:tcW w:w="4098" w:type="dxa"/>
            <w:vMerge w:val="restart"/>
            <w:tcBorders>
              <w:top w:val="nil"/>
              <w:left w:val="nil"/>
              <w:bottom w:val="nil"/>
              <w:right w:val="nil"/>
            </w:tcBorders>
          </w:tcPr>
          <w:p w14:paraId="34CAD3B0" w14:textId="77777777" w:rsidR="006352B9" w:rsidRPr="00710315" w:rsidRDefault="006352B9" w:rsidP="001D33C4">
            <w:pPr>
              <w:pStyle w:val="a5"/>
              <w:jc w:val="center"/>
              <w:rPr>
                <w:rFonts w:ascii="ＭＳ 明朝" w:hAnsi="ＭＳ 明朝"/>
              </w:rPr>
            </w:pPr>
          </w:p>
        </w:tc>
      </w:tr>
      <w:tr w:rsidR="006352B9" w:rsidRPr="00710315" w14:paraId="7059285F" w14:textId="77777777" w:rsidTr="001D33C4">
        <w:trPr>
          <w:cantSplit/>
          <w:trHeight w:hRule="exact" w:val="329"/>
        </w:trPr>
        <w:tc>
          <w:tcPr>
            <w:tcW w:w="129" w:type="dxa"/>
            <w:vMerge/>
            <w:tcBorders>
              <w:top w:val="nil"/>
              <w:left w:val="nil"/>
              <w:bottom w:val="nil"/>
              <w:right w:val="nil"/>
            </w:tcBorders>
          </w:tcPr>
          <w:p w14:paraId="6A1A9620" w14:textId="77777777" w:rsidR="006352B9" w:rsidRPr="00710315" w:rsidRDefault="006352B9" w:rsidP="001D33C4">
            <w:pPr>
              <w:pStyle w:val="a5"/>
              <w:wordWrap/>
              <w:spacing w:line="240" w:lineRule="auto"/>
              <w:rPr>
                <w:rFonts w:ascii="ＭＳ 明朝" w:hAnsi="ＭＳ 明朝"/>
              </w:rPr>
            </w:pPr>
          </w:p>
        </w:tc>
        <w:tc>
          <w:tcPr>
            <w:tcW w:w="2552" w:type="dxa"/>
            <w:tcBorders>
              <w:top w:val="single" w:sz="4" w:space="0" w:color="000000"/>
              <w:left w:val="single" w:sz="4" w:space="0" w:color="000000"/>
              <w:bottom w:val="double" w:sz="4" w:space="0" w:color="000000"/>
              <w:right w:val="single" w:sz="4" w:space="0" w:color="000000"/>
            </w:tcBorders>
            <w:vAlign w:val="center"/>
          </w:tcPr>
          <w:p w14:paraId="18FE366C" w14:textId="77777777" w:rsidR="006352B9" w:rsidRPr="00710315" w:rsidRDefault="006352B9" w:rsidP="001D33C4">
            <w:pPr>
              <w:pStyle w:val="a5"/>
              <w:jc w:val="center"/>
              <w:rPr>
                <w:rFonts w:ascii="ＭＳ 明朝" w:hAnsi="ＭＳ 明朝"/>
              </w:rPr>
            </w:pPr>
            <w:r w:rsidRPr="00710315">
              <w:rPr>
                <w:rFonts w:ascii="ＭＳ 明朝" w:hAnsi="ＭＳ 明朝" w:cs="ＭＳ Ｐゴシック" w:hint="eastAsia"/>
              </w:rPr>
              <w:t>加点（任意項目）</w:t>
            </w:r>
          </w:p>
        </w:tc>
        <w:tc>
          <w:tcPr>
            <w:tcW w:w="1701" w:type="dxa"/>
            <w:tcBorders>
              <w:top w:val="single" w:sz="4" w:space="0" w:color="000000"/>
              <w:left w:val="nil"/>
              <w:bottom w:val="double" w:sz="4" w:space="0" w:color="000000"/>
              <w:right w:val="single" w:sz="4" w:space="0" w:color="000000"/>
            </w:tcBorders>
            <w:vAlign w:val="center"/>
          </w:tcPr>
          <w:p w14:paraId="6B7A9D2E" w14:textId="58B4F24B" w:rsidR="006352B9" w:rsidRPr="00710315" w:rsidRDefault="006352B9" w:rsidP="001D33C4">
            <w:pPr>
              <w:pStyle w:val="a5"/>
              <w:jc w:val="center"/>
              <w:rPr>
                <w:rFonts w:ascii="ＭＳ 明朝" w:hAnsi="ＭＳ 明朝"/>
              </w:rPr>
            </w:pPr>
            <w:r w:rsidRPr="00710315">
              <w:rPr>
                <w:rFonts w:ascii="ＭＳ 明朝" w:hAnsi="ＭＳ 明朝" w:cs="ＭＳ Ｐゴシック" w:hint="eastAsia"/>
              </w:rPr>
              <w:t>3</w:t>
            </w:r>
            <w:r w:rsidR="00FC540E">
              <w:rPr>
                <w:rFonts w:ascii="ＭＳ 明朝" w:hAnsi="ＭＳ 明朝" w:cs="ＭＳ Ｐゴシック" w:hint="eastAsia"/>
              </w:rPr>
              <w:t>3</w:t>
            </w:r>
            <w:r w:rsidRPr="00710315">
              <w:rPr>
                <w:rFonts w:ascii="ＭＳ 明朝" w:hAnsi="ＭＳ 明朝" w:cs="ＭＳ Ｐゴシック" w:hint="eastAsia"/>
              </w:rPr>
              <w:t>5点</w:t>
            </w:r>
          </w:p>
        </w:tc>
        <w:tc>
          <w:tcPr>
            <w:tcW w:w="4098" w:type="dxa"/>
            <w:vMerge/>
            <w:tcBorders>
              <w:top w:val="nil"/>
              <w:left w:val="nil"/>
              <w:bottom w:val="nil"/>
              <w:right w:val="nil"/>
            </w:tcBorders>
          </w:tcPr>
          <w:p w14:paraId="59ECE6A5" w14:textId="77777777" w:rsidR="006352B9" w:rsidRPr="00710315" w:rsidRDefault="006352B9" w:rsidP="001D33C4">
            <w:pPr>
              <w:pStyle w:val="a5"/>
              <w:jc w:val="center"/>
              <w:rPr>
                <w:rFonts w:ascii="ＭＳ 明朝" w:hAnsi="ＭＳ 明朝"/>
              </w:rPr>
            </w:pPr>
          </w:p>
        </w:tc>
      </w:tr>
      <w:tr w:rsidR="006352B9" w:rsidRPr="00710315" w14:paraId="7C5EBB54" w14:textId="77777777" w:rsidTr="001D33C4">
        <w:trPr>
          <w:cantSplit/>
          <w:trHeight w:hRule="exact" w:val="329"/>
        </w:trPr>
        <w:tc>
          <w:tcPr>
            <w:tcW w:w="129" w:type="dxa"/>
            <w:tcBorders>
              <w:top w:val="nil"/>
              <w:left w:val="nil"/>
              <w:bottom w:val="nil"/>
              <w:right w:val="nil"/>
            </w:tcBorders>
          </w:tcPr>
          <w:p w14:paraId="276EBBF3" w14:textId="77777777" w:rsidR="006352B9" w:rsidRPr="00710315" w:rsidRDefault="006352B9" w:rsidP="001D33C4">
            <w:pPr>
              <w:pStyle w:val="a5"/>
              <w:wordWrap/>
              <w:spacing w:line="240" w:lineRule="auto"/>
              <w:rPr>
                <w:rFonts w:ascii="ＭＳ 明朝" w:hAnsi="ＭＳ 明朝"/>
              </w:rPr>
            </w:pPr>
          </w:p>
        </w:tc>
        <w:tc>
          <w:tcPr>
            <w:tcW w:w="2552" w:type="dxa"/>
            <w:tcBorders>
              <w:top w:val="double" w:sz="4" w:space="0" w:color="000000"/>
              <w:left w:val="single" w:sz="4" w:space="0" w:color="000000"/>
              <w:bottom w:val="single" w:sz="4" w:space="0" w:color="000000"/>
              <w:right w:val="single" w:sz="4" w:space="0" w:color="000000"/>
            </w:tcBorders>
            <w:vAlign w:val="center"/>
          </w:tcPr>
          <w:p w14:paraId="5E2D216F" w14:textId="77777777" w:rsidR="006352B9" w:rsidRPr="00710315" w:rsidRDefault="006352B9" w:rsidP="001D33C4">
            <w:pPr>
              <w:pStyle w:val="a5"/>
              <w:jc w:val="center"/>
              <w:rPr>
                <w:rFonts w:ascii="ＭＳ 明朝" w:hAnsi="ＭＳ 明朝" w:cs="ＭＳ Ｐゴシック"/>
              </w:rPr>
            </w:pPr>
            <w:r w:rsidRPr="00710315">
              <w:rPr>
                <w:rFonts w:ascii="ＭＳ 明朝" w:hAnsi="ＭＳ 明朝" w:cs="ＭＳ Ｐゴシック" w:hint="eastAsia"/>
              </w:rPr>
              <w:t>評価点</w:t>
            </w:r>
          </w:p>
        </w:tc>
        <w:tc>
          <w:tcPr>
            <w:tcW w:w="1701" w:type="dxa"/>
            <w:tcBorders>
              <w:top w:val="double" w:sz="4" w:space="0" w:color="000000"/>
              <w:left w:val="nil"/>
              <w:bottom w:val="single" w:sz="4" w:space="0" w:color="000000"/>
              <w:right w:val="single" w:sz="4" w:space="0" w:color="000000"/>
            </w:tcBorders>
            <w:vAlign w:val="center"/>
          </w:tcPr>
          <w:p w14:paraId="04687618" w14:textId="04D8DCDA" w:rsidR="006352B9" w:rsidRPr="00710315" w:rsidRDefault="006352B9" w:rsidP="001D33C4">
            <w:pPr>
              <w:pStyle w:val="a5"/>
              <w:jc w:val="center"/>
              <w:rPr>
                <w:rFonts w:ascii="ＭＳ 明朝" w:hAnsi="ＭＳ 明朝" w:cs="ＭＳ Ｐゴシック"/>
              </w:rPr>
            </w:pPr>
            <w:r w:rsidRPr="00710315">
              <w:rPr>
                <w:rFonts w:ascii="ＭＳ 明朝" w:hAnsi="ＭＳ 明朝" w:cs="ＭＳ Ｐゴシック" w:hint="eastAsia"/>
              </w:rPr>
              <w:t>5</w:t>
            </w:r>
            <w:r w:rsidR="00FC540E">
              <w:rPr>
                <w:rFonts w:ascii="ＭＳ 明朝" w:hAnsi="ＭＳ 明朝" w:cs="ＭＳ Ｐゴシック" w:hint="eastAsia"/>
              </w:rPr>
              <w:t>0</w:t>
            </w:r>
            <w:r w:rsidRPr="00710315">
              <w:rPr>
                <w:rFonts w:ascii="ＭＳ 明朝" w:hAnsi="ＭＳ 明朝" w:cs="ＭＳ Ｐゴシック" w:hint="eastAsia"/>
              </w:rPr>
              <w:t>0点</w:t>
            </w:r>
          </w:p>
        </w:tc>
        <w:tc>
          <w:tcPr>
            <w:tcW w:w="4098" w:type="dxa"/>
            <w:tcBorders>
              <w:top w:val="nil"/>
              <w:left w:val="nil"/>
              <w:bottom w:val="nil"/>
              <w:right w:val="nil"/>
            </w:tcBorders>
          </w:tcPr>
          <w:p w14:paraId="3687373C" w14:textId="77777777" w:rsidR="006352B9" w:rsidRPr="00710315" w:rsidRDefault="006352B9" w:rsidP="001D33C4">
            <w:pPr>
              <w:pStyle w:val="a5"/>
              <w:jc w:val="center"/>
              <w:rPr>
                <w:rFonts w:ascii="ＭＳ 明朝" w:hAnsi="ＭＳ 明朝"/>
              </w:rPr>
            </w:pPr>
          </w:p>
        </w:tc>
      </w:tr>
    </w:tbl>
    <w:p w14:paraId="5945911B" w14:textId="77777777" w:rsidR="006352B9" w:rsidRPr="00477660" w:rsidRDefault="006352B9" w:rsidP="006352B9">
      <w:pPr>
        <w:ind w:firstLine="210"/>
      </w:pPr>
    </w:p>
    <w:p w14:paraId="5CDCA1EE" w14:textId="77777777" w:rsidR="006352B9" w:rsidRDefault="006352B9" w:rsidP="006352B9">
      <w:pPr>
        <w:pStyle w:val="a5"/>
        <w:ind w:firstLineChars="100" w:firstLine="212"/>
        <w:rPr>
          <w:rFonts w:ascii="ＭＳ 明朝" w:hAnsi="ＭＳ 明朝" w:cs="ＭＳ Ｐゴシック"/>
        </w:rPr>
      </w:pPr>
    </w:p>
    <w:p w14:paraId="173D2199" w14:textId="77777777" w:rsidR="006352B9" w:rsidRDefault="006352B9" w:rsidP="006352B9">
      <w:pPr>
        <w:pStyle w:val="1"/>
      </w:pPr>
      <w:r w:rsidRPr="00477660">
        <w:t>評価項目の加点方法</w:t>
      </w:r>
    </w:p>
    <w:p w14:paraId="1F3EA0E8" w14:textId="77777777" w:rsidR="006352B9" w:rsidRDefault="006352B9" w:rsidP="006352B9">
      <w:pPr>
        <w:pStyle w:val="2"/>
      </w:pPr>
      <w:r>
        <w:rPr>
          <w:rFonts w:hint="eastAsia"/>
        </w:rPr>
        <w:t>基礎点評価</w:t>
      </w:r>
    </w:p>
    <w:p w14:paraId="40AFB235" w14:textId="77777777" w:rsidR="006352B9" w:rsidRDefault="006352B9" w:rsidP="006352B9">
      <w:pPr>
        <w:ind w:firstLine="210"/>
      </w:pPr>
      <w:r w:rsidRPr="00E10584">
        <w:t>提案内容が、必須項目を満たしている場合に基礎点を付与し、そうでない場合は</w:t>
      </w:r>
      <w:r w:rsidRPr="00E10584">
        <w:t>0</w:t>
      </w:r>
      <w:r w:rsidRPr="00E10584">
        <w:t>点とする。従って、一つでも必須項目を満たしていないと評価（</w:t>
      </w:r>
      <w:r w:rsidRPr="00E10584">
        <w:t>0</w:t>
      </w:r>
      <w:r w:rsidRPr="00E10584">
        <w:t>点）した場合は、その提案者を不合格とし、採択しない。</w:t>
      </w:r>
    </w:p>
    <w:p w14:paraId="2F54717F" w14:textId="77777777" w:rsidR="006352B9" w:rsidRDefault="006352B9" w:rsidP="006352B9">
      <w:pPr>
        <w:ind w:firstLine="210"/>
      </w:pPr>
    </w:p>
    <w:p w14:paraId="5592F199" w14:textId="77777777" w:rsidR="006352B9" w:rsidRDefault="006352B9" w:rsidP="006352B9">
      <w:pPr>
        <w:pStyle w:val="2"/>
      </w:pPr>
      <w:r>
        <w:rPr>
          <w:rFonts w:hint="eastAsia"/>
        </w:rPr>
        <w:t>加点評価</w:t>
      </w:r>
    </w:p>
    <w:p w14:paraId="014B59F8" w14:textId="77777777" w:rsidR="006352B9" w:rsidRDefault="006352B9" w:rsidP="006352B9">
      <w:pPr>
        <w:ind w:firstLine="210"/>
      </w:pPr>
      <w:r w:rsidRPr="00CD4897">
        <w:t>任意項目について、提案内容に応じて下表の評価基準に基づき加点を付与する。</w:t>
      </w:r>
    </w:p>
    <w:p w14:paraId="42C73B56" w14:textId="77777777" w:rsidR="006352B9" w:rsidRPr="00CD4897" w:rsidRDefault="006352B9" w:rsidP="006352B9">
      <w:pPr>
        <w:ind w:firstLine="210"/>
      </w:pPr>
    </w:p>
    <w:tbl>
      <w:tblPr>
        <w:tblStyle w:val="a8"/>
        <w:tblW w:w="9576" w:type="dxa"/>
        <w:jc w:val="center"/>
        <w:tblLook w:val="04A0" w:firstRow="1" w:lastRow="0" w:firstColumn="1" w:lastColumn="0" w:noHBand="0" w:noVBand="1"/>
      </w:tblPr>
      <w:tblGrid>
        <w:gridCol w:w="875"/>
        <w:gridCol w:w="3570"/>
        <w:gridCol w:w="855"/>
        <w:gridCol w:w="855"/>
        <w:gridCol w:w="855"/>
        <w:gridCol w:w="855"/>
        <w:gridCol w:w="855"/>
        <w:gridCol w:w="856"/>
      </w:tblGrid>
      <w:tr w:rsidR="0045365A" w14:paraId="44FE8177" w14:textId="77777777" w:rsidTr="0096732A">
        <w:trPr>
          <w:jc w:val="center"/>
        </w:trPr>
        <w:tc>
          <w:tcPr>
            <w:tcW w:w="0" w:type="auto"/>
          </w:tcPr>
          <w:p w14:paraId="0BAE9DDD" w14:textId="77777777" w:rsidR="0045365A" w:rsidRDefault="0045365A" w:rsidP="001D33C4">
            <w:pPr>
              <w:ind w:firstLine="210"/>
            </w:pPr>
            <w:r w:rsidRPr="00BD2DD2">
              <w:t>評価ランク</w:t>
            </w:r>
          </w:p>
        </w:tc>
        <w:tc>
          <w:tcPr>
            <w:tcW w:w="0" w:type="auto"/>
          </w:tcPr>
          <w:p w14:paraId="44EAF031" w14:textId="77777777" w:rsidR="0045365A" w:rsidRDefault="0045365A" w:rsidP="001D33C4">
            <w:pPr>
              <w:ind w:firstLine="210"/>
            </w:pPr>
            <w:r w:rsidRPr="00BD2DD2">
              <w:t>評価基準</w:t>
            </w:r>
          </w:p>
        </w:tc>
        <w:tc>
          <w:tcPr>
            <w:tcW w:w="855" w:type="dxa"/>
          </w:tcPr>
          <w:p w14:paraId="040D5787" w14:textId="77777777" w:rsidR="0045365A" w:rsidRDefault="0045365A" w:rsidP="001D33C4">
            <w:pPr>
              <w:ind w:firstLine="210"/>
            </w:pPr>
            <w:r w:rsidRPr="004145A1">
              <w:t>50</w:t>
            </w:r>
            <w:r w:rsidRPr="004145A1">
              <w:t>点項目</w:t>
            </w:r>
          </w:p>
        </w:tc>
        <w:tc>
          <w:tcPr>
            <w:tcW w:w="855" w:type="dxa"/>
          </w:tcPr>
          <w:p w14:paraId="0EE393B6" w14:textId="77777777" w:rsidR="0045365A" w:rsidRPr="004145A1" w:rsidRDefault="0045365A" w:rsidP="001D33C4">
            <w:pPr>
              <w:ind w:firstLine="210"/>
            </w:pPr>
            <w:r>
              <w:rPr>
                <w:rFonts w:hint="eastAsia"/>
              </w:rPr>
              <w:t>40</w:t>
            </w:r>
            <w:r>
              <w:rPr>
                <w:rFonts w:hint="eastAsia"/>
              </w:rPr>
              <w:t>点項目</w:t>
            </w:r>
          </w:p>
        </w:tc>
        <w:tc>
          <w:tcPr>
            <w:tcW w:w="855" w:type="dxa"/>
          </w:tcPr>
          <w:p w14:paraId="4BA67366" w14:textId="77777777" w:rsidR="0045365A" w:rsidRDefault="0045365A" w:rsidP="001D33C4">
            <w:pPr>
              <w:ind w:firstLine="210"/>
            </w:pPr>
            <w:r w:rsidRPr="004145A1">
              <w:t>30</w:t>
            </w:r>
            <w:r w:rsidRPr="004145A1">
              <w:t>点項目</w:t>
            </w:r>
          </w:p>
        </w:tc>
        <w:tc>
          <w:tcPr>
            <w:tcW w:w="855" w:type="dxa"/>
          </w:tcPr>
          <w:p w14:paraId="6882E066" w14:textId="43AAC76B" w:rsidR="0045365A" w:rsidRPr="004145A1" w:rsidRDefault="0096732A" w:rsidP="0096732A">
            <w:pPr>
              <w:ind w:firstLine="210"/>
            </w:pPr>
            <w:r>
              <w:rPr>
                <w:rFonts w:hint="eastAsia"/>
              </w:rPr>
              <w:t>2</w:t>
            </w:r>
            <w:r w:rsidRPr="004145A1">
              <w:t>0</w:t>
            </w:r>
            <w:r w:rsidRPr="004145A1">
              <w:t>点項目</w:t>
            </w:r>
          </w:p>
        </w:tc>
        <w:tc>
          <w:tcPr>
            <w:tcW w:w="855" w:type="dxa"/>
          </w:tcPr>
          <w:p w14:paraId="4BA5F86E" w14:textId="3C42C4C0" w:rsidR="0045365A" w:rsidRDefault="0045365A" w:rsidP="001D33C4">
            <w:pPr>
              <w:ind w:firstLine="210"/>
            </w:pPr>
            <w:r w:rsidRPr="004145A1">
              <w:t>10</w:t>
            </w:r>
            <w:r w:rsidRPr="004145A1">
              <w:t>点項目</w:t>
            </w:r>
          </w:p>
        </w:tc>
        <w:tc>
          <w:tcPr>
            <w:tcW w:w="856" w:type="dxa"/>
          </w:tcPr>
          <w:p w14:paraId="23E2EF21" w14:textId="77777777" w:rsidR="0096732A" w:rsidRDefault="0045365A" w:rsidP="001D33C4">
            <w:pPr>
              <w:ind w:firstLine="210"/>
            </w:pPr>
            <w:r>
              <w:rPr>
                <w:rFonts w:hint="eastAsia"/>
              </w:rPr>
              <w:t>5</w:t>
            </w:r>
          </w:p>
          <w:p w14:paraId="39386EC6" w14:textId="6158B9F6" w:rsidR="0045365A" w:rsidRPr="004145A1" w:rsidRDefault="0096732A" w:rsidP="0096732A">
            <w:pPr>
              <w:ind w:firstLineChars="0" w:firstLine="0"/>
            </w:pPr>
            <w:r>
              <w:rPr>
                <w:rFonts w:hint="eastAsia"/>
              </w:rPr>
              <w:t>点項目</w:t>
            </w:r>
          </w:p>
        </w:tc>
      </w:tr>
      <w:tr w:rsidR="0045365A" w14:paraId="70FC4EDC" w14:textId="77777777" w:rsidTr="0096732A">
        <w:trPr>
          <w:jc w:val="center"/>
        </w:trPr>
        <w:tc>
          <w:tcPr>
            <w:tcW w:w="0" w:type="auto"/>
          </w:tcPr>
          <w:p w14:paraId="72B97C68" w14:textId="77777777" w:rsidR="0045365A" w:rsidRDefault="0045365A" w:rsidP="001D33C4">
            <w:pPr>
              <w:ind w:firstLine="210"/>
            </w:pPr>
            <w:r>
              <w:rPr>
                <w:rFonts w:hint="eastAsia"/>
              </w:rPr>
              <w:t>S</w:t>
            </w:r>
          </w:p>
        </w:tc>
        <w:tc>
          <w:tcPr>
            <w:tcW w:w="0" w:type="auto"/>
          </w:tcPr>
          <w:p w14:paraId="50E69B3D" w14:textId="77777777" w:rsidR="0045365A" w:rsidRDefault="0045365A" w:rsidP="001D33C4">
            <w:pPr>
              <w:ind w:firstLine="210"/>
            </w:pPr>
            <w:r w:rsidRPr="004145A1">
              <w:t>仕様書の要求水準を大きく上回り、独自性、具体性、実現可能性及び有効性の全てにおいて極めて優れている。</w:t>
            </w:r>
          </w:p>
        </w:tc>
        <w:tc>
          <w:tcPr>
            <w:tcW w:w="855" w:type="dxa"/>
          </w:tcPr>
          <w:p w14:paraId="39DE5DEF" w14:textId="77777777" w:rsidR="0045365A" w:rsidRDefault="0045365A" w:rsidP="001D33C4">
            <w:pPr>
              <w:ind w:firstLine="210"/>
            </w:pPr>
            <w:r>
              <w:rPr>
                <w:rFonts w:hint="eastAsia"/>
              </w:rPr>
              <w:t>50</w:t>
            </w:r>
          </w:p>
        </w:tc>
        <w:tc>
          <w:tcPr>
            <w:tcW w:w="855" w:type="dxa"/>
          </w:tcPr>
          <w:p w14:paraId="22C66D72" w14:textId="77777777" w:rsidR="0045365A" w:rsidRDefault="0045365A" w:rsidP="001D33C4">
            <w:pPr>
              <w:ind w:firstLine="210"/>
            </w:pPr>
            <w:r>
              <w:rPr>
                <w:rFonts w:hint="eastAsia"/>
              </w:rPr>
              <w:t>40</w:t>
            </w:r>
          </w:p>
        </w:tc>
        <w:tc>
          <w:tcPr>
            <w:tcW w:w="855" w:type="dxa"/>
          </w:tcPr>
          <w:p w14:paraId="31617D2A" w14:textId="77777777" w:rsidR="0045365A" w:rsidRDefault="0045365A" w:rsidP="001D33C4">
            <w:pPr>
              <w:ind w:firstLine="210"/>
            </w:pPr>
            <w:r>
              <w:rPr>
                <w:rFonts w:hint="eastAsia"/>
              </w:rPr>
              <w:t>30</w:t>
            </w:r>
          </w:p>
        </w:tc>
        <w:tc>
          <w:tcPr>
            <w:tcW w:w="855" w:type="dxa"/>
          </w:tcPr>
          <w:p w14:paraId="7474E4BC" w14:textId="12F8688F" w:rsidR="0045365A" w:rsidRDefault="0045365A" w:rsidP="001D33C4">
            <w:pPr>
              <w:ind w:firstLine="210"/>
            </w:pPr>
            <w:r>
              <w:rPr>
                <w:rFonts w:hint="eastAsia"/>
              </w:rPr>
              <w:t>20</w:t>
            </w:r>
          </w:p>
        </w:tc>
        <w:tc>
          <w:tcPr>
            <w:tcW w:w="855" w:type="dxa"/>
          </w:tcPr>
          <w:p w14:paraId="040B8A6E" w14:textId="7FE7A369" w:rsidR="0045365A" w:rsidRDefault="0045365A" w:rsidP="001D33C4">
            <w:pPr>
              <w:ind w:firstLine="210"/>
            </w:pPr>
            <w:r>
              <w:rPr>
                <w:rFonts w:hint="eastAsia"/>
              </w:rPr>
              <w:t>10</w:t>
            </w:r>
          </w:p>
        </w:tc>
        <w:tc>
          <w:tcPr>
            <w:tcW w:w="856" w:type="dxa"/>
          </w:tcPr>
          <w:p w14:paraId="49CA4D17" w14:textId="77777777" w:rsidR="0045365A" w:rsidRDefault="0045365A" w:rsidP="001D33C4">
            <w:pPr>
              <w:ind w:firstLine="210"/>
            </w:pPr>
            <w:r>
              <w:rPr>
                <w:rFonts w:hint="eastAsia"/>
              </w:rPr>
              <w:t>5</w:t>
            </w:r>
          </w:p>
        </w:tc>
      </w:tr>
      <w:tr w:rsidR="0045365A" w14:paraId="429F938E" w14:textId="77777777" w:rsidTr="0096732A">
        <w:trPr>
          <w:jc w:val="center"/>
        </w:trPr>
        <w:tc>
          <w:tcPr>
            <w:tcW w:w="0" w:type="auto"/>
          </w:tcPr>
          <w:p w14:paraId="1A6A3028" w14:textId="77777777" w:rsidR="0045365A" w:rsidRDefault="0045365A" w:rsidP="001D33C4">
            <w:pPr>
              <w:ind w:firstLine="210"/>
            </w:pPr>
            <w:r>
              <w:rPr>
                <w:rFonts w:hint="eastAsia"/>
              </w:rPr>
              <w:t>A</w:t>
            </w:r>
          </w:p>
        </w:tc>
        <w:tc>
          <w:tcPr>
            <w:tcW w:w="0" w:type="auto"/>
          </w:tcPr>
          <w:p w14:paraId="76C62719" w14:textId="77777777" w:rsidR="0045365A" w:rsidRDefault="0045365A" w:rsidP="001D33C4">
            <w:pPr>
              <w:ind w:firstLine="210"/>
            </w:pPr>
            <w:r w:rsidRPr="004145A1">
              <w:t>仕様書の要求水準を上回り、具体性及び実現可能性が高く、有効な提案である。</w:t>
            </w:r>
          </w:p>
        </w:tc>
        <w:tc>
          <w:tcPr>
            <w:tcW w:w="855" w:type="dxa"/>
          </w:tcPr>
          <w:p w14:paraId="2AD6EF9B" w14:textId="77777777" w:rsidR="0045365A" w:rsidRDefault="0045365A" w:rsidP="001D33C4">
            <w:pPr>
              <w:ind w:firstLine="210"/>
            </w:pPr>
            <w:r>
              <w:rPr>
                <w:rFonts w:hint="eastAsia"/>
              </w:rPr>
              <w:t>30</w:t>
            </w:r>
          </w:p>
        </w:tc>
        <w:tc>
          <w:tcPr>
            <w:tcW w:w="855" w:type="dxa"/>
          </w:tcPr>
          <w:p w14:paraId="12B2DB2A" w14:textId="77777777" w:rsidR="0045365A" w:rsidRDefault="0045365A" w:rsidP="001D33C4">
            <w:pPr>
              <w:ind w:firstLine="210"/>
            </w:pPr>
            <w:r>
              <w:rPr>
                <w:rFonts w:hint="eastAsia"/>
              </w:rPr>
              <w:t>24</w:t>
            </w:r>
          </w:p>
        </w:tc>
        <w:tc>
          <w:tcPr>
            <w:tcW w:w="855" w:type="dxa"/>
          </w:tcPr>
          <w:p w14:paraId="728E832A" w14:textId="77777777" w:rsidR="0045365A" w:rsidRDefault="0045365A" w:rsidP="001D33C4">
            <w:pPr>
              <w:ind w:firstLine="210"/>
            </w:pPr>
            <w:r>
              <w:rPr>
                <w:rFonts w:hint="eastAsia"/>
              </w:rPr>
              <w:t>18</w:t>
            </w:r>
          </w:p>
        </w:tc>
        <w:tc>
          <w:tcPr>
            <w:tcW w:w="855" w:type="dxa"/>
          </w:tcPr>
          <w:p w14:paraId="6A14AA25" w14:textId="14C091A1" w:rsidR="0045365A" w:rsidRDefault="0045365A" w:rsidP="001D33C4">
            <w:pPr>
              <w:ind w:firstLine="210"/>
            </w:pPr>
            <w:r>
              <w:rPr>
                <w:rFonts w:hint="eastAsia"/>
              </w:rPr>
              <w:t>12</w:t>
            </w:r>
          </w:p>
        </w:tc>
        <w:tc>
          <w:tcPr>
            <w:tcW w:w="855" w:type="dxa"/>
          </w:tcPr>
          <w:p w14:paraId="604AE934" w14:textId="4377E839" w:rsidR="0045365A" w:rsidRDefault="0045365A" w:rsidP="001D33C4">
            <w:pPr>
              <w:ind w:firstLine="210"/>
            </w:pPr>
            <w:r>
              <w:rPr>
                <w:rFonts w:hint="eastAsia"/>
              </w:rPr>
              <w:t>6</w:t>
            </w:r>
          </w:p>
        </w:tc>
        <w:tc>
          <w:tcPr>
            <w:tcW w:w="856" w:type="dxa"/>
          </w:tcPr>
          <w:p w14:paraId="34E14EFA" w14:textId="77777777" w:rsidR="0045365A" w:rsidRDefault="0045365A" w:rsidP="001D33C4">
            <w:pPr>
              <w:ind w:firstLine="210"/>
            </w:pPr>
            <w:r>
              <w:rPr>
                <w:rFonts w:hint="eastAsia"/>
              </w:rPr>
              <w:t>3</w:t>
            </w:r>
          </w:p>
        </w:tc>
      </w:tr>
      <w:tr w:rsidR="0045365A" w14:paraId="3D15CC14" w14:textId="77777777" w:rsidTr="0096732A">
        <w:trPr>
          <w:jc w:val="center"/>
        </w:trPr>
        <w:tc>
          <w:tcPr>
            <w:tcW w:w="0" w:type="auto"/>
          </w:tcPr>
          <w:p w14:paraId="7EEC740A" w14:textId="77777777" w:rsidR="0045365A" w:rsidRDefault="0045365A" w:rsidP="001D33C4">
            <w:pPr>
              <w:ind w:firstLine="210"/>
            </w:pPr>
            <w:r>
              <w:rPr>
                <w:rFonts w:hint="eastAsia"/>
              </w:rPr>
              <w:t>B</w:t>
            </w:r>
          </w:p>
        </w:tc>
        <w:tc>
          <w:tcPr>
            <w:tcW w:w="0" w:type="auto"/>
          </w:tcPr>
          <w:p w14:paraId="502CB272" w14:textId="77777777" w:rsidR="0045365A" w:rsidRDefault="0045365A" w:rsidP="001D33C4">
            <w:pPr>
              <w:ind w:firstLine="210"/>
            </w:pPr>
            <w:r w:rsidRPr="004145A1">
              <w:t>仕様書の要求水準を満たしており、概ね妥当な提案である。</w:t>
            </w:r>
          </w:p>
        </w:tc>
        <w:tc>
          <w:tcPr>
            <w:tcW w:w="855" w:type="dxa"/>
          </w:tcPr>
          <w:p w14:paraId="5DC6A158" w14:textId="77777777" w:rsidR="0045365A" w:rsidRDefault="0045365A" w:rsidP="001D33C4">
            <w:pPr>
              <w:ind w:firstLine="210"/>
            </w:pPr>
            <w:r>
              <w:rPr>
                <w:rFonts w:hint="eastAsia"/>
              </w:rPr>
              <w:t>15</w:t>
            </w:r>
          </w:p>
        </w:tc>
        <w:tc>
          <w:tcPr>
            <w:tcW w:w="855" w:type="dxa"/>
          </w:tcPr>
          <w:p w14:paraId="28289652" w14:textId="77777777" w:rsidR="0045365A" w:rsidRDefault="0045365A" w:rsidP="001D33C4">
            <w:pPr>
              <w:ind w:firstLine="210"/>
            </w:pPr>
            <w:r>
              <w:rPr>
                <w:rFonts w:hint="eastAsia"/>
              </w:rPr>
              <w:t>12</w:t>
            </w:r>
          </w:p>
        </w:tc>
        <w:tc>
          <w:tcPr>
            <w:tcW w:w="855" w:type="dxa"/>
          </w:tcPr>
          <w:p w14:paraId="381B8A1A" w14:textId="77777777" w:rsidR="0045365A" w:rsidRDefault="0045365A" w:rsidP="001D33C4">
            <w:pPr>
              <w:ind w:firstLine="210"/>
            </w:pPr>
            <w:r>
              <w:rPr>
                <w:rFonts w:hint="eastAsia"/>
              </w:rPr>
              <w:t>9</w:t>
            </w:r>
          </w:p>
        </w:tc>
        <w:tc>
          <w:tcPr>
            <w:tcW w:w="855" w:type="dxa"/>
          </w:tcPr>
          <w:p w14:paraId="131A264C" w14:textId="2FC10567" w:rsidR="0045365A" w:rsidRDefault="0045365A" w:rsidP="001D33C4">
            <w:pPr>
              <w:ind w:firstLine="210"/>
            </w:pPr>
            <w:r>
              <w:rPr>
                <w:rFonts w:hint="eastAsia"/>
              </w:rPr>
              <w:t>6</w:t>
            </w:r>
          </w:p>
        </w:tc>
        <w:tc>
          <w:tcPr>
            <w:tcW w:w="855" w:type="dxa"/>
          </w:tcPr>
          <w:p w14:paraId="138DD7C5" w14:textId="35D04CAC" w:rsidR="0045365A" w:rsidRDefault="0045365A" w:rsidP="001D33C4">
            <w:pPr>
              <w:ind w:firstLine="210"/>
            </w:pPr>
            <w:r>
              <w:rPr>
                <w:rFonts w:hint="eastAsia"/>
              </w:rPr>
              <w:t>3</w:t>
            </w:r>
          </w:p>
        </w:tc>
        <w:tc>
          <w:tcPr>
            <w:tcW w:w="856" w:type="dxa"/>
          </w:tcPr>
          <w:p w14:paraId="439B6F9E" w14:textId="77777777" w:rsidR="0045365A" w:rsidRDefault="0045365A" w:rsidP="001D33C4">
            <w:pPr>
              <w:ind w:firstLine="210"/>
            </w:pPr>
            <w:r>
              <w:rPr>
                <w:rFonts w:hint="eastAsia"/>
              </w:rPr>
              <w:t>2</w:t>
            </w:r>
          </w:p>
        </w:tc>
      </w:tr>
      <w:tr w:rsidR="0045365A" w14:paraId="0E8BD500" w14:textId="77777777" w:rsidTr="0096732A">
        <w:trPr>
          <w:jc w:val="center"/>
        </w:trPr>
        <w:tc>
          <w:tcPr>
            <w:tcW w:w="0" w:type="auto"/>
          </w:tcPr>
          <w:p w14:paraId="0842E047" w14:textId="77777777" w:rsidR="0045365A" w:rsidRDefault="0045365A" w:rsidP="001D33C4">
            <w:pPr>
              <w:ind w:firstLine="210"/>
            </w:pPr>
            <w:r>
              <w:rPr>
                <w:rFonts w:hint="eastAsia"/>
              </w:rPr>
              <w:t>C</w:t>
            </w:r>
          </w:p>
        </w:tc>
        <w:tc>
          <w:tcPr>
            <w:tcW w:w="0" w:type="auto"/>
          </w:tcPr>
          <w:p w14:paraId="08A2C270" w14:textId="77777777" w:rsidR="0045365A" w:rsidRDefault="0045365A" w:rsidP="001D33C4">
            <w:pPr>
              <w:ind w:firstLine="210"/>
            </w:pPr>
            <w:r w:rsidRPr="004145A1">
              <w:t>仕様書の要求水準を満たしていない、又は記載内容が不十分である。</w:t>
            </w:r>
          </w:p>
        </w:tc>
        <w:tc>
          <w:tcPr>
            <w:tcW w:w="855" w:type="dxa"/>
          </w:tcPr>
          <w:p w14:paraId="6709F077" w14:textId="77777777" w:rsidR="0045365A" w:rsidRDefault="0045365A" w:rsidP="001D33C4">
            <w:pPr>
              <w:ind w:firstLine="210"/>
            </w:pPr>
            <w:r>
              <w:rPr>
                <w:rFonts w:hint="eastAsia"/>
              </w:rPr>
              <w:t>0</w:t>
            </w:r>
          </w:p>
        </w:tc>
        <w:tc>
          <w:tcPr>
            <w:tcW w:w="855" w:type="dxa"/>
          </w:tcPr>
          <w:p w14:paraId="035B04C3" w14:textId="77777777" w:rsidR="0045365A" w:rsidRDefault="0045365A" w:rsidP="001D33C4">
            <w:pPr>
              <w:ind w:firstLine="210"/>
            </w:pPr>
            <w:r>
              <w:rPr>
                <w:rFonts w:hint="eastAsia"/>
              </w:rPr>
              <w:t>0</w:t>
            </w:r>
          </w:p>
        </w:tc>
        <w:tc>
          <w:tcPr>
            <w:tcW w:w="855" w:type="dxa"/>
          </w:tcPr>
          <w:p w14:paraId="55D26629" w14:textId="77777777" w:rsidR="0045365A" w:rsidRDefault="0045365A" w:rsidP="001D33C4">
            <w:pPr>
              <w:ind w:firstLine="210"/>
            </w:pPr>
            <w:r>
              <w:rPr>
                <w:rFonts w:hint="eastAsia"/>
              </w:rPr>
              <w:t>0</w:t>
            </w:r>
          </w:p>
        </w:tc>
        <w:tc>
          <w:tcPr>
            <w:tcW w:w="855" w:type="dxa"/>
          </w:tcPr>
          <w:p w14:paraId="30069530" w14:textId="537A3F87" w:rsidR="0045365A" w:rsidRDefault="0045365A" w:rsidP="001D33C4">
            <w:pPr>
              <w:ind w:firstLine="210"/>
            </w:pPr>
            <w:r>
              <w:rPr>
                <w:rFonts w:hint="eastAsia"/>
              </w:rPr>
              <w:t>0</w:t>
            </w:r>
          </w:p>
        </w:tc>
        <w:tc>
          <w:tcPr>
            <w:tcW w:w="855" w:type="dxa"/>
          </w:tcPr>
          <w:p w14:paraId="03A60B04" w14:textId="6D3BF3D8" w:rsidR="0045365A" w:rsidRDefault="0045365A" w:rsidP="001D33C4">
            <w:pPr>
              <w:ind w:firstLine="210"/>
            </w:pPr>
            <w:r>
              <w:rPr>
                <w:rFonts w:hint="eastAsia"/>
              </w:rPr>
              <w:t>0</w:t>
            </w:r>
          </w:p>
        </w:tc>
        <w:tc>
          <w:tcPr>
            <w:tcW w:w="856" w:type="dxa"/>
          </w:tcPr>
          <w:p w14:paraId="14013CF2" w14:textId="77777777" w:rsidR="0045365A" w:rsidRDefault="0045365A" w:rsidP="001D33C4">
            <w:pPr>
              <w:ind w:firstLine="210"/>
            </w:pPr>
            <w:r>
              <w:rPr>
                <w:rFonts w:hint="eastAsia"/>
              </w:rPr>
              <w:t>0</w:t>
            </w:r>
          </w:p>
        </w:tc>
      </w:tr>
    </w:tbl>
    <w:p w14:paraId="0483F727" w14:textId="77777777" w:rsidR="006352B9" w:rsidRDefault="006352B9" w:rsidP="006352B9">
      <w:pPr>
        <w:ind w:firstLine="210"/>
      </w:pPr>
    </w:p>
    <w:p w14:paraId="55AD455E" w14:textId="77777777" w:rsidR="006352B9" w:rsidRDefault="006352B9" w:rsidP="006352B9">
      <w:pPr>
        <w:ind w:firstLine="210"/>
      </w:pPr>
    </w:p>
    <w:p w14:paraId="734B1BCF" w14:textId="13911D51" w:rsidR="006352B9" w:rsidRPr="00710315" w:rsidRDefault="006352B9" w:rsidP="006352B9">
      <w:pPr>
        <w:pStyle w:val="a5"/>
        <w:ind w:firstLineChars="100" w:firstLine="212"/>
        <w:rPr>
          <w:rFonts w:ascii="ＭＳ 明朝" w:hAnsi="ＭＳ 明朝" w:cs="ＭＳ Ｐゴシック"/>
        </w:rPr>
      </w:pPr>
      <w:r w:rsidRPr="00710315">
        <w:rPr>
          <w:rFonts w:ascii="ＭＳ 明朝" w:hAnsi="ＭＳ 明朝" w:cs="ＭＳ Ｐゴシック" w:hint="eastAsia"/>
        </w:rPr>
        <w:t>ただし、「</w:t>
      </w:r>
      <w:r w:rsidR="008318E4" w:rsidRPr="008318E4">
        <w:rPr>
          <w:rFonts w:ascii="ＭＳ 明朝" w:hAnsi="ＭＳ 明朝" w:cs="ＭＳ Ｐゴシック"/>
        </w:rPr>
        <w:t>9.1.1 ワーク・ライフ・バランス等の推進に関する指標</w:t>
      </w:r>
      <w:r w:rsidRPr="00710315">
        <w:rPr>
          <w:rFonts w:ascii="ＭＳ 明朝" w:hAnsi="ＭＳ 明朝" w:cs="ＭＳ Ｐゴシック" w:hint="eastAsia"/>
        </w:rPr>
        <w:t>」については、下表の評価基準に基づき加点を付与する。複数の認定等が該当する場合は、最も配点が高い区分により加点を付与する。</w:t>
      </w:r>
    </w:p>
    <w:p w14:paraId="5E3797B1" w14:textId="77777777" w:rsidR="006352B9" w:rsidRPr="006352B9" w:rsidRDefault="006352B9">
      <w:pPr>
        <w:widowControl/>
        <w:ind w:firstLineChars="0" w:firstLine="0"/>
        <w:jc w:val="left"/>
        <w:rPr>
          <w:rFonts w:ascii="ＭＳ 明朝" w:hAnsi="ＭＳ 明朝"/>
          <w:sz w:val="28"/>
          <w:szCs w:val="28"/>
        </w:rPr>
      </w:pPr>
    </w:p>
    <w:p w14:paraId="54BFA17C" w14:textId="2865A354" w:rsidR="006352B9" w:rsidRDefault="006352B9">
      <w:pPr>
        <w:widowControl/>
        <w:ind w:firstLineChars="0" w:firstLine="0"/>
        <w:jc w:val="left"/>
        <w:rPr>
          <w:rFonts w:ascii="ＭＳ 明朝" w:hAnsi="ＭＳ 明朝"/>
          <w:sz w:val="28"/>
          <w:szCs w:val="28"/>
        </w:rPr>
      </w:pPr>
      <w:r>
        <w:rPr>
          <w:rFonts w:ascii="ＭＳ 明朝" w:hAnsi="ＭＳ 明朝"/>
          <w:sz w:val="28"/>
          <w:szCs w:val="28"/>
        </w:rPr>
        <w:br w:type="page"/>
      </w:r>
    </w:p>
    <w:tbl>
      <w:tblPr>
        <w:tblStyle w:val="a8"/>
        <w:tblW w:w="9356" w:type="dxa"/>
        <w:tblInd w:w="137" w:type="dxa"/>
        <w:tblLook w:val="04A0" w:firstRow="1" w:lastRow="0" w:firstColumn="1" w:lastColumn="0" w:noHBand="0" w:noVBand="1"/>
      </w:tblPr>
      <w:tblGrid>
        <w:gridCol w:w="2693"/>
        <w:gridCol w:w="5245"/>
        <w:gridCol w:w="1418"/>
      </w:tblGrid>
      <w:tr w:rsidR="00900B2A" w:rsidRPr="00710315" w14:paraId="6427C1CA" w14:textId="77777777" w:rsidTr="001D33C4">
        <w:trPr>
          <w:trHeight w:val="397"/>
        </w:trPr>
        <w:tc>
          <w:tcPr>
            <w:tcW w:w="7938" w:type="dxa"/>
            <w:gridSpan w:val="2"/>
            <w:tcBorders>
              <w:top w:val="single" w:sz="4" w:space="0" w:color="auto"/>
              <w:left w:val="single" w:sz="4" w:space="0" w:color="auto"/>
              <w:bottom w:val="single" w:sz="4" w:space="0" w:color="auto"/>
              <w:right w:val="single" w:sz="4" w:space="0" w:color="auto"/>
            </w:tcBorders>
            <w:vAlign w:val="center"/>
            <w:hideMark/>
          </w:tcPr>
          <w:p w14:paraId="2C4FB36A" w14:textId="77777777" w:rsidR="00900B2A" w:rsidRPr="00710315" w:rsidRDefault="00900B2A" w:rsidP="001D33C4">
            <w:pPr>
              <w:pStyle w:val="a5"/>
              <w:jc w:val="center"/>
              <w:rPr>
                <w:rFonts w:asciiTheme="minorEastAsia" w:eastAsiaTheme="minorEastAsia" w:hAnsiTheme="minorEastAsia"/>
              </w:rPr>
            </w:pPr>
            <w:r w:rsidRPr="00710315">
              <w:rPr>
                <w:rFonts w:asciiTheme="minorEastAsia" w:eastAsiaTheme="minorEastAsia" w:hAnsiTheme="minorEastAsia" w:hint="eastAsia"/>
              </w:rPr>
              <w:lastRenderedPageBreak/>
              <w:t>認定等の区分</w:t>
            </w:r>
          </w:p>
        </w:tc>
        <w:tc>
          <w:tcPr>
            <w:tcW w:w="1418" w:type="dxa"/>
            <w:tcBorders>
              <w:top w:val="single" w:sz="4" w:space="0" w:color="auto"/>
              <w:left w:val="single" w:sz="4" w:space="0" w:color="auto"/>
              <w:bottom w:val="single" w:sz="4" w:space="0" w:color="auto"/>
              <w:right w:val="single" w:sz="4" w:space="0" w:color="auto"/>
            </w:tcBorders>
            <w:vAlign w:val="center"/>
            <w:hideMark/>
          </w:tcPr>
          <w:p w14:paraId="08A2AF32" w14:textId="77777777" w:rsidR="00900B2A" w:rsidRPr="00710315" w:rsidRDefault="00900B2A" w:rsidP="001D33C4">
            <w:pPr>
              <w:pStyle w:val="a5"/>
              <w:jc w:val="center"/>
              <w:rPr>
                <w:rFonts w:asciiTheme="minorEastAsia" w:eastAsiaTheme="minorEastAsia" w:hAnsiTheme="minorEastAsia"/>
              </w:rPr>
            </w:pPr>
            <w:r w:rsidRPr="00710315">
              <w:rPr>
                <w:rFonts w:asciiTheme="minorEastAsia" w:eastAsiaTheme="minorEastAsia" w:hAnsiTheme="minorEastAsia" w:hint="eastAsia"/>
              </w:rPr>
              <w:t>項目別得点</w:t>
            </w:r>
          </w:p>
        </w:tc>
      </w:tr>
      <w:tr w:rsidR="00900B2A" w:rsidRPr="00710315" w14:paraId="2F89DC91" w14:textId="77777777" w:rsidTr="001D33C4">
        <w:trPr>
          <w:trHeight w:val="397"/>
        </w:trPr>
        <w:tc>
          <w:tcPr>
            <w:tcW w:w="2693" w:type="dxa"/>
            <w:vMerge w:val="restart"/>
            <w:tcBorders>
              <w:top w:val="single" w:sz="4" w:space="0" w:color="auto"/>
              <w:left w:val="single" w:sz="4" w:space="0" w:color="auto"/>
              <w:bottom w:val="single" w:sz="4" w:space="0" w:color="auto"/>
              <w:right w:val="single" w:sz="4" w:space="0" w:color="auto"/>
            </w:tcBorders>
            <w:vAlign w:val="center"/>
            <w:hideMark/>
          </w:tcPr>
          <w:p w14:paraId="64425E2A" w14:textId="77777777" w:rsidR="00900B2A" w:rsidRPr="00710315" w:rsidRDefault="00900B2A" w:rsidP="001D33C4">
            <w:pPr>
              <w:pStyle w:val="a5"/>
              <w:rPr>
                <w:rFonts w:asciiTheme="minorEastAsia" w:eastAsiaTheme="minorEastAsia" w:hAnsiTheme="minorEastAsia"/>
              </w:rPr>
            </w:pPr>
            <w:r w:rsidRPr="00710315">
              <w:rPr>
                <w:rFonts w:asciiTheme="minorEastAsia" w:eastAsiaTheme="minorEastAsia" w:hAnsiTheme="minorEastAsia" w:hint="eastAsia"/>
              </w:rPr>
              <w:t>女性活躍推進法に基づく認定（えるぼし認定企業・プラチナえるぼし認定企業）</w:t>
            </w:r>
          </w:p>
        </w:tc>
        <w:tc>
          <w:tcPr>
            <w:tcW w:w="5245" w:type="dxa"/>
            <w:tcBorders>
              <w:top w:val="single" w:sz="4" w:space="0" w:color="auto"/>
              <w:left w:val="single" w:sz="4" w:space="0" w:color="auto"/>
              <w:bottom w:val="single" w:sz="4" w:space="0" w:color="auto"/>
              <w:right w:val="single" w:sz="4" w:space="0" w:color="auto"/>
            </w:tcBorders>
            <w:vAlign w:val="center"/>
            <w:hideMark/>
          </w:tcPr>
          <w:p w14:paraId="61234DCB" w14:textId="77777777" w:rsidR="00900B2A" w:rsidRPr="00710315" w:rsidRDefault="00900B2A" w:rsidP="001D33C4">
            <w:pPr>
              <w:pStyle w:val="a5"/>
              <w:wordWrap/>
              <w:spacing w:line="240" w:lineRule="auto"/>
              <w:rPr>
                <w:rFonts w:asciiTheme="minorEastAsia" w:eastAsiaTheme="minorEastAsia" w:hAnsiTheme="minorEastAsia"/>
                <w:sz w:val="20"/>
                <w:szCs w:val="20"/>
              </w:rPr>
            </w:pPr>
            <w:r w:rsidRPr="00710315">
              <w:rPr>
                <w:rFonts w:asciiTheme="minorEastAsia" w:eastAsiaTheme="minorEastAsia" w:hAnsiTheme="minorEastAsia" w:hint="eastAsia"/>
                <w:sz w:val="20"/>
                <w:szCs w:val="20"/>
              </w:rPr>
              <w:t>プラチナえるぼし（※1）</w:t>
            </w:r>
          </w:p>
        </w:tc>
        <w:tc>
          <w:tcPr>
            <w:tcW w:w="1418" w:type="dxa"/>
            <w:tcBorders>
              <w:top w:val="single" w:sz="4" w:space="0" w:color="auto"/>
              <w:left w:val="single" w:sz="4" w:space="0" w:color="auto"/>
              <w:bottom w:val="single" w:sz="4" w:space="0" w:color="auto"/>
              <w:right w:val="single" w:sz="4" w:space="0" w:color="auto"/>
            </w:tcBorders>
            <w:vAlign w:val="center"/>
            <w:hideMark/>
          </w:tcPr>
          <w:p w14:paraId="226C4B1A" w14:textId="77777777" w:rsidR="00900B2A" w:rsidRPr="00710315" w:rsidRDefault="00900B2A" w:rsidP="001D33C4">
            <w:pPr>
              <w:pStyle w:val="a5"/>
              <w:jc w:val="center"/>
              <w:rPr>
                <w:rFonts w:asciiTheme="minorEastAsia" w:eastAsiaTheme="minorEastAsia" w:hAnsiTheme="minorEastAsia"/>
              </w:rPr>
            </w:pPr>
            <w:r w:rsidRPr="00710315">
              <w:rPr>
                <w:rFonts w:asciiTheme="minorEastAsia" w:eastAsiaTheme="minorEastAsia" w:hAnsiTheme="minorEastAsia" w:hint="eastAsia"/>
              </w:rPr>
              <w:t>15</w:t>
            </w:r>
          </w:p>
        </w:tc>
      </w:tr>
      <w:tr w:rsidR="00900B2A" w:rsidRPr="00710315" w14:paraId="1431B340" w14:textId="77777777" w:rsidTr="001D33C4">
        <w:trPr>
          <w:trHeight w:val="397"/>
        </w:trPr>
        <w:tc>
          <w:tcPr>
            <w:tcW w:w="2693" w:type="dxa"/>
            <w:vMerge/>
            <w:tcBorders>
              <w:top w:val="single" w:sz="4" w:space="0" w:color="auto"/>
              <w:left w:val="single" w:sz="4" w:space="0" w:color="auto"/>
              <w:bottom w:val="single" w:sz="4" w:space="0" w:color="auto"/>
              <w:right w:val="single" w:sz="4" w:space="0" w:color="auto"/>
            </w:tcBorders>
            <w:vAlign w:val="center"/>
            <w:hideMark/>
          </w:tcPr>
          <w:p w14:paraId="56DF8263" w14:textId="77777777" w:rsidR="00900B2A" w:rsidRPr="00710315" w:rsidRDefault="00900B2A" w:rsidP="001D33C4">
            <w:pPr>
              <w:ind w:firstLine="212"/>
              <w:rPr>
                <w:rFonts w:asciiTheme="minorEastAsia" w:eastAsiaTheme="minorEastAsia" w:hAnsiTheme="minorEastAsia" w:cs="ＭＳ 明朝"/>
                <w:spacing w:val="1"/>
                <w:kern w:val="0"/>
                <w:szCs w:val="21"/>
              </w:rPr>
            </w:pPr>
          </w:p>
        </w:tc>
        <w:tc>
          <w:tcPr>
            <w:tcW w:w="5245" w:type="dxa"/>
            <w:tcBorders>
              <w:top w:val="single" w:sz="4" w:space="0" w:color="auto"/>
              <w:left w:val="single" w:sz="4" w:space="0" w:color="auto"/>
              <w:bottom w:val="single" w:sz="4" w:space="0" w:color="auto"/>
              <w:right w:val="single" w:sz="4" w:space="0" w:color="auto"/>
            </w:tcBorders>
            <w:vAlign w:val="center"/>
            <w:hideMark/>
          </w:tcPr>
          <w:p w14:paraId="5799F664" w14:textId="77777777" w:rsidR="00900B2A" w:rsidRPr="00710315" w:rsidRDefault="00900B2A" w:rsidP="001D33C4">
            <w:pPr>
              <w:pStyle w:val="a5"/>
              <w:wordWrap/>
              <w:spacing w:line="240" w:lineRule="auto"/>
              <w:rPr>
                <w:rFonts w:asciiTheme="minorEastAsia" w:eastAsiaTheme="minorEastAsia" w:hAnsiTheme="minorEastAsia"/>
                <w:sz w:val="20"/>
                <w:szCs w:val="20"/>
              </w:rPr>
            </w:pPr>
            <w:r w:rsidRPr="00710315">
              <w:rPr>
                <w:rFonts w:asciiTheme="minorEastAsia" w:eastAsiaTheme="minorEastAsia" w:hAnsiTheme="minorEastAsia" w:hint="eastAsia"/>
                <w:sz w:val="20"/>
                <w:szCs w:val="20"/>
              </w:rPr>
              <w:t>えるぼし3段階目（※2）</w:t>
            </w:r>
          </w:p>
        </w:tc>
        <w:tc>
          <w:tcPr>
            <w:tcW w:w="1418" w:type="dxa"/>
            <w:tcBorders>
              <w:top w:val="single" w:sz="4" w:space="0" w:color="auto"/>
              <w:left w:val="single" w:sz="4" w:space="0" w:color="auto"/>
              <w:bottom w:val="single" w:sz="4" w:space="0" w:color="auto"/>
              <w:right w:val="single" w:sz="4" w:space="0" w:color="auto"/>
            </w:tcBorders>
            <w:vAlign w:val="center"/>
            <w:hideMark/>
          </w:tcPr>
          <w:p w14:paraId="488E3FC8" w14:textId="77777777" w:rsidR="00900B2A" w:rsidRPr="00710315" w:rsidRDefault="00900B2A" w:rsidP="001D33C4">
            <w:pPr>
              <w:pStyle w:val="a5"/>
              <w:jc w:val="center"/>
              <w:rPr>
                <w:rFonts w:asciiTheme="minorEastAsia" w:eastAsiaTheme="minorEastAsia" w:hAnsiTheme="minorEastAsia"/>
              </w:rPr>
            </w:pPr>
            <w:r w:rsidRPr="00710315">
              <w:rPr>
                <w:rFonts w:asciiTheme="minorEastAsia" w:eastAsiaTheme="minorEastAsia" w:hAnsiTheme="minorEastAsia" w:hint="eastAsia"/>
              </w:rPr>
              <w:t>12</w:t>
            </w:r>
          </w:p>
        </w:tc>
      </w:tr>
      <w:tr w:rsidR="00900B2A" w:rsidRPr="00710315" w14:paraId="2D765750" w14:textId="77777777" w:rsidTr="001D33C4">
        <w:trPr>
          <w:trHeight w:val="397"/>
        </w:trPr>
        <w:tc>
          <w:tcPr>
            <w:tcW w:w="2693" w:type="dxa"/>
            <w:vMerge/>
            <w:tcBorders>
              <w:top w:val="single" w:sz="4" w:space="0" w:color="auto"/>
              <w:left w:val="single" w:sz="4" w:space="0" w:color="auto"/>
              <w:bottom w:val="single" w:sz="4" w:space="0" w:color="auto"/>
              <w:right w:val="single" w:sz="4" w:space="0" w:color="auto"/>
            </w:tcBorders>
            <w:vAlign w:val="center"/>
            <w:hideMark/>
          </w:tcPr>
          <w:p w14:paraId="51B65EB0" w14:textId="77777777" w:rsidR="00900B2A" w:rsidRPr="00710315" w:rsidRDefault="00900B2A" w:rsidP="001D33C4">
            <w:pPr>
              <w:ind w:firstLine="212"/>
              <w:rPr>
                <w:rFonts w:asciiTheme="minorEastAsia" w:eastAsiaTheme="minorEastAsia" w:hAnsiTheme="minorEastAsia" w:cs="ＭＳ 明朝"/>
                <w:spacing w:val="1"/>
                <w:kern w:val="0"/>
                <w:szCs w:val="21"/>
              </w:rPr>
            </w:pPr>
          </w:p>
        </w:tc>
        <w:tc>
          <w:tcPr>
            <w:tcW w:w="5245" w:type="dxa"/>
            <w:tcBorders>
              <w:top w:val="single" w:sz="4" w:space="0" w:color="auto"/>
              <w:left w:val="single" w:sz="4" w:space="0" w:color="auto"/>
              <w:bottom w:val="single" w:sz="4" w:space="0" w:color="auto"/>
              <w:right w:val="single" w:sz="4" w:space="0" w:color="auto"/>
            </w:tcBorders>
            <w:vAlign w:val="center"/>
            <w:hideMark/>
          </w:tcPr>
          <w:p w14:paraId="5C5B67DE" w14:textId="77777777" w:rsidR="00900B2A" w:rsidRPr="00710315" w:rsidRDefault="00900B2A" w:rsidP="001D33C4">
            <w:pPr>
              <w:pStyle w:val="a5"/>
              <w:wordWrap/>
              <w:spacing w:line="240" w:lineRule="auto"/>
              <w:rPr>
                <w:rFonts w:asciiTheme="minorEastAsia" w:eastAsiaTheme="minorEastAsia" w:hAnsiTheme="minorEastAsia"/>
                <w:sz w:val="20"/>
                <w:szCs w:val="20"/>
              </w:rPr>
            </w:pPr>
            <w:r w:rsidRPr="00710315">
              <w:rPr>
                <w:rFonts w:asciiTheme="minorEastAsia" w:eastAsiaTheme="minorEastAsia" w:hAnsiTheme="minorEastAsia" w:hint="eastAsia"/>
                <w:sz w:val="20"/>
                <w:szCs w:val="20"/>
              </w:rPr>
              <w:t>えるぼし2段階目（※2）</w:t>
            </w:r>
          </w:p>
        </w:tc>
        <w:tc>
          <w:tcPr>
            <w:tcW w:w="1418" w:type="dxa"/>
            <w:tcBorders>
              <w:top w:val="single" w:sz="4" w:space="0" w:color="auto"/>
              <w:left w:val="single" w:sz="4" w:space="0" w:color="auto"/>
              <w:bottom w:val="single" w:sz="4" w:space="0" w:color="auto"/>
              <w:right w:val="single" w:sz="4" w:space="0" w:color="auto"/>
            </w:tcBorders>
            <w:vAlign w:val="center"/>
            <w:hideMark/>
          </w:tcPr>
          <w:p w14:paraId="39AC9900" w14:textId="77777777" w:rsidR="00900B2A" w:rsidRPr="00710315" w:rsidRDefault="00900B2A" w:rsidP="001D33C4">
            <w:pPr>
              <w:pStyle w:val="a5"/>
              <w:jc w:val="center"/>
              <w:rPr>
                <w:rFonts w:asciiTheme="minorEastAsia" w:eastAsiaTheme="minorEastAsia" w:hAnsiTheme="minorEastAsia"/>
              </w:rPr>
            </w:pPr>
            <w:r w:rsidRPr="00710315">
              <w:rPr>
                <w:rFonts w:asciiTheme="minorEastAsia" w:eastAsiaTheme="minorEastAsia" w:hAnsiTheme="minorEastAsia" w:hint="eastAsia"/>
              </w:rPr>
              <w:t>10</w:t>
            </w:r>
          </w:p>
        </w:tc>
      </w:tr>
      <w:tr w:rsidR="00900B2A" w:rsidRPr="00710315" w14:paraId="31B5235D" w14:textId="77777777" w:rsidTr="001D33C4">
        <w:trPr>
          <w:trHeight w:val="397"/>
        </w:trPr>
        <w:tc>
          <w:tcPr>
            <w:tcW w:w="2693" w:type="dxa"/>
            <w:vMerge/>
            <w:tcBorders>
              <w:top w:val="single" w:sz="4" w:space="0" w:color="auto"/>
              <w:left w:val="single" w:sz="4" w:space="0" w:color="auto"/>
              <w:bottom w:val="single" w:sz="4" w:space="0" w:color="auto"/>
              <w:right w:val="single" w:sz="4" w:space="0" w:color="auto"/>
            </w:tcBorders>
            <w:vAlign w:val="center"/>
            <w:hideMark/>
          </w:tcPr>
          <w:p w14:paraId="30006863" w14:textId="77777777" w:rsidR="00900B2A" w:rsidRPr="00710315" w:rsidRDefault="00900B2A" w:rsidP="001D33C4">
            <w:pPr>
              <w:ind w:firstLine="212"/>
              <w:rPr>
                <w:rFonts w:asciiTheme="minorEastAsia" w:eastAsiaTheme="minorEastAsia" w:hAnsiTheme="minorEastAsia" w:cs="ＭＳ 明朝"/>
                <w:spacing w:val="1"/>
                <w:kern w:val="0"/>
                <w:szCs w:val="21"/>
              </w:rPr>
            </w:pPr>
          </w:p>
        </w:tc>
        <w:tc>
          <w:tcPr>
            <w:tcW w:w="5245" w:type="dxa"/>
            <w:tcBorders>
              <w:top w:val="single" w:sz="4" w:space="0" w:color="auto"/>
              <w:left w:val="single" w:sz="4" w:space="0" w:color="auto"/>
              <w:bottom w:val="single" w:sz="4" w:space="0" w:color="auto"/>
              <w:right w:val="single" w:sz="4" w:space="0" w:color="auto"/>
            </w:tcBorders>
            <w:vAlign w:val="center"/>
            <w:hideMark/>
          </w:tcPr>
          <w:p w14:paraId="1AB16D04" w14:textId="77777777" w:rsidR="00900B2A" w:rsidRPr="00710315" w:rsidRDefault="00900B2A" w:rsidP="001D33C4">
            <w:pPr>
              <w:pStyle w:val="a5"/>
              <w:wordWrap/>
              <w:spacing w:line="240" w:lineRule="auto"/>
              <w:rPr>
                <w:rFonts w:asciiTheme="minorEastAsia" w:eastAsiaTheme="minorEastAsia" w:hAnsiTheme="minorEastAsia"/>
                <w:sz w:val="20"/>
                <w:szCs w:val="20"/>
              </w:rPr>
            </w:pPr>
            <w:r w:rsidRPr="00710315">
              <w:rPr>
                <w:rFonts w:asciiTheme="minorEastAsia" w:eastAsiaTheme="minorEastAsia" w:hAnsiTheme="minorEastAsia" w:hint="eastAsia"/>
                <w:sz w:val="20"/>
                <w:szCs w:val="20"/>
              </w:rPr>
              <w:t>えるぼし1段階目（※2）</w:t>
            </w:r>
          </w:p>
        </w:tc>
        <w:tc>
          <w:tcPr>
            <w:tcW w:w="1418" w:type="dxa"/>
            <w:tcBorders>
              <w:top w:val="single" w:sz="4" w:space="0" w:color="auto"/>
              <w:left w:val="single" w:sz="4" w:space="0" w:color="auto"/>
              <w:bottom w:val="single" w:sz="4" w:space="0" w:color="auto"/>
              <w:right w:val="single" w:sz="4" w:space="0" w:color="auto"/>
            </w:tcBorders>
            <w:vAlign w:val="center"/>
            <w:hideMark/>
          </w:tcPr>
          <w:p w14:paraId="23AFFE22" w14:textId="77777777" w:rsidR="00900B2A" w:rsidRPr="00710315" w:rsidRDefault="00900B2A" w:rsidP="001D33C4">
            <w:pPr>
              <w:pStyle w:val="a5"/>
              <w:jc w:val="center"/>
              <w:rPr>
                <w:rFonts w:asciiTheme="minorEastAsia" w:eastAsiaTheme="minorEastAsia" w:hAnsiTheme="minorEastAsia"/>
              </w:rPr>
            </w:pPr>
            <w:r w:rsidRPr="00710315">
              <w:rPr>
                <w:rFonts w:asciiTheme="minorEastAsia" w:eastAsiaTheme="minorEastAsia" w:hAnsiTheme="minorEastAsia" w:hint="eastAsia"/>
              </w:rPr>
              <w:t>8</w:t>
            </w:r>
          </w:p>
        </w:tc>
      </w:tr>
      <w:tr w:rsidR="00900B2A" w:rsidRPr="00710315" w14:paraId="22D9051F" w14:textId="77777777" w:rsidTr="001D33C4">
        <w:trPr>
          <w:trHeight w:val="397"/>
        </w:trPr>
        <w:tc>
          <w:tcPr>
            <w:tcW w:w="2693" w:type="dxa"/>
            <w:vMerge/>
            <w:tcBorders>
              <w:top w:val="single" w:sz="4" w:space="0" w:color="auto"/>
              <w:left w:val="single" w:sz="4" w:space="0" w:color="auto"/>
              <w:bottom w:val="single" w:sz="4" w:space="0" w:color="auto"/>
              <w:right w:val="single" w:sz="4" w:space="0" w:color="auto"/>
            </w:tcBorders>
            <w:vAlign w:val="center"/>
            <w:hideMark/>
          </w:tcPr>
          <w:p w14:paraId="0D1A656E" w14:textId="77777777" w:rsidR="00900B2A" w:rsidRPr="00710315" w:rsidRDefault="00900B2A" w:rsidP="001D33C4">
            <w:pPr>
              <w:ind w:firstLine="212"/>
              <w:rPr>
                <w:rFonts w:asciiTheme="minorEastAsia" w:eastAsiaTheme="minorEastAsia" w:hAnsiTheme="minorEastAsia" w:cs="ＭＳ 明朝"/>
                <w:spacing w:val="1"/>
                <w:kern w:val="0"/>
                <w:szCs w:val="21"/>
              </w:rPr>
            </w:pPr>
          </w:p>
        </w:tc>
        <w:tc>
          <w:tcPr>
            <w:tcW w:w="5245" w:type="dxa"/>
            <w:tcBorders>
              <w:top w:val="single" w:sz="4" w:space="0" w:color="auto"/>
              <w:left w:val="single" w:sz="4" w:space="0" w:color="auto"/>
              <w:bottom w:val="single" w:sz="4" w:space="0" w:color="auto"/>
              <w:right w:val="single" w:sz="4" w:space="0" w:color="auto"/>
            </w:tcBorders>
            <w:vAlign w:val="center"/>
            <w:hideMark/>
          </w:tcPr>
          <w:p w14:paraId="48B1DABE" w14:textId="77777777" w:rsidR="00900B2A" w:rsidRPr="00710315" w:rsidRDefault="00900B2A" w:rsidP="001D33C4">
            <w:pPr>
              <w:pStyle w:val="a5"/>
              <w:wordWrap/>
              <w:spacing w:line="240" w:lineRule="auto"/>
              <w:rPr>
                <w:rFonts w:asciiTheme="minorEastAsia" w:eastAsiaTheme="minorEastAsia" w:hAnsiTheme="minorEastAsia"/>
                <w:sz w:val="20"/>
                <w:szCs w:val="20"/>
              </w:rPr>
            </w:pPr>
            <w:r w:rsidRPr="00710315">
              <w:rPr>
                <w:rFonts w:asciiTheme="minorEastAsia" w:eastAsiaTheme="minorEastAsia" w:hAnsiTheme="minorEastAsia" w:hint="eastAsia"/>
                <w:sz w:val="20"/>
                <w:szCs w:val="20"/>
              </w:rPr>
              <w:t>行動計画策定（※3）</w:t>
            </w:r>
          </w:p>
        </w:tc>
        <w:tc>
          <w:tcPr>
            <w:tcW w:w="1418" w:type="dxa"/>
            <w:tcBorders>
              <w:top w:val="single" w:sz="4" w:space="0" w:color="auto"/>
              <w:left w:val="single" w:sz="4" w:space="0" w:color="auto"/>
              <w:bottom w:val="single" w:sz="4" w:space="0" w:color="auto"/>
              <w:right w:val="single" w:sz="4" w:space="0" w:color="auto"/>
            </w:tcBorders>
            <w:vAlign w:val="center"/>
            <w:hideMark/>
          </w:tcPr>
          <w:p w14:paraId="6A218430" w14:textId="77777777" w:rsidR="00900B2A" w:rsidRPr="00710315" w:rsidRDefault="00900B2A" w:rsidP="001D33C4">
            <w:pPr>
              <w:pStyle w:val="a5"/>
              <w:jc w:val="center"/>
              <w:rPr>
                <w:rFonts w:asciiTheme="minorEastAsia" w:eastAsiaTheme="minorEastAsia" w:hAnsiTheme="minorEastAsia"/>
              </w:rPr>
            </w:pPr>
            <w:r w:rsidRPr="00710315">
              <w:rPr>
                <w:rFonts w:asciiTheme="minorEastAsia" w:eastAsiaTheme="minorEastAsia" w:hAnsiTheme="minorEastAsia" w:hint="eastAsia"/>
              </w:rPr>
              <w:t>2</w:t>
            </w:r>
          </w:p>
        </w:tc>
      </w:tr>
      <w:tr w:rsidR="00900B2A" w:rsidRPr="00710315" w14:paraId="02693A55" w14:textId="77777777" w:rsidTr="001D33C4">
        <w:trPr>
          <w:trHeight w:val="397"/>
        </w:trPr>
        <w:tc>
          <w:tcPr>
            <w:tcW w:w="2693" w:type="dxa"/>
            <w:vMerge w:val="restart"/>
            <w:tcBorders>
              <w:top w:val="single" w:sz="4" w:space="0" w:color="auto"/>
              <w:left w:val="single" w:sz="4" w:space="0" w:color="auto"/>
              <w:right w:val="single" w:sz="4" w:space="0" w:color="auto"/>
            </w:tcBorders>
            <w:vAlign w:val="center"/>
            <w:hideMark/>
          </w:tcPr>
          <w:p w14:paraId="7AA64E60" w14:textId="77777777" w:rsidR="00900B2A" w:rsidRPr="00710315" w:rsidRDefault="00900B2A" w:rsidP="001D33C4">
            <w:pPr>
              <w:pStyle w:val="a5"/>
              <w:rPr>
                <w:rFonts w:asciiTheme="minorEastAsia" w:eastAsiaTheme="minorEastAsia" w:hAnsiTheme="minorEastAsia"/>
              </w:rPr>
            </w:pPr>
            <w:r w:rsidRPr="00710315">
              <w:rPr>
                <w:rFonts w:asciiTheme="minorEastAsia" w:eastAsiaTheme="minorEastAsia" w:hAnsiTheme="minorEastAsia" w:hint="eastAsia"/>
              </w:rPr>
              <w:t>次世代法に基づく認定</w:t>
            </w:r>
          </w:p>
          <w:p w14:paraId="5919AA17" w14:textId="77777777" w:rsidR="00900B2A" w:rsidRPr="00710315" w:rsidRDefault="00900B2A" w:rsidP="001D33C4">
            <w:pPr>
              <w:pStyle w:val="a5"/>
              <w:rPr>
                <w:rFonts w:asciiTheme="minorEastAsia" w:eastAsiaTheme="minorEastAsia" w:hAnsiTheme="minorEastAsia"/>
              </w:rPr>
            </w:pPr>
            <w:r w:rsidRPr="00710315">
              <w:rPr>
                <w:rFonts w:asciiTheme="minorEastAsia" w:eastAsiaTheme="minorEastAsia" w:hAnsiTheme="minorEastAsia" w:hint="eastAsia"/>
              </w:rPr>
              <w:t>（</w:t>
            </w:r>
            <w:proofErr w:type="gramStart"/>
            <w:r w:rsidRPr="00710315">
              <w:rPr>
                <w:rFonts w:asciiTheme="minorEastAsia" w:eastAsiaTheme="minorEastAsia" w:hAnsiTheme="minorEastAsia" w:hint="eastAsia"/>
              </w:rPr>
              <w:t>くるみん</w:t>
            </w:r>
            <w:proofErr w:type="gramEnd"/>
            <w:r w:rsidRPr="00710315">
              <w:rPr>
                <w:rFonts w:asciiTheme="minorEastAsia" w:eastAsiaTheme="minorEastAsia" w:hAnsiTheme="minorEastAsia" w:hint="eastAsia"/>
              </w:rPr>
              <w:t>認定企業・トライ</w:t>
            </w:r>
            <w:proofErr w:type="gramStart"/>
            <w:r w:rsidRPr="00710315">
              <w:rPr>
                <w:rFonts w:asciiTheme="minorEastAsia" w:eastAsiaTheme="minorEastAsia" w:hAnsiTheme="minorEastAsia" w:hint="eastAsia"/>
              </w:rPr>
              <w:t>くるみん</w:t>
            </w:r>
            <w:proofErr w:type="gramEnd"/>
            <w:r w:rsidRPr="00710315">
              <w:rPr>
                <w:rFonts w:asciiTheme="minorEastAsia" w:eastAsiaTheme="minorEastAsia" w:hAnsiTheme="minorEastAsia" w:hint="eastAsia"/>
              </w:rPr>
              <w:t>認定企業・プラチナ</w:t>
            </w:r>
            <w:proofErr w:type="gramStart"/>
            <w:r w:rsidRPr="00710315">
              <w:rPr>
                <w:rFonts w:asciiTheme="minorEastAsia" w:eastAsiaTheme="minorEastAsia" w:hAnsiTheme="minorEastAsia" w:hint="eastAsia"/>
              </w:rPr>
              <w:t>くるみん</w:t>
            </w:r>
            <w:proofErr w:type="gramEnd"/>
            <w:r w:rsidRPr="00710315">
              <w:rPr>
                <w:rFonts w:asciiTheme="minorEastAsia" w:eastAsiaTheme="minorEastAsia" w:hAnsiTheme="minorEastAsia" w:hint="eastAsia"/>
              </w:rPr>
              <w:t>認定企業）</w:t>
            </w:r>
          </w:p>
        </w:tc>
        <w:tc>
          <w:tcPr>
            <w:tcW w:w="5245" w:type="dxa"/>
            <w:tcBorders>
              <w:top w:val="single" w:sz="4" w:space="0" w:color="auto"/>
              <w:left w:val="single" w:sz="4" w:space="0" w:color="auto"/>
              <w:bottom w:val="single" w:sz="4" w:space="0" w:color="auto"/>
              <w:right w:val="single" w:sz="4" w:space="0" w:color="auto"/>
            </w:tcBorders>
            <w:vAlign w:val="center"/>
            <w:hideMark/>
          </w:tcPr>
          <w:p w14:paraId="489F1FE1" w14:textId="77777777" w:rsidR="00900B2A" w:rsidRPr="00710315" w:rsidRDefault="00900B2A" w:rsidP="001D33C4">
            <w:pPr>
              <w:pStyle w:val="a5"/>
              <w:wordWrap/>
              <w:spacing w:line="240" w:lineRule="auto"/>
              <w:rPr>
                <w:rFonts w:asciiTheme="minorEastAsia" w:eastAsiaTheme="minorEastAsia" w:hAnsiTheme="minorEastAsia"/>
                <w:sz w:val="20"/>
                <w:szCs w:val="20"/>
              </w:rPr>
            </w:pPr>
            <w:r w:rsidRPr="00710315">
              <w:rPr>
                <w:rFonts w:asciiTheme="minorEastAsia" w:eastAsiaTheme="minorEastAsia" w:hAnsiTheme="minorEastAsia" w:hint="eastAsia"/>
                <w:sz w:val="20"/>
                <w:szCs w:val="20"/>
              </w:rPr>
              <w:t>プラチナ</w:t>
            </w:r>
            <w:proofErr w:type="gramStart"/>
            <w:r w:rsidRPr="00710315">
              <w:rPr>
                <w:rFonts w:asciiTheme="minorEastAsia" w:eastAsiaTheme="minorEastAsia" w:hAnsiTheme="minorEastAsia" w:hint="eastAsia"/>
                <w:sz w:val="20"/>
                <w:szCs w:val="20"/>
              </w:rPr>
              <w:t>くるみん</w:t>
            </w:r>
            <w:proofErr w:type="gramEnd"/>
            <w:r w:rsidRPr="00710315">
              <w:rPr>
                <w:rFonts w:asciiTheme="minorEastAsia" w:eastAsiaTheme="minorEastAsia" w:hAnsiTheme="minorEastAsia" w:hint="eastAsia"/>
                <w:sz w:val="20"/>
                <w:szCs w:val="20"/>
              </w:rPr>
              <w:t>（※4）</w:t>
            </w:r>
          </w:p>
        </w:tc>
        <w:tc>
          <w:tcPr>
            <w:tcW w:w="1418" w:type="dxa"/>
            <w:tcBorders>
              <w:top w:val="single" w:sz="4" w:space="0" w:color="auto"/>
              <w:left w:val="single" w:sz="4" w:space="0" w:color="auto"/>
              <w:bottom w:val="single" w:sz="4" w:space="0" w:color="auto"/>
              <w:right w:val="single" w:sz="4" w:space="0" w:color="auto"/>
            </w:tcBorders>
            <w:vAlign w:val="center"/>
            <w:hideMark/>
          </w:tcPr>
          <w:p w14:paraId="1B96C751" w14:textId="77777777" w:rsidR="00900B2A" w:rsidRPr="00710315" w:rsidRDefault="00900B2A" w:rsidP="001D33C4">
            <w:pPr>
              <w:pStyle w:val="a5"/>
              <w:jc w:val="center"/>
              <w:rPr>
                <w:rFonts w:asciiTheme="minorEastAsia" w:eastAsiaTheme="minorEastAsia" w:hAnsiTheme="minorEastAsia"/>
              </w:rPr>
            </w:pPr>
            <w:r w:rsidRPr="00710315">
              <w:rPr>
                <w:rFonts w:asciiTheme="minorEastAsia" w:eastAsiaTheme="minorEastAsia" w:hAnsiTheme="minorEastAsia" w:hint="eastAsia"/>
              </w:rPr>
              <w:t>15</w:t>
            </w:r>
          </w:p>
        </w:tc>
      </w:tr>
      <w:tr w:rsidR="00900B2A" w:rsidRPr="00710315" w14:paraId="3171A7E1" w14:textId="77777777" w:rsidTr="001D33C4">
        <w:trPr>
          <w:trHeight w:val="397"/>
        </w:trPr>
        <w:tc>
          <w:tcPr>
            <w:tcW w:w="2693" w:type="dxa"/>
            <w:vMerge/>
            <w:tcBorders>
              <w:left w:val="single" w:sz="4" w:space="0" w:color="auto"/>
              <w:right w:val="single" w:sz="4" w:space="0" w:color="auto"/>
            </w:tcBorders>
            <w:vAlign w:val="center"/>
          </w:tcPr>
          <w:p w14:paraId="19EF826F" w14:textId="77777777" w:rsidR="00900B2A" w:rsidRPr="00710315" w:rsidRDefault="00900B2A" w:rsidP="001D33C4">
            <w:pPr>
              <w:ind w:firstLine="212"/>
              <w:rPr>
                <w:rFonts w:asciiTheme="minorEastAsia" w:eastAsiaTheme="minorEastAsia" w:hAnsiTheme="minorEastAsia" w:cs="ＭＳ 明朝"/>
                <w:spacing w:val="1"/>
                <w:kern w:val="0"/>
                <w:szCs w:val="21"/>
              </w:rPr>
            </w:pPr>
          </w:p>
        </w:tc>
        <w:tc>
          <w:tcPr>
            <w:tcW w:w="5245" w:type="dxa"/>
            <w:tcBorders>
              <w:top w:val="single" w:sz="4" w:space="0" w:color="auto"/>
              <w:left w:val="single" w:sz="4" w:space="0" w:color="auto"/>
              <w:bottom w:val="single" w:sz="4" w:space="0" w:color="auto"/>
              <w:right w:val="single" w:sz="4" w:space="0" w:color="auto"/>
            </w:tcBorders>
            <w:vAlign w:val="center"/>
          </w:tcPr>
          <w:p w14:paraId="146B8E9B" w14:textId="77777777" w:rsidR="00900B2A" w:rsidRPr="00710315" w:rsidRDefault="00900B2A" w:rsidP="001D33C4">
            <w:pPr>
              <w:pStyle w:val="a5"/>
              <w:wordWrap/>
              <w:spacing w:line="240" w:lineRule="auto"/>
              <w:rPr>
                <w:rFonts w:asciiTheme="minorEastAsia" w:eastAsiaTheme="minorEastAsia" w:hAnsiTheme="minorEastAsia"/>
                <w:sz w:val="20"/>
                <w:szCs w:val="20"/>
              </w:rPr>
            </w:pPr>
            <w:r w:rsidRPr="00710315">
              <w:rPr>
                <w:rFonts w:asciiTheme="minorEastAsia" w:eastAsiaTheme="minorEastAsia" w:hAnsiTheme="minorEastAsia" w:hint="eastAsia"/>
                <w:sz w:val="20"/>
                <w:szCs w:val="20"/>
              </w:rPr>
              <w:t>くるみん（令和7年4月1日以後の基準）（※5）</w:t>
            </w:r>
          </w:p>
        </w:tc>
        <w:tc>
          <w:tcPr>
            <w:tcW w:w="1418" w:type="dxa"/>
            <w:tcBorders>
              <w:top w:val="single" w:sz="4" w:space="0" w:color="auto"/>
              <w:left w:val="single" w:sz="4" w:space="0" w:color="auto"/>
              <w:bottom w:val="single" w:sz="4" w:space="0" w:color="auto"/>
              <w:right w:val="single" w:sz="4" w:space="0" w:color="auto"/>
            </w:tcBorders>
            <w:vAlign w:val="center"/>
          </w:tcPr>
          <w:p w14:paraId="7D4A9637" w14:textId="77777777" w:rsidR="00900B2A" w:rsidRPr="00710315" w:rsidRDefault="00900B2A" w:rsidP="001D33C4">
            <w:pPr>
              <w:pStyle w:val="a5"/>
              <w:jc w:val="center"/>
              <w:rPr>
                <w:rFonts w:asciiTheme="minorEastAsia" w:eastAsiaTheme="minorEastAsia" w:hAnsiTheme="minorEastAsia"/>
              </w:rPr>
            </w:pPr>
            <w:r w:rsidRPr="00710315">
              <w:rPr>
                <w:rFonts w:asciiTheme="minorEastAsia" w:eastAsiaTheme="minorEastAsia" w:hAnsiTheme="minorEastAsia" w:hint="eastAsia"/>
              </w:rPr>
              <w:t>12</w:t>
            </w:r>
          </w:p>
        </w:tc>
      </w:tr>
      <w:tr w:rsidR="00900B2A" w:rsidRPr="00710315" w14:paraId="42079CD0" w14:textId="77777777" w:rsidTr="001D33C4">
        <w:trPr>
          <w:trHeight w:val="397"/>
        </w:trPr>
        <w:tc>
          <w:tcPr>
            <w:tcW w:w="2693" w:type="dxa"/>
            <w:vMerge/>
            <w:tcBorders>
              <w:left w:val="single" w:sz="4" w:space="0" w:color="auto"/>
              <w:right w:val="single" w:sz="4" w:space="0" w:color="auto"/>
            </w:tcBorders>
            <w:vAlign w:val="center"/>
            <w:hideMark/>
          </w:tcPr>
          <w:p w14:paraId="70422BCA" w14:textId="77777777" w:rsidR="00900B2A" w:rsidRPr="00710315" w:rsidRDefault="00900B2A" w:rsidP="001D33C4">
            <w:pPr>
              <w:ind w:firstLine="212"/>
              <w:rPr>
                <w:rFonts w:asciiTheme="minorEastAsia" w:eastAsiaTheme="minorEastAsia" w:hAnsiTheme="minorEastAsia" w:cs="ＭＳ 明朝"/>
                <w:spacing w:val="1"/>
                <w:kern w:val="0"/>
                <w:szCs w:val="21"/>
              </w:rPr>
            </w:pPr>
          </w:p>
        </w:tc>
        <w:tc>
          <w:tcPr>
            <w:tcW w:w="5245" w:type="dxa"/>
            <w:tcBorders>
              <w:top w:val="single" w:sz="4" w:space="0" w:color="auto"/>
              <w:left w:val="single" w:sz="4" w:space="0" w:color="auto"/>
              <w:bottom w:val="single" w:sz="4" w:space="0" w:color="auto"/>
              <w:right w:val="single" w:sz="4" w:space="0" w:color="auto"/>
            </w:tcBorders>
            <w:vAlign w:val="center"/>
            <w:hideMark/>
          </w:tcPr>
          <w:p w14:paraId="3596E868" w14:textId="77777777" w:rsidR="00900B2A" w:rsidRPr="00710315" w:rsidRDefault="00900B2A" w:rsidP="001D33C4">
            <w:pPr>
              <w:pStyle w:val="a5"/>
              <w:wordWrap/>
              <w:spacing w:line="240" w:lineRule="auto"/>
              <w:rPr>
                <w:rFonts w:asciiTheme="minorEastAsia" w:eastAsiaTheme="minorEastAsia" w:hAnsiTheme="minorEastAsia"/>
                <w:sz w:val="20"/>
                <w:szCs w:val="20"/>
              </w:rPr>
            </w:pPr>
            <w:r w:rsidRPr="00710315">
              <w:rPr>
                <w:rFonts w:asciiTheme="minorEastAsia" w:eastAsiaTheme="minorEastAsia" w:hAnsiTheme="minorEastAsia" w:hint="eastAsia"/>
                <w:sz w:val="20"/>
                <w:szCs w:val="20"/>
              </w:rPr>
              <w:t>くるみん（令和4年4月1日の令和7年3月31日まで基準）（※6）</w:t>
            </w:r>
          </w:p>
        </w:tc>
        <w:tc>
          <w:tcPr>
            <w:tcW w:w="1418" w:type="dxa"/>
            <w:tcBorders>
              <w:top w:val="single" w:sz="4" w:space="0" w:color="auto"/>
              <w:left w:val="single" w:sz="4" w:space="0" w:color="auto"/>
              <w:bottom w:val="single" w:sz="4" w:space="0" w:color="auto"/>
              <w:right w:val="single" w:sz="4" w:space="0" w:color="auto"/>
            </w:tcBorders>
            <w:vAlign w:val="center"/>
            <w:hideMark/>
          </w:tcPr>
          <w:p w14:paraId="795EB9B7" w14:textId="77777777" w:rsidR="00900B2A" w:rsidRPr="00710315" w:rsidRDefault="00900B2A" w:rsidP="001D33C4">
            <w:pPr>
              <w:pStyle w:val="a5"/>
              <w:jc w:val="center"/>
              <w:rPr>
                <w:rFonts w:asciiTheme="minorEastAsia" w:eastAsiaTheme="minorEastAsia" w:hAnsiTheme="minorEastAsia"/>
              </w:rPr>
            </w:pPr>
            <w:r w:rsidRPr="00710315">
              <w:rPr>
                <w:rFonts w:asciiTheme="minorEastAsia" w:eastAsiaTheme="minorEastAsia" w:hAnsiTheme="minorEastAsia" w:hint="eastAsia"/>
              </w:rPr>
              <w:t>10</w:t>
            </w:r>
          </w:p>
        </w:tc>
      </w:tr>
      <w:tr w:rsidR="00900B2A" w:rsidRPr="00710315" w14:paraId="67BEA8FD" w14:textId="77777777" w:rsidTr="001D33C4">
        <w:trPr>
          <w:trHeight w:val="397"/>
        </w:trPr>
        <w:tc>
          <w:tcPr>
            <w:tcW w:w="2693" w:type="dxa"/>
            <w:vMerge/>
            <w:tcBorders>
              <w:left w:val="single" w:sz="4" w:space="0" w:color="auto"/>
              <w:right w:val="single" w:sz="4" w:space="0" w:color="auto"/>
            </w:tcBorders>
            <w:vAlign w:val="center"/>
          </w:tcPr>
          <w:p w14:paraId="3917B0CE" w14:textId="77777777" w:rsidR="00900B2A" w:rsidRPr="00710315" w:rsidRDefault="00900B2A" w:rsidP="001D33C4">
            <w:pPr>
              <w:ind w:firstLine="212"/>
              <w:rPr>
                <w:rFonts w:asciiTheme="minorEastAsia" w:eastAsiaTheme="minorEastAsia" w:hAnsiTheme="minorEastAsia" w:cs="ＭＳ 明朝"/>
                <w:spacing w:val="1"/>
                <w:kern w:val="0"/>
                <w:szCs w:val="21"/>
              </w:rPr>
            </w:pPr>
          </w:p>
        </w:tc>
        <w:tc>
          <w:tcPr>
            <w:tcW w:w="5245" w:type="dxa"/>
            <w:tcBorders>
              <w:top w:val="single" w:sz="4" w:space="0" w:color="auto"/>
              <w:left w:val="single" w:sz="4" w:space="0" w:color="auto"/>
              <w:bottom w:val="single" w:sz="4" w:space="0" w:color="auto"/>
              <w:right w:val="single" w:sz="4" w:space="0" w:color="auto"/>
            </w:tcBorders>
            <w:vAlign w:val="center"/>
          </w:tcPr>
          <w:p w14:paraId="5CE68F1F" w14:textId="77777777" w:rsidR="00900B2A" w:rsidRPr="00710315" w:rsidRDefault="00900B2A" w:rsidP="001D33C4">
            <w:pPr>
              <w:pStyle w:val="a5"/>
              <w:wordWrap/>
              <w:spacing w:line="240" w:lineRule="auto"/>
              <w:rPr>
                <w:rFonts w:asciiTheme="minorEastAsia" w:eastAsiaTheme="minorEastAsia" w:hAnsiTheme="minorEastAsia"/>
                <w:sz w:val="20"/>
                <w:szCs w:val="20"/>
              </w:rPr>
            </w:pPr>
            <w:r w:rsidRPr="00710315">
              <w:rPr>
                <w:rFonts w:asciiTheme="minorEastAsia" w:eastAsiaTheme="minorEastAsia" w:hAnsiTheme="minorEastAsia" w:hint="eastAsia"/>
                <w:sz w:val="20"/>
                <w:szCs w:val="20"/>
              </w:rPr>
              <w:t>トライ</w:t>
            </w:r>
            <w:proofErr w:type="gramStart"/>
            <w:r w:rsidRPr="00710315">
              <w:rPr>
                <w:rFonts w:asciiTheme="minorEastAsia" w:eastAsiaTheme="minorEastAsia" w:hAnsiTheme="minorEastAsia" w:hint="eastAsia"/>
                <w:sz w:val="20"/>
                <w:szCs w:val="20"/>
              </w:rPr>
              <w:t>くるみん</w:t>
            </w:r>
            <w:proofErr w:type="gramEnd"/>
            <w:r w:rsidRPr="00710315">
              <w:rPr>
                <w:rFonts w:asciiTheme="minorEastAsia" w:eastAsiaTheme="minorEastAsia" w:hAnsiTheme="minorEastAsia" w:hint="eastAsia"/>
                <w:sz w:val="20"/>
                <w:szCs w:val="20"/>
              </w:rPr>
              <w:t>（令和7年4月1日以後の基準）（※7）</w:t>
            </w:r>
          </w:p>
        </w:tc>
        <w:tc>
          <w:tcPr>
            <w:tcW w:w="1418" w:type="dxa"/>
            <w:tcBorders>
              <w:top w:val="single" w:sz="4" w:space="0" w:color="auto"/>
              <w:left w:val="single" w:sz="4" w:space="0" w:color="auto"/>
              <w:bottom w:val="single" w:sz="4" w:space="0" w:color="auto"/>
              <w:right w:val="single" w:sz="4" w:space="0" w:color="auto"/>
            </w:tcBorders>
            <w:vAlign w:val="center"/>
          </w:tcPr>
          <w:p w14:paraId="140D929F" w14:textId="77777777" w:rsidR="00900B2A" w:rsidRPr="00710315" w:rsidRDefault="00900B2A" w:rsidP="001D33C4">
            <w:pPr>
              <w:pStyle w:val="a5"/>
              <w:jc w:val="center"/>
              <w:rPr>
                <w:rFonts w:asciiTheme="minorEastAsia" w:eastAsiaTheme="minorEastAsia" w:hAnsiTheme="minorEastAsia"/>
              </w:rPr>
            </w:pPr>
            <w:r w:rsidRPr="00710315">
              <w:rPr>
                <w:rFonts w:asciiTheme="minorEastAsia" w:eastAsiaTheme="minorEastAsia" w:hAnsiTheme="minorEastAsia" w:hint="eastAsia"/>
              </w:rPr>
              <w:t>10</w:t>
            </w:r>
          </w:p>
        </w:tc>
      </w:tr>
      <w:tr w:rsidR="00900B2A" w:rsidRPr="00710315" w14:paraId="32A31C79" w14:textId="77777777" w:rsidTr="001D33C4">
        <w:trPr>
          <w:trHeight w:val="397"/>
        </w:trPr>
        <w:tc>
          <w:tcPr>
            <w:tcW w:w="2693" w:type="dxa"/>
            <w:vMerge/>
            <w:tcBorders>
              <w:left w:val="single" w:sz="4" w:space="0" w:color="auto"/>
              <w:right w:val="single" w:sz="4" w:space="0" w:color="auto"/>
            </w:tcBorders>
            <w:vAlign w:val="center"/>
            <w:hideMark/>
          </w:tcPr>
          <w:p w14:paraId="1865D9D7" w14:textId="77777777" w:rsidR="00900B2A" w:rsidRPr="00710315" w:rsidRDefault="00900B2A" w:rsidP="001D33C4">
            <w:pPr>
              <w:ind w:firstLine="212"/>
              <w:rPr>
                <w:rFonts w:asciiTheme="minorEastAsia" w:eastAsiaTheme="minorEastAsia" w:hAnsiTheme="minorEastAsia" w:cs="ＭＳ 明朝"/>
                <w:spacing w:val="1"/>
                <w:kern w:val="0"/>
                <w:szCs w:val="21"/>
              </w:rPr>
            </w:pPr>
          </w:p>
        </w:tc>
        <w:tc>
          <w:tcPr>
            <w:tcW w:w="5245" w:type="dxa"/>
            <w:tcBorders>
              <w:top w:val="single" w:sz="4" w:space="0" w:color="auto"/>
              <w:left w:val="single" w:sz="4" w:space="0" w:color="auto"/>
              <w:bottom w:val="single" w:sz="4" w:space="0" w:color="auto"/>
              <w:right w:val="single" w:sz="4" w:space="0" w:color="auto"/>
            </w:tcBorders>
            <w:vAlign w:val="center"/>
            <w:hideMark/>
          </w:tcPr>
          <w:p w14:paraId="1662BE1D" w14:textId="77777777" w:rsidR="00900B2A" w:rsidRPr="00710315" w:rsidRDefault="00900B2A" w:rsidP="001D33C4">
            <w:pPr>
              <w:pStyle w:val="a5"/>
              <w:wordWrap/>
              <w:spacing w:line="240" w:lineRule="auto"/>
              <w:rPr>
                <w:rFonts w:asciiTheme="minorEastAsia" w:eastAsiaTheme="minorEastAsia" w:hAnsiTheme="minorEastAsia"/>
                <w:sz w:val="20"/>
                <w:szCs w:val="20"/>
              </w:rPr>
            </w:pPr>
            <w:r w:rsidRPr="00710315">
              <w:rPr>
                <w:rFonts w:asciiTheme="minorEastAsia" w:eastAsiaTheme="minorEastAsia" w:hAnsiTheme="minorEastAsia" w:hint="eastAsia"/>
                <w:sz w:val="20"/>
                <w:szCs w:val="20"/>
              </w:rPr>
              <w:t>くるみん（平成29年4月1日～令和4年3月31日までの基準）（※8）</w:t>
            </w:r>
          </w:p>
        </w:tc>
        <w:tc>
          <w:tcPr>
            <w:tcW w:w="1418" w:type="dxa"/>
            <w:tcBorders>
              <w:top w:val="single" w:sz="4" w:space="0" w:color="auto"/>
              <w:left w:val="single" w:sz="4" w:space="0" w:color="auto"/>
              <w:bottom w:val="single" w:sz="4" w:space="0" w:color="auto"/>
              <w:right w:val="single" w:sz="4" w:space="0" w:color="auto"/>
            </w:tcBorders>
            <w:vAlign w:val="center"/>
            <w:hideMark/>
          </w:tcPr>
          <w:p w14:paraId="65240A11" w14:textId="77777777" w:rsidR="00900B2A" w:rsidRPr="00710315" w:rsidRDefault="00900B2A" w:rsidP="001D33C4">
            <w:pPr>
              <w:pStyle w:val="a5"/>
              <w:jc w:val="center"/>
              <w:rPr>
                <w:rFonts w:asciiTheme="minorEastAsia" w:eastAsiaTheme="minorEastAsia" w:hAnsiTheme="minorEastAsia"/>
              </w:rPr>
            </w:pPr>
            <w:r w:rsidRPr="00710315">
              <w:rPr>
                <w:rFonts w:asciiTheme="minorEastAsia" w:eastAsiaTheme="minorEastAsia" w:hAnsiTheme="minorEastAsia" w:hint="eastAsia"/>
              </w:rPr>
              <w:t>8</w:t>
            </w:r>
          </w:p>
        </w:tc>
      </w:tr>
      <w:tr w:rsidR="00900B2A" w:rsidRPr="00710315" w14:paraId="03AD21B4" w14:textId="77777777" w:rsidTr="001D33C4">
        <w:trPr>
          <w:trHeight w:val="397"/>
        </w:trPr>
        <w:tc>
          <w:tcPr>
            <w:tcW w:w="2693" w:type="dxa"/>
            <w:vMerge/>
            <w:tcBorders>
              <w:left w:val="single" w:sz="4" w:space="0" w:color="auto"/>
              <w:right w:val="single" w:sz="4" w:space="0" w:color="auto"/>
            </w:tcBorders>
            <w:vAlign w:val="center"/>
          </w:tcPr>
          <w:p w14:paraId="36880FD2" w14:textId="77777777" w:rsidR="00900B2A" w:rsidRPr="00710315" w:rsidRDefault="00900B2A" w:rsidP="001D33C4">
            <w:pPr>
              <w:ind w:firstLine="212"/>
              <w:rPr>
                <w:rFonts w:asciiTheme="minorEastAsia" w:eastAsiaTheme="minorEastAsia" w:hAnsiTheme="minorEastAsia" w:cs="ＭＳ 明朝"/>
                <w:spacing w:val="1"/>
                <w:kern w:val="0"/>
                <w:szCs w:val="21"/>
              </w:rPr>
            </w:pPr>
          </w:p>
        </w:tc>
        <w:tc>
          <w:tcPr>
            <w:tcW w:w="5245" w:type="dxa"/>
            <w:tcBorders>
              <w:top w:val="single" w:sz="4" w:space="0" w:color="auto"/>
              <w:left w:val="single" w:sz="4" w:space="0" w:color="auto"/>
              <w:bottom w:val="single" w:sz="4" w:space="0" w:color="auto"/>
              <w:right w:val="single" w:sz="4" w:space="0" w:color="auto"/>
            </w:tcBorders>
            <w:vAlign w:val="center"/>
          </w:tcPr>
          <w:p w14:paraId="1CD3B82B" w14:textId="77777777" w:rsidR="00900B2A" w:rsidRPr="00710315" w:rsidRDefault="00900B2A" w:rsidP="001D33C4">
            <w:pPr>
              <w:pStyle w:val="a5"/>
              <w:wordWrap/>
              <w:spacing w:line="240" w:lineRule="auto"/>
              <w:rPr>
                <w:rFonts w:asciiTheme="minorEastAsia" w:eastAsiaTheme="minorEastAsia" w:hAnsiTheme="minorEastAsia"/>
                <w:sz w:val="20"/>
                <w:szCs w:val="20"/>
              </w:rPr>
            </w:pPr>
            <w:r w:rsidRPr="00710315">
              <w:rPr>
                <w:rFonts w:asciiTheme="minorEastAsia" w:eastAsiaTheme="minorEastAsia" w:hAnsiTheme="minorEastAsia" w:hint="eastAsia"/>
                <w:sz w:val="20"/>
                <w:szCs w:val="20"/>
              </w:rPr>
              <w:t>トライ</w:t>
            </w:r>
            <w:proofErr w:type="gramStart"/>
            <w:r w:rsidRPr="00710315">
              <w:rPr>
                <w:rFonts w:asciiTheme="minorEastAsia" w:eastAsiaTheme="minorEastAsia" w:hAnsiTheme="minorEastAsia" w:hint="eastAsia"/>
                <w:sz w:val="20"/>
                <w:szCs w:val="20"/>
              </w:rPr>
              <w:t>くるみん</w:t>
            </w:r>
            <w:proofErr w:type="gramEnd"/>
            <w:r w:rsidRPr="00710315">
              <w:rPr>
                <w:rFonts w:asciiTheme="minorEastAsia" w:eastAsiaTheme="minorEastAsia" w:hAnsiTheme="minorEastAsia" w:hint="eastAsia"/>
                <w:sz w:val="20"/>
                <w:szCs w:val="20"/>
              </w:rPr>
              <w:t>（令和4年4月1日～令和7年3月31日までの基準）（※9）</w:t>
            </w:r>
          </w:p>
        </w:tc>
        <w:tc>
          <w:tcPr>
            <w:tcW w:w="1418" w:type="dxa"/>
            <w:tcBorders>
              <w:top w:val="single" w:sz="4" w:space="0" w:color="auto"/>
              <w:left w:val="single" w:sz="4" w:space="0" w:color="auto"/>
              <w:bottom w:val="single" w:sz="4" w:space="0" w:color="auto"/>
              <w:right w:val="single" w:sz="4" w:space="0" w:color="auto"/>
            </w:tcBorders>
            <w:vAlign w:val="center"/>
          </w:tcPr>
          <w:p w14:paraId="014D0B0A" w14:textId="77777777" w:rsidR="00900B2A" w:rsidRPr="00710315" w:rsidRDefault="00900B2A" w:rsidP="001D33C4">
            <w:pPr>
              <w:pStyle w:val="a5"/>
              <w:jc w:val="center"/>
              <w:rPr>
                <w:rFonts w:asciiTheme="minorEastAsia" w:eastAsiaTheme="minorEastAsia" w:hAnsiTheme="minorEastAsia"/>
              </w:rPr>
            </w:pPr>
            <w:r w:rsidRPr="00710315">
              <w:rPr>
                <w:rFonts w:asciiTheme="minorEastAsia" w:eastAsiaTheme="minorEastAsia" w:hAnsiTheme="minorEastAsia" w:hint="eastAsia"/>
              </w:rPr>
              <w:t>8</w:t>
            </w:r>
          </w:p>
        </w:tc>
      </w:tr>
      <w:tr w:rsidR="00900B2A" w:rsidRPr="00710315" w14:paraId="2E1ECB5F" w14:textId="77777777" w:rsidTr="001D33C4">
        <w:trPr>
          <w:trHeight w:val="397"/>
        </w:trPr>
        <w:tc>
          <w:tcPr>
            <w:tcW w:w="2693" w:type="dxa"/>
            <w:vMerge/>
            <w:tcBorders>
              <w:left w:val="single" w:sz="4" w:space="0" w:color="auto"/>
              <w:bottom w:val="single" w:sz="4" w:space="0" w:color="auto"/>
              <w:right w:val="single" w:sz="4" w:space="0" w:color="auto"/>
            </w:tcBorders>
            <w:vAlign w:val="center"/>
          </w:tcPr>
          <w:p w14:paraId="23F2AA2B" w14:textId="77777777" w:rsidR="00900B2A" w:rsidRPr="00710315" w:rsidRDefault="00900B2A" w:rsidP="001D33C4">
            <w:pPr>
              <w:ind w:firstLine="212"/>
              <w:rPr>
                <w:rFonts w:asciiTheme="minorEastAsia" w:eastAsiaTheme="minorEastAsia" w:hAnsiTheme="minorEastAsia" w:cs="ＭＳ 明朝"/>
                <w:spacing w:val="1"/>
                <w:kern w:val="0"/>
                <w:szCs w:val="21"/>
              </w:rPr>
            </w:pPr>
          </w:p>
        </w:tc>
        <w:tc>
          <w:tcPr>
            <w:tcW w:w="5245" w:type="dxa"/>
            <w:tcBorders>
              <w:top w:val="single" w:sz="4" w:space="0" w:color="auto"/>
              <w:left w:val="single" w:sz="4" w:space="0" w:color="auto"/>
              <w:bottom w:val="single" w:sz="4" w:space="0" w:color="auto"/>
              <w:right w:val="single" w:sz="4" w:space="0" w:color="auto"/>
            </w:tcBorders>
            <w:vAlign w:val="center"/>
          </w:tcPr>
          <w:p w14:paraId="2F77064D" w14:textId="77777777" w:rsidR="00900B2A" w:rsidRPr="00710315" w:rsidRDefault="00900B2A" w:rsidP="001D33C4">
            <w:pPr>
              <w:pStyle w:val="a5"/>
              <w:wordWrap/>
              <w:spacing w:line="240" w:lineRule="auto"/>
              <w:rPr>
                <w:rFonts w:asciiTheme="minorEastAsia" w:eastAsiaTheme="minorEastAsia" w:hAnsiTheme="minorEastAsia"/>
                <w:sz w:val="20"/>
                <w:szCs w:val="20"/>
              </w:rPr>
            </w:pPr>
            <w:r w:rsidRPr="00710315">
              <w:rPr>
                <w:rFonts w:asciiTheme="minorEastAsia" w:eastAsiaTheme="minorEastAsia" w:hAnsiTheme="minorEastAsia" w:hint="eastAsia"/>
                <w:sz w:val="20"/>
                <w:szCs w:val="20"/>
              </w:rPr>
              <w:t>くるみん（平成29年3月31日までの基準）（※10）</w:t>
            </w:r>
          </w:p>
        </w:tc>
        <w:tc>
          <w:tcPr>
            <w:tcW w:w="1418" w:type="dxa"/>
            <w:tcBorders>
              <w:top w:val="single" w:sz="4" w:space="0" w:color="auto"/>
              <w:left w:val="single" w:sz="4" w:space="0" w:color="auto"/>
              <w:bottom w:val="single" w:sz="4" w:space="0" w:color="auto"/>
              <w:right w:val="single" w:sz="4" w:space="0" w:color="auto"/>
            </w:tcBorders>
            <w:vAlign w:val="center"/>
          </w:tcPr>
          <w:p w14:paraId="043987E3" w14:textId="77777777" w:rsidR="00900B2A" w:rsidRPr="00710315" w:rsidRDefault="00900B2A" w:rsidP="001D33C4">
            <w:pPr>
              <w:pStyle w:val="a5"/>
              <w:jc w:val="center"/>
              <w:rPr>
                <w:rFonts w:asciiTheme="minorEastAsia" w:eastAsiaTheme="minorEastAsia" w:hAnsiTheme="minorEastAsia"/>
              </w:rPr>
            </w:pPr>
            <w:r w:rsidRPr="00710315">
              <w:rPr>
                <w:rFonts w:asciiTheme="minorEastAsia" w:eastAsiaTheme="minorEastAsia" w:hAnsiTheme="minorEastAsia" w:hint="eastAsia"/>
              </w:rPr>
              <w:t>5</w:t>
            </w:r>
          </w:p>
        </w:tc>
      </w:tr>
      <w:tr w:rsidR="00900B2A" w:rsidRPr="00710315" w14:paraId="00308167" w14:textId="77777777" w:rsidTr="001D33C4">
        <w:trPr>
          <w:trHeight w:val="397"/>
        </w:trPr>
        <w:tc>
          <w:tcPr>
            <w:tcW w:w="2693" w:type="dxa"/>
            <w:vMerge/>
            <w:tcBorders>
              <w:left w:val="single" w:sz="4" w:space="0" w:color="auto"/>
              <w:bottom w:val="single" w:sz="4" w:space="0" w:color="auto"/>
              <w:right w:val="single" w:sz="4" w:space="0" w:color="auto"/>
            </w:tcBorders>
            <w:vAlign w:val="center"/>
          </w:tcPr>
          <w:p w14:paraId="6E6CCAAC" w14:textId="77777777" w:rsidR="00900B2A" w:rsidRPr="00710315" w:rsidRDefault="00900B2A" w:rsidP="001D33C4">
            <w:pPr>
              <w:ind w:firstLine="212"/>
              <w:rPr>
                <w:rFonts w:asciiTheme="minorEastAsia" w:eastAsiaTheme="minorEastAsia" w:hAnsiTheme="minorEastAsia" w:cs="ＭＳ 明朝"/>
                <w:spacing w:val="1"/>
                <w:kern w:val="0"/>
                <w:szCs w:val="21"/>
              </w:rPr>
            </w:pPr>
          </w:p>
        </w:tc>
        <w:tc>
          <w:tcPr>
            <w:tcW w:w="5245" w:type="dxa"/>
            <w:tcBorders>
              <w:top w:val="single" w:sz="4" w:space="0" w:color="auto"/>
              <w:left w:val="single" w:sz="4" w:space="0" w:color="auto"/>
              <w:bottom w:val="single" w:sz="4" w:space="0" w:color="auto"/>
              <w:right w:val="single" w:sz="4" w:space="0" w:color="auto"/>
            </w:tcBorders>
            <w:vAlign w:val="center"/>
          </w:tcPr>
          <w:p w14:paraId="5EA811CB" w14:textId="77777777" w:rsidR="00900B2A" w:rsidRPr="00710315" w:rsidRDefault="00900B2A" w:rsidP="001D33C4">
            <w:pPr>
              <w:pStyle w:val="a5"/>
              <w:wordWrap/>
              <w:spacing w:line="240" w:lineRule="auto"/>
              <w:rPr>
                <w:rFonts w:asciiTheme="minorEastAsia" w:eastAsiaTheme="minorEastAsia" w:hAnsiTheme="minorEastAsia"/>
                <w:sz w:val="20"/>
                <w:szCs w:val="20"/>
              </w:rPr>
            </w:pPr>
            <w:r w:rsidRPr="00710315">
              <w:rPr>
                <w:rFonts w:asciiTheme="minorEastAsia" w:eastAsiaTheme="minorEastAsia" w:hAnsiTheme="minorEastAsia" w:hint="eastAsia"/>
                <w:sz w:val="20"/>
                <w:szCs w:val="20"/>
              </w:rPr>
              <w:t>行動計画（令和7年4月1日以後の基準）（※3、11）</w:t>
            </w:r>
          </w:p>
        </w:tc>
        <w:tc>
          <w:tcPr>
            <w:tcW w:w="1418" w:type="dxa"/>
            <w:tcBorders>
              <w:top w:val="single" w:sz="4" w:space="0" w:color="auto"/>
              <w:left w:val="single" w:sz="4" w:space="0" w:color="auto"/>
              <w:bottom w:val="single" w:sz="4" w:space="0" w:color="auto"/>
              <w:right w:val="single" w:sz="4" w:space="0" w:color="auto"/>
            </w:tcBorders>
            <w:vAlign w:val="center"/>
          </w:tcPr>
          <w:p w14:paraId="70BF9127" w14:textId="77777777" w:rsidR="00900B2A" w:rsidRPr="00710315" w:rsidRDefault="00900B2A" w:rsidP="001D33C4">
            <w:pPr>
              <w:pStyle w:val="a5"/>
              <w:jc w:val="center"/>
              <w:rPr>
                <w:rFonts w:asciiTheme="minorEastAsia" w:eastAsiaTheme="minorEastAsia" w:hAnsiTheme="minorEastAsia"/>
              </w:rPr>
            </w:pPr>
            <w:r w:rsidRPr="00710315">
              <w:rPr>
                <w:rFonts w:asciiTheme="minorEastAsia" w:eastAsiaTheme="minorEastAsia" w:hAnsiTheme="minorEastAsia" w:hint="eastAsia"/>
              </w:rPr>
              <w:t>2</w:t>
            </w:r>
          </w:p>
        </w:tc>
      </w:tr>
      <w:tr w:rsidR="00900B2A" w:rsidRPr="00710315" w14:paraId="4E5F55E0" w14:textId="77777777" w:rsidTr="001D33C4">
        <w:trPr>
          <w:trHeight w:val="397"/>
        </w:trPr>
        <w:tc>
          <w:tcPr>
            <w:tcW w:w="7938" w:type="dxa"/>
            <w:gridSpan w:val="2"/>
            <w:tcBorders>
              <w:top w:val="single" w:sz="4" w:space="0" w:color="auto"/>
              <w:left w:val="single" w:sz="4" w:space="0" w:color="auto"/>
              <w:bottom w:val="single" w:sz="4" w:space="0" w:color="auto"/>
              <w:right w:val="single" w:sz="4" w:space="0" w:color="auto"/>
            </w:tcBorders>
            <w:vAlign w:val="center"/>
            <w:hideMark/>
          </w:tcPr>
          <w:p w14:paraId="5FE10630" w14:textId="77777777" w:rsidR="00900B2A" w:rsidRPr="00710315" w:rsidRDefault="00900B2A" w:rsidP="001D33C4">
            <w:pPr>
              <w:pStyle w:val="a5"/>
              <w:wordWrap/>
              <w:rPr>
                <w:rFonts w:asciiTheme="minorEastAsia" w:eastAsiaTheme="minorEastAsia" w:hAnsiTheme="minorEastAsia"/>
              </w:rPr>
            </w:pPr>
            <w:r w:rsidRPr="00710315">
              <w:rPr>
                <w:rFonts w:asciiTheme="minorEastAsia" w:eastAsiaTheme="minorEastAsia" w:hAnsiTheme="minorEastAsia" w:hint="eastAsia"/>
              </w:rPr>
              <w:t>若者雇用促進法に基づく認定（ユースエール認定企業）</w:t>
            </w:r>
          </w:p>
        </w:tc>
        <w:tc>
          <w:tcPr>
            <w:tcW w:w="1418" w:type="dxa"/>
            <w:tcBorders>
              <w:top w:val="single" w:sz="4" w:space="0" w:color="auto"/>
              <w:left w:val="single" w:sz="4" w:space="0" w:color="auto"/>
              <w:bottom w:val="single" w:sz="4" w:space="0" w:color="auto"/>
              <w:right w:val="single" w:sz="4" w:space="0" w:color="auto"/>
            </w:tcBorders>
            <w:vAlign w:val="center"/>
            <w:hideMark/>
          </w:tcPr>
          <w:p w14:paraId="56B73B00" w14:textId="77777777" w:rsidR="00900B2A" w:rsidRPr="00710315" w:rsidRDefault="00900B2A" w:rsidP="001D33C4">
            <w:pPr>
              <w:pStyle w:val="a5"/>
              <w:wordWrap/>
              <w:jc w:val="center"/>
              <w:rPr>
                <w:rFonts w:asciiTheme="minorEastAsia" w:eastAsiaTheme="minorEastAsia" w:hAnsiTheme="minorEastAsia"/>
              </w:rPr>
            </w:pPr>
            <w:r w:rsidRPr="00710315">
              <w:rPr>
                <w:rFonts w:asciiTheme="minorEastAsia" w:eastAsiaTheme="minorEastAsia" w:hAnsiTheme="minorEastAsia" w:hint="eastAsia"/>
              </w:rPr>
              <w:t>10</w:t>
            </w:r>
          </w:p>
        </w:tc>
      </w:tr>
    </w:tbl>
    <w:p w14:paraId="34E3873D" w14:textId="77777777" w:rsidR="00900B2A" w:rsidRPr="00710315" w:rsidRDefault="00900B2A" w:rsidP="00900B2A">
      <w:pPr>
        <w:pStyle w:val="a5"/>
        <w:spacing w:line="240" w:lineRule="auto"/>
        <w:ind w:left="404" w:hangingChars="200" w:hanging="404"/>
        <w:jc w:val="left"/>
        <w:rPr>
          <w:rFonts w:ascii="ＭＳ 明朝" w:hAnsi="ＭＳ 明朝"/>
          <w:sz w:val="20"/>
          <w:szCs w:val="20"/>
        </w:rPr>
      </w:pPr>
      <w:r w:rsidRPr="00710315">
        <w:rPr>
          <w:rFonts w:ascii="ＭＳ 明朝" w:hAnsi="ＭＳ 明朝" w:hint="eastAsia"/>
          <w:sz w:val="20"/>
          <w:szCs w:val="20"/>
        </w:rPr>
        <w:t>※1 女性活躍推進法第12条の規定に基づく認定。</w:t>
      </w:r>
    </w:p>
    <w:p w14:paraId="17C80063" w14:textId="77777777" w:rsidR="00900B2A" w:rsidRPr="00710315" w:rsidRDefault="00900B2A" w:rsidP="00900B2A">
      <w:pPr>
        <w:pStyle w:val="a5"/>
        <w:spacing w:line="240" w:lineRule="auto"/>
        <w:ind w:left="404" w:hangingChars="200" w:hanging="404"/>
        <w:jc w:val="left"/>
        <w:rPr>
          <w:rFonts w:ascii="ＭＳ 明朝" w:hAnsi="ＭＳ 明朝"/>
          <w:sz w:val="20"/>
          <w:szCs w:val="20"/>
        </w:rPr>
      </w:pPr>
      <w:r w:rsidRPr="00710315">
        <w:rPr>
          <w:rFonts w:ascii="ＭＳ 明朝" w:hAnsi="ＭＳ 明朝" w:hint="eastAsia"/>
          <w:sz w:val="20"/>
          <w:szCs w:val="20"/>
        </w:rPr>
        <w:t>※2 女性活躍推進法第9条の規定に基づく認定</w:t>
      </w:r>
    </w:p>
    <w:p w14:paraId="6EC3858B" w14:textId="77777777" w:rsidR="00900B2A" w:rsidRPr="00710315" w:rsidRDefault="00900B2A" w:rsidP="00900B2A">
      <w:pPr>
        <w:pStyle w:val="a5"/>
        <w:spacing w:line="240" w:lineRule="auto"/>
        <w:ind w:leftChars="200" w:left="622" w:hangingChars="100" w:hanging="202"/>
        <w:jc w:val="left"/>
        <w:rPr>
          <w:rFonts w:ascii="ＭＳ 明朝" w:hAnsi="ＭＳ 明朝"/>
          <w:sz w:val="20"/>
          <w:szCs w:val="20"/>
        </w:rPr>
      </w:pPr>
      <w:r w:rsidRPr="00710315">
        <w:rPr>
          <w:rFonts w:ascii="ＭＳ 明朝" w:hAnsi="ＭＳ 明朝" w:hint="eastAsia"/>
          <w:sz w:val="20"/>
          <w:szCs w:val="20"/>
        </w:rPr>
        <w:t>なお、労働時間等の働き方に係る基準は満たすことが必要。</w:t>
      </w:r>
    </w:p>
    <w:p w14:paraId="5DE70C72" w14:textId="77777777" w:rsidR="00900B2A" w:rsidRPr="00710315" w:rsidRDefault="00900B2A" w:rsidP="00900B2A">
      <w:pPr>
        <w:pStyle w:val="a5"/>
        <w:spacing w:line="240" w:lineRule="auto"/>
        <w:ind w:left="404" w:hangingChars="200" w:hanging="404"/>
        <w:jc w:val="left"/>
        <w:rPr>
          <w:rFonts w:ascii="ＭＳ 明朝" w:hAnsi="ＭＳ 明朝"/>
          <w:sz w:val="20"/>
          <w:szCs w:val="20"/>
        </w:rPr>
      </w:pPr>
      <w:r w:rsidRPr="00710315">
        <w:rPr>
          <w:rFonts w:ascii="ＭＳ 明朝" w:hAnsi="ＭＳ 明朝" w:hint="eastAsia"/>
          <w:sz w:val="20"/>
          <w:szCs w:val="20"/>
        </w:rPr>
        <w:t>※3 常時雇用する労働者の数が100人以下の事業主に限る（計画期間が満了していない行動計画を策定している場合のみ）。</w:t>
      </w:r>
    </w:p>
    <w:p w14:paraId="03D56170" w14:textId="77777777" w:rsidR="00900B2A" w:rsidRPr="00710315" w:rsidRDefault="00900B2A" w:rsidP="00900B2A">
      <w:pPr>
        <w:pStyle w:val="a5"/>
        <w:spacing w:line="240" w:lineRule="auto"/>
        <w:ind w:left="404" w:hangingChars="200" w:hanging="404"/>
        <w:jc w:val="left"/>
        <w:rPr>
          <w:rFonts w:ascii="ＭＳ 明朝" w:hAnsi="ＭＳ 明朝"/>
          <w:sz w:val="20"/>
          <w:szCs w:val="20"/>
        </w:rPr>
      </w:pPr>
      <w:r w:rsidRPr="00710315">
        <w:rPr>
          <w:rFonts w:ascii="ＭＳ 明朝" w:hAnsi="ＭＳ 明朝" w:hint="eastAsia"/>
          <w:sz w:val="20"/>
          <w:szCs w:val="20"/>
        </w:rPr>
        <w:t>※4 次世代法第15条の2の規定に基づく認定</w:t>
      </w:r>
    </w:p>
    <w:p w14:paraId="2C07A802" w14:textId="77777777" w:rsidR="00900B2A" w:rsidRPr="00710315" w:rsidRDefault="00900B2A" w:rsidP="00900B2A">
      <w:pPr>
        <w:pStyle w:val="a5"/>
        <w:spacing w:line="240" w:lineRule="auto"/>
        <w:ind w:left="404" w:hangingChars="200" w:hanging="404"/>
        <w:jc w:val="left"/>
        <w:rPr>
          <w:rFonts w:ascii="ＭＳ 明朝" w:hAnsi="ＭＳ 明朝"/>
          <w:sz w:val="20"/>
          <w:szCs w:val="20"/>
        </w:rPr>
      </w:pPr>
      <w:r w:rsidRPr="00710315">
        <w:rPr>
          <w:rFonts w:ascii="ＭＳ 明朝" w:hAnsi="ＭＳ 明朝" w:hint="eastAsia"/>
          <w:sz w:val="20"/>
          <w:szCs w:val="20"/>
        </w:rPr>
        <w:t>※5 次世代法第13条の規定に基づく認定のうち、次世代育成支援対策推進法施行規則の一部を改正する省令（令和６年厚生労働省令第146号。以下「令和６年改正省令」という。）による改正後の次世代育成支援対策推進法施行規則（以下「新施行規則」という。）第４条第１項第１号及び第２号に掲げる基準による認定</w:t>
      </w:r>
    </w:p>
    <w:p w14:paraId="3CC50F8C" w14:textId="77777777" w:rsidR="00900B2A" w:rsidRPr="00710315" w:rsidRDefault="00900B2A" w:rsidP="00900B2A">
      <w:pPr>
        <w:pStyle w:val="a5"/>
        <w:spacing w:line="240" w:lineRule="auto"/>
        <w:ind w:left="404" w:hangingChars="200" w:hanging="404"/>
        <w:jc w:val="left"/>
        <w:rPr>
          <w:rFonts w:ascii="ＭＳ 明朝" w:hAnsi="ＭＳ 明朝"/>
          <w:sz w:val="20"/>
          <w:szCs w:val="20"/>
        </w:rPr>
      </w:pPr>
      <w:r w:rsidRPr="00710315">
        <w:rPr>
          <w:rFonts w:ascii="ＭＳ 明朝" w:hAnsi="ＭＳ 明朝" w:hint="eastAsia"/>
          <w:sz w:val="20"/>
          <w:szCs w:val="20"/>
        </w:rPr>
        <w:t>※6 次世代法第13条の規定に基づく認定のうち、令和６年改正省令による改正前の次世代育成支援対策推進法施行規則第４条第１項第１号及び第２号又は令和６年改正省令附則第２条第２項の規定によりなお従前の例によることとされた令和６年改正省令による改正前の次世代育成支援対策推進法施行規則第４条第１項第１号及び第２号に掲げる基準による認定（ただし、※8及び※10の認定を除く。）</w:t>
      </w:r>
    </w:p>
    <w:p w14:paraId="6EF237E3" w14:textId="77777777" w:rsidR="00900B2A" w:rsidRPr="00710315" w:rsidRDefault="00900B2A" w:rsidP="00900B2A">
      <w:pPr>
        <w:pStyle w:val="a5"/>
        <w:spacing w:line="240" w:lineRule="auto"/>
        <w:ind w:left="404" w:hangingChars="200" w:hanging="404"/>
        <w:jc w:val="left"/>
        <w:rPr>
          <w:rFonts w:ascii="ＭＳ 明朝" w:hAnsi="ＭＳ 明朝"/>
          <w:sz w:val="20"/>
          <w:szCs w:val="20"/>
        </w:rPr>
      </w:pPr>
      <w:r w:rsidRPr="00710315">
        <w:rPr>
          <w:rFonts w:ascii="ＭＳ 明朝" w:hAnsi="ＭＳ 明朝" w:hint="eastAsia"/>
          <w:sz w:val="20"/>
          <w:szCs w:val="20"/>
        </w:rPr>
        <w:t>※7 次世代法第13条の規定に基づく認定のうち、新施行規則第４条第１項第３号及び第４号に掲げる基準による認定</w:t>
      </w:r>
    </w:p>
    <w:p w14:paraId="5D56EAFC" w14:textId="77777777" w:rsidR="00900B2A" w:rsidRPr="00710315" w:rsidRDefault="00900B2A" w:rsidP="00900B2A">
      <w:pPr>
        <w:pStyle w:val="a5"/>
        <w:spacing w:line="240" w:lineRule="auto"/>
        <w:ind w:left="404" w:hangingChars="200" w:hanging="404"/>
        <w:jc w:val="left"/>
        <w:rPr>
          <w:rFonts w:ascii="ＭＳ 明朝" w:hAnsi="ＭＳ 明朝"/>
          <w:sz w:val="20"/>
          <w:szCs w:val="20"/>
        </w:rPr>
      </w:pPr>
      <w:r w:rsidRPr="00710315">
        <w:rPr>
          <w:rFonts w:ascii="ＭＳ 明朝" w:hAnsi="ＭＳ 明朝" w:hint="eastAsia"/>
          <w:sz w:val="20"/>
          <w:szCs w:val="20"/>
        </w:rPr>
        <w:t>※8 次世代法第13条の規定に基づく認定のうち、次世代育成支援対策推進法施行規則の一部を改正する省令（令和３年厚生労働省令第185号。以下「令和３年改正省令」という。）による改正前の次世代育成支援対策推進法施行規則第４条又は令和３年改正省令附則第２条第２項の規定によりなお従前の例によることとされた令和３年改正省令による改正前の次世代育成支援対策推進法施行規則第４条に掲げる基準による認定（ただし、※10の認定を除く。）</w:t>
      </w:r>
    </w:p>
    <w:p w14:paraId="6A81B88F" w14:textId="77777777" w:rsidR="00900B2A" w:rsidRPr="00710315" w:rsidRDefault="00900B2A" w:rsidP="00900B2A">
      <w:pPr>
        <w:pStyle w:val="a5"/>
        <w:spacing w:line="240" w:lineRule="auto"/>
        <w:ind w:left="404" w:hangingChars="200" w:hanging="404"/>
        <w:jc w:val="left"/>
        <w:rPr>
          <w:rFonts w:ascii="ＭＳ 明朝" w:hAnsi="ＭＳ 明朝"/>
          <w:sz w:val="20"/>
          <w:szCs w:val="20"/>
        </w:rPr>
      </w:pPr>
      <w:r w:rsidRPr="00710315">
        <w:rPr>
          <w:rFonts w:ascii="ＭＳ 明朝" w:hAnsi="ＭＳ 明朝" w:hint="eastAsia"/>
          <w:sz w:val="20"/>
          <w:szCs w:val="20"/>
        </w:rPr>
        <w:t>※9 次世代法第13条の規定に基づく認定のうち、令和６年改正省令による改正前の次世代育成支援対策推進法施行規則第４条第１項第３号及び第４号又は令和６年改正省令附則第２条第２項の規定によりなお従前の例によることとされた令和６年改正省令による改正前の次世代育成支援対策推進法施行規則第４条第１項第３号及び第４号に掲げる基準による認定</w:t>
      </w:r>
    </w:p>
    <w:p w14:paraId="0D923F30" w14:textId="77777777" w:rsidR="00900B2A" w:rsidRPr="00710315" w:rsidRDefault="00900B2A" w:rsidP="00900B2A">
      <w:pPr>
        <w:pStyle w:val="a5"/>
        <w:spacing w:line="240" w:lineRule="auto"/>
        <w:ind w:left="404" w:hangingChars="200" w:hanging="404"/>
        <w:jc w:val="left"/>
        <w:rPr>
          <w:rFonts w:ascii="ＭＳ 明朝" w:hAnsi="ＭＳ 明朝"/>
          <w:sz w:val="20"/>
          <w:szCs w:val="20"/>
        </w:rPr>
      </w:pPr>
      <w:r w:rsidRPr="00710315">
        <w:rPr>
          <w:rFonts w:ascii="ＭＳ 明朝" w:hAnsi="ＭＳ 明朝" w:hint="eastAsia"/>
          <w:sz w:val="20"/>
          <w:szCs w:val="20"/>
        </w:rPr>
        <w:t>※10次世代法第13条の規定に基づく認定のうち、次世代育成支援対策推進法施行規則等の一部を改正する省令（平成29年厚生労働省令第31号。以下「平成29年改正省令」という。）による改正前の次世代育成支援対策推進法施行規則第４条又は平成29年改正省令附則第２条第３項に掲げる基準による認定</w:t>
      </w:r>
    </w:p>
    <w:p w14:paraId="3E8EC3DE" w14:textId="77777777" w:rsidR="00900B2A" w:rsidRPr="00710315" w:rsidRDefault="00900B2A" w:rsidP="00900B2A">
      <w:pPr>
        <w:pStyle w:val="a5"/>
        <w:spacing w:line="240" w:lineRule="auto"/>
        <w:ind w:left="404" w:hangingChars="200" w:hanging="404"/>
        <w:jc w:val="left"/>
        <w:rPr>
          <w:rFonts w:ascii="ＭＳ 明朝" w:hAnsi="ＭＳ 明朝"/>
          <w:sz w:val="20"/>
          <w:szCs w:val="20"/>
        </w:rPr>
      </w:pPr>
      <w:r w:rsidRPr="00710315">
        <w:rPr>
          <w:rFonts w:ascii="ＭＳ 明朝" w:hAnsi="ＭＳ 明朝" w:hint="eastAsia"/>
          <w:sz w:val="20"/>
          <w:szCs w:val="20"/>
        </w:rPr>
        <w:lastRenderedPageBreak/>
        <w:t>※11次世代法第12条の規定に基づく一般事業主行動計画のうち、育児休業、介護休業等育児又は家族介護を行う労働者の福祉に関する法律及び次世代育成支援対策推進法の一部を改正する法律（令和６年法律第42号）による改正後の次世代法第12条第５項の規定に基づき令和７年４月１日以後に策定又は変更を行ったもの</w:t>
      </w:r>
    </w:p>
    <w:p w14:paraId="50F68F73" w14:textId="31EE9AFD" w:rsidR="007B71B6" w:rsidRDefault="00900B2A" w:rsidP="006C6466">
      <w:pPr>
        <w:widowControl/>
        <w:ind w:firstLineChars="0" w:firstLine="0"/>
        <w:jc w:val="left"/>
        <w:rPr>
          <w:rFonts w:ascii="ＭＳ 明朝" w:hAnsi="ＭＳ 明朝"/>
          <w:sz w:val="28"/>
          <w:szCs w:val="28"/>
        </w:rPr>
      </w:pPr>
      <w:r>
        <w:rPr>
          <w:rFonts w:ascii="ＭＳ 明朝" w:hAnsi="ＭＳ 明朝"/>
          <w:sz w:val="28"/>
          <w:szCs w:val="28"/>
        </w:rPr>
        <w:br w:type="page"/>
      </w:r>
    </w:p>
    <w:p w14:paraId="7DF911B7" w14:textId="3DAF7A05" w:rsidR="007F4CAD" w:rsidRPr="008627DA" w:rsidRDefault="008627DA" w:rsidP="003D4278">
      <w:pPr>
        <w:pStyle w:val="a5"/>
        <w:jc w:val="center"/>
        <w:outlineLvl w:val="0"/>
        <w:rPr>
          <w:rFonts w:ascii="ＭＳ 明朝" w:hAnsi="ＭＳ 明朝"/>
        </w:rPr>
      </w:pPr>
      <w:bookmarkStart w:id="12" w:name="_Hlk525200663"/>
      <w:r w:rsidRPr="008627DA">
        <w:rPr>
          <w:rFonts w:ascii="ＭＳ 明朝" w:hAnsi="ＭＳ 明朝" w:hint="eastAsia"/>
          <w:sz w:val="28"/>
          <w:szCs w:val="28"/>
        </w:rPr>
        <w:lastRenderedPageBreak/>
        <w:t>Ⅵ</w:t>
      </w:r>
      <w:r w:rsidR="007F4CAD" w:rsidRPr="008627DA">
        <w:rPr>
          <w:rFonts w:ascii="ＭＳ 明朝" w:hAnsi="ＭＳ 明朝" w:hint="eastAsia"/>
          <w:sz w:val="28"/>
          <w:szCs w:val="28"/>
        </w:rPr>
        <w:t>．その他関係資料</w:t>
      </w:r>
      <w:r w:rsidR="007F4CAD" w:rsidRPr="008627DA">
        <w:rPr>
          <w:rFonts w:ascii="ＭＳ 明朝" w:hAnsi="ＭＳ 明朝"/>
        </w:rPr>
        <w:fldChar w:fldCharType="begin"/>
      </w:r>
      <w:r w:rsidR="007F4CAD" w:rsidRPr="008627DA">
        <w:instrText xml:space="preserve"> XE "</w:instrText>
      </w:r>
      <w:r w:rsidRPr="008627DA">
        <w:rPr>
          <w:rFonts w:ascii="ＭＳ 明朝" w:hAnsi="ＭＳ 明朝" w:hint="eastAsia"/>
        </w:rPr>
        <w:instrText>Ⅵ</w:instrText>
      </w:r>
      <w:r w:rsidR="007F4CAD" w:rsidRPr="008627DA">
        <w:rPr>
          <w:rFonts w:ascii="ＭＳ 明朝" w:hAnsi="ＭＳ 明朝" w:hint="eastAsia"/>
        </w:rPr>
        <w:instrText>．その他関係資料</w:instrText>
      </w:r>
      <w:r w:rsidR="007F4CAD" w:rsidRPr="008627DA">
        <w:instrText>" \y "</w:instrText>
      </w:r>
      <w:r w:rsidR="008C17B1" w:rsidRPr="008627DA">
        <w:rPr>
          <w:rFonts w:hint="eastAsia"/>
        </w:rPr>
        <w:instrText>６</w:instrText>
      </w:r>
      <w:r w:rsidR="007F4CAD" w:rsidRPr="008627DA">
        <w:instrText>．そのたかんけいしりょう</w:instrText>
      </w:r>
      <w:r w:rsidR="007F4CAD" w:rsidRPr="008627DA">
        <w:instrText xml:space="preserve">" </w:instrText>
      </w:r>
      <w:r w:rsidR="007F4CAD" w:rsidRPr="008627DA">
        <w:rPr>
          <w:rFonts w:ascii="ＭＳ 明朝" w:hAnsi="ＭＳ 明朝"/>
        </w:rPr>
        <w:fldChar w:fldCharType="end"/>
      </w:r>
    </w:p>
    <w:p w14:paraId="7DF911B8" w14:textId="77777777" w:rsidR="007F4CAD" w:rsidRDefault="007F4CAD">
      <w:pPr>
        <w:pStyle w:val="a5"/>
        <w:jc w:val="center"/>
        <w:rPr>
          <w:rFonts w:ascii="ＭＳ 明朝" w:hAnsi="ＭＳ 明朝"/>
        </w:rPr>
      </w:pPr>
    </w:p>
    <w:bookmarkEnd w:id="12"/>
    <w:p w14:paraId="7DF91218" w14:textId="77777777" w:rsidR="00AC5736" w:rsidRPr="008178BF" w:rsidRDefault="00AC5736" w:rsidP="00AC5736">
      <w:pPr>
        <w:widowControl/>
        <w:ind w:firstLine="210"/>
        <w:jc w:val="right"/>
        <w:rPr>
          <w:rFonts w:ascii="ＭＳ 明朝" w:hAnsi="ＭＳ 明朝"/>
          <w:color w:val="000000" w:themeColor="text1"/>
          <w:szCs w:val="22"/>
        </w:rPr>
      </w:pPr>
      <w:r w:rsidRPr="008178BF">
        <w:rPr>
          <w:rFonts w:ascii="ＭＳ 明朝" w:hAnsi="ＭＳ 明朝" w:hint="eastAsia"/>
          <w:color w:val="000000" w:themeColor="text1"/>
          <w:szCs w:val="22"/>
        </w:rPr>
        <w:t>（別記）</w:t>
      </w:r>
    </w:p>
    <w:p w14:paraId="7DF91219" w14:textId="77777777" w:rsidR="00AC5736" w:rsidRPr="008178BF" w:rsidRDefault="00AC5736" w:rsidP="00AC5736">
      <w:pPr>
        <w:widowControl/>
        <w:ind w:firstLine="210"/>
        <w:jc w:val="left"/>
        <w:rPr>
          <w:rFonts w:ascii="ＭＳ 明朝" w:hAnsi="ＭＳ 明朝"/>
          <w:color w:val="000000" w:themeColor="text1"/>
          <w:szCs w:val="22"/>
        </w:rPr>
      </w:pPr>
    </w:p>
    <w:p w14:paraId="7DF9121A" w14:textId="77777777" w:rsidR="00AC5736" w:rsidRPr="008178BF" w:rsidRDefault="00AC5736" w:rsidP="00AC5736">
      <w:pPr>
        <w:widowControl/>
        <w:ind w:firstLine="322"/>
        <w:jc w:val="center"/>
        <w:rPr>
          <w:rFonts w:ascii="ＭＳ 明朝" w:hAnsi="ＭＳ 明朝"/>
          <w:color w:val="000000" w:themeColor="text1"/>
          <w:sz w:val="24"/>
          <w:u w:val="single"/>
        </w:rPr>
      </w:pPr>
      <w:r w:rsidRPr="008178BF">
        <w:rPr>
          <w:rFonts w:ascii="ＭＳ 明朝" w:hAnsi="ＭＳ 明朝" w:hint="eastAsia"/>
          <w:color w:val="000000" w:themeColor="text1"/>
          <w:spacing w:val="41"/>
          <w:kern w:val="0"/>
          <w:sz w:val="24"/>
          <w:u w:val="single"/>
          <w:fitText w:val="4104" w:id="122959877"/>
        </w:rPr>
        <w:t>暴力団排除に関する誓約事</w:t>
      </w:r>
      <w:r w:rsidRPr="008178BF">
        <w:rPr>
          <w:rFonts w:ascii="ＭＳ 明朝" w:hAnsi="ＭＳ 明朝" w:hint="eastAsia"/>
          <w:color w:val="000000" w:themeColor="text1"/>
          <w:kern w:val="0"/>
          <w:sz w:val="24"/>
          <w:u w:val="single"/>
          <w:fitText w:val="4104" w:id="122959877"/>
        </w:rPr>
        <w:t>項</w:t>
      </w:r>
    </w:p>
    <w:p w14:paraId="7DF9121B" w14:textId="77777777" w:rsidR="00AC5736" w:rsidRPr="008178BF" w:rsidRDefault="00AC5736" w:rsidP="00AC5736">
      <w:pPr>
        <w:widowControl/>
        <w:ind w:firstLine="210"/>
        <w:rPr>
          <w:rFonts w:ascii="ＭＳ 明朝" w:hAnsi="ＭＳ 明朝"/>
          <w:color w:val="000000" w:themeColor="text1"/>
          <w:szCs w:val="22"/>
        </w:rPr>
      </w:pPr>
    </w:p>
    <w:p w14:paraId="7DF9121C" w14:textId="77777777" w:rsidR="00AC5736" w:rsidRPr="008178BF" w:rsidRDefault="00AC5736" w:rsidP="00AC5736">
      <w:pPr>
        <w:widowControl/>
        <w:ind w:firstLine="210"/>
        <w:rPr>
          <w:rFonts w:ascii="ＭＳ 明朝" w:hAnsi="ＭＳ 明朝"/>
          <w:color w:val="000000" w:themeColor="text1"/>
          <w:szCs w:val="22"/>
        </w:rPr>
      </w:pPr>
      <w:r w:rsidRPr="008178BF">
        <w:rPr>
          <w:rFonts w:ascii="ＭＳ 明朝" w:hAnsi="ＭＳ 明朝" w:hint="eastAsia"/>
          <w:color w:val="000000" w:themeColor="text1"/>
          <w:szCs w:val="22"/>
        </w:rPr>
        <w:t>当社（個人である場合は私、団体である場合は当団体）は、下記の「契約の相手方として不適当な者」のいずれにも該当しません。</w:t>
      </w:r>
    </w:p>
    <w:p w14:paraId="7DF9121D" w14:textId="77777777" w:rsidR="00AC5736" w:rsidRPr="008178BF" w:rsidRDefault="00AC5736" w:rsidP="00AC5736">
      <w:pPr>
        <w:widowControl/>
        <w:ind w:firstLine="210"/>
        <w:rPr>
          <w:rFonts w:ascii="ＭＳ 明朝" w:hAnsi="ＭＳ 明朝"/>
          <w:color w:val="000000" w:themeColor="text1"/>
          <w:szCs w:val="22"/>
        </w:rPr>
      </w:pPr>
      <w:r w:rsidRPr="008178BF">
        <w:rPr>
          <w:rFonts w:ascii="ＭＳ 明朝" w:hAnsi="ＭＳ 明朝" w:hint="eastAsia"/>
          <w:color w:val="000000" w:themeColor="text1"/>
          <w:szCs w:val="22"/>
        </w:rPr>
        <w:t>この誓約が虚偽であり、又はこの誓約に反したことにより、当方が不利益を被ることとなっても、異議は一切申し立てません。</w:t>
      </w:r>
    </w:p>
    <w:p w14:paraId="7DF9121E" w14:textId="77777777" w:rsidR="00AC5736" w:rsidRPr="008178BF" w:rsidRDefault="00AC5736" w:rsidP="00AC5736">
      <w:pPr>
        <w:widowControl/>
        <w:ind w:firstLine="210"/>
        <w:rPr>
          <w:rFonts w:ascii="ＭＳ 明朝" w:hAnsi="ＭＳ 明朝"/>
          <w:color w:val="000000" w:themeColor="text1"/>
          <w:szCs w:val="22"/>
        </w:rPr>
      </w:pPr>
    </w:p>
    <w:p w14:paraId="7DF9121F" w14:textId="77777777" w:rsidR="00AC5736" w:rsidRPr="008178BF" w:rsidRDefault="00AC5736" w:rsidP="00AC5736">
      <w:pPr>
        <w:widowControl/>
        <w:ind w:firstLine="210"/>
        <w:jc w:val="center"/>
        <w:rPr>
          <w:rFonts w:ascii="ＭＳ 明朝" w:hAnsi="ＭＳ 明朝"/>
          <w:color w:val="000000" w:themeColor="text1"/>
          <w:szCs w:val="22"/>
        </w:rPr>
      </w:pPr>
      <w:r w:rsidRPr="008178BF">
        <w:rPr>
          <w:rFonts w:ascii="ＭＳ 明朝" w:hAnsi="ＭＳ 明朝" w:hint="eastAsia"/>
          <w:color w:val="000000" w:themeColor="text1"/>
          <w:szCs w:val="22"/>
        </w:rPr>
        <w:t>記</w:t>
      </w:r>
    </w:p>
    <w:p w14:paraId="7DF91220" w14:textId="77777777" w:rsidR="00AC5736" w:rsidRPr="008178BF" w:rsidRDefault="00AC5736" w:rsidP="00AC5736">
      <w:pPr>
        <w:widowControl/>
        <w:ind w:firstLine="210"/>
        <w:rPr>
          <w:rFonts w:ascii="ＭＳ 明朝" w:hAnsi="ＭＳ 明朝"/>
          <w:color w:val="000000" w:themeColor="text1"/>
          <w:szCs w:val="22"/>
        </w:rPr>
      </w:pPr>
    </w:p>
    <w:p w14:paraId="7DF91221" w14:textId="77777777" w:rsidR="00AC5736" w:rsidRPr="008178BF" w:rsidRDefault="00AC5736" w:rsidP="00AC5736">
      <w:pPr>
        <w:widowControl/>
        <w:ind w:firstLine="210"/>
        <w:rPr>
          <w:rFonts w:ascii="ＭＳ 明朝" w:hAnsi="ＭＳ 明朝"/>
          <w:color w:val="000000" w:themeColor="text1"/>
          <w:szCs w:val="22"/>
        </w:rPr>
      </w:pPr>
      <w:r w:rsidRPr="008178BF">
        <w:rPr>
          <w:rFonts w:ascii="ＭＳ 明朝" w:hAnsi="ＭＳ 明朝"/>
          <w:color w:val="000000" w:themeColor="text1"/>
          <w:szCs w:val="22"/>
        </w:rPr>
        <w:t xml:space="preserve">1.  </w:t>
      </w:r>
      <w:r w:rsidRPr="008178BF">
        <w:rPr>
          <w:rFonts w:ascii="ＭＳ 明朝" w:hAnsi="ＭＳ 明朝" w:hint="eastAsia"/>
          <w:color w:val="000000" w:themeColor="text1"/>
          <w:szCs w:val="22"/>
        </w:rPr>
        <w:t>契約の相手方として不適当な者</w:t>
      </w:r>
    </w:p>
    <w:p w14:paraId="7DF91222" w14:textId="77777777" w:rsidR="00AC5736" w:rsidRPr="008178BF" w:rsidRDefault="00AC5736" w:rsidP="00AC5736">
      <w:pPr>
        <w:widowControl/>
        <w:ind w:leftChars="100" w:left="420" w:hangingChars="100" w:hanging="210"/>
        <w:rPr>
          <w:rFonts w:ascii="ＭＳ 明朝" w:hAnsi="ＭＳ 明朝"/>
          <w:color w:val="000000" w:themeColor="text1"/>
          <w:szCs w:val="22"/>
        </w:rPr>
      </w:pPr>
      <w:r w:rsidRPr="008178BF">
        <w:rPr>
          <w:rFonts w:ascii="ＭＳ 明朝" w:hAnsi="ＭＳ 明朝"/>
          <w:color w:val="000000" w:themeColor="text1"/>
          <w:szCs w:val="22"/>
        </w:rPr>
        <w:t xml:space="preserve">(1) </w:t>
      </w:r>
      <w:r w:rsidRPr="008178BF">
        <w:rPr>
          <w:rFonts w:ascii="ＭＳ 明朝" w:hAnsi="ＭＳ 明朝" w:hint="eastAsia"/>
          <w:color w:val="000000" w:themeColor="text1"/>
          <w:szCs w:val="22"/>
        </w:rPr>
        <w:t>法人等（個人、法人又は団体をいう。）が、暴力団（暴力団員による不当な行為の防止等に関する法律（平成</w:t>
      </w:r>
      <w:r w:rsidRPr="008178BF">
        <w:rPr>
          <w:rFonts w:ascii="ＭＳ 明朝" w:hAnsi="ＭＳ 明朝"/>
          <w:color w:val="000000" w:themeColor="text1"/>
          <w:szCs w:val="22"/>
        </w:rPr>
        <w:t>3年法律第77号）第2条第2号に規定する暴力団をいう。以下同じ。）であるとき又は法人等の役員等（個人である場合はその者、法人である場合は役員又は支店若しくは営業所（常時契約を締結する事務所をいう。）の代表者、団体である場合は代表者、理事等、その他経営に実質的に関与している者をいう。以下同じ。）が、暴力団員（同法第2条第6号に規定する暴力団員をいう。以下同じ。）であるとき</w:t>
      </w:r>
    </w:p>
    <w:p w14:paraId="7DF91223" w14:textId="77777777" w:rsidR="00AC5736" w:rsidRPr="008178BF" w:rsidRDefault="00AC5736" w:rsidP="00AC5736">
      <w:pPr>
        <w:widowControl/>
        <w:ind w:leftChars="100" w:left="420" w:hangingChars="100" w:hanging="210"/>
        <w:rPr>
          <w:rFonts w:ascii="ＭＳ 明朝" w:hAnsi="ＭＳ 明朝"/>
          <w:color w:val="000000" w:themeColor="text1"/>
          <w:szCs w:val="22"/>
        </w:rPr>
      </w:pPr>
      <w:r w:rsidRPr="008178BF">
        <w:rPr>
          <w:rFonts w:ascii="ＭＳ 明朝" w:hAnsi="ＭＳ 明朝"/>
          <w:color w:val="000000" w:themeColor="text1"/>
          <w:szCs w:val="22"/>
        </w:rPr>
        <w:t xml:space="preserve">(2) </w:t>
      </w:r>
      <w:r w:rsidRPr="008178BF">
        <w:rPr>
          <w:rFonts w:ascii="ＭＳ 明朝" w:hAnsi="ＭＳ 明朝" w:hint="eastAsia"/>
          <w:color w:val="000000" w:themeColor="text1"/>
          <w:szCs w:val="22"/>
        </w:rPr>
        <w:t>役員等が、自己、自社若しくは第三者の不正の利益を図る目的又は第三者に損害を加える目的をもって、暴力団又は暴力団員を利用するなどしているとき</w:t>
      </w:r>
    </w:p>
    <w:p w14:paraId="7DF91224" w14:textId="77777777" w:rsidR="00AC5736" w:rsidRPr="008178BF" w:rsidRDefault="00AC5736" w:rsidP="00AC5736">
      <w:pPr>
        <w:widowControl/>
        <w:ind w:leftChars="100" w:left="420" w:hangingChars="100" w:hanging="210"/>
        <w:rPr>
          <w:rFonts w:ascii="ＭＳ 明朝" w:hAnsi="ＭＳ 明朝"/>
          <w:color w:val="000000" w:themeColor="text1"/>
          <w:szCs w:val="22"/>
        </w:rPr>
      </w:pPr>
      <w:r w:rsidRPr="008178BF">
        <w:rPr>
          <w:rFonts w:ascii="ＭＳ 明朝" w:hAnsi="ＭＳ 明朝"/>
          <w:color w:val="000000" w:themeColor="text1"/>
          <w:szCs w:val="22"/>
        </w:rPr>
        <w:t xml:space="preserve">(3) </w:t>
      </w:r>
      <w:r w:rsidRPr="008178BF">
        <w:rPr>
          <w:rFonts w:ascii="ＭＳ 明朝" w:hAnsi="ＭＳ 明朝" w:hint="eastAsia"/>
          <w:color w:val="000000" w:themeColor="text1"/>
          <w:szCs w:val="22"/>
        </w:rPr>
        <w:t>役員等が、暴力団又は暴力団員に対して、資金等を供給し、又は便宜を供与するなど直接的あるいは積極的に暴力団の維持、運営に協力し、若しくは関与しているとき</w:t>
      </w:r>
    </w:p>
    <w:p w14:paraId="7DF91225" w14:textId="77777777" w:rsidR="00AC5736" w:rsidRPr="008178BF" w:rsidRDefault="00AC5736" w:rsidP="00D50963">
      <w:pPr>
        <w:widowControl/>
        <w:ind w:leftChars="100" w:left="420" w:hangingChars="100" w:hanging="210"/>
        <w:rPr>
          <w:rFonts w:ascii="ＭＳ 明朝" w:hAnsi="ＭＳ 明朝"/>
          <w:color w:val="000000" w:themeColor="text1"/>
          <w:szCs w:val="22"/>
        </w:rPr>
      </w:pPr>
      <w:r w:rsidRPr="008178BF">
        <w:rPr>
          <w:rFonts w:ascii="ＭＳ 明朝" w:hAnsi="ＭＳ 明朝"/>
          <w:color w:val="000000" w:themeColor="text1"/>
          <w:szCs w:val="22"/>
        </w:rPr>
        <w:t xml:space="preserve">(4) </w:t>
      </w:r>
      <w:r w:rsidRPr="008178BF">
        <w:rPr>
          <w:rFonts w:ascii="ＭＳ 明朝" w:hAnsi="ＭＳ 明朝" w:hint="eastAsia"/>
          <w:color w:val="000000" w:themeColor="text1"/>
          <w:szCs w:val="22"/>
        </w:rPr>
        <w:t>役員等が、暴力団又は暴力団員であることを知りながらこれと社会的に非難されるべき関係を有しているとき</w:t>
      </w:r>
    </w:p>
    <w:p w14:paraId="7DF91226" w14:textId="77777777" w:rsidR="00D50963" w:rsidRPr="008178BF" w:rsidRDefault="00D50963" w:rsidP="00AC5736">
      <w:pPr>
        <w:widowControl/>
        <w:ind w:firstLine="210"/>
        <w:rPr>
          <w:rFonts w:ascii="ＭＳ 明朝" w:hAnsi="ＭＳ 明朝"/>
          <w:color w:val="000000" w:themeColor="text1"/>
          <w:szCs w:val="22"/>
        </w:rPr>
      </w:pPr>
    </w:p>
    <w:p w14:paraId="7DF91227" w14:textId="77777777" w:rsidR="00D50963" w:rsidRPr="008178BF" w:rsidRDefault="00D50963" w:rsidP="00AC5736">
      <w:pPr>
        <w:widowControl/>
        <w:ind w:firstLine="210"/>
        <w:rPr>
          <w:rFonts w:ascii="ＭＳ 明朝" w:hAnsi="ＭＳ 明朝"/>
          <w:color w:val="000000" w:themeColor="text1"/>
          <w:szCs w:val="22"/>
        </w:rPr>
      </w:pPr>
    </w:p>
    <w:p w14:paraId="7DF91228" w14:textId="0BB25D34" w:rsidR="00AC5736" w:rsidRPr="008178BF" w:rsidRDefault="00BF6062" w:rsidP="00D50963">
      <w:pPr>
        <w:widowControl/>
        <w:ind w:firstLineChars="200" w:firstLine="420"/>
        <w:rPr>
          <w:rFonts w:ascii="ＭＳ 明朝" w:hAnsi="ＭＳ 明朝"/>
          <w:color w:val="000000" w:themeColor="text1"/>
          <w:szCs w:val="22"/>
        </w:rPr>
      </w:pPr>
      <w:r w:rsidRPr="008178BF">
        <w:rPr>
          <w:rFonts w:ascii="ＭＳ 明朝" w:hAnsi="ＭＳ 明朝" w:hint="eastAsia"/>
          <w:color w:val="000000" w:themeColor="text1"/>
          <w:szCs w:val="22"/>
        </w:rPr>
        <w:t>上記事項について、入札書の提出をもって誓約します。</w:t>
      </w:r>
    </w:p>
    <w:p w14:paraId="7DF91229" w14:textId="77777777" w:rsidR="007F4CAD" w:rsidRPr="008178BF" w:rsidRDefault="007F4CAD" w:rsidP="00AC5736">
      <w:pPr>
        <w:pStyle w:val="a5"/>
        <w:ind w:left="139" w:hangingChars="66" w:hanging="139"/>
        <w:rPr>
          <w:rFonts w:ascii="ＭＳ 明朝" w:hAnsi="ＭＳ 明朝"/>
          <w:color w:val="000000" w:themeColor="text1"/>
          <w:spacing w:val="0"/>
        </w:rPr>
      </w:pPr>
    </w:p>
    <w:p w14:paraId="7DF9122A" w14:textId="77777777" w:rsidR="00AC5736" w:rsidRDefault="00AC5736" w:rsidP="008B5A1F">
      <w:pPr>
        <w:pStyle w:val="a5"/>
        <w:rPr>
          <w:rFonts w:ascii="ＭＳ 明朝" w:hAnsi="ＭＳ 明朝"/>
          <w:spacing w:val="0"/>
        </w:rPr>
      </w:pPr>
    </w:p>
    <w:p w14:paraId="7DF9122B" w14:textId="77777777" w:rsidR="00AC5736" w:rsidRPr="00AC5736" w:rsidRDefault="00AC5736" w:rsidP="00AC5736">
      <w:pPr>
        <w:pStyle w:val="a5"/>
        <w:ind w:left="139" w:hangingChars="66" w:hanging="139"/>
        <w:rPr>
          <w:rFonts w:ascii="ＭＳ 明朝" w:hAnsi="ＭＳ 明朝"/>
          <w:spacing w:val="0"/>
        </w:rPr>
      </w:pPr>
    </w:p>
    <w:p w14:paraId="7DF9122C" w14:textId="77777777" w:rsidR="007F4CAD" w:rsidRDefault="007F4CAD">
      <w:pPr>
        <w:ind w:firstLine="210"/>
        <w:jc w:val="right"/>
        <w:rPr>
          <w:rFonts w:ascii="ＭＳ 明朝" w:hAnsi="ＭＳ 明朝"/>
        </w:rPr>
      </w:pPr>
    </w:p>
    <w:p w14:paraId="7DF9122D" w14:textId="77777777" w:rsidR="007F4CAD" w:rsidRDefault="007F4CAD">
      <w:pPr>
        <w:ind w:firstLine="210"/>
        <w:rPr>
          <w:rFonts w:ascii="ＭＳ 明朝" w:hAnsi="ＭＳ 明朝"/>
        </w:rPr>
      </w:pPr>
    </w:p>
    <w:p w14:paraId="232BAF4E" w14:textId="77777777" w:rsidR="008B5A1F" w:rsidRDefault="007F4CAD">
      <w:pPr>
        <w:widowControl/>
        <w:ind w:firstLineChars="0" w:firstLine="0"/>
        <w:jc w:val="left"/>
      </w:pPr>
      <w:r>
        <w:br w:type="page"/>
      </w:r>
      <w:bookmarkStart w:id="13" w:name="_Toc164995312"/>
    </w:p>
    <w:p w14:paraId="6FB9C457" w14:textId="77777777" w:rsidR="008B5A1F" w:rsidRPr="00710315" w:rsidRDefault="008B5A1F" w:rsidP="008B5A1F">
      <w:pPr>
        <w:ind w:firstLine="210"/>
        <w:rPr>
          <w:rFonts w:ascii="ＭＳ 明朝" w:hAnsi="ＭＳ 明朝"/>
        </w:rPr>
      </w:pPr>
      <w:r w:rsidRPr="00710315">
        <w:rPr>
          <w:rFonts w:ascii="ＭＳ 明朝" w:hAnsi="ＭＳ 明朝" w:hint="eastAsia"/>
        </w:rPr>
        <w:lastRenderedPageBreak/>
        <w:t>（参　考）</w:t>
      </w:r>
    </w:p>
    <w:p w14:paraId="44AE2EF9" w14:textId="77777777" w:rsidR="008B5A1F" w:rsidRPr="00710315" w:rsidRDefault="008B5A1F" w:rsidP="008B5A1F">
      <w:pPr>
        <w:ind w:firstLine="210"/>
        <w:jc w:val="center"/>
        <w:rPr>
          <w:rFonts w:ascii="ＭＳ 明朝" w:hAnsi="ＭＳ 明朝"/>
        </w:rPr>
      </w:pPr>
      <w:r w:rsidRPr="00710315">
        <w:rPr>
          <w:rFonts w:ascii="ＭＳ 明朝" w:hAnsi="ＭＳ 明朝" w:hint="eastAsia"/>
        </w:rPr>
        <w:t>予算決算及び会計令【抜粋】</w:t>
      </w:r>
    </w:p>
    <w:p w14:paraId="694CD98D" w14:textId="77777777" w:rsidR="008B5A1F" w:rsidRPr="00710315" w:rsidRDefault="008B5A1F" w:rsidP="008B5A1F">
      <w:pPr>
        <w:ind w:firstLine="210"/>
        <w:rPr>
          <w:rFonts w:ascii="ＭＳ 明朝" w:hAnsi="ＭＳ 明朝"/>
        </w:rPr>
      </w:pPr>
    </w:p>
    <w:p w14:paraId="4442E0EC" w14:textId="77777777" w:rsidR="008B5A1F" w:rsidRPr="00710315" w:rsidRDefault="008B5A1F" w:rsidP="008B5A1F">
      <w:pPr>
        <w:ind w:firstLine="210"/>
        <w:rPr>
          <w:rFonts w:ascii="ＭＳ 明朝" w:hAnsi="ＭＳ 明朝"/>
        </w:rPr>
      </w:pPr>
    </w:p>
    <w:p w14:paraId="54BB8A63" w14:textId="77777777" w:rsidR="008B5A1F" w:rsidRPr="00710315" w:rsidRDefault="008B5A1F" w:rsidP="008B5A1F">
      <w:pPr>
        <w:ind w:firstLine="210"/>
        <w:rPr>
          <w:rFonts w:ascii="ＭＳ 明朝" w:hAnsi="ＭＳ 明朝"/>
        </w:rPr>
      </w:pPr>
      <w:r w:rsidRPr="00710315">
        <w:rPr>
          <w:rFonts w:ascii="ＭＳ 明朝" w:hAnsi="ＭＳ 明朝"/>
        </w:rPr>
        <w:t xml:space="preserve">（一般競争に参加させることができない者） </w:t>
      </w:r>
    </w:p>
    <w:p w14:paraId="39B8CAD6" w14:textId="77777777" w:rsidR="008B5A1F" w:rsidRPr="00710315" w:rsidRDefault="008B5A1F" w:rsidP="008B5A1F">
      <w:pPr>
        <w:ind w:left="170" w:hangingChars="81" w:hanging="170"/>
        <w:rPr>
          <w:rFonts w:asciiTheme="minorEastAsia" w:hAnsiTheme="minorEastAsia"/>
          <w:szCs w:val="20"/>
        </w:rPr>
      </w:pPr>
      <w:r w:rsidRPr="00710315">
        <w:rPr>
          <w:rFonts w:ascii="ＭＳ 明朝" w:hAnsi="ＭＳ 明朝"/>
        </w:rPr>
        <w:t>第</w:t>
      </w:r>
      <w:r w:rsidRPr="00710315">
        <w:rPr>
          <w:rFonts w:ascii="ＭＳ 明朝" w:hAnsi="ＭＳ 明朝" w:hint="eastAsia"/>
        </w:rPr>
        <w:t>70</w:t>
      </w:r>
      <w:r w:rsidRPr="00710315">
        <w:rPr>
          <w:rFonts w:ascii="ＭＳ 明朝" w:hAnsi="ＭＳ 明朝"/>
        </w:rPr>
        <w:t xml:space="preserve">条　</w:t>
      </w:r>
      <w:r w:rsidRPr="00710315">
        <w:rPr>
          <w:rFonts w:asciiTheme="minorEastAsia" w:hAnsiTheme="minorEastAsia" w:hint="eastAsia"/>
          <w:szCs w:val="20"/>
        </w:rPr>
        <w:t xml:space="preserve">契約担当官等は、売買、貸借、請負その他の契約につき会計法第二十九条の三第一項の競争（以下「一般競争」という。）に付するときは、特別の理由がある場合を除くほか、次の各号のいずれかに該当する者を参加させることができない。 </w:t>
      </w:r>
    </w:p>
    <w:p w14:paraId="014A498A" w14:textId="77777777" w:rsidR="008B5A1F" w:rsidRPr="00710315" w:rsidRDefault="008B5A1F" w:rsidP="008B5A1F">
      <w:pPr>
        <w:ind w:firstLineChars="70" w:firstLine="147"/>
        <w:rPr>
          <w:rFonts w:asciiTheme="minorEastAsia" w:hAnsiTheme="minorEastAsia"/>
          <w:szCs w:val="20"/>
        </w:rPr>
      </w:pPr>
      <w:r w:rsidRPr="00710315">
        <w:rPr>
          <w:rFonts w:asciiTheme="minorEastAsia" w:hAnsiTheme="minorEastAsia" w:hint="eastAsia"/>
          <w:szCs w:val="20"/>
        </w:rPr>
        <w:t>一　当該契約を締結する能力を有しない者</w:t>
      </w:r>
    </w:p>
    <w:p w14:paraId="19F3E5C9" w14:textId="77777777" w:rsidR="008B5A1F" w:rsidRPr="00710315" w:rsidRDefault="008B5A1F" w:rsidP="008B5A1F">
      <w:pPr>
        <w:ind w:firstLineChars="70" w:firstLine="147"/>
        <w:rPr>
          <w:rFonts w:asciiTheme="minorEastAsia" w:hAnsiTheme="minorEastAsia"/>
          <w:szCs w:val="20"/>
        </w:rPr>
      </w:pPr>
      <w:r w:rsidRPr="00710315">
        <w:rPr>
          <w:rFonts w:asciiTheme="minorEastAsia" w:hAnsiTheme="minorEastAsia" w:hint="eastAsia"/>
          <w:szCs w:val="20"/>
        </w:rPr>
        <w:t>二　破産手続開始の決定を受けて復権を得ない者</w:t>
      </w:r>
    </w:p>
    <w:p w14:paraId="3CC321C5" w14:textId="77777777" w:rsidR="008B5A1F" w:rsidRPr="00710315" w:rsidRDefault="008B5A1F" w:rsidP="008B5A1F">
      <w:pPr>
        <w:ind w:leftChars="69" w:left="292" w:hangingChars="70" w:hanging="147"/>
        <w:rPr>
          <w:rFonts w:ascii="ＭＳ 明朝" w:hAnsi="ＭＳ 明朝"/>
        </w:rPr>
      </w:pPr>
      <w:r w:rsidRPr="00710315">
        <w:rPr>
          <w:rFonts w:asciiTheme="minorEastAsia" w:hAnsiTheme="minorEastAsia" w:hint="eastAsia"/>
          <w:szCs w:val="20"/>
        </w:rPr>
        <w:t>三　暴力団員による不当な行為の防止等に関する法律（平成三年法律第七十七号）第三十二条第一項各号に掲げる者</w:t>
      </w:r>
      <w:r w:rsidRPr="00710315">
        <w:rPr>
          <w:rFonts w:ascii="ＭＳ 明朝" w:hAnsi="ＭＳ 明朝"/>
        </w:rPr>
        <w:t xml:space="preserve"> </w:t>
      </w:r>
    </w:p>
    <w:p w14:paraId="24F34810" w14:textId="77777777" w:rsidR="008B5A1F" w:rsidRPr="00710315" w:rsidRDefault="008B5A1F" w:rsidP="008B5A1F">
      <w:pPr>
        <w:ind w:firstLine="210"/>
        <w:rPr>
          <w:rFonts w:ascii="ＭＳ 明朝" w:hAnsi="ＭＳ 明朝"/>
        </w:rPr>
      </w:pPr>
    </w:p>
    <w:p w14:paraId="24206688" w14:textId="77777777" w:rsidR="008B5A1F" w:rsidRPr="00710315" w:rsidRDefault="008B5A1F" w:rsidP="008B5A1F">
      <w:pPr>
        <w:ind w:firstLine="210"/>
        <w:rPr>
          <w:rFonts w:ascii="ＭＳ 明朝" w:hAnsi="ＭＳ 明朝"/>
        </w:rPr>
      </w:pPr>
      <w:r w:rsidRPr="00710315">
        <w:rPr>
          <w:rFonts w:ascii="ＭＳ 明朝" w:hAnsi="ＭＳ 明朝"/>
        </w:rPr>
        <w:t xml:space="preserve">（一般競争に参加させないことができる者） </w:t>
      </w:r>
    </w:p>
    <w:p w14:paraId="0A0A2549" w14:textId="77777777" w:rsidR="008B5A1F" w:rsidRPr="00710315" w:rsidRDefault="008B5A1F" w:rsidP="008B5A1F">
      <w:pPr>
        <w:ind w:left="170" w:hangingChars="81" w:hanging="170"/>
        <w:rPr>
          <w:rFonts w:asciiTheme="minorEastAsia" w:hAnsiTheme="minorEastAsia"/>
          <w:szCs w:val="20"/>
        </w:rPr>
      </w:pPr>
      <w:r w:rsidRPr="00710315">
        <w:rPr>
          <w:rFonts w:ascii="ＭＳ 明朝" w:hAnsi="ＭＳ 明朝"/>
        </w:rPr>
        <w:t>第</w:t>
      </w:r>
      <w:r w:rsidRPr="00710315">
        <w:rPr>
          <w:rFonts w:ascii="ＭＳ 明朝" w:hAnsi="ＭＳ 明朝" w:hint="eastAsia"/>
        </w:rPr>
        <w:t>71</w:t>
      </w:r>
      <w:r w:rsidRPr="00710315">
        <w:rPr>
          <w:rFonts w:ascii="ＭＳ 明朝" w:hAnsi="ＭＳ 明朝"/>
        </w:rPr>
        <w:t xml:space="preserve">条　</w:t>
      </w:r>
      <w:r w:rsidRPr="00710315">
        <w:rPr>
          <w:rFonts w:asciiTheme="minorEastAsia" w:hAnsiTheme="minorEastAsia" w:hint="eastAsia"/>
          <w:szCs w:val="20"/>
        </w:rPr>
        <w:t xml:space="preserve">契約担当官等は、一般競争に参加しようとする者が次の各号のいずれかに該当すると認められるときは、その者について三年以内の期間を定めて一般競争に参加させないことができる。その者を代理人、支配人その他の使用人として使用する者についても、また同様とする。 </w:t>
      </w:r>
    </w:p>
    <w:p w14:paraId="424505A3" w14:textId="77777777" w:rsidR="008B5A1F" w:rsidRPr="00710315" w:rsidRDefault="008B5A1F" w:rsidP="008B5A1F">
      <w:pPr>
        <w:ind w:leftChars="68" w:left="311" w:hangingChars="80" w:hanging="168"/>
        <w:rPr>
          <w:rFonts w:asciiTheme="minorEastAsia" w:hAnsiTheme="minorEastAsia"/>
          <w:szCs w:val="20"/>
        </w:rPr>
      </w:pPr>
      <w:r w:rsidRPr="00710315">
        <w:rPr>
          <w:rFonts w:asciiTheme="minorEastAsia" w:hAnsiTheme="minorEastAsia" w:hint="eastAsia"/>
          <w:szCs w:val="20"/>
        </w:rPr>
        <w:t>一　契約の履行に当たり故意に工事、製造その他の役務を粗雑に行い、又は物件の品質若しくは数量に関して不正の行為をしたとき。</w:t>
      </w:r>
    </w:p>
    <w:p w14:paraId="6CF606D1" w14:textId="77777777" w:rsidR="008B5A1F" w:rsidRPr="00710315" w:rsidRDefault="008B5A1F" w:rsidP="008B5A1F">
      <w:pPr>
        <w:ind w:leftChars="81" w:left="313" w:hangingChars="68" w:hanging="143"/>
        <w:rPr>
          <w:rFonts w:asciiTheme="minorEastAsia" w:hAnsiTheme="minorEastAsia"/>
          <w:szCs w:val="20"/>
        </w:rPr>
      </w:pPr>
      <w:r w:rsidRPr="00710315">
        <w:rPr>
          <w:rFonts w:asciiTheme="minorEastAsia" w:hAnsiTheme="minorEastAsia" w:hint="eastAsia"/>
          <w:szCs w:val="20"/>
        </w:rPr>
        <w:t>二　公正な競争の執行を妨げたとき又は公正な価格を害し若しくは不正の利益を得るために連合したとき。</w:t>
      </w:r>
    </w:p>
    <w:p w14:paraId="35708081" w14:textId="77777777" w:rsidR="008B5A1F" w:rsidRPr="00710315" w:rsidRDefault="008B5A1F" w:rsidP="008B5A1F">
      <w:pPr>
        <w:ind w:firstLineChars="81" w:firstLine="170"/>
        <w:rPr>
          <w:rFonts w:asciiTheme="minorEastAsia" w:hAnsiTheme="minorEastAsia"/>
          <w:szCs w:val="20"/>
        </w:rPr>
      </w:pPr>
      <w:r w:rsidRPr="00710315">
        <w:rPr>
          <w:rFonts w:asciiTheme="minorEastAsia" w:hAnsiTheme="minorEastAsia" w:hint="eastAsia"/>
          <w:szCs w:val="20"/>
        </w:rPr>
        <w:t>三　落札者が契約を結ぶこと又は契約者が契約を履行することを妨げたとき。</w:t>
      </w:r>
    </w:p>
    <w:p w14:paraId="37FEA304" w14:textId="77777777" w:rsidR="008B5A1F" w:rsidRPr="00710315" w:rsidRDefault="008B5A1F" w:rsidP="008B5A1F">
      <w:pPr>
        <w:ind w:firstLineChars="81" w:firstLine="170"/>
        <w:rPr>
          <w:rFonts w:asciiTheme="minorEastAsia" w:hAnsiTheme="minorEastAsia"/>
          <w:szCs w:val="20"/>
        </w:rPr>
      </w:pPr>
      <w:r w:rsidRPr="00710315">
        <w:rPr>
          <w:rFonts w:asciiTheme="minorEastAsia" w:hAnsiTheme="minorEastAsia" w:hint="eastAsia"/>
          <w:szCs w:val="20"/>
        </w:rPr>
        <w:t>四　監督又は検査の実施に当たり職員の職務の執行を妨げたとき。</w:t>
      </w:r>
    </w:p>
    <w:p w14:paraId="3EC0953D" w14:textId="77777777" w:rsidR="008B5A1F" w:rsidRPr="00710315" w:rsidRDefault="008B5A1F" w:rsidP="008B5A1F">
      <w:pPr>
        <w:ind w:firstLineChars="81" w:firstLine="170"/>
        <w:rPr>
          <w:rFonts w:asciiTheme="minorEastAsia" w:hAnsiTheme="minorEastAsia"/>
          <w:szCs w:val="20"/>
        </w:rPr>
      </w:pPr>
      <w:r w:rsidRPr="00710315">
        <w:rPr>
          <w:rFonts w:asciiTheme="minorEastAsia" w:hAnsiTheme="minorEastAsia" w:hint="eastAsia"/>
          <w:szCs w:val="20"/>
        </w:rPr>
        <w:t>五　正当な理由がなくて契約を履行しなかつたとき。</w:t>
      </w:r>
    </w:p>
    <w:p w14:paraId="7D2A1541" w14:textId="77777777" w:rsidR="008B5A1F" w:rsidRPr="00710315" w:rsidRDefault="008B5A1F" w:rsidP="008B5A1F">
      <w:pPr>
        <w:ind w:leftChars="81" w:left="313" w:hangingChars="68" w:hanging="143"/>
        <w:rPr>
          <w:rFonts w:asciiTheme="minorEastAsia" w:hAnsiTheme="minorEastAsia"/>
          <w:szCs w:val="20"/>
        </w:rPr>
      </w:pPr>
      <w:r w:rsidRPr="00710315">
        <w:rPr>
          <w:rFonts w:asciiTheme="minorEastAsia" w:hAnsiTheme="minorEastAsia" w:hint="eastAsia"/>
          <w:szCs w:val="20"/>
        </w:rPr>
        <w:t>六　契約により、契約の後に代価の額を確定する場合において、当該代価の請求を故意に虚偽の事実に基づき過大な額で行つたとき。</w:t>
      </w:r>
    </w:p>
    <w:p w14:paraId="527E657C" w14:textId="77777777" w:rsidR="008B5A1F" w:rsidRPr="00710315" w:rsidRDefault="008B5A1F" w:rsidP="008B5A1F">
      <w:pPr>
        <w:ind w:leftChars="81" w:left="313" w:hangingChars="68" w:hanging="143"/>
        <w:rPr>
          <w:rFonts w:asciiTheme="minorEastAsia" w:hAnsiTheme="minorEastAsia"/>
          <w:szCs w:val="20"/>
        </w:rPr>
      </w:pPr>
      <w:r w:rsidRPr="00710315">
        <w:rPr>
          <w:rFonts w:asciiTheme="minorEastAsia" w:hAnsiTheme="minorEastAsia" w:hint="eastAsia"/>
          <w:szCs w:val="20"/>
        </w:rPr>
        <w:t>七　この項（この号を除く。）の規定により一般競争に参加できないこととされている者を契約の締結又は契約の履行に当たり、代理人、支配人その他の使用人として使用したとき。</w:t>
      </w:r>
    </w:p>
    <w:p w14:paraId="56081E16" w14:textId="77777777" w:rsidR="008B5A1F" w:rsidRPr="00710315" w:rsidRDefault="008B5A1F" w:rsidP="008B5A1F">
      <w:pPr>
        <w:ind w:left="210" w:hangingChars="100" w:hanging="210"/>
        <w:rPr>
          <w:rFonts w:ascii="ＭＳ 明朝" w:hAnsi="ＭＳ 明朝"/>
          <w:b/>
          <w:szCs w:val="21"/>
        </w:rPr>
      </w:pPr>
      <w:r w:rsidRPr="00710315">
        <w:rPr>
          <w:rFonts w:asciiTheme="minorEastAsia" w:hAnsiTheme="minorEastAsia" w:hint="eastAsia"/>
          <w:szCs w:val="20"/>
        </w:rPr>
        <w:t>2　契約担当官等は、前項の規定に該当する者を入札代理人として使用する者を一般競争に参加させないことができる。</w:t>
      </w:r>
    </w:p>
    <w:p w14:paraId="04BA0761" w14:textId="77777777" w:rsidR="008B5A1F" w:rsidRPr="008B5A1F" w:rsidRDefault="008B5A1F">
      <w:pPr>
        <w:widowControl/>
        <w:ind w:firstLineChars="0" w:firstLine="0"/>
        <w:jc w:val="left"/>
      </w:pPr>
    </w:p>
    <w:p w14:paraId="2CB26F31" w14:textId="5DF114DB" w:rsidR="008B5A1F" w:rsidRDefault="008B5A1F">
      <w:pPr>
        <w:widowControl/>
        <w:ind w:firstLineChars="0" w:firstLine="0"/>
        <w:jc w:val="left"/>
      </w:pPr>
      <w:r>
        <w:br w:type="page"/>
      </w:r>
    </w:p>
    <w:p w14:paraId="1434FE51" w14:textId="77777777" w:rsidR="00FF37E3" w:rsidRDefault="00FF37E3" w:rsidP="00355105">
      <w:pPr>
        <w:ind w:firstLine="210"/>
      </w:pPr>
    </w:p>
    <w:p w14:paraId="11995A95" w14:textId="77777777" w:rsidR="00FF37E3" w:rsidRPr="00E03748" w:rsidRDefault="00FF37E3" w:rsidP="00FF37E3">
      <w:pPr>
        <w:ind w:firstLine="210"/>
      </w:pPr>
      <w:r w:rsidRPr="00E03748">
        <w:t xml:space="preserve">（様　式　</w:t>
      </w:r>
      <w:r w:rsidRPr="00E03748">
        <w:t>1</w:t>
      </w:r>
      <w:r w:rsidRPr="00E03748">
        <w:t>）</w:t>
      </w:r>
    </w:p>
    <w:p w14:paraId="4334B87B" w14:textId="77777777" w:rsidR="00FF37E3" w:rsidRPr="00E03748" w:rsidRDefault="00FF37E3" w:rsidP="00FF37E3">
      <w:pPr>
        <w:spacing w:line="-340" w:lineRule="auto"/>
        <w:ind w:left="645" w:right="112" w:firstLine="210"/>
        <w:jc w:val="right"/>
        <w:rPr>
          <w:rFonts w:ascii="ＭＳ 明朝" w:hAnsi="ＭＳ 明朝"/>
        </w:rPr>
      </w:pPr>
      <w:r w:rsidRPr="00E03748">
        <w:rPr>
          <w:rFonts w:ascii="ＭＳ 明朝" w:hAnsi="ＭＳ 明朝" w:cs="ＭＳ 明朝"/>
          <w:kern w:val="0"/>
        </w:rPr>
        <w:t>年　　月　　日</w:t>
      </w:r>
    </w:p>
    <w:p w14:paraId="589622EB" w14:textId="77777777" w:rsidR="00FF37E3" w:rsidRPr="00E03748" w:rsidRDefault="00FF37E3" w:rsidP="00FF37E3">
      <w:pPr>
        <w:spacing w:line="-340" w:lineRule="auto"/>
        <w:ind w:left="645" w:right="1075" w:firstLine="210"/>
        <w:jc w:val="right"/>
        <w:rPr>
          <w:rFonts w:ascii="ＭＳ 明朝" w:hAnsi="ＭＳ 明朝"/>
        </w:rPr>
      </w:pPr>
    </w:p>
    <w:p w14:paraId="12C68237" w14:textId="77777777" w:rsidR="00FF37E3" w:rsidRPr="00E03748" w:rsidRDefault="00FF37E3" w:rsidP="00FF37E3">
      <w:pPr>
        <w:ind w:firstLine="210"/>
        <w:rPr>
          <w:rFonts w:ascii="ＭＳ 明朝" w:hAnsi="ＭＳ 明朝"/>
          <w:szCs w:val="21"/>
          <w:lang w:eastAsia="zh-TW"/>
        </w:rPr>
      </w:pPr>
      <w:r w:rsidRPr="00E03748">
        <w:rPr>
          <w:rFonts w:ascii="ＭＳ 明朝" w:hAnsi="ＭＳ 明朝"/>
          <w:szCs w:val="21"/>
          <w:lang w:eastAsia="zh-TW"/>
        </w:rPr>
        <w:t xml:space="preserve">独立行政法人情報処理推進機構　</w:t>
      </w:r>
    </w:p>
    <w:p w14:paraId="647E4096" w14:textId="77777777" w:rsidR="00FF37E3" w:rsidRDefault="00FF37E3" w:rsidP="00FF37E3">
      <w:pPr>
        <w:ind w:firstLine="210"/>
        <w:rPr>
          <w:rFonts w:ascii="ＭＳ 明朝" w:hAnsi="ＭＳ 明朝"/>
        </w:rPr>
      </w:pPr>
      <w:r w:rsidRPr="00331E86">
        <w:rPr>
          <w:rFonts w:ascii="ＭＳ 明朝" w:hAnsi="ＭＳ 明朝"/>
        </w:rPr>
        <w:t>デジタル＆AIシステムズデザインセンター</w:t>
      </w:r>
    </w:p>
    <w:p w14:paraId="5A8094B4" w14:textId="77777777" w:rsidR="00FF37E3" w:rsidRDefault="00FF37E3" w:rsidP="00FF37E3">
      <w:pPr>
        <w:ind w:firstLine="210"/>
        <w:rPr>
          <w:rFonts w:ascii="ＭＳ 明朝" w:hAnsi="ＭＳ 明朝"/>
        </w:rPr>
      </w:pPr>
      <w:r w:rsidRPr="00331E86">
        <w:rPr>
          <w:rFonts w:ascii="ＭＳ 明朝" w:hAnsi="ＭＳ 明朝"/>
        </w:rPr>
        <w:t>デジタルトランスフォーメーション部</w:t>
      </w:r>
    </w:p>
    <w:p w14:paraId="11D5B1E8" w14:textId="77777777" w:rsidR="00FF37E3" w:rsidRPr="00E03748" w:rsidRDefault="00FF37E3" w:rsidP="00FF37E3">
      <w:pPr>
        <w:ind w:firstLine="210"/>
        <w:rPr>
          <w:rFonts w:ascii="ＭＳ 明朝" w:hAnsi="ＭＳ 明朝"/>
          <w:szCs w:val="21"/>
        </w:rPr>
      </w:pPr>
      <w:r w:rsidRPr="00331E86">
        <w:rPr>
          <w:rFonts w:ascii="ＭＳ 明朝" w:hAnsi="ＭＳ 明朝"/>
        </w:rPr>
        <w:t>AX基盤構築ユニット</w:t>
      </w:r>
      <w:r w:rsidRPr="00E03748">
        <w:rPr>
          <w:rFonts w:ascii="ＭＳ 明朝" w:hAnsi="ＭＳ 明朝"/>
          <w:szCs w:val="21"/>
        </w:rPr>
        <w:t xml:space="preserve">　担当者殿</w:t>
      </w:r>
    </w:p>
    <w:p w14:paraId="4E16D611" w14:textId="77777777" w:rsidR="00FF37E3" w:rsidRPr="00E03748" w:rsidRDefault="00FF37E3" w:rsidP="00FF37E3">
      <w:pPr>
        <w:ind w:firstLine="210"/>
        <w:rPr>
          <w:rFonts w:ascii="ＭＳ 明朝" w:hAnsi="ＭＳ 明朝"/>
          <w:szCs w:val="21"/>
        </w:rPr>
      </w:pPr>
    </w:p>
    <w:p w14:paraId="5D1F1A46" w14:textId="77777777" w:rsidR="00FF37E3" w:rsidRPr="00E03748" w:rsidRDefault="00FF37E3" w:rsidP="00FF37E3">
      <w:pPr>
        <w:ind w:firstLine="210"/>
        <w:rPr>
          <w:rFonts w:ascii="ＭＳ 明朝" w:hAnsi="ＭＳ 明朝"/>
          <w:szCs w:val="21"/>
        </w:rPr>
      </w:pPr>
    </w:p>
    <w:p w14:paraId="0D3FCFF1" w14:textId="77777777" w:rsidR="00FF37E3" w:rsidRPr="00E03748" w:rsidRDefault="00FF37E3" w:rsidP="00FF37E3">
      <w:pPr>
        <w:autoSpaceDE w:val="0"/>
        <w:autoSpaceDN w:val="0"/>
        <w:ind w:firstLine="556"/>
        <w:jc w:val="center"/>
        <w:rPr>
          <w:rFonts w:ascii="ＭＳ 明朝" w:hAnsi="ＭＳ 明朝" w:cs="ＭＳ 明朝"/>
          <w:spacing w:val="40"/>
          <w:w w:val="87"/>
          <w:sz w:val="32"/>
          <w:szCs w:val="32"/>
        </w:rPr>
      </w:pPr>
      <w:r w:rsidRPr="00FF37E3">
        <w:rPr>
          <w:rFonts w:ascii="ＭＳ 明朝" w:hAnsi="ＭＳ 明朝" w:cs="ＭＳ 明朝"/>
          <w:spacing w:val="118"/>
          <w:kern w:val="0"/>
          <w:sz w:val="32"/>
          <w:szCs w:val="32"/>
          <w:fitText w:val="1432" w:id="-370379008"/>
        </w:rPr>
        <w:t>質問</w:t>
      </w:r>
      <w:r w:rsidRPr="00FF37E3">
        <w:rPr>
          <w:rFonts w:ascii="ＭＳ 明朝" w:hAnsi="ＭＳ 明朝" w:cs="ＭＳ 明朝"/>
          <w:kern w:val="0"/>
          <w:sz w:val="32"/>
          <w:szCs w:val="32"/>
          <w:fitText w:val="1432" w:id="-370379008"/>
        </w:rPr>
        <w:t>書</w:t>
      </w:r>
    </w:p>
    <w:p w14:paraId="6419023A" w14:textId="77777777" w:rsidR="00FF37E3" w:rsidRPr="00E03748" w:rsidRDefault="00FF37E3" w:rsidP="00FF37E3">
      <w:pPr>
        <w:ind w:firstLine="210"/>
        <w:rPr>
          <w:rFonts w:ascii="ＭＳ 明朝" w:hAnsi="ＭＳ 明朝"/>
          <w:szCs w:val="21"/>
        </w:rPr>
      </w:pPr>
    </w:p>
    <w:p w14:paraId="2E775552" w14:textId="77777777" w:rsidR="00FF37E3" w:rsidRPr="00E03748" w:rsidRDefault="00FF37E3" w:rsidP="00FF37E3">
      <w:pPr>
        <w:ind w:firstLine="210"/>
        <w:rPr>
          <w:rFonts w:ascii="ＭＳ 明朝" w:hAnsi="ＭＳ 明朝"/>
          <w:szCs w:val="21"/>
        </w:rPr>
      </w:pPr>
    </w:p>
    <w:p w14:paraId="3310F3FF" w14:textId="77777777" w:rsidR="00FF37E3" w:rsidRPr="00E03748" w:rsidRDefault="00FF37E3" w:rsidP="00FF37E3">
      <w:pPr>
        <w:spacing w:line="-362" w:lineRule="auto"/>
        <w:ind w:leftChars="-103" w:left="-216" w:right="215" w:firstLine="210"/>
        <w:rPr>
          <w:rFonts w:ascii="ＭＳ 明朝" w:hAnsi="ＭＳ 明朝"/>
          <w:szCs w:val="21"/>
        </w:rPr>
      </w:pPr>
      <w:r w:rsidRPr="00E03748">
        <w:rPr>
          <w:rFonts w:ascii="ＭＳ 明朝" w:hAnsi="ＭＳ 明朝"/>
          <w:szCs w:val="21"/>
        </w:rPr>
        <w:t>「</w:t>
      </w:r>
      <w:r w:rsidRPr="00331E86">
        <w:rPr>
          <w:rFonts w:ascii="ＭＳ 明朝" w:hAnsi="ＭＳ 明朝"/>
          <w:szCs w:val="21"/>
        </w:rPr>
        <w:t>AXプラットフォーム構想</w:t>
      </w:r>
      <w:r w:rsidRPr="00E03748">
        <w:rPr>
          <w:rFonts w:ascii="ＭＳ 明朝" w:hAnsi="ＭＳ 明朝"/>
          <w:szCs w:val="21"/>
        </w:rPr>
        <w:t>」に関する質問書を提出します。</w:t>
      </w:r>
    </w:p>
    <w:p w14:paraId="2C6D42DF" w14:textId="77777777" w:rsidR="00FF37E3" w:rsidRDefault="00FF37E3" w:rsidP="00FF37E3">
      <w:pPr>
        <w:spacing w:line="-362" w:lineRule="auto"/>
        <w:ind w:leftChars="-150" w:left="-216" w:right="215" w:hangingChars="47" w:hanging="99"/>
        <w:rPr>
          <w:rFonts w:ascii="ＭＳ 明朝" w:hAnsi="ＭＳ 明朝"/>
          <w:szCs w:val="21"/>
        </w:rPr>
      </w:pPr>
    </w:p>
    <w:p w14:paraId="76AB388E" w14:textId="77777777" w:rsidR="00FF37E3" w:rsidRDefault="00FF37E3" w:rsidP="00FF37E3">
      <w:pPr>
        <w:spacing w:line="-362" w:lineRule="auto"/>
        <w:ind w:leftChars="-150" w:left="-216" w:right="215" w:hangingChars="47" w:hanging="99"/>
        <w:rPr>
          <w:rFonts w:ascii="ＭＳ 明朝" w:hAnsi="ＭＳ 明朝"/>
          <w:szCs w:val="21"/>
        </w:rPr>
      </w:pPr>
    </w:p>
    <w:p w14:paraId="21A58DBC" w14:textId="77777777" w:rsidR="00FF37E3" w:rsidRPr="00E03748" w:rsidRDefault="00FF37E3" w:rsidP="00FF37E3">
      <w:pPr>
        <w:spacing w:line="-362" w:lineRule="auto"/>
        <w:ind w:leftChars="-150" w:left="-216" w:right="215" w:hangingChars="47" w:hanging="99"/>
        <w:rPr>
          <w:rFonts w:ascii="ＭＳ 明朝" w:hAnsi="ＭＳ 明朝"/>
          <w:szCs w:val="21"/>
        </w:rPr>
      </w:pPr>
    </w:p>
    <w:p w14:paraId="673B195F" w14:textId="77777777" w:rsidR="00FF37E3" w:rsidRPr="00E03748" w:rsidRDefault="00FF37E3" w:rsidP="00FF37E3">
      <w:pPr>
        <w:autoSpaceDE w:val="0"/>
        <w:autoSpaceDN w:val="0"/>
        <w:ind w:firstLine="210"/>
        <w:rPr>
          <w:rFonts w:ascii="ＭＳ 明朝" w:hAnsi="ＭＳ 明朝" w:cs="ＭＳ 明朝"/>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0"/>
        <w:gridCol w:w="3190"/>
      </w:tblGrid>
      <w:tr w:rsidR="00FF37E3" w:rsidRPr="00E03748" w14:paraId="5343E917" w14:textId="77777777" w:rsidTr="001D33C4">
        <w:trPr>
          <w:cantSplit/>
        </w:trPr>
        <w:tc>
          <w:tcPr>
            <w:tcW w:w="1980" w:type="dxa"/>
            <w:vAlign w:val="center"/>
          </w:tcPr>
          <w:p w14:paraId="61493491" w14:textId="77777777" w:rsidR="00FF37E3" w:rsidRPr="00E03748" w:rsidRDefault="00FF37E3" w:rsidP="001D33C4">
            <w:pPr>
              <w:autoSpaceDE w:val="0"/>
              <w:autoSpaceDN w:val="0"/>
              <w:ind w:firstLine="210"/>
              <w:jc w:val="center"/>
              <w:rPr>
                <w:rFonts w:ascii="ＭＳ 明朝" w:hAnsi="ＭＳ 明朝" w:cs="ＭＳ 明朝"/>
                <w:szCs w:val="21"/>
              </w:rPr>
            </w:pPr>
            <w:r w:rsidRPr="00E03748">
              <w:rPr>
                <w:rFonts w:ascii="ＭＳ 明朝" w:hAnsi="ＭＳ 明朝" w:cs="ＭＳ 明朝"/>
                <w:szCs w:val="21"/>
              </w:rPr>
              <w:t>法人名</w:t>
            </w:r>
          </w:p>
        </w:tc>
        <w:tc>
          <w:tcPr>
            <w:tcW w:w="3190" w:type="dxa"/>
          </w:tcPr>
          <w:p w14:paraId="50727D76" w14:textId="77777777" w:rsidR="00FF37E3" w:rsidRPr="00E03748" w:rsidRDefault="00FF37E3" w:rsidP="001D33C4">
            <w:pPr>
              <w:autoSpaceDE w:val="0"/>
              <w:autoSpaceDN w:val="0"/>
              <w:ind w:firstLine="210"/>
              <w:rPr>
                <w:rFonts w:ascii="ＭＳ 明朝" w:hAnsi="ＭＳ 明朝" w:cs="ＭＳ 明朝"/>
                <w:szCs w:val="21"/>
              </w:rPr>
            </w:pPr>
          </w:p>
        </w:tc>
      </w:tr>
      <w:tr w:rsidR="00FF37E3" w:rsidRPr="00E03748" w14:paraId="443D54F8" w14:textId="77777777" w:rsidTr="001D33C4">
        <w:trPr>
          <w:cantSplit/>
        </w:trPr>
        <w:tc>
          <w:tcPr>
            <w:tcW w:w="1980" w:type="dxa"/>
            <w:vAlign w:val="center"/>
          </w:tcPr>
          <w:p w14:paraId="6F51ED4C" w14:textId="77777777" w:rsidR="00FF37E3" w:rsidRPr="00E03748" w:rsidRDefault="00FF37E3" w:rsidP="001D33C4">
            <w:pPr>
              <w:autoSpaceDE w:val="0"/>
              <w:autoSpaceDN w:val="0"/>
              <w:ind w:firstLine="210"/>
              <w:jc w:val="center"/>
              <w:rPr>
                <w:rFonts w:ascii="ＭＳ 明朝" w:hAnsi="ＭＳ 明朝" w:cs="ＭＳ 明朝"/>
                <w:szCs w:val="21"/>
              </w:rPr>
            </w:pPr>
            <w:r w:rsidRPr="00E03748">
              <w:rPr>
                <w:rFonts w:ascii="ＭＳ 明朝" w:hAnsi="ＭＳ 明朝" w:cs="ＭＳ 明朝"/>
                <w:szCs w:val="21"/>
              </w:rPr>
              <w:t>所属部署名</w:t>
            </w:r>
          </w:p>
        </w:tc>
        <w:tc>
          <w:tcPr>
            <w:tcW w:w="3190" w:type="dxa"/>
          </w:tcPr>
          <w:p w14:paraId="35096390" w14:textId="77777777" w:rsidR="00FF37E3" w:rsidRPr="00E03748" w:rsidRDefault="00FF37E3" w:rsidP="001D33C4">
            <w:pPr>
              <w:autoSpaceDE w:val="0"/>
              <w:autoSpaceDN w:val="0"/>
              <w:ind w:firstLine="210"/>
              <w:rPr>
                <w:rFonts w:ascii="ＭＳ 明朝" w:hAnsi="ＭＳ 明朝" w:cs="ＭＳ 明朝"/>
                <w:szCs w:val="21"/>
              </w:rPr>
            </w:pPr>
          </w:p>
        </w:tc>
      </w:tr>
      <w:tr w:rsidR="00FF37E3" w:rsidRPr="00E03748" w14:paraId="0D2801A5" w14:textId="77777777" w:rsidTr="001D33C4">
        <w:trPr>
          <w:cantSplit/>
        </w:trPr>
        <w:tc>
          <w:tcPr>
            <w:tcW w:w="1980" w:type="dxa"/>
            <w:vAlign w:val="center"/>
          </w:tcPr>
          <w:p w14:paraId="7FF176C5" w14:textId="77777777" w:rsidR="00FF37E3" w:rsidRPr="00E03748" w:rsidRDefault="00FF37E3" w:rsidP="001D33C4">
            <w:pPr>
              <w:autoSpaceDE w:val="0"/>
              <w:autoSpaceDN w:val="0"/>
              <w:ind w:firstLine="210"/>
              <w:jc w:val="center"/>
              <w:rPr>
                <w:rFonts w:ascii="ＭＳ 明朝" w:hAnsi="ＭＳ 明朝" w:cs="ＭＳ 明朝"/>
                <w:szCs w:val="21"/>
              </w:rPr>
            </w:pPr>
            <w:r w:rsidRPr="00E03748">
              <w:rPr>
                <w:rFonts w:ascii="ＭＳ 明朝" w:hAnsi="ＭＳ 明朝" w:cs="ＭＳ 明朝"/>
                <w:szCs w:val="21"/>
              </w:rPr>
              <w:t>担当者名</w:t>
            </w:r>
          </w:p>
        </w:tc>
        <w:tc>
          <w:tcPr>
            <w:tcW w:w="3190" w:type="dxa"/>
          </w:tcPr>
          <w:p w14:paraId="6D666B1C" w14:textId="77777777" w:rsidR="00FF37E3" w:rsidRPr="00E03748" w:rsidRDefault="00FF37E3" w:rsidP="001D33C4">
            <w:pPr>
              <w:autoSpaceDE w:val="0"/>
              <w:autoSpaceDN w:val="0"/>
              <w:ind w:firstLine="210"/>
              <w:rPr>
                <w:rFonts w:ascii="ＭＳ 明朝" w:hAnsi="ＭＳ 明朝" w:cs="ＭＳ 明朝"/>
                <w:szCs w:val="21"/>
              </w:rPr>
            </w:pPr>
          </w:p>
        </w:tc>
      </w:tr>
      <w:tr w:rsidR="00FF37E3" w:rsidRPr="00E03748" w14:paraId="715531C8" w14:textId="77777777" w:rsidTr="001D33C4">
        <w:trPr>
          <w:cantSplit/>
        </w:trPr>
        <w:tc>
          <w:tcPr>
            <w:tcW w:w="1980" w:type="dxa"/>
            <w:vAlign w:val="center"/>
          </w:tcPr>
          <w:p w14:paraId="52D3BCC8" w14:textId="77777777" w:rsidR="00FF37E3" w:rsidRPr="00E03748" w:rsidRDefault="00FF37E3" w:rsidP="001D33C4">
            <w:pPr>
              <w:autoSpaceDE w:val="0"/>
              <w:autoSpaceDN w:val="0"/>
              <w:ind w:firstLine="210"/>
              <w:jc w:val="center"/>
              <w:rPr>
                <w:rFonts w:ascii="ＭＳ 明朝" w:hAnsi="ＭＳ 明朝" w:cs="ＭＳ 明朝"/>
                <w:szCs w:val="21"/>
              </w:rPr>
            </w:pPr>
            <w:r w:rsidRPr="00E03748">
              <w:rPr>
                <w:rFonts w:ascii="ＭＳ 明朝" w:hAnsi="ＭＳ 明朝" w:cs="ＭＳ 明朝"/>
                <w:szCs w:val="21"/>
              </w:rPr>
              <w:t>電話番号</w:t>
            </w:r>
          </w:p>
        </w:tc>
        <w:tc>
          <w:tcPr>
            <w:tcW w:w="3190" w:type="dxa"/>
          </w:tcPr>
          <w:p w14:paraId="1FFE1415" w14:textId="77777777" w:rsidR="00FF37E3" w:rsidRPr="00E03748" w:rsidRDefault="00FF37E3" w:rsidP="001D33C4">
            <w:pPr>
              <w:autoSpaceDE w:val="0"/>
              <w:autoSpaceDN w:val="0"/>
              <w:ind w:firstLine="210"/>
              <w:rPr>
                <w:rFonts w:ascii="ＭＳ 明朝" w:hAnsi="ＭＳ 明朝" w:cs="ＭＳ 明朝"/>
                <w:szCs w:val="21"/>
              </w:rPr>
            </w:pPr>
          </w:p>
        </w:tc>
      </w:tr>
      <w:tr w:rsidR="00FF37E3" w:rsidRPr="00E03748" w14:paraId="5B211CE8" w14:textId="77777777" w:rsidTr="001D33C4">
        <w:trPr>
          <w:cantSplit/>
        </w:trPr>
        <w:tc>
          <w:tcPr>
            <w:tcW w:w="1980" w:type="dxa"/>
            <w:vAlign w:val="center"/>
          </w:tcPr>
          <w:p w14:paraId="6C63C2C9" w14:textId="77777777" w:rsidR="00FF37E3" w:rsidRPr="00E03748" w:rsidRDefault="00FF37E3" w:rsidP="001D33C4">
            <w:pPr>
              <w:autoSpaceDE w:val="0"/>
              <w:autoSpaceDN w:val="0"/>
              <w:ind w:firstLine="210"/>
              <w:jc w:val="center"/>
              <w:rPr>
                <w:rFonts w:ascii="ＭＳ 明朝" w:hAnsi="ＭＳ 明朝" w:cs="ＭＳ 明朝"/>
                <w:szCs w:val="21"/>
              </w:rPr>
            </w:pPr>
            <w:r w:rsidRPr="00E03748">
              <w:rPr>
                <w:rFonts w:ascii="ＭＳ 明朝" w:hAnsi="ＭＳ 明朝" w:cs="ＭＳ 明朝"/>
                <w:szCs w:val="21"/>
              </w:rPr>
              <w:t>E-mail</w:t>
            </w:r>
          </w:p>
        </w:tc>
        <w:tc>
          <w:tcPr>
            <w:tcW w:w="3190" w:type="dxa"/>
          </w:tcPr>
          <w:p w14:paraId="4A34800C" w14:textId="77777777" w:rsidR="00FF37E3" w:rsidRPr="00E03748" w:rsidRDefault="00FF37E3" w:rsidP="001D33C4">
            <w:pPr>
              <w:autoSpaceDE w:val="0"/>
              <w:autoSpaceDN w:val="0"/>
              <w:ind w:firstLine="210"/>
              <w:rPr>
                <w:rFonts w:ascii="ＭＳ 明朝" w:hAnsi="ＭＳ 明朝" w:cs="ＭＳ 明朝"/>
                <w:szCs w:val="21"/>
              </w:rPr>
            </w:pPr>
          </w:p>
        </w:tc>
      </w:tr>
    </w:tbl>
    <w:p w14:paraId="205ED43D" w14:textId="77777777" w:rsidR="00FF37E3" w:rsidRPr="00E03748" w:rsidRDefault="00FF37E3" w:rsidP="00FF37E3">
      <w:pPr>
        <w:ind w:firstLine="210"/>
        <w:rPr>
          <w:vanish/>
        </w:rPr>
      </w:pPr>
    </w:p>
    <w:tbl>
      <w:tblPr>
        <w:tblpPr w:leftFromText="142" w:rightFromText="142" w:vertAnchor="text" w:horzAnchor="margin" w:tblpXSpec="right" w:tblpY="-137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6"/>
      </w:tblGrid>
      <w:tr w:rsidR="00FF37E3" w:rsidRPr="00E03748" w14:paraId="4ABCF974" w14:textId="77777777" w:rsidTr="001D33C4">
        <w:tc>
          <w:tcPr>
            <w:tcW w:w="1536" w:type="dxa"/>
          </w:tcPr>
          <w:p w14:paraId="7100E779" w14:textId="77777777" w:rsidR="00FF37E3" w:rsidRPr="00E03748" w:rsidRDefault="00FF37E3" w:rsidP="001D33C4">
            <w:pPr>
              <w:autoSpaceDE w:val="0"/>
              <w:autoSpaceDN w:val="0"/>
              <w:ind w:firstLine="210"/>
              <w:jc w:val="center"/>
              <w:rPr>
                <w:rFonts w:ascii="ＭＳ 明朝" w:hAnsi="ＭＳ 明朝" w:cs="ＭＳ 明朝"/>
                <w:szCs w:val="21"/>
              </w:rPr>
            </w:pPr>
            <w:r w:rsidRPr="00E03748">
              <w:rPr>
                <w:rFonts w:ascii="ＭＳ 明朝" w:hAnsi="ＭＳ 明朝" w:cs="ＭＳ 明朝"/>
                <w:szCs w:val="21"/>
              </w:rPr>
              <w:t>質問書枚数</w:t>
            </w:r>
          </w:p>
        </w:tc>
      </w:tr>
      <w:tr w:rsidR="00FF37E3" w:rsidRPr="00E03748" w14:paraId="5F8B2012" w14:textId="77777777" w:rsidTr="001D33C4">
        <w:tc>
          <w:tcPr>
            <w:tcW w:w="1536" w:type="dxa"/>
          </w:tcPr>
          <w:p w14:paraId="4EBAB194" w14:textId="77777777" w:rsidR="00FF37E3" w:rsidRPr="00E03748" w:rsidRDefault="00FF37E3" w:rsidP="001D33C4">
            <w:pPr>
              <w:autoSpaceDE w:val="0"/>
              <w:autoSpaceDN w:val="0"/>
              <w:ind w:left="630" w:hangingChars="300" w:hanging="630"/>
              <w:jc w:val="right"/>
              <w:rPr>
                <w:rFonts w:ascii="ＭＳ 明朝" w:hAnsi="ＭＳ 明朝" w:cs="ＭＳ 明朝"/>
                <w:szCs w:val="21"/>
              </w:rPr>
            </w:pPr>
            <w:r w:rsidRPr="00E03748">
              <w:rPr>
                <w:rFonts w:ascii="ＭＳ 明朝" w:hAnsi="ＭＳ 明朝" w:cs="ＭＳ 明朝"/>
                <w:szCs w:val="21"/>
              </w:rPr>
              <w:t>枚中</w:t>
            </w:r>
          </w:p>
          <w:p w14:paraId="6B3B5DD2" w14:textId="77777777" w:rsidR="00FF37E3" w:rsidRPr="00E03748" w:rsidRDefault="00FF37E3" w:rsidP="001D33C4">
            <w:pPr>
              <w:autoSpaceDE w:val="0"/>
              <w:autoSpaceDN w:val="0"/>
              <w:ind w:left="630" w:hangingChars="300" w:hanging="630"/>
              <w:jc w:val="right"/>
              <w:rPr>
                <w:rFonts w:ascii="ＭＳ 明朝" w:hAnsi="ＭＳ 明朝" w:cs="ＭＳ 明朝"/>
                <w:szCs w:val="21"/>
              </w:rPr>
            </w:pPr>
            <w:r w:rsidRPr="00E03748">
              <w:rPr>
                <w:rFonts w:ascii="ＭＳ 明朝" w:hAnsi="ＭＳ 明朝" w:cs="ＭＳ 明朝"/>
                <w:szCs w:val="21"/>
              </w:rPr>
              <w:t>枚目</w:t>
            </w:r>
          </w:p>
        </w:tc>
      </w:tr>
    </w:tbl>
    <w:p w14:paraId="775A4A32" w14:textId="77777777" w:rsidR="00FF37E3" w:rsidRPr="00E03748" w:rsidRDefault="00FF37E3" w:rsidP="00FF37E3">
      <w:pPr>
        <w:autoSpaceDE w:val="0"/>
        <w:autoSpaceDN w:val="0"/>
        <w:ind w:firstLine="210"/>
        <w:rPr>
          <w:rFonts w:ascii="ＭＳ 明朝" w:hAnsi="ＭＳ 明朝" w:cs="ＭＳ 明朝"/>
          <w:szCs w:val="21"/>
        </w:rPr>
      </w:pPr>
    </w:p>
    <w:p w14:paraId="5DDD6370" w14:textId="77777777" w:rsidR="00FF37E3" w:rsidRPr="00E03748" w:rsidRDefault="00FF37E3" w:rsidP="00FF37E3">
      <w:pPr>
        <w:autoSpaceDE w:val="0"/>
        <w:autoSpaceDN w:val="0"/>
        <w:ind w:firstLine="210"/>
        <w:jc w:val="center"/>
        <w:rPr>
          <w:rFonts w:ascii="ＭＳ 明朝" w:hAnsi="ＭＳ 明朝" w:cs="ＭＳ 明朝"/>
          <w:szCs w:val="21"/>
        </w:rPr>
      </w:pPr>
      <w:r w:rsidRPr="00E03748">
        <w:rPr>
          <w:rFonts w:ascii="ＭＳ 明朝" w:hAnsi="ＭＳ 明朝" w:cs="ＭＳ 明朝"/>
          <w:szCs w:val="21"/>
        </w:rPr>
        <w:t>＜質問箇所について＞</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21"/>
        <w:gridCol w:w="6627"/>
      </w:tblGrid>
      <w:tr w:rsidR="00FF37E3" w:rsidRPr="00E03748" w14:paraId="7B7C65BF" w14:textId="77777777" w:rsidTr="001D33C4">
        <w:trPr>
          <w:jc w:val="center"/>
        </w:trPr>
        <w:tc>
          <w:tcPr>
            <w:tcW w:w="1921" w:type="dxa"/>
            <w:vAlign w:val="center"/>
          </w:tcPr>
          <w:p w14:paraId="113CA285" w14:textId="77777777" w:rsidR="00FF37E3" w:rsidRPr="00E03748" w:rsidRDefault="00FF37E3" w:rsidP="001D33C4">
            <w:pPr>
              <w:autoSpaceDE w:val="0"/>
              <w:autoSpaceDN w:val="0"/>
              <w:ind w:firstLine="210"/>
              <w:jc w:val="center"/>
              <w:rPr>
                <w:rFonts w:ascii="ＭＳ 明朝" w:hAnsi="ＭＳ 明朝" w:cs="ＭＳ 明朝"/>
                <w:szCs w:val="21"/>
              </w:rPr>
            </w:pPr>
            <w:r w:rsidRPr="00E03748">
              <w:rPr>
                <w:rFonts w:ascii="ＭＳ 明朝" w:hAnsi="ＭＳ 明朝" w:cs="ＭＳ 明朝"/>
                <w:szCs w:val="21"/>
              </w:rPr>
              <w:t>資料名</w:t>
            </w:r>
          </w:p>
        </w:tc>
        <w:tc>
          <w:tcPr>
            <w:tcW w:w="6627" w:type="dxa"/>
          </w:tcPr>
          <w:p w14:paraId="5E339232" w14:textId="77777777" w:rsidR="00FF37E3" w:rsidRPr="00E03748" w:rsidRDefault="00FF37E3" w:rsidP="001D33C4">
            <w:pPr>
              <w:autoSpaceDE w:val="0"/>
              <w:autoSpaceDN w:val="0"/>
              <w:ind w:firstLine="210"/>
              <w:rPr>
                <w:rFonts w:ascii="ＭＳ 明朝" w:hAnsi="ＭＳ 明朝" w:cs="ＭＳ 明朝"/>
                <w:szCs w:val="21"/>
              </w:rPr>
            </w:pPr>
            <w:r w:rsidRPr="00E03748">
              <w:rPr>
                <w:rFonts w:ascii="ＭＳ 明朝" w:hAnsi="ＭＳ 明朝" w:cs="ＭＳ 明朝"/>
                <w:szCs w:val="21"/>
              </w:rPr>
              <w:t>例）　○○書</w:t>
            </w:r>
          </w:p>
        </w:tc>
      </w:tr>
      <w:tr w:rsidR="00FF37E3" w:rsidRPr="00E03748" w14:paraId="63E697D5" w14:textId="77777777" w:rsidTr="001D33C4">
        <w:trPr>
          <w:jc w:val="center"/>
        </w:trPr>
        <w:tc>
          <w:tcPr>
            <w:tcW w:w="1921" w:type="dxa"/>
            <w:vAlign w:val="center"/>
          </w:tcPr>
          <w:p w14:paraId="6E584B91" w14:textId="77777777" w:rsidR="00FF37E3" w:rsidRPr="00E03748" w:rsidRDefault="00FF37E3" w:rsidP="001D33C4">
            <w:pPr>
              <w:autoSpaceDE w:val="0"/>
              <w:autoSpaceDN w:val="0"/>
              <w:ind w:firstLine="210"/>
              <w:jc w:val="center"/>
              <w:rPr>
                <w:rFonts w:ascii="ＭＳ 明朝" w:hAnsi="ＭＳ 明朝" w:cs="ＭＳ 明朝"/>
                <w:szCs w:val="21"/>
              </w:rPr>
            </w:pPr>
            <w:r w:rsidRPr="00E03748">
              <w:rPr>
                <w:rFonts w:ascii="ＭＳ 明朝" w:hAnsi="ＭＳ 明朝" w:cs="ＭＳ 明朝"/>
                <w:szCs w:val="21"/>
              </w:rPr>
              <w:t>ページ</w:t>
            </w:r>
          </w:p>
        </w:tc>
        <w:tc>
          <w:tcPr>
            <w:tcW w:w="6627" w:type="dxa"/>
          </w:tcPr>
          <w:p w14:paraId="4C57EB31" w14:textId="77777777" w:rsidR="00FF37E3" w:rsidRPr="00E03748" w:rsidRDefault="00FF37E3" w:rsidP="001D33C4">
            <w:pPr>
              <w:autoSpaceDE w:val="0"/>
              <w:autoSpaceDN w:val="0"/>
              <w:ind w:firstLine="210"/>
              <w:rPr>
                <w:rFonts w:ascii="ＭＳ 明朝" w:hAnsi="ＭＳ 明朝" w:cs="ＭＳ 明朝"/>
                <w:szCs w:val="21"/>
              </w:rPr>
            </w:pPr>
            <w:r w:rsidRPr="00E03748">
              <w:rPr>
                <w:rFonts w:ascii="ＭＳ 明朝" w:hAnsi="ＭＳ 明朝" w:cs="ＭＳ 明朝"/>
                <w:szCs w:val="21"/>
              </w:rPr>
              <w:t>例）　P○</w:t>
            </w:r>
          </w:p>
        </w:tc>
      </w:tr>
      <w:tr w:rsidR="00FF37E3" w:rsidRPr="00E03748" w14:paraId="0E784246" w14:textId="77777777" w:rsidTr="001D33C4">
        <w:trPr>
          <w:jc w:val="center"/>
        </w:trPr>
        <w:tc>
          <w:tcPr>
            <w:tcW w:w="1921" w:type="dxa"/>
            <w:vAlign w:val="center"/>
          </w:tcPr>
          <w:p w14:paraId="205BA8D6" w14:textId="77777777" w:rsidR="00FF37E3" w:rsidRPr="00E03748" w:rsidRDefault="00FF37E3" w:rsidP="001D33C4">
            <w:pPr>
              <w:autoSpaceDE w:val="0"/>
              <w:autoSpaceDN w:val="0"/>
              <w:ind w:firstLine="210"/>
              <w:jc w:val="center"/>
              <w:rPr>
                <w:rFonts w:ascii="ＭＳ 明朝" w:hAnsi="ＭＳ 明朝" w:cs="ＭＳ 明朝"/>
                <w:szCs w:val="21"/>
              </w:rPr>
            </w:pPr>
            <w:r w:rsidRPr="00E03748">
              <w:rPr>
                <w:rFonts w:ascii="ＭＳ 明朝" w:hAnsi="ＭＳ 明朝" w:cs="ＭＳ 明朝"/>
                <w:szCs w:val="21"/>
              </w:rPr>
              <w:t>項目名</w:t>
            </w:r>
          </w:p>
        </w:tc>
        <w:tc>
          <w:tcPr>
            <w:tcW w:w="6627" w:type="dxa"/>
          </w:tcPr>
          <w:p w14:paraId="7768E724" w14:textId="77777777" w:rsidR="00FF37E3" w:rsidRPr="00E03748" w:rsidRDefault="00FF37E3" w:rsidP="001D33C4">
            <w:pPr>
              <w:autoSpaceDE w:val="0"/>
              <w:autoSpaceDN w:val="0"/>
              <w:ind w:firstLine="210"/>
              <w:rPr>
                <w:rFonts w:ascii="ＭＳ 明朝" w:hAnsi="ＭＳ 明朝" w:cs="ＭＳ 明朝"/>
                <w:szCs w:val="21"/>
              </w:rPr>
            </w:pPr>
            <w:r w:rsidRPr="00E03748">
              <w:rPr>
                <w:rFonts w:ascii="ＭＳ 明朝" w:hAnsi="ＭＳ 明朝" w:cs="ＭＳ 明朝"/>
                <w:szCs w:val="21"/>
              </w:rPr>
              <w:t>例）　○○概要</w:t>
            </w:r>
          </w:p>
        </w:tc>
      </w:tr>
      <w:tr w:rsidR="00FF37E3" w:rsidRPr="00E03748" w14:paraId="45D963DA" w14:textId="77777777" w:rsidTr="001D33C4">
        <w:trPr>
          <w:trHeight w:val="882"/>
          <w:jc w:val="center"/>
        </w:trPr>
        <w:tc>
          <w:tcPr>
            <w:tcW w:w="8548" w:type="dxa"/>
            <w:gridSpan w:val="2"/>
          </w:tcPr>
          <w:p w14:paraId="36932403" w14:textId="77777777" w:rsidR="00FF37E3" w:rsidRPr="00E03748" w:rsidRDefault="00FF37E3" w:rsidP="001D33C4">
            <w:pPr>
              <w:autoSpaceDE w:val="0"/>
              <w:autoSpaceDN w:val="0"/>
              <w:ind w:firstLine="210"/>
              <w:rPr>
                <w:rFonts w:ascii="ＭＳ 明朝" w:hAnsi="ＭＳ 明朝" w:cs="ＭＳ 明朝"/>
                <w:szCs w:val="21"/>
              </w:rPr>
            </w:pPr>
            <w:r w:rsidRPr="00E03748">
              <w:rPr>
                <w:rFonts w:ascii="ＭＳ 明朝" w:hAnsi="ＭＳ 明朝" w:cs="ＭＳ 明朝"/>
                <w:szCs w:val="21"/>
              </w:rPr>
              <w:t>質問内容</w:t>
            </w:r>
          </w:p>
        </w:tc>
      </w:tr>
    </w:tbl>
    <w:p w14:paraId="3FD87717" w14:textId="77777777" w:rsidR="00FF37E3" w:rsidRPr="00E03748" w:rsidRDefault="00FF37E3" w:rsidP="00FF37E3">
      <w:pPr>
        <w:autoSpaceDE w:val="0"/>
        <w:autoSpaceDN w:val="0"/>
        <w:ind w:firstLine="210"/>
        <w:rPr>
          <w:rFonts w:ascii="ＭＳ 明朝" w:hAnsi="ＭＳ 明朝" w:cs="ＭＳ 明朝"/>
          <w:szCs w:val="21"/>
        </w:rPr>
      </w:pPr>
    </w:p>
    <w:p w14:paraId="6E5D7F79" w14:textId="77777777" w:rsidR="00FF37E3" w:rsidRPr="00E03748" w:rsidRDefault="00FF37E3" w:rsidP="00FF37E3">
      <w:pPr>
        <w:autoSpaceDE w:val="0"/>
        <w:autoSpaceDN w:val="0"/>
        <w:ind w:firstLine="210"/>
        <w:rPr>
          <w:rFonts w:ascii="ＭＳ 明朝" w:hAnsi="ＭＳ 明朝" w:cs="ＭＳ 明朝"/>
          <w:szCs w:val="21"/>
        </w:rPr>
      </w:pPr>
      <w:r w:rsidRPr="00E03748">
        <w:rPr>
          <w:rFonts w:ascii="ＭＳ 明朝" w:hAnsi="ＭＳ 明朝" w:cs="ＭＳ 明朝"/>
          <w:szCs w:val="21"/>
        </w:rPr>
        <w:t>備考</w:t>
      </w:r>
    </w:p>
    <w:p w14:paraId="13F04829" w14:textId="77777777" w:rsidR="00FF37E3" w:rsidRPr="00E03748" w:rsidRDefault="00FF37E3" w:rsidP="00FF37E3">
      <w:pPr>
        <w:autoSpaceDE w:val="0"/>
        <w:autoSpaceDN w:val="0"/>
        <w:ind w:firstLine="210"/>
        <w:rPr>
          <w:rFonts w:ascii="ＭＳ 明朝" w:hAnsi="ＭＳ 明朝" w:cs="ＭＳ 明朝"/>
          <w:szCs w:val="21"/>
        </w:rPr>
      </w:pPr>
      <w:r w:rsidRPr="00E03748">
        <w:rPr>
          <w:rFonts w:ascii="ＭＳ 明朝" w:hAnsi="ＭＳ 明朝" w:cs="ＭＳ 明朝"/>
          <w:szCs w:val="21"/>
        </w:rPr>
        <w:t>1．質問は、本様式</w:t>
      </w:r>
      <w:r w:rsidRPr="00E03748">
        <w:rPr>
          <w:rFonts w:ascii="ＭＳ 明朝" w:hAnsi="ＭＳ 明朝" w:cs="ＭＳ明朝"/>
          <w:szCs w:val="21"/>
        </w:rPr>
        <w:t xml:space="preserve">1 </w:t>
      </w:r>
      <w:r w:rsidRPr="00E03748">
        <w:rPr>
          <w:rFonts w:ascii="ＭＳ 明朝" w:hAnsi="ＭＳ 明朝" w:cs="ＭＳ 明朝"/>
          <w:szCs w:val="21"/>
        </w:rPr>
        <w:t>枚につき</w:t>
      </w:r>
      <w:r w:rsidRPr="00E03748">
        <w:rPr>
          <w:rFonts w:ascii="ＭＳ 明朝" w:hAnsi="ＭＳ 明朝" w:cs="ＭＳ明朝"/>
          <w:szCs w:val="21"/>
        </w:rPr>
        <w:t xml:space="preserve">1 </w:t>
      </w:r>
      <w:r w:rsidRPr="00E03748">
        <w:rPr>
          <w:rFonts w:ascii="ＭＳ 明朝" w:hAnsi="ＭＳ 明朝" w:cs="ＭＳ 明朝"/>
          <w:szCs w:val="21"/>
        </w:rPr>
        <w:t>問とし、簡潔にまとめて記載すること。</w:t>
      </w:r>
    </w:p>
    <w:p w14:paraId="040D0279" w14:textId="77777777" w:rsidR="00FF37E3" w:rsidRPr="00E03748" w:rsidRDefault="00FF37E3" w:rsidP="00FF37E3">
      <w:pPr>
        <w:snapToGrid w:val="0"/>
        <w:spacing w:line="240" w:lineRule="atLeast"/>
        <w:ind w:left="365" w:hangingChars="174" w:hanging="365"/>
        <w:rPr>
          <w:rFonts w:ascii="ＭＳ 明朝" w:hAnsi="ＭＳ 明朝" w:cs="ＭＳ 明朝"/>
          <w:szCs w:val="21"/>
        </w:rPr>
      </w:pPr>
      <w:r w:rsidRPr="00E03748">
        <w:rPr>
          <w:rFonts w:ascii="ＭＳ 明朝" w:hAnsi="ＭＳ 明朝" w:cs="ＭＳ 明朝"/>
          <w:szCs w:val="21"/>
        </w:rPr>
        <w:t>2．質問及び回答は、IPAのホームページに公表する。（電話等による個別回答はしない。）また、質問者自身の既得情報（特殊な技術、ノウハウ等）、個人情報に関する内容については、公表しない。</w:t>
      </w:r>
    </w:p>
    <w:p w14:paraId="02248A91" w14:textId="77777777" w:rsidR="00FF37E3" w:rsidRDefault="00FF37E3" w:rsidP="00FF37E3">
      <w:pPr>
        <w:widowControl/>
        <w:ind w:firstLine="210"/>
        <w:jc w:val="left"/>
        <w:rPr>
          <w:rFonts w:ascii="ＭＳ 明朝" w:hAnsi="ＭＳ Ｐゴシック"/>
        </w:rPr>
      </w:pPr>
      <w:r>
        <w:br w:type="page"/>
      </w:r>
    </w:p>
    <w:p w14:paraId="4EE48F67" w14:textId="77777777" w:rsidR="00FF37E3" w:rsidRPr="00710315" w:rsidRDefault="00FF37E3" w:rsidP="00FF37E3">
      <w:pPr>
        <w:ind w:firstLine="210"/>
        <w:rPr>
          <w:sz w:val="32"/>
          <w:szCs w:val="32"/>
          <w:lang w:eastAsia="zh-TW"/>
        </w:rPr>
      </w:pPr>
      <w:r w:rsidRPr="00710315">
        <w:rPr>
          <w:rFonts w:hint="eastAsia"/>
          <w:lang w:eastAsia="zh-TW"/>
        </w:rPr>
        <w:lastRenderedPageBreak/>
        <w:t xml:space="preserve">（様　式　</w:t>
      </w:r>
      <w:r w:rsidRPr="00710315">
        <w:rPr>
          <w:rFonts w:hint="eastAsia"/>
        </w:rPr>
        <w:t>2</w:t>
      </w:r>
      <w:r w:rsidRPr="00710315">
        <w:rPr>
          <w:rFonts w:hint="eastAsia"/>
          <w:lang w:eastAsia="zh-TW"/>
        </w:rPr>
        <w:t>）</w:t>
      </w:r>
    </w:p>
    <w:p w14:paraId="315E3B23" w14:textId="77777777" w:rsidR="00FF37E3" w:rsidRPr="00710315" w:rsidRDefault="00FF37E3" w:rsidP="00FF37E3">
      <w:pPr>
        <w:ind w:firstLine="210"/>
        <w:rPr>
          <w:rFonts w:ascii="ＭＳ 明朝" w:hAnsi="ＭＳ 明朝"/>
          <w:lang w:eastAsia="zh-TW"/>
        </w:rPr>
      </w:pPr>
    </w:p>
    <w:p w14:paraId="070F7A98" w14:textId="77777777" w:rsidR="00FF37E3" w:rsidRPr="00710315" w:rsidRDefault="00FF37E3" w:rsidP="00FF37E3">
      <w:pPr>
        <w:ind w:firstLine="210"/>
        <w:rPr>
          <w:rFonts w:ascii="ＭＳ 明朝" w:hAnsi="ＭＳ 明朝"/>
          <w:lang w:eastAsia="zh-TW"/>
        </w:rPr>
      </w:pPr>
    </w:p>
    <w:p w14:paraId="77DEDAA1" w14:textId="77777777" w:rsidR="00FF37E3" w:rsidRPr="00710315" w:rsidRDefault="00FF37E3" w:rsidP="00FF37E3">
      <w:pPr>
        <w:ind w:firstLine="210"/>
        <w:jc w:val="right"/>
        <w:rPr>
          <w:rFonts w:ascii="ＭＳ 明朝" w:hAnsi="ＭＳ 明朝"/>
          <w:lang w:eastAsia="zh-TW"/>
        </w:rPr>
      </w:pPr>
      <w:r w:rsidRPr="00710315">
        <w:rPr>
          <w:rFonts w:ascii="ＭＳ 明朝" w:hAnsi="ＭＳ 明朝" w:hint="eastAsia"/>
          <w:lang w:eastAsia="zh-TW"/>
        </w:rPr>
        <w:t xml:space="preserve">　　年　　月　　日</w:t>
      </w:r>
    </w:p>
    <w:p w14:paraId="3B764248" w14:textId="77777777" w:rsidR="00FF37E3" w:rsidRPr="00710315" w:rsidRDefault="00FF37E3" w:rsidP="00FF37E3">
      <w:pPr>
        <w:ind w:firstLine="210"/>
        <w:rPr>
          <w:rFonts w:ascii="ＭＳ 明朝" w:hAnsi="ＭＳ 明朝"/>
          <w:lang w:eastAsia="zh-TW"/>
        </w:rPr>
      </w:pPr>
    </w:p>
    <w:p w14:paraId="42D99E4C" w14:textId="77777777" w:rsidR="00FF37E3" w:rsidRPr="00710315" w:rsidRDefault="00FF37E3" w:rsidP="00FF37E3">
      <w:pPr>
        <w:ind w:firstLine="210"/>
        <w:rPr>
          <w:rFonts w:ascii="ＭＳ 明朝" w:hAnsi="ＭＳ 明朝"/>
          <w:lang w:eastAsia="zh-TW"/>
        </w:rPr>
      </w:pPr>
    </w:p>
    <w:p w14:paraId="319A90CB" w14:textId="77777777" w:rsidR="00FF37E3" w:rsidRPr="00710315" w:rsidRDefault="00FF37E3" w:rsidP="00FF37E3">
      <w:pPr>
        <w:ind w:firstLine="210"/>
        <w:rPr>
          <w:rFonts w:ascii="ＭＳ 明朝" w:hAnsi="ＭＳ 明朝"/>
          <w:lang w:eastAsia="zh-TW"/>
        </w:rPr>
      </w:pPr>
    </w:p>
    <w:p w14:paraId="11B184A8" w14:textId="77777777" w:rsidR="00FF37E3" w:rsidRPr="00710315" w:rsidRDefault="00FF37E3" w:rsidP="00FF37E3">
      <w:pPr>
        <w:ind w:firstLine="210"/>
        <w:rPr>
          <w:rFonts w:ascii="ＭＳ 明朝" w:hAnsi="ＭＳ 明朝"/>
          <w:lang w:eastAsia="zh-TW"/>
        </w:rPr>
      </w:pPr>
      <w:r w:rsidRPr="00710315">
        <w:rPr>
          <w:rFonts w:ascii="ＭＳ 明朝" w:hAnsi="ＭＳ 明朝" w:hint="eastAsia"/>
          <w:lang w:eastAsia="zh-TW"/>
        </w:rPr>
        <w:t>独立行政法人情報処理推進機構　理事長　殿</w:t>
      </w:r>
    </w:p>
    <w:p w14:paraId="623ACA64" w14:textId="77777777" w:rsidR="00FF37E3" w:rsidRPr="00710315" w:rsidRDefault="00FF37E3" w:rsidP="00FF37E3">
      <w:pPr>
        <w:ind w:firstLine="210"/>
        <w:rPr>
          <w:rFonts w:ascii="ＭＳ 明朝" w:hAnsi="ＭＳ 明朝"/>
          <w:lang w:eastAsia="zh-TW"/>
        </w:rPr>
      </w:pPr>
    </w:p>
    <w:p w14:paraId="0473425D" w14:textId="77777777" w:rsidR="00FF37E3" w:rsidRPr="00710315" w:rsidRDefault="00FF37E3" w:rsidP="00FF37E3">
      <w:pPr>
        <w:ind w:firstLine="210"/>
        <w:rPr>
          <w:rFonts w:ascii="ＭＳ 明朝" w:hAnsi="ＭＳ 明朝"/>
          <w:lang w:eastAsia="zh-TW"/>
        </w:rPr>
      </w:pPr>
    </w:p>
    <w:p w14:paraId="54C589B4" w14:textId="77777777" w:rsidR="00FF37E3" w:rsidRPr="00710315" w:rsidRDefault="00FF37E3" w:rsidP="00FF37E3">
      <w:pPr>
        <w:ind w:firstLineChars="1900" w:firstLine="3990"/>
        <w:rPr>
          <w:rFonts w:ascii="ＭＳ 明朝" w:hAnsi="ＭＳ 明朝"/>
        </w:rPr>
      </w:pPr>
      <w:r w:rsidRPr="00710315">
        <w:rPr>
          <w:rFonts w:ascii="ＭＳ 明朝" w:hAnsi="ＭＳ 明朝" w:hint="eastAsia"/>
        </w:rPr>
        <w:t>所　在　地</w:t>
      </w:r>
    </w:p>
    <w:p w14:paraId="3940A6C4" w14:textId="77777777" w:rsidR="00FF37E3" w:rsidRPr="00710315" w:rsidRDefault="00FF37E3" w:rsidP="00FF37E3">
      <w:pPr>
        <w:ind w:firstLine="210"/>
        <w:rPr>
          <w:rFonts w:ascii="ＭＳ 明朝" w:hAnsi="ＭＳ 明朝"/>
        </w:rPr>
      </w:pPr>
    </w:p>
    <w:p w14:paraId="004A8805" w14:textId="77777777" w:rsidR="00FF37E3" w:rsidRPr="00710315" w:rsidRDefault="00FF37E3" w:rsidP="00FF37E3">
      <w:pPr>
        <w:ind w:firstLineChars="1900" w:firstLine="3990"/>
      </w:pPr>
      <w:r w:rsidRPr="00710315">
        <w:rPr>
          <w:rFonts w:hint="eastAsia"/>
        </w:rPr>
        <w:t>商号又は名称</w:t>
      </w:r>
    </w:p>
    <w:p w14:paraId="4650E0FD" w14:textId="77777777" w:rsidR="00FF37E3" w:rsidRPr="00710315" w:rsidRDefault="00FF37E3" w:rsidP="00FF37E3">
      <w:pPr>
        <w:ind w:firstLine="210"/>
        <w:rPr>
          <w:rFonts w:ascii="ＭＳ 明朝" w:hAnsi="ＭＳ 明朝"/>
        </w:rPr>
      </w:pPr>
    </w:p>
    <w:p w14:paraId="27D41418" w14:textId="77777777" w:rsidR="00FF37E3" w:rsidRPr="00710315" w:rsidRDefault="00FF37E3" w:rsidP="00FF37E3">
      <w:pPr>
        <w:ind w:firstLineChars="1900" w:firstLine="3990"/>
        <w:rPr>
          <w:rFonts w:ascii="ＭＳ 明朝" w:hAnsi="ＭＳ 明朝"/>
        </w:rPr>
      </w:pPr>
      <w:r w:rsidRPr="00710315">
        <w:rPr>
          <w:rFonts w:ascii="ＭＳ 明朝" w:hAnsi="ＭＳ 明朝" w:hint="eastAsia"/>
        </w:rPr>
        <w:t>代表者氏名　　　　　　　　　　　　　　　　　印</w:t>
      </w:r>
    </w:p>
    <w:p w14:paraId="0E1397D7" w14:textId="77777777" w:rsidR="00FF37E3" w:rsidRPr="00710315" w:rsidRDefault="00FF37E3" w:rsidP="00FF37E3">
      <w:pPr>
        <w:ind w:firstLine="210"/>
        <w:rPr>
          <w:rFonts w:ascii="ＭＳ 明朝" w:hAnsi="ＭＳ 明朝"/>
          <w:lang w:eastAsia="zh-TW"/>
        </w:rPr>
      </w:pPr>
    </w:p>
    <w:p w14:paraId="20B4D2A6" w14:textId="77777777" w:rsidR="00FF37E3" w:rsidRPr="00710315" w:rsidRDefault="00FF37E3" w:rsidP="00FF37E3">
      <w:pPr>
        <w:ind w:firstLine="210"/>
        <w:rPr>
          <w:rFonts w:ascii="ＭＳ 明朝" w:hAnsi="ＭＳ 明朝"/>
        </w:rPr>
      </w:pPr>
    </w:p>
    <w:p w14:paraId="5401DEFA" w14:textId="77777777" w:rsidR="00FF37E3" w:rsidRPr="00710315" w:rsidRDefault="00FF37E3" w:rsidP="00FF37E3">
      <w:pPr>
        <w:ind w:firstLine="210"/>
        <w:rPr>
          <w:rFonts w:ascii="ＭＳ 明朝" w:hAnsi="ＭＳ 明朝"/>
          <w:lang w:eastAsia="zh-TW"/>
        </w:rPr>
      </w:pPr>
    </w:p>
    <w:p w14:paraId="66D41142" w14:textId="77777777" w:rsidR="00FF37E3" w:rsidRPr="00710315" w:rsidRDefault="00FF37E3" w:rsidP="00FF37E3">
      <w:pPr>
        <w:ind w:firstLine="210"/>
        <w:rPr>
          <w:rFonts w:ascii="ＭＳ 明朝" w:hAnsi="ＭＳ 明朝"/>
          <w:lang w:eastAsia="zh-TW"/>
        </w:rPr>
      </w:pPr>
    </w:p>
    <w:p w14:paraId="70A6F527" w14:textId="77777777" w:rsidR="00FF37E3" w:rsidRPr="00710315" w:rsidRDefault="00FF37E3" w:rsidP="00FF37E3">
      <w:pPr>
        <w:ind w:firstLine="210"/>
        <w:rPr>
          <w:rFonts w:ascii="ＭＳ 明朝" w:hAnsi="ＭＳ 明朝"/>
          <w:lang w:eastAsia="zh-TW"/>
        </w:rPr>
      </w:pPr>
    </w:p>
    <w:p w14:paraId="5017D3C0" w14:textId="77777777" w:rsidR="00FF37E3" w:rsidRPr="00710315" w:rsidRDefault="00FF37E3" w:rsidP="00FF37E3">
      <w:pPr>
        <w:ind w:firstLine="210"/>
        <w:rPr>
          <w:rFonts w:ascii="ＭＳ 明朝" w:hAnsi="ＭＳ 明朝"/>
          <w:lang w:eastAsia="zh-TW"/>
        </w:rPr>
      </w:pPr>
    </w:p>
    <w:p w14:paraId="3D234CE2" w14:textId="77777777" w:rsidR="00FF37E3" w:rsidRPr="00710315" w:rsidRDefault="00FF37E3" w:rsidP="00FF37E3">
      <w:pPr>
        <w:ind w:firstLine="320"/>
        <w:jc w:val="center"/>
        <w:rPr>
          <w:rFonts w:ascii="ＭＳ 明朝" w:hAnsi="ＭＳ 明朝"/>
          <w:sz w:val="32"/>
          <w:szCs w:val="32"/>
          <w:lang w:eastAsia="zh-TW"/>
        </w:rPr>
      </w:pPr>
      <w:r w:rsidRPr="00710315">
        <w:rPr>
          <w:rFonts w:ascii="ＭＳ 明朝" w:hAnsi="ＭＳ 明朝" w:hint="eastAsia"/>
          <w:sz w:val="32"/>
          <w:szCs w:val="32"/>
        </w:rPr>
        <w:t>申</w:t>
      </w:r>
      <w:r>
        <w:rPr>
          <w:rFonts w:ascii="ＭＳ 明朝" w:hAnsi="ＭＳ 明朝" w:hint="eastAsia"/>
          <w:sz w:val="32"/>
          <w:szCs w:val="32"/>
        </w:rPr>
        <w:t xml:space="preserve">　</w:t>
      </w:r>
      <w:r w:rsidRPr="00710315">
        <w:rPr>
          <w:rFonts w:ascii="ＭＳ 明朝" w:hAnsi="ＭＳ 明朝" w:hint="eastAsia"/>
          <w:sz w:val="32"/>
          <w:szCs w:val="32"/>
        </w:rPr>
        <w:t>請</w:t>
      </w:r>
      <w:r w:rsidRPr="00710315">
        <w:rPr>
          <w:rFonts w:ascii="ＭＳ 明朝" w:hAnsi="ＭＳ 明朝" w:hint="eastAsia"/>
          <w:sz w:val="32"/>
          <w:szCs w:val="32"/>
          <w:lang w:eastAsia="zh-TW"/>
        </w:rPr>
        <w:t xml:space="preserve">　書</w:t>
      </w:r>
    </w:p>
    <w:p w14:paraId="0E4955AB" w14:textId="77777777" w:rsidR="00FF37E3" w:rsidRPr="00710315" w:rsidRDefault="00FF37E3" w:rsidP="00FF37E3">
      <w:pPr>
        <w:ind w:firstLine="210"/>
        <w:rPr>
          <w:rFonts w:ascii="ＭＳ 明朝" w:hAnsi="ＭＳ 明朝"/>
          <w:lang w:eastAsia="zh-TW"/>
        </w:rPr>
      </w:pPr>
    </w:p>
    <w:p w14:paraId="2E683340" w14:textId="77777777" w:rsidR="00FF37E3" w:rsidRPr="00710315" w:rsidRDefault="00FF37E3" w:rsidP="00FF37E3">
      <w:pPr>
        <w:ind w:firstLine="210"/>
        <w:rPr>
          <w:rFonts w:ascii="ＭＳ 明朝" w:hAnsi="ＭＳ 明朝"/>
          <w:lang w:eastAsia="zh-TW"/>
        </w:rPr>
      </w:pPr>
    </w:p>
    <w:p w14:paraId="6E82E594" w14:textId="77777777" w:rsidR="00FF37E3" w:rsidRPr="00710315" w:rsidRDefault="00FF37E3" w:rsidP="00FF37E3">
      <w:pPr>
        <w:ind w:firstLine="210"/>
        <w:rPr>
          <w:rFonts w:ascii="ＭＳ 明朝" w:hAnsi="ＭＳ 明朝"/>
          <w:lang w:eastAsia="zh-TW"/>
        </w:rPr>
      </w:pPr>
    </w:p>
    <w:p w14:paraId="2EAE5BF9" w14:textId="77777777" w:rsidR="00FF37E3" w:rsidRPr="00710315" w:rsidRDefault="00FF37E3" w:rsidP="00FF37E3">
      <w:pPr>
        <w:ind w:firstLineChars="1250" w:firstLine="2625"/>
        <w:rPr>
          <w:rFonts w:ascii="ＭＳ 明朝" w:hAnsi="ＭＳ 明朝"/>
          <w:u w:val="single"/>
          <w:lang w:eastAsia="zh-TW"/>
        </w:rPr>
      </w:pPr>
      <w:r w:rsidRPr="00710315">
        <w:rPr>
          <w:rFonts w:ascii="ＭＳ 明朝" w:hAnsi="ＭＳ 明朝" w:hint="eastAsia"/>
        </w:rPr>
        <w:t>提案</w:t>
      </w:r>
      <w:r w:rsidRPr="00710315">
        <w:rPr>
          <w:rFonts w:ascii="ＭＳ 明朝" w:hAnsi="ＭＳ 明朝" w:hint="eastAsia"/>
          <w:lang w:eastAsia="zh-TW"/>
        </w:rPr>
        <w:t xml:space="preserve">金額　　</w:t>
      </w:r>
      <w:r w:rsidRPr="00710315">
        <w:rPr>
          <w:rFonts w:ascii="ＭＳ 明朝" w:hAnsi="ＭＳ 明朝" w:hint="eastAsia"/>
          <w:u w:val="single"/>
          <w:lang w:eastAsia="zh-TW"/>
        </w:rPr>
        <w:t>￥　    　　　　　　　　　（税抜）</w:t>
      </w:r>
    </w:p>
    <w:p w14:paraId="720B2703" w14:textId="77777777" w:rsidR="00FF37E3" w:rsidRPr="00710315" w:rsidRDefault="00FF37E3" w:rsidP="00FF37E3">
      <w:pPr>
        <w:ind w:firstLine="210"/>
        <w:jc w:val="center"/>
        <w:rPr>
          <w:rFonts w:ascii="ＭＳ 明朝" w:hAnsi="ＭＳ 明朝"/>
        </w:rPr>
      </w:pPr>
      <w:r w:rsidRPr="00710315">
        <w:rPr>
          <w:rFonts w:ascii="ＭＳ 明朝" w:hAnsi="ＭＳ 明朝" w:hint="eastAsia"/>
          <w:color w:val="548DD4" w:themeColor="text2" w:themeTint="99"/>
          <w:lang w:eastAsia="zh-TW"/>
        </w:rPr>
        <w:t xml:space="preserve">　　　　</w:t>
      </w:r>
      <w:r w:rsidRPr="00710315">
        <w:rPr>
          <w:rFonts w:ascii="ＭＳ 明朝" w:hAnsi="ＭＳ 明朝" w:hint="eastAsia"/>
          <w:lang w:eastAsia="zh-TW"/>
        </w:rPr>
        <w:t xml:space="preserve">　</w:t>
      </w:r>
      <w:r w:rsidRPr="00710315">
        <w:rPr>
          <w:rFonts w:ascii="ＭＳ 明朝" w:hAnsi="ＭＳ 明朝" w:hint="eastAsia"/>
        </w:rPr>
        <w:t>（※　下記件名に係る費用の総価を記載すること）</w:t>
      </w:r>
    </w:p>
    <w:p w14:paraId="30E489D7" w14:textId="77777777" w:rsidR="00FF37E3" w:rsidRPr="00710315" w:rsidRDefault="00FF37E3" w:rsidP="00FF37E3">
      <w:pPr>
        <w:ind w:firstLine="210"/>
        <w:jc w:val="center"/>
        <w:rPr>
          <w:rFonts w:ascii="ＭＳ 明朝" w:hAnsi="ＭＳ 明朝"/>
        </w:rPr>
      </w:pPr>
    </w:p>
    <w:p w14:paraId="4A88B860" w14:textId="77777777" w:rsidR="00FF37E3" w:rsidRPr="00710315" w:rsidRDefault="00FF37E3" w:rsidP="00FF37E3">
      <w:pPr>
        <w:ind w:firstLine="210"/>
        <w:jc w:val="center"/>
        <w:rPr>
          <w:rFonts w:ascii="ＭＳ 明朝" w:hAnsi="ＭＳ 明朝"/>
        </w:rPr>
      </w:pPr>
      <w:r w:rsidRPr="00710315">
        <w:rPr>
          <w:rFonts w:ascii="ＭＳ 明朝" w:hAnsi="ＭＳ 明朝" w:hint="eastAsia"/>
        </w:rPr>
        <w:t>件　名</w:t>
      </w:r>
      <w:r w:rsidRPr="00710315">
        <w:rPr>
          <w:rFonts w:ascii="ＭＳ 明朝" w:hAnsi="ＭＳ 明朝" w:hint="eastAsia"/>
          <w:color w:val="0000FF"/>
        </w:rPr>
        <w:t xml:space="preserve">　</w:t>
      </w:r>
      <w:r w:rsidRPr="00710315">
        <w:rPr>
          <w:rFonts w:ascii="ＭＳ 明朝" w:hAnsi="ＭＳ 明朝" w:hint="eastAsia"/>
        </w:rPr>
        <w:t>「</w:t>
      </w:r>
      <w:r w:rsidRPr="00331E86">
        <w:rPr>
          <w:rFonts w:ascii="ＭＳ 明朝" w:hAnsi="ＭＳ 明朝"/>
          <w:szCs w:val="21"/>
        </w:rPr>
        <w:t>AXプラットフォーム構想</w:t>
      </w:r>
      <w:r w:rsidRPr="00710315">
        <w:rPr>
          <w:rFonts w:ascii="ＭＳ 明朝" w:hAnsi="ＭＳ 明朝" w:cs="ＭＳ ゴシック" w:hint="eastAsia"/>
          <w:bCs/>
          <w:szCs w:val="21"/>
        </w:rPr>
        <w:t>」</w:t>
      </w:r>
    </w:p>
    <w:p w14:paraId="7A160859" w14:textId="77777777" w:rsidR="00FF37E3" w:rsidRPr="00710315" w:rsidRDefault="00FF37E3" w:rsidP="00FF37E3">
      <w:pPr>
        <w:ind w:firstLine="210"/>
        <w:rPr>
          <w:rFonts w:ascii="ＭＳ 明朝" w:hAnsi="ＭＳ 明朝"/>
        </w:rPr>
      </w:pPr>
    </w:p>
    <w:p w14:paraId="3A4B377E" w14:textId="77777777" w:rsidR="00FF37E3" w:rsidRPr="00710315" w:rsidRDefault="00FF37E3" w:rsidP="00FF37E3">
      <w:pPr>
        <w:ind w:firstLine="210"/>
        <w:rPr>
          <w:rFonts w:ascii="ＭＳ 明朝" w:hAnsi="ＭＳ 明朝"/>
        </w:rPr>
      </w:pPr>
    </w:p>
    <w:p w14:paraId="729CABAC" w14:textId="77777777" w:rsidR="00FF37E3" w:rsidRPr="00710315" w:rsidRDefault="00FF37E3" w:rsidP="00FF37E3">
      <w:pPr>
        <w:ind w:firstLine="210"/>
        <w:rPr>
          <w:rFonts w:ascii="ＭＳ 明朝" w:hAnsi="ＭＳ 明朝"/>
        </w:rPr>
      </w:pPr>
    </w:p>
    <w:p w14:paraId="7F72C996" w14:textId="77777777" w:rsidR="00FF37E3" w:rsidRPr="00710315" w:rsidRDefault="00FF37E3" w:rsidP="00FF37E3">
      <w:pPr>
        <w:ind w:firstLine="210"/>
        <w:rPr>
          <w:rFonts w:ascii="ＭＳ 明朝" w:hAnsi="ＭＳ 明朝"/>
        </w:rPr>
      </w:pPr>
    </w:p>
    <w:p w14:paraId="71AC731B" w14:textId="77777777" w:rsidR="00FF37E3" w:rsidRPr="00710315" w:rsidRDefault="00FF37E3" w:rsidP="00FF37E3">
      <w:pPr>
        <w:ind w:firstLine="210"/>
        <w:jc w:val="center"/>
        <w:rPr>
          <w:rFonts w:ascii="ＭＳ 明朝" w:hAnsi="ＭＳ 明朝"/>
        </w:rPr>
      </w:pPr>
      <w:r w:rsidRPr="00710315">
        <w:rPr>
          <w:rFonts w:ascii="ＭＳ 明朝" w:hAnsi="ＭＳ 明朝" w:hint="eastAsia"/>
        </w:rPr>
        <w:t>契約条項及び仕様書の内容を承知のうえ、応募いたします。</w:t>
      </w:r>
    </w:p>
    <w:p w14:paraId="7FC8B722" w14:textId="77777777" w:rsidR="00FF37E3" w:rsidRPr="00710315" w:rsidRDefault="00FF37E3" w:rsidP="00FF37E3">
      <w:pPr>
        <w:ind w:firstLine="210"/>
        <w:rPr>
          <w:rFonts w:ascii="ＭＳ 明朝" w:hAnsi="ＭＳ 明朝"/>
        </w:rPr>
      </w:pPr>
    </w:p>
    <w:p w14:paraId="1E3F046D" w14:textId="77777777" w:rsidR="00F82F09" w:rsidRDefault="00FF37E3">
      <w:pPr>
        <w:widowControl/>
        <w:ind w:firstLineChars="0" w:firstLine="0"/>
        <w:jc w:val="left"/>
        <w:rPr>
          <w:lang w:eastAsia="zh-TW"/>
        </w:rPr>
      </w:pPr>
      <w:r w:rsidRPr="00710315">
        <w:rPr>
          <w:lang w:eastAsia="zh-TW"/>
        </w:rPr>
        <w:br w:type="page"/>
      </w:r>
    </w:p>
    <w:p w14:paraId="78A26092" w14:textId="77777777" w:rsidR="00F82F09" w:rsidRDefault="00F82F09" w:rsidP="00F82F09">
      <w:pPr>
        <w:pStyle w:val="aff"/>
        <w:ind w:leftChars="0" w:left="440" w:firstLine="281"/>
        <w:rPr>
          <w:rFonts w:hAnsi="ＭＳ 明朝" w:cs="ＭＳ Ｐゴシック"/>
          <w:b/>
          <w:bCs/>
          <w:sz w:val="28"/>
          <w:szCs w:val="28"/>
        </w:rPr>
      </w:pPr>
      <w:r w:rsidRPr="00710315">
        <w:rPr>
          <w:rFonts w:hAnsi="ＭＳ 明朝" w:cs="ＭＳ Ｐゴシック" w:hint="eastAsia"/>
          <w:b/>
          <w:bCs/>
          <w:sz w:val="28"/>
          <w:szCs w:val="28"/>
        </w:rPr>
        <w:lastRenderedPageBreak/>
        <w:t>経費内訳書の作成要領及び説明</w:t>
      </w:r>
    </w:p>
    <w:p w14:paraId="085FB7E1" w14:textId="77777777" w:rsidR="00F82F09" w:rsidRDefault="00F82F09" w:rsidP="00F82F09">
      <w:pPr>
        <w:pStyle w:val="aff"/>
        <w:ind w:leftChars="0" w:left="440" w:firstLine="281"/>
        <w:rPr>
          <w:rFonts w:hAnsi="ＭＳ 明朝" w:cs="ＭＳ Ｐゴシック"/>
          <w:b/>
          <w:bCs/>
          <w:sz w:val="28"/>
          <w:szCs w:val="28"/>
        </w:rPr>
      </w:pPr>
    </w:p>
    <w:p w14:paraId="5B1DE982" w14:textId="77777777" w:rsidR="00F82F09" w:rsidRDefault="00F82F09" w:rsidP="00F82F09">
      <w:pPr>
        <w:pStyle w:val="1"/>
        <w:numPr>
          <w:ilvl w:val="0"/>
          <w:numId w:val="36"/>
        </w:numPr>
      </w:pPr>
      <w:r w:rsidRPr="00160D12">
        <w:t>作成及び提出</w:t>
      </w:r>
    </w:p>
    <w:p w14:paraId="259417F7" w14:textId="77777777" w:rsidR="00F82F09" w:rsidRDefault="00F82F09" w:rsidP="00F82F09">
      <w:pPr>
        <w:ind w:firstLine="210"/>
      </w:pPr>
      <w:r>
        <w:rPr>
          <w:rFonts w:hint="eastAsia"/>
        </w:rPr>
        <w:t>提案者は、「仕様書」及び提案書に記載する実施内容に基づき、様式</w:t>
      </w:r>
      <w:r>
        <w:rPr>
          <w:rFonts w:hint="eastAsia"/>
        </w:rPr>
        <w:t>3</w:t>
      </w:r>
      <w:r>
        <w:rPr>
          <w:rFonts w:hint="eastAsia"/>
        </w:rPr>
        <w:t>「経費内訳書」を作成し、独立行政法人情報処理推進機構に提出すること。</w:t>
      </w:r>
    </w:p>
    <w:p w14:paraId="3D681C3F" w14:textId="77777777" w:rsidR="00F82F09" w:rsidRDefault="00F82F09" w:rsidP="00F82F09">
      <w:pPr>
        <w:ind w:firstLine="210"/>
      </w:pPr>
    </w:p>
    <w:p w14:paraId="5E107B98" w14:textId="77777777" w:rsidR="00F82F09" w:rsidRDefault="00F82F09" w:rsidP="00F82F09">
      <w:pPr>
        <w:ind w:firstLine="210"/>
      </w:pPr>
      <w:r>
        <w:rPr>
          <w:rFonts w:hint="eastAsia"/>
        </w:rPr>
        <w:t>経費内訳書には、本事業の実施に必要となる全ての費用を計上し、提案書に記載した実施内容、実施体制、事業スケジュール及び成果物との対応関係が確認できるよう、費用の算定根拠を具体的に記載すること。</w:t>
      </w:r>
    </w:p>
    <w:p w14:paraId="396266D6" w14:textId="77777777" w:rsidR="00F82F09" w:rsidRDefault="00F82F09" w:rsidP="00F82F09">
      <w:pPr>
        <w:pStyle w:val="aff"/>
        <w:ind w:firstLine="210"/>
      </w:pPr>
    </w:p>
    <w:p w14:paraId="0F0FF9CF" w14:textId="77777777" w:rsidR="00F82F09" w:rsidRDefault="00F82F09" w:rsidP="00F82F09">
      <w:pPr>
        <w:pStyle w:val="a5"/>
        <w:spacing w:line="240" w:lineRule="auto"/>
        <w:rPr>
          <w:rFonts w:cs="Times New Roman"/>
          <w:color w:val="000000" w:themeColor="text1"/>
          <w:spacing w:val="0"/>
          <w:kern w:val="2"/>
          <w:szCs w:val="24"/>
        </w:rPr>
      </w:pPr>
      <w:r w:rsidRPr="00940FF3">
        <w:rPr>
          <w:rFonts w:cs="Times New Roman"/>
          <w:color w:val="000000" w:themeColor="text1"/>
          <w:spacing w:val="0"/>
          <w:kern w:val="2"/>
          <w:szCs w:val="24"/>
        </w:rPr>
        <w:t>本経費内訳書の合計額（税抜）は、様式</w:t>
      </w:r>
      <w:r w:rsidRPr="00940FF3">
        <w:rPr>
          <w:rFonts w:cs="Times New Roman"/>
          <w:color w:val="000000" w:themeColor="text1"/>
          <w:spacing w:val="0"/>
          <w:kern w:val="2"/>
          <w:szCs w:val="24"/>
        </w:rPr>
        <w:t>2</w:t>
      </w:r>
      <w:r w:rsidRPr="00940FF3">
        <w:rPr>
          <w:rFonts w:cs="Times New Roman"/>
          <w:color w:val="000000" w:themeColor="text1"/>
          <w:spacing w:val="0"/>
          <w:kern w:val="2"/>
          <w:szCs w:val="24"/>
        </w:rPr>
        <w:t>「申請書」に記載する提案金額と一致させること。</w:t>
      </w:r>
    </w:p>
    <w:p w14:paraId="72EF3A69" w14:textId="77777777" w:rsidR="00F82F09" w:rsidRPr="00710315" w:rsidRDefault="00F82F09" w:rsidP="00F82F09">
      <w:pPr>
        <w:pStyle w:val="a5"/>
        <w:spacing w:line="240" w:lineRule="auto"/>
        <w:rPr>
          <w:rFonts w:ascii="ＭＳ 明朝" w:hAnsi="ＭＳ 明朝" w:cs="ＭＳ Ｐゴシック"/>
        </w:rPr>
      </w:pPr>
    </w:p>
    <w:p w14:paraId="5EA0C188" w14:textId="77777777" w:rsidR="00F82F09" w:rsidRPr="00710315" w:rsidRDefault="00F82F09" w:rsidP="00F82F09">
      <w:pPr>
        <w:pStyle w:val="1"/>
      </w:pPr>
      <w:r w:rsidRPr="00710315">
        <w:rPr>
          <w:rFonts w:hint="eastAsia"/>
        </w:rPr>
        <w:t>経費内訳書の各項目の説明</w:t>
      </w:r>
    </w:p>
    <w:tbl>
      <w:tblPr>
        <w:tblW w:w="9356" w:type="dxa"/>
        <w:tblInd w:w="137" w:type="dxa"/>
        <w:tblLayout w:type="fixed"/>
        <w:tblCellMar>
          <w:left w:w="13" w:type="dxa"/>
          <w:right w:w="13" w:type="dxa"/>
        </w:tblCellMar>
        <w:tblLook w:val="0000" w:firstRow="0" w:lastRow="0" w:firstColumn="0" w:lastColumn="0" w:noHBand="0" w:noVBand="0"/>
      </w:tblPr>
      <w:tblGrid>
        <w:gridCol w:w="1796"/>
        <w:gridCol w:w="7560"/>
      </w:tblGrid>
      <w:tr w:rsidR="00F82F09" w:rsidRPr="00710315" w14:paraId="5BE838AA" w14:textId="77777777" w:rsidTr="001D33C4">
        <w:trPr>
          <w:trHeight w:hRule="exact" w:val="331"/>
        </w:trPr>
        <w:tc>
          <w:tcPr>
            <w:tcW w:w="1796" w:type="dxa"/>
            <w:tcBorders>
              <w:top w:val="single" w:sz="4" w:space="0" w:color="000000"/>
              <w:left w:val="single" w:sz="4" w:space="0" w:color="000000"/>
              <w:bottom w:val="single" w:sz="4" w:space="0" w:color="000000"/>
              <w:right w:val="single" w:sz="4" w:space="0" w:color="000000"/>
            </w:tcBorders>
            <w:vAlign w:val="center"/>
          </w:tcPr>
          <w:p w14:paraId="582D741E" w14:textId="77777777" w:rsidR="00F82F09" w:rsidRPr="00710315" w:rsidRDefault="00F82F09" w:rsidP="001D33C4">
            <w:pPr>
              <w:pStyle w:val="a5"/>
              <w:jc w:val="center"/>
              <w:rPr>
                <w:rFonts w:ascii="ＭＳ 明朝" w:hAnsi="ＭＳ 明朝"/>
              </w:rPr>
            </w:pPr>
            <w:r w:rsidRPr="00710315">
              <w:rPr>
                <w:rFonts w:ascii="ＭＳ 明朝" w:hAnsi="ＭＳ 明朝" w:cs="ＭＳ Ｐゴシック" w:hint="eastAsia"/>
              </w:rPr>
              <w:t>項目名</w:t>
            </w:r>
          </w:p>
        </w:tc>
        <w:tc>
          <w:tcPr>
            <w:tcW w:w="7560" w:type="dxa"/>
            <w:tcBorders>
              <w:top w:val="single" w:sz="4" w:space="0" w:color="000000"/>
              <w:left w:val="nil"/>
              <w:bottom w:val="single" w:sz="4" w:space="0" w:color="000000"/>
              <w:right w:val="single" w:sz="4" w:space="0" w:color="000000"/>
            </w:tcBorders>
            <w:vAlign w:val="center"/>
          </w:tcPr>
          <w:p w14:paraId="62CC8A73" w14:textId="77777777" w:rsidR="00F82F09" w:rsidRPr="00710315" w:rsidRDefault="00F82F09" w:rsidP="001D33C4">
            <w:pPr>
              <w:pStyle w:val="a5"/>
              <w:jc w:val="center"/>
              <w:rPr>
                <w:rFonts w:ascii="ＭＳ 明朝" w:hAnsi="ＭＳ 明朝"/>
              </w:rPr>
            </w:pPr>
            <w:r w:rsidRPr="00710315">
              <w:rPr>
                <w:rFonts w:ascii="ＭＳ 明朝" w:hAnsi="ＭＳ 明朝" w:cs="ＭＳ Ｐゴシック" w:hint="eastAsia"/>
              </w:rPr>
              <w:t>項目説明・記入要領</w:t>
            </w:r>
          </w:p>
        </w:tc>
      </w:tr>
      <w:tr w:rsidR="00F82F09" w:rsidRPr="00710315" w14:paraId="7A902499" w14:textId="77777777" w:rsidTr="001D33C4">
        <w:trPr>
          <w:trHeight w:hRule="exact" w:val="1410"/>
        </w:trPr>
        <w:tc>
          <w:tcPr>
            <w:tcW w:w="1796" w:type="dxa"/>
            <w:tcBorders>
              <w:top w:val="nil"/>
              <w:left w:val="single" w:sz="4" w:space="0" w:color="000000"/>
              <w:bottom w:val="single" w:sz="4" w:space="0" w:color="000000"/>
              <w:right w:val="single" w:sz="4" w:space="0" w:color="000000"/>
            </w:tcBorders>
          </w:tcPr>
          <w:p w14:paraId="76D2B842" w14:textId="77777777" w:rsidR="00F82F09" w:rsidRPr="00710315" w:rsidRDefault="00F82F09" w:rsidP="001D33C4">
            <w:pPr>
              <w:pStyle w:val="a5"/>
              <w:ind w:leftChars="50" w:left="105" w:rightChars="50" w:right="105"/>
              <w:rPr>
                <w:rFonts w:ascii="ＭＳ 明朝" w:hAnsi="ＭＳ 明朝"/>
              </w:rPr>
            </w:pPr>
            <w:r w:rsidRPr="00710315">
              <w:rPr>
                <w:rFonts w:ascii="ＭＳ 明朝" w:hAnsi="ＭＳ 明朝" w:cs="ＭＳ Ｐゴシック" w:hint="eastAsia"/>
              </w:rPr>
              <w:t>大項目</w:t>
            </w:r>
          </w:p>
        </w:tc>
        <w:tc>
          <w:tcPr>
            <w:tcW w:w="7560" w:type="dxa"/>
            <w:tcBorders>
              <w:top w:val="nil"/>
              <w:left w:val="nil"/>
              <w:bottom w:val="single" w:sz="4" w:space="0" w:color="000000"/>
              <w:right w:val="single" w:sz="4" w:space="0" w:color="000000"/>
            </w:tcBorders>
          </w:tcPr>
          <w:p w14:paraId="0CF3A867" w14:textId="77777777" w:rsidR="00F82F09" w:rsidRPr="00710315" w:rsidRDefault="00F82F09" w:rsidP="001D33C4">
            <w:pPr>
              <w:pStyle w:val="a5"/>
              <w:ind w:leftChars="50" w:left="105" w:rightChars="50" w:right="105"/>
              <w:rPr>
                <w:rFonts w:ascii="ＭＳ 明朝" w:hAnsi="ＭＳ 明朝"/>
              </w:rPr>
            </w:pPr>
            <w:r w:rsidRPr="00160D12">
              <w:rPr>
                <w:rFonts w:ascii="ＭＳ 明朝" w:hAnsi="ＭＳ 明朝" w:cs="ＭＳ Ｐゴシック"/>
              </w:rPr>
              <w:t>本事業の業務構成に即して、「共通・全体管理」、「Phase0：広報物の作成及び事前ヒアリング」、「Phase1：サービスデザイン研修、ワークショップ及びAIハンズオン研修」、「Phase2：PoC支援及び地域プラットフォーム構想の策定」、「成果物の作成」並びに「一般管理費」の区分により記載すること。</w:t>
            </w:r>
          </w:p>
        </w:tc>
      </w:tr>
      <w:tr w:rsidR="00F82F09" w:rsidRPr="00710315" w14:paraId="5E3B68C8" w14:textId="77777777" w:rsidTr="001D33C4">
        <w:trPr>
          <w:trHeight w:hRule="exact" w:val="1410"/>
        </w:trPr>
        <w:tc>
          <w:tcPr>
            <w:tcW w:w="1796" w:type="dxa"/>
            <w:tcBorders>
              <w:top w:val="nil"/>
              <w:left w:val="single" w:sz="4" w:space="0" w:color="000000"/>
              <w:bottom w:val="single" w:sz="4" w:space="0" w:color="000000"/>
              <w:right w:val="single" w:sz="4" w:space="0" w:color="000000"/>
            </w:tcBorders>
          </w:tcPr>
          <w:p w14:paraId="06D8EFBB" w14:textId="77777777" w:rsidR="00F82F09" w:rsidRPr="00710315" w:rsidRDefault="00F82F09" w:rsidP="001D33C4">
            <w:pPr>
              <w:pStyle w:val="a5"/>
              <w:ind w:leftChars="50" w:left="105" w:rightChars="50" w:right="105"/>
              <w:rPr>
                <w:rFonts w:ascii="ＭＳ 明朝" w:hAnsi="ＭＳ 明朝" w:cs="ＭＳ Ｐゴシック"/>
              </w:rPr>
            </w:pPr>
            <w:r w:rsidRPr="00160D12">
              <w:rPr>
                <w:rFonts w:ascii="ＭＳ 明朝" w:hAnsi="ＭＳ 明朝" w:cs="ＭＳ Ｐゴシック"/>
              </w:rPr>
              <w:t>小項目</w:t>
            </w:r>
          </w:p>
        </w:tc>
        <w:tc>
          <w:tcPr>
            <w:tcW w:w="7560" w:type="dxa"/>
            <w:tcBorders>
              <w:top w:val="nil"/>
              <w:left w:val="nil"/>
              <w:bottom w:val="single" w:sz="4" w:space="0" w:color="000000"/>
              <w:right w:val="single" w:sz="4" w:space="0" w:color="000000"/>
            </w:tcBorders>
          </w:tcPr>
          <w:p w14:paraId="4B718D02" w14:textId="77777777" w:rsidR="00F82F09" w:rsidRPr="00710315" w:rsidRDefault="00F82F09" w:rsidP="001D33C4">
            <w:pPr>
              <w:pStyle w:val="a5"/>
              <w:ind w:leftChars="50" w:left="105" w:rightChars="50" w:right="105"/>
              <w:rPr>
                <w:rFonts w:ascii="ＭＳ 明朝" w:hAnsi="ＭＳ 明朝" w:cs="ＭＳ Ｐゴシック"/>
              </w:rPr>
            </w:pPr>
            <w:r w:rsidRPr="00160D12">
              <w:rPr>
                <w:rFonts w:ascii="ＭＳ 明朝" w:hAnsi="ＭＳ 明朝" w:cs="ＭＳ Ｐゴシック"/>
              </w:rPr>
              <w:t>仕様書に定める業務内容に対応する単位で記載すること。複数の業務に共通する費用については、主たる使用目的に応じた小項目に計上するか、合理的な基準によって区分し、その考え方を特記事項に記載すること。</w:t>
            </w:r>
          </w:p>
        </w:tc>
      </w:tr>
      <w:tr w:rsidR="00F82F09" w:rsidRPr="00710315" w14:paraId="362CEA60" w14:textId="77777777" w:rsidTr="001D33C4">
        <w:trPr>
          <w:trHeight w:hRule="exact" w:val="940"/>
        </w:trPr>
        <w:tc>
          <w:tcPr>
            <w:tcW w:w="1796" w:type="dxa"/>
            <w:tcBorders>
              <w:top w:val="nil"/>
              <w:left w:val="single" w:sz="4" w:space="0" w:color="000000"/>
              <w:bottom w:val="single" w:sz="4" w:space="0" w:color="000000"/>
              <w:right w:val="single" w:sz="4" w:space="0" w:color="000000"/>
            </w:tcBorders>
          </w:tcPr>
          <w:p w14:paraId="282F9F71" w14:textId="77777777" w:rsidR="00F82F09" w:rsidRPr="00710315" w:rsidRDefault="00F82F09" w:rsidP="001D33C4">
            <w:pPr>
              <w:pStyle w:val="a5"/>
              <w:ind w:leftChars="50" w:left="105" w:rightChars="50" w:right="105"/>
              <w:rPr>
                <w:rFonts w:ascii="ＭＳ 明朝" w:hAnsi="ＭＳ 明朝" w:cs="ＭＳ Ｐゴシック"/>
              </w:rPr>
            </w:pPr>
            <w:r>
              <w:rPr>
                <w:rFonts w:ascii="ＭＳ 明朝" w:hAnsi="ＭＳ 明朝" w:cs="ＭＳ Ｐゴシック" w:hint="eastAsia"/>
              </w:rPr>
              <w:t>人件費</w:t>
            </w:r>
          </w:p>
        </w:tc>
        <w:tc>
          <w:tcPr>
            <w:tcW w:w="7560" w:type="dxa"/>
            <w:tcBorders>
              <w:top w:val="nil"/>
              <w:left w:val="nil"/>
              <w:bottom w:val="single" w:sz="4" w:space="0" w:color="000000"/>
              <w:right w:val="single" w:sz="4" w:space="0" w:color="000000"/>
            </w:tcBorders>
          </w:tcPr>
          <w:p w14:paraId="46048346" w14:textId="77777777" w:rsidR="00F82F09" w:rsidRPr="00160D12" w:rsidRDefault="00F82F09" w:rsidP="001D33C4">
            <w:pPr>
              <w:pStyle w:val="a5"/>
              <w:ind w:leftChars="50" w:left="105" w:rightChars="50" w:right="105"/>
              <w:rPr>
                <w:rFonts w:ascii="ＭＳ 明朝" w:hAnsi="ＭＳ 明朝" w:cs="ＭＳ Ｐゴシック"/>
              </w:rPr>
            </w:pPr>
            <w:r w:rsidRPr="00B715E9">
              <w:rPr>
                <w:rFonts w:ascii="ＭＳ 明朝" w:hAnsi="ＭＳ 明朝" w:cs="ＭＳ Ｐゴシック"/>
              </w:rPr>
              <w:t>業務内容又は要員区分ごとに単価、工数及び算定金額を記載</w:t>
            </w:r>
          </w:p>
        </w:tc>
      </w:tr>
      <w:tr w:rsidR="00F82F09" w:rsidRPr="00710315" w14:paraId="7292807A" w14:textId="77777777" w:rsidTr="001D33C4">
        <w:trPr>
          <w:trHeight w:hRule="exact" w:val="940"/>
        </w:trPr>
        <w:tc>
          <w:tcPr>
            <w:tcW w:w="1796" w:type="dxa"/>
            <w:tcBorders>
              <w:top w:val="nil"/>
              <w:left w:val="single" w:sz="4" w:space="0" w:color="000000"/>
              <w:bottom w:val="single" w:sz="4" w:space="0" w:color="000000"/>
              <w:right w:val="single" w:sz="4" w:space="0" w:color="000000"/>
            </w:tcBorders>
          </w:tcPr>
          <w:p w14:paraId="74282576" w14:textId="77777777" w:rsidR="00F82F09" w:rsidRDefault="00F82F09" w:rsidP="001D33C4">
            <w:pPr>
              <w:pStyle w:val="a5"/>
              <w:ind w:leftChars="50" w:left="105" w:rightChars="50" w:right="105"/>
              <w:rPr>
                <w:rFonts w:ascii="ＭＳ 明朝" w:hAnsi="ＭＳ 明朝" w:cs="ＭＳ Ｐゴシック"/>
              </w:rPr>
            </w:pPr>
            <w:r w:rsidRPr="00B715E9">
              <w:rPr>
                <w:rFonts w:ascii="ＭＳ 明朝" w:hAnsi="ＭＳ 明朝" w:cs="ＭＳ Ｐゴシック"/>
              </w:rPr>
              <w:t>事業費</w:t>
            </w:r>
          </w:p>
        </w:tc>
        <w:tc>
          <w:tcPr>
            <w:tcW w:w="7560" w:type="dxa"/>
            <w:tcBorders>
              <w:top w:val="nil"/>
              <w:left w:val="nil"/>
              <w:bottom w:val="single" w:sz="4" w:space="0" w:color="000000"/>
              <w:right w:val="single" w:sz="4" w:space="0" w:color="000000"/>
            </w:tcBorders>
          </w:tcPr>
          <w:p w14:paraId="43320FBC" w14:textId="77777777" w:rsidR="00F82F09" w:rsidRPr="00B715E9" w:rsidRDefault="00F82F09" w:rsidP="001D33C4">
            <w:pPr>
              <w:pStyle w:val="a5"/>
              <w:ind w:leftChars="50" w:left="105" w:rightChars="50" w:right="105"/>
              <w:rPr>
                <w:rFonts w:ascii="ＭＳ 明朝" w:hAnsi="ＭＳ 明朝" w:cs="ＭＳ Ｐゴシック"/>
              </w:rPr>
            </w:pPr>
            <w:r w:rsidRPr="00B715E9">
              <w:rPr>
                <w:rFonts w:ascii="ＭＳ 明朝" w:hAnsi="ＭＳ 明朝" w:cs="ＭＳ Ｐゴシック"/>
              </w:rPr>
              <w:t>品目・サービスごとに数量、単価、利用期間等を記載</w:t>
            </w:r>
          </w:p>
        </w:tc>
      </w:tr>
      <w:tr w:rsidR="00F82F09" w:rsidRPr="00710315" w14:paraId="40BCA53B" w14:textId="77777777" w:rsidTr="001D33C4">
        <w:trPr>
          <w:trHeight w:hRule="exact" w:val="940"/>
        </w:trPr>
        <w:tc>
          <w:tcPr>
            <w:tcW w:w="1796" w:type="dxa"/>
            <w:tcBorders>
              <w:top w:val="nil"/>
              <w:left w:val="single" w:sz="4" w:space="0" w:color="000000"/>
              <w:bottom w:val="single" w:sz="4" w:space="0" w:color="000000"/>
              <w:right w:val="single" w:sz="4" w:space="0" w:color="000000"/>
            </w:tcBorders>
          </w:tcPr>
          <w:p w14:paraId="7957B8B6" w14:textId="77777777" w:rsidR="00F82F09" w:rsidRPr="00710315" w:rsidRDefault="00F82F09" w:rsidP="001D33C4">
            <w:pPr>
              <w:pStyle w:val="a5"/>
              <w:ind w:leftChars="50" w:left="105" w:rightChars="50" w:right="105"/>
              <w:rPr>
                <w:rFonts w:ascii="ＭＳ 明朝" w:hAnsi="ＭＳ 明朝" w:cs="ＭＳ Ｐゴシック"/>
              </w:rPr>
            </w:pPr>
            <w:r w:rsidRPr="00B715E9">
              <w:rPr>
                <w:rFonts w:ascii="ＭＳ 明朝" w:hAnsi="ＭＳ 明朝" w:cs="ＭＳ Ｐゴシック"/>
              </w:rPr>
              <w:t>再委託・外注費</w:t>
            </w:r>
          </w:p>
        </w:tc>
        <w:tc>
          <w:tcPr>
            <w:tcW w:w="7560" w:type="dxa"/>
            <w:tcBorders>
              <w:top w:val="nil"/>
              <w:left w:val="nil"/>
              <w:bottom w:val="single" w:sz="4" w:space="0" w:color="000000"/>
              <w:right w:val="single" w:sz="4" w:space="0" w:color="000000"/>
            </w:tcBorders>
          </w:tcPr>
          <w:p w14:paraId="355609A4" w14:textId="77777777" w:rsidR="00F82F09" w:rsidRPr="00160D12" w:rsidRDefault="00F82F09" w:rsidP="001D33C4">
            <w:pPr>
              <w:pStyle w:val="a5"/>
              <w:ind w:leftChars="50" w:left="105" w:rightChars="50" w:right="105"/>
              <w:rPr>
                <w:rFonts w:ascii="ＭＳ 明朝" w:hAnsi="ＭＳ 明朝" w:cs="ＭＳ Ｐゴシック"/>
              </w:rPr>
            </w:pPr>
            <w:r w:rsidRPr="00B715E9">
              <w:rPr>
                <w:rFonts w:ascii="ＭＳ 明朝" w:hAnsi="ＭＳ 明朝" w:cs="ＭＳ Ｐゴシック"/>
              </w:rPr>
              <w:t>対象業務、委託先の予定、金額及び算定根拠を記載</w:t>
            </w:r>
            <w:r w:rsidRPr="00160D12">
              <w:rPr>
                <w:rFonts w:ascii="ＭＳ 明朝" w:hAnsi="ＭＳ 明朝" w:cs="ＭＳ Ｐゴシック"/>
              </w:rPr>
              <w:t>。</w:t>
            </w:r>
          </w:p>
        </w:tc>
      </w:tr>
      <w:tr w:rsidR="00F82F09" w:rsidRPr="00710315" w14:paraId="6276F41C" w14:textId="77777777" w:rsidTr="001D33C4">
        <w:trPr>
          <w:trHeight w:hRule="exact" w:val="1355"/>
        </w:trPr>
        <w:tc>
          <w:tcPr>
            <w:tcW w:w="1796" w:type="dxa"/>
            <w:tcBorders>
              <w:top w:val="nil"/>
              <w:left w:val="single" w:sz="4" w:space="0" w:color="000000"/>
              <w:bottom w:val="single" w:sz="4" w:space="0" w:color="000000"/>
              <w:right w:val="single" w:sz="4" w:space="0" w:color="000000"/>
            </w:tcBorders>
          </w:tcPr>
          <w:p w14:paraId="201B9B4E" w14:textId="77777777" w:rsidR="00F82F09" w:rsidRPr="00710315" w:rsidRDefault="00F82F09" w:rsidP="001D33C4">
            <w:pPr>
              <w:pStyle w:val="a5"/>
              <w:ind w:leftChars="50" w:left="105" w:rightChars="50" w:right="105"/>
              <w:rPr>
                <w:rFonts w:ascii="ＭＳ 明朝" w:hAnsi="ＭＳ 明朝"/>
              </w:rPr>
            </w:pPr>
            <w:r w:rsidRPr="00710315">
              <w:rPr>
                <w:rFonts w:ascii="ＭＳ 明朝" w:hAnsi="ＭＳ 明朝" w:cs="ＭＳ Ｐゴシック" w:hint="eastAsia"/>
              </w:rPr>
              <w:t>内訳</w:t>
            </w:r>
          </w:p>
        </w:tc>
        <w:tc>
          <w:tcPr>
            <w:tcW w:w="7560" w:type="dxa"/>
            <w:tcBorders>
              <w:top w:val="nil"/>
              <w:left w:val="nil"/>
              <w:bottom w:val="single" w:sz="4" w:space="0" w:color="000000"/>
              <w:right w:val="single" w:sz="4" w:space="0" w:color="000000"/>
            </w:tcBorders>
          </w:tcPr>
          <w:p w14:paraId="5E21D521" w14:textId="77777777" w:rsidR="00F82F09" w:rsidRDefault="00F82F09" w:rsidP="001D33C4">
            <w:pPr>
              <w:pStyle w:val="a5"/>
              <w:ind w:leftChars="50" w:left="105" w:rightChars="50" w:right="105"/>
              <w:rPr>
                <w:rFonts w:ascii="ＭＳ 明朝" w:hAnsi="ＭＳ 明朝" w:cs="ＭＳ Ｐゴシック"/>
              </w:rPr>
            </w:pPr>
            <w:r w:rsidRPr="00160D12">
              <w:rPr>
                <w:rFonts w:ascii="ＭＳ 明朝" w:hAnsi="ＭＳ 明朝" w:cs="ＭＳ Ｐゴシック"/>
              </w:rPr>
              <w:t>人件費については、業務内容又は要員区分ごとに、人件費単価、工数及び算定金額を記載すること。事業費については、数量、単価、利用期間その他の算定根拠を記載すること。再委託・外注費については、再委託又は外注する業務の内容、委託先の予定、金額及び算定根拠を記載すること。</w:t>
            </w:r>
          </w:p>
          <w:p w14:paraId="52FA2C01" w14:textId="77777777" w:rsidR="00F82F09" w:rsidRPr="00710315" w:rsidRDefault="00F82F09" w:rsidP="001D33C4">
            <w:pPr>
              <w:pStyle w:val="a5"/>
              <w:ind w:leftChars="50" w:left="105" w:rightChars="50" w:right="105"/>
              <w:rPr>
                <w:rFonts w:ascii="ＭＳ 明朝" w:hAnsi="ＭＳ 明朝"/>
              </w:rPr>
            </w:pPr>
          </w:p>
        </w:tc>
      </w:tr>
      <w:tr w:rsidR="00F82F09" w:rsidRPr="00710315" w14:paraId="2232F2B8" w14:textId="77777777" w:rsidTr="001D33C4">
        <w:trPr>
          <w:trHeight w:hRule="exact" w:val="1355"/>
        </w:trPr>
        <w:tc>
          <w:tcPr>
            <w:tcW w:w="1796" w:type="dxa"/>
            <w:tcBorders>
              <w:top w:val="nil"/>
              <w:left w:val="single" w:sz="4" w:space="0" w:color="000000"/>
              <w:bottom w:val="single" w:sz="4" w:space="0" w:color="000000"/>
              <w:right w:val="single" w:sz="4" w:space="0" w:color="000000"/>
            </w:tcBorders>
          </w:tcPr>
          <w:p w14:paraId="087FB689" w14:textId="77777777" w:rsidR="00F82F09" w:rsidRPr="00710315" w:rsidRDefault="00F82F09" w:rsidP="001D33C4">
            <w:pPr>
              <w:pStyle w:val="a5"/>
              <w:ind w:leftChars="50" w:left="105" w:rightChars="50" w:right="105"/>
              <w:rPr>
                <w:rFonts w:ascii="ＭＳ 明朝" w:hAnsi="ＭＳ 明朝" w:cs="ＭＳ Ｐゴシック"/>
              </w:rPr>
            </w:pPr>
            <w:r w:rsidRPr="00A51294">
              <w:rPr>
                <w:rFonts w:ascii="ＭＳ 明朝" w:hAnsi="ＭＳ 明朝" w:cs="ＭＳ Ｐゴシック"/>
              </w:rPr>
              <w:t>費用小計</w:t>
            </w:r>
          </w:p>
        </w:tc>
        <w:tc>
          <w:tcPr>
            <w:tcW w:w="7560" w:type="dxa"/>
            <w:tcBorders>
              <w:top w:val="nil"/>
              <w:left w:val="nil"/>
              <w:bottom w:val="single" w:sz="4" w:space="0" w:color="000000"/>
              <w:right w:val="single" w:sz="4" w:space="0" w:color="000000"/>
            </w:tcBorders>
          </w:tcPr>
          <w:p w14:paraId="268A4983" w14:textId="77777777" w:rsidR="00F82F09" w:rsidRPr="00160D12" w:rsidRDefault="00F82F09" w:rsidP="001D33C4">
            <w:pPr>
              <w:pStyle w:val="a5"/>
              <w:ind w:leftChars="50" w:left="105" w:rightChars="50" w:right="105"/>
              <w:rPr>
                <w:rFonts w:ascii="ＭＳ 明朝" w:hAnsi="ＭＳ 明朝" w:cs="ＭＳ Ｐゴシック"/>
              </w:rPr>
            </w:pPr>
            <w:r w:rsidRPr="00A51294">
              <w:rPr>
                <w:rFonts w:ascii="ＭＳ 明朝" w:hAnsi="ＭＳ 明朝" w:cs="ＭＳ Ｐゴシック"/>
              </w:rPr>
              <w:t>各小項目の税抜合計額を記載</w:t>
            </w:r>
          </w:p>
        </w:tc>
      </w:tr>
      <w:tr w:rsidR="00F82F09" w:rsidRPr="00710315" w14:paraId="009ED8A6" w14:textId="77777777" w:rsidTr="001D33C4">
        <w:trPr>
          <w:trHeight w:hRule="exact" w:val="993"/>
        </w:trPr>
        <w:tc>
          <w:tcPr>
            <w:tcW w:w="1796" w:type="dxa"/>
            <w:tcBorders>
              <w:top w:val="nil"/>
              <w:left w:val="single" w:sz="4" w:space="0" w:color="000000"/>
              <w:bottom w:val="single" w:sz="4" w:space="0" w:color="000000"/>
              <w:right w:val="single" w:sz="4" w:space="0" w:color="000000"/>
            </w:tcBorders>
          </w:tcPr>
          <w:p w14:paraId="1796454D" w14:textId="77777777" w:rsidR="00F82F09" w:rsidRPr="00710315" w:rsidRDefault="00F82F09" w:rsidP="001D33C4">
            <w:pPr>
              <w:pStyle w:val="a5"/>
              <w:ind w:leftChars="50" w:left="105" w:rightChars="50" w:right="105"/>
              <w:rPr>
                <w:rFonts w:ascii="ＭＳ 明朝" w:hAnsi="ＭＳ 明朝"/>
              </w:rPr>
            </w:pPr>
            <w:r w:rsidRPr="00710315">
              <w:rPr>
                <w:rFonts w:ascii="ＭＳ 明朝" w:hAnsi="ＭＳ 明朝" w:hint="eastAsia"/>
              </w:rPr>
              <w:t>特記事項</w:t>
            </w:r>
          </w:p>
        </w:tc>
        <w:tc>
          <w:tcPr>
            <w:tcW w:w="7560" w:type="dxa"/>
            <w:tcBorders>
              <w:top w:val="nil"/>
              <w:left w:val="nil"/>
              <w:bottom w:val="single" w:sz="4" w:space="0" w:color="000000"/>
              <w:right w:val="single" w:sz="4" w:space="0" w:color="000000"/>
            </w:tcBorders>
          </w:tcPr>
          <w:p w14:paraId="7AED673F" w14:textId="77777777" w:rsidR="00F82F09" w:rsidRPr="00710315" w:rsidRDefault="00F82F09" w:rsidP="001D33C4">
            <w:pPr>
              <w:pStyle w:val="a5"/>
              <w:ind w:leftChars="50" w:left="105" w:rightChars="50" w:right="105"/>
              <w:rPr>
                <w:rFonts w:ascii="ＭＳ 明朝" w:hAnsi="ＭＳ 明朝"/>
              </w:rPr>
            </w:pPr>
            <w:r w:rsidRPr="00A51294">
              <w:rPr>
                <w:rFonts w:ascii="ＭＳ 明朝" w:hAnsi="ＭＳ 明朝" w:cs="ＭＳ Ｐゴシック"/>
              </w:rPr>
              <w:t>単価、数量、工数、配賦方法、従量課金の前提等を記載</w:t>
            </w:r>
            <w:r w:rsidRPr="00160D12">
              <w:rPr>
                <w:rFonts w:ascii="ＭＳ 明朝" w:hAnsi="ＭＳ 明朝" w:cs="ＭＳ Ｐゴシック"/>
              </w:rPr>
              <w:t>。</w:t>
            </w:r>
          </w:p>
        </w:tc>
      </w:tr>
    </w:tbl>
    <w:p w14:paraId="68E9F60D" w14:textId="77777777" w:rsidR="00F82F09" w:rsidRDefault="00F82F09" w:rsidP="00F82F09">
      <w:pPr>
        <w:pStyle w:val="a5"/>
        <w:spacing w:line="240" w:lineRule="auto"/>
        <w:rPr>
          <w:rFonts w:ascii="ＭＳ 明朝" w:hAnsi="ＭＳ 明朝" w:cs="ＭＳ Ｐゴシック"/>
        </w:rPr>
      </w:pPr>
    </w:p>
    <w:p w14:paraId="72912ED5" w14:textId="77777777" w:rsidR="00F82F09" w:rsidRDefault="00F82F09" w:rsidP="00F82F09">
      <w:pPr>
        <w:widowControl/>
        <w:ind w:firstLineChars="0" w:firstLine="0"/>
        <w:jc w:val="left"/>
        <w:rPr>
          <w:rFonts w:ascii="ＭＳ 明朝" w:hAnsi="ＭＳ 明朝" w:cs="ＭＳ Ｐゴシック"/>
          <w:spacing w:val="1"/>
          <w:kern w:val="0"/>
          <w:szCs w:val="21"/>
        </w:rPr>
      </w:pPr>
      <w:r>
        <w:rPr>
          <w:rFonts w:ascii="ＭＳ 明朝" w:hAnsi="ＭＳ 明朝" w:cs="ＭＳ Ｐゴシック"/>
        </w:rPr>
        <w:br w:type="page"/>
      </w:r>
    </w:p>
    <w:p w14:paraId="46BE8C14" w14:textId="77777777" w:rsidR="00F82F09" w:rsidRDefault="00F82F09" w:rsidP="00F82F09">
      <w:pPr>
        <w:pStyle w:val="1"/>
      </w:pPr>
      <w:r w:rsidRPr="00160D12">
        <w:lastRenderedPageBreak/>
        <w:t>留意事項</w:t>
      </w:r>
    </w:p>
    <w:p w14:paraId="1710A7EC" w14:textId="77777777" w:rsidR="00F82F09" w:rsidRDefault="00F82F09" w:rsidP="00F82F09">
      <w:pPr>
        <w:pStyle w:val="a5"/>
        <w:numPr>
          <w:ilvl w:val="0"/>
          <w:numId w:val="20"/>
        </w:numPr>
        <w:spacing w:beforeLines="50" w:before="120"/>
        <w:rPr>
          <w:rFonts w:ascii="ＭＳ 明朝" w:hAnsi="ＭＳ 明朝" w:cs="ＭＳ Ｐゴシック"/>
        </w:rPr>
      </w:pPr>
      <w:r w:rsidRPr="00160D12">
        <w:rPr>
          <w:rFonts w:ascii="ＭＳ 明朝" w:hAnsi="ＭＳ 明朝" w:cs="ＭＳ Ｐゴシック" w:hint="eastAsia"/>
        </w:rPr>
        <w:t>人件費は、本事業の遂行に直接必要となる業務に従事する者の費用を対象とする。人件費については、受託者の内部要員又は外部人材の別にかかわらず、業務内容又は要員区分ごとに、人件費単価、工数及び算定金額を記載すること。人件費単価が業務責任者、プロジェクトマネージャー、講師、ファシリテーター、AI技術者、伴走支援担当者、事務局担当者その他の要員区分により異なる場合は、それぞれ区分して記載すること。工数の単位は、原則として人日とする。人日以外の単位を用いる場合は、当該単位と人日との換算方法を特記事項に記載すること。</w:t>
      </w:r>
    </w:p>
    <w:p w14:paraId="7506B53D" w14:textId="77777777" w:rsidR="00F82F09" w:rsidRPr="00160D12" w:rsidRDefault="00F82F09" w:rsidP="00F82F09">
      <w:pPr>
        <w:pStyle w:val="a5"/>
        <w:numPr>
          <w:ilvl w:val="0"/>
          <w:numId w:val="20"/>
        </w:numPr>
        <w:spacing w:beforeLines="50" w:before="120"/>
        <w:rPr>
          <w:rFonts w:ascii="ＭＳ 明朝" w:hAnsi="ＭＳ 明朝" w:cs="ＭＳ Ｐゴシック"/>
        </w:rPr>
      </w:pPr>
      <w:r w:rsidRPr="00160D12">
        <w:rPr>
          <w:rFonts w:ascii="ＭＳ 明朝" w:hAnsi="ＭＳ 明朝" w:cs="ＭＳ Ｐゴシック" w:hint="eastAsia"/>
        </w:rPr>
        <w:t>事業費には、本事業の実施に直接必要となる次の費用を計上することができる。</w:t>
      </w:r>
    </w:p>
    <w:p w14:paraId="1D63E152" w14:textId="77777777" w:rsidR="00F82F09" w:rsidRPr="00160D12" w:rsidRDefault="00F82F09" w:rsidP="00F82F09">
      <w:pPr>
        <w:pStyle w:val="a5"/>
        <w:rPr>
          <w:rFonts w:ascii="ＭＳ 明朝" w:hAnsi="ＭＳ 明朝" w:cs="ＭＳ Ｐゴシック"/>
        </w:rPr>
      </w:pPr>
    </w:p>
    <w:p w14:paraId="1BC7B985" w14:textId="77777777" w:rsidR="00F82F09" w:rsidRPr="00160D12" w:rsidRDefault="00F82F09" w:rsidP="00F82F09">
      <w:pPr>
        <w:pStyle w:val="a5"/>
        <w:numPr>
          <w:ilvl w:val="0"/>
          <w:numId w:val="21"/>
        </w:numPr>
        <w:rPr>
          <w:rFonts w:ascii="ＭＳ 明朝" w:hAnsi="ＭＳ 明朝" w:cs="ＭＳ Ｐゴシック"/>
        </w:rPr>
      </w:pPr>
      <w:r w:rsidRPr="00160D12">
        <w:rPr>
          <w:rFonts w:ascii="ＭＳ 明朝" w:hAnsi="ＭＳ 明朝" w:cs="ＭＳ Ｐゴシック" w:hint="eastAsia"/>
        </w:rPr>
        <w:t>広報チラシ、ランディングページその他の広報物の制作費</w:t>
      </w:r>
    </w:p>
    <w:p w14:paraId="5824D5AB" w14:textId="77777777" w:rsidR="00F82F09" w:rsidRPr="00160D12" w:rsidRDefault="00F82F09" w:rsidP="00F82F09">
      <w:pPr>
        <w:pStyle w:val="a5"/>
        <w:numPr>
          <w:ilvl w:val="0"/>
          <w:numId w:val="21"/>
        </w:numPr>
        <w:rPr>
          <w:rFonts w:ascii="ＭＳ 明朝" w:hAnsi="ＭＳ 明朝" w:cs="ＭＳ Ｐゴシック"/>
        </w:rPr>
      </w:pPr>
      <w:r w:rsidRPr="00160D12">
        <w:rPr>
          <w:rFonts w:ascii="ＭＳ 明朝" w:hAnsi="ＭＳ 明朝" w:cs="ＭＳ Ｐゴシック" w:hint="eastAsia"/>
        </w:rPr>
        <w:t>企業への事前ヒアリングに必要となる費用</w:t>
      </w:r>
    </w:p>
    <w:p w14:paraId="1825DD5C" w14:textId="77777777" w:rsidR="00F82F09" w:rsidRPr="00160D12" w:rsidRDefault="00F82F09" w:rsidP="00F82F09">
      <w:pPr>
        <w:pStyle w:val="a5"/>
        <w:numPr>
          <w:ilvl w:val="0"/>
          <w:numId w:val="21"/>
        </w:numPr>
        <w:rPr>
          <w:rFonts w:ascii="ＭＳ 明朝" w:hAnsi="ＭＳ 明朝" w:cs="ＭＳ Ｐゴシック"/>
        </w:rPr>
      </w:pPr>
      <w:r w:rsidRPr="00160D12">
        <w:rPr>
          <w:rFonts w:ascii="ＭＳ 明朝" w:hAnsi="ＭＳ 明朝" w:cs="ＭＳ Ｐゴシック" w:hint="eastAsia"/>
        </w:rPr>
        <w:t>サービスデザイン研修、ワークショップ及びAIハンズオン研修の実施費</w:t>
      </w:r>
    </w:p>
    <w:p w14:paraId="7FA9DCE6" w14:textId="77777777" w:rsidR="00F82F09" w:rsidRPr="00160D12" w:rsidRDefault="00F82F09" w:rsidP="00F82F09">
      <w:pPr>
        <w:pStyle w:val="a5"/>
        <w:numPr>
          <w:ilvl w:val="0"/>
          <w:numId w:val="21"/>
        </w:numPr>
        <w:rPr>
          <w:rFonts w:ascii="ＭＳ 明朝" w:hAnsi="ＭＳ 明朝" w:cs="ＭＳ Ｐゴシック"/>
        </w:rPr>
      </w:pPr>
      <w:r w:rsidRPr="00160D12">
        <w:rPr>
          <w:rFonts w:ascii="ＭＳ 明朝" w:hAnsi="ＭＳ 明朝" w:cs="ＭＳ Ｐゴシック" w:hint="eastAsia"/>
        </w:rPr>
        <w:t>研修教材、演習教材、配布資料その他の教材制作費</w:t>
      </w:r>
    </w:p>
    <w:p w14:paraId="328C5286" w14:textId="77777777" w:rsidR="00F82F09" w:rsidRPr="00160D12" w:rsidRDefault="00F82F09" w:rsidP="00F82F09">
      <w:pPr>
        <w:pStyle w:val="a5"/>
        <w:numPr>
          <w:ilvl w:val="0"/>
          <w:numId w:val="21"/>
        </w:numPr>
        <w:rPr>
          <w:rFonts w:ascii="ＭＳ 明朝" w:hAnsi="ＭＳ 明朝" w:cs="ＭＳ Ｐゴシック"/>
        </w:rPr>
      </w:pPr>
      <w:r w:rsidRPr="00160D12">
        <w:rPr>
          <w:rFonts w:ascii="ＭＳ 明朝" w:hAnsi="ＭＳ 明朝" w:cs="ＭＳ Ｐゴシック" w:hint="eastAsia"/>
        </w:rPr>
        <w:t>会場、設備、機材、通信環境その他の研修・ワークショップ運営費</w:t>
      </w:r>
    </w:p>
    <w:p w14:paraId="4C46B8F8" w14:textId="77777777" w:rsidR="00F82F09" w:rsidRPr="00160D12" w:rsidRDefault="00F82F09" w:rsidP="00F82F09">
      <w:pPr>
        <w:pStyle w:val="a5"/>
        <w:numPr>
          <w:ilvl w:val="0"/>
          <w:numId w:val="21"/>
        </w:numPr>
        <w:rPr>
          <w:rFonts w:ascii="ＭＳ 明朝" w:hAnsi="ＭＳ 明朝" w:cs="ＭＳ Ｐゴシック"/>
        </w:rPr>
      </w:pPr>
      <w:r w:rsidRPr="00160D12">
        <w:rPr>
          <w:rFonts w:ascii="ＭＳ 明朝" w:hAnsi="ＭＳ 明朝" w:cs="ＭＳ Ｐゴシック" w:hint="eastAsia"/>
        </w:rPr>
        <w:t>AIサービス、クラウドサービス、ソフトウェア、開発ツールその他のライセンス利用料</w:t>
      </w:r>
    </w:p>
    <w:p w14:paraId="5032D736" w14:textId="77777777" w:rsidR="00F82F09" w:rsidRPr="00160D12" w:rsidRDefault="00F82F09" w:rsidP="00F82F09">
      <w:pPr>
        <w:pStyle w:val="a5"/>
        <w:numPr>
          <w:ilvl w:val="0"/>
          <w:numId w:val="21"/>
        </w:numPr>
        <w:rPr>
          <w:rFonts w:ascii="ＭＳ 明朝" w:hAnsi="ＭＳ 明朝" w:cs="ＭＳ Ｐゴシック"/>
        </w:rPr>
      </w:pPr>
      <w:r w:rsidRPr="00160D12">
        <w:rPr>
          <w:rFonts w:ascii="ＭＳ 明朝" w:hAnsi="ＭＳ 明朝" w:cs="ＭＳ Ｐゴシック" w:hint="eastAsia"/>
        </w:rPr>
        <w:t>プロトタイプ開発及びPoCに必要となるAI開発・実証環境の利用料</w:t>
      </w:r>
    </w:p>
    <w:p w14:paraId="497719A5" w14:textId="77777777" w:rsidR="00F82F09" w:rsidRPr="00160D12" w:rsidRDefault="00F82F09" w:rsidP="00F82F09">
      <w:pPr>
        <w:pStyle w:val="a5"/>
        <w:numPr>
          <w:ilvl w:val="0"/>
          <w:numId w:val="21"/>
        </w:numPr>
        <w:rPr>
          <w:rFonts w:ascii="ＭＳ 明朝" w:hAnsi="ＭＳ 明朝" w:cs="ＭＳ Ｐゴシック"/>
        </w:rPr>
      </w:pPr>
      <w:r w:rsidRPr="00160D12">
        <w:rPr>
          <w:rFonts w:ascii="ＭＳ 明朝" w:hAnsi="ＭＳ 明朝" w:cs="ＭＳ Ｐゴシック" w:hint="eastAsia"/>
        </w:rPr>
        <w:t>PoCに必要となるデータ加工、データ連携その他の技術的作業に係る費用</w:t>
      </w:r>
    </w:p>
    <w:p w14:paraId="791F9F69" w14:textId="77777777" w:rsidR="00F82F09" w:rsidRPr="00160D12" w:rsidRDefault="00F82F09" w:rsidP="00F82F09">
      <w:pPr>
        <w:pStyle w:val="a5"/>
        <w:numPr>
          <w:ilvl w:val="0"/>
          <w:numId w:val="21"/>
        </w:numPr>
        <w:rPr>
          <w:rFonts w:ascii="ＭＳ 明朝" w:hAnsi="ＭＳ 明朝" w:cs="ＭＳ Ｐゴシック"/>
        </w:rPr>
      </w:pPr>
      <w:r w:rsidRPr="00160D12">
        <w:rPr>
          <w:rFonts w:ascii="ＭＳ 明朝" w:hAnsi="ＭＳ 明朝" w:cs="ＭＳ Ｐゴシック" w:hint="eastAsia"/>
        </w:rPr>
        <w:t>伴走支援及び成果報告会の実施に必要となる費用</w:t>
      </w:r>
    </w:p>
    <w:p w14:paraId="4D33827E" w14:textId="77777777" w:rsidR="00F82F09" w:rsidRPr="00160D12" w:rsidRDefault="00F82F09" w:rsidP="00F82F09">
      <w:pPr>
        <w:pStyle w:val="a5"/>
        <w:numPr>
          <w:ilvl w:val="0"/>
          <w:numId w:val="21"/>
        </w:numPr>
        <w:rPr>
          <w:rFonts w:ascii="ＭＳ 明朝" w:hAnsi="ＭＳ 明朝" w:cs="ＭＳ Ｐゴシック"/>
        </w:rPr>
      </w:pPr>
      <w:r w:rsidRPr="00160D12">
        <w:rPr>
          <w:rFonts w:ascii="ＭＳ 明朝" w:hAnsi="ＭＳ 明朝" w:cs="ＭＳ Ｐゴシック" w:hint="eastAsia"/>
        </w:rPr>
        <w:t>旅費、交通費、運搬費、印刷費、通信費その他本事業の実施に直接必要となる費用</w:t>
      </w:r>
    </w:p>
    <w:p w14:paraId="4C2205A6" w14:textId="77777777" w:rsidR="00F82F09" w:rsidRPr="00160D12" w:rsidRDefault="00F82F09" w:rsidP="00F82F09">
      <w:pPr>
        <w:pStyle w:val="a5"/>
        <w:rPr>
          <w:rFonts w:ascii="ＭＳ 明朝" w:hAnsi="ＭＳ 明朝" w:cs="ＭＳ Ｐゴシック"/>
        </w:rPr>
      </w:pPr>
    </w:p>
    <w:p w14:paraId="503F7E08" w14:textId="77777777" w:rsidR="00F82F09" w:rsidRPr="00160D12" w:rsidRDefault="00F82F09" w:rsidP="00F82F09">
      <w:pPr>
        <w:pStyle w:val="a5"/>
        <w:rPr>
          <w:rFonts w:ascii="ＭＳ 明朝" w:hAnsi="ＭＳ 明朝" w:cs="ＭＳ Ｐゴシック"/>
        </w:rPr>
      </w:pPr>
      <w:r w:rsidRPr="00160D12">
        <w:rPr>
          <w:rFonts w:ascii="ＭＳ 明朝" w:hAnsi="ＭＳ 明朝" w:cs="ＭＳ Ｐゴシック" w:hint="eastAsia"/>
        </w:rPr>
        <w:t>AIサービス、クラウドサービス、ソフトウェア、開発ツールその他の利用料については、サービス名又は用途、数量、単価、利用期間、対象となる参加企業数又は利用者数及び算定金額を記載すること。</w:t>
      </w:r>
    </w:p>
    <w:p w14:paraId="2ED2D2BF" w14:textId="77777777" w:rsidR="00F82F09" w:rsidRPr="00160D12" w:rsidRDefault="00F82F09" w:rsidP="00F82F09">
      <w:pPr>
        <w:pStyle w:val="a5"/>
        <w:rPr>
          <w:rFonts w:ascii="ＭＳ 明朝" w:hAnsi="ＭＳ 明朝" w:cs="ＭＳ Ｐゴシック"/>
        </w:rPr>
      </w:pPr>
    </w:p>
    <w:p w14:paraId="68EBBB0E" w14:textId="77777777" w:rsidR="00F82F09" w:rsidRPr="00160D12" w:rsidRDefault="00F82F09" w:rsidP="00F82F09">
      <w:pPr>
        <w:pStyle w:val="a5"/>
        <w:rPr>
          <w:rFonts w:ascii="ＭＳ 明朝" w:hAnsi="ＭＳ 明朝" w:cs="ＭＳ Ｐゴシック"/>
        </w:rPr>
      </w:pPr>
      <w:r w:rsidRPr="00160D12">
        <w:rPr>
          <w:rFonts w:ascii="ＭＳ 明朝" w:hAnsi="ＭＳ 明朝" w:cs="ＭＳ Ｐゴシック" w:hint="eastAsia"/>
        </w:rPr>
        <w:t>従量課金その他利用量によって金額が変動するサービスについては、想定する利用量及び単価に基づく見込額を記載し、その算定条件を特記事項に記載すること。</w:t>
      </w:r>
    </w:p>
    <w:p w14:paraId="367407D7" w14:textId="77777777" w:rsidR="00F82F09" w:rsidRPr="00160D12" w:rsidRDefault="00F82F09" w:rsidP="00F82F09">
      <w:pPr>
        <w:pStyle w:val="a5"/>
        <w:rPr>
          <w:rFonts w:ascii="ＭＳ 明朝" w:hAnsi="ＭＳ 明朝" w:cs="ＭＳ Ｐゴシック"/>
        </w:rPr>
      </w:pPr>
    </w:p>
    <w:p w14:paraId="1C5D9155" w14:textId="77777777" w:rsidR="00F82F09" w:rsidRDefault="00F82F09" w:rsidP="00F82F09">
      <w:pPr>
        <w:pStyle w:val="a5"/>
        <w:spacing w:line="240" w:lineRule="auto"/>
        <w:rPr>
          <w:rFonts w:ascii="ＭＳ 明朝" w:hAnsi="ＭＳ 明朝" w:cs="ＭＳ Ｐゴシック"/>
        </w:rPr>
      </w:pPr>
      <w:r w:rsidRPr="00160D12">
        <w:rPr>
          <w:rFonts w:ascii="ＭＳ 明朝" w:hAnsi="ＭＳ 明朝" w:cs="ＭＳ Ｐゴシック" w:hint="eastAsia"/>
        </w:rPr>
        <w:t>研修教材、AIサービス、クラウド環境等の数量又は費用が参加企業数等により変動する場合は、提案時に想定する参加企業数等を算定の前提として記載すること。</w:t>
      </w:r>
    </w:p>
    <w:p w14:paraId="4C9D35A2" w14:textId="77777777" w:rsidR="00F82F09" w:rsidRDefault="00F82F09" w:rsidP="00F82F09">
      <w:pPr>
        <w:pStyle w:val="a5"/>
        <w:spacing w:line="240" w:lineRule="auto"/>
        <w:rPr>
          <w:rFonts w:ascii="ＭＳ 明朝" w:hAnsi="ＭＳ 明朝" w:cs="ＭＳ Ｐゴシック"/>
        </w:rPr>
      </w:pPr>
    </w:p>
    <w:p w14:paraId="461F53D4" w14:textId="77777777" w:rsidR="00F82F09" w:rsidRDefault="00F82F09" w:rsidP="00F82F09">
      <w:pPr>
        <w:pStyle w:val="a5"/>
        <w:numPr>
          <w:ilvl w:val="0"/>
          <w:numId w:val="20"/>
        </w:numPr>
        <w:spacing w:beforeLines="50" w:before="120"/>
        <w:rPr>
          <w:rFonts w:ascii="ＭＳ 明朝" w:hAnsi="ＭＳ 明朝" w:cs="ＭＳ Ｐゴシック"/>
        </w:rPr>
      </w:pPr>
      <w:r w:rsidRPr="00160D12">
        <w:rPr>
          <w:rFonts w:ascii="ＭＳ 明朝" w:hAnsi="ＭＳ 明朝" w:cs="ＭＳ Ｐゴシック" w:hint="eastAsia"/>
        </w:rPr>
        <w:t>本事業の一部を再委託又は外注する予定がある場合は、再委託・外注費として区分して記載すること。再委託・外注費については、再委託又は外注を予定する業務の内容、必要性、委託先の名称又は選定予定、金額及び算定根拠を記載すること。再委託又は外注する業務に人件費、AIサービス利用料、クラウド利用料、教材制作費その他の費用が含まれる場合は、可能な限りその内訳を記載すること。</w:t>
      </w:r>
    </w:p>
    <w:p w14:paraId="3ADFCCE6" w14:textId="77777777" w:rsidR="00F82F09" w:rsidRDefault="00F82F09" w:rsidP="00F82F09">
      <w:pPr>
        <w:pStyle w:val="a5"/>
        <w:numPr>
          <w:ilvl w:val="0"/>
          <w:numId w:val="20"/>
        </w:numPr>
        <w:spacing w:beforeLines="50" w:before="120"/>
        <w:rPr>
          <w:rFonts w:ascii="ＭＳ 明朝" w:hAnsi="ＭＳ 明朝" w:cs="ＭＳ Ｐゴシック"/>
        </w:rPr>
      </w:pPr>
      <w:r w:rsidRPr="00160D12">
        <w:rPr>
          <w:rFonts w:ascii="ＭＳ 明朝" w:hAnsi="ＭＳ 明朝" w:cs="ＭＳ Ｐゴシック" w:hint="eastAsia"/>
        </w:rPr>
        <w:t>一般管理費は、本事業の実施に必要となる経費のうち、個別の業務に直接区分することが困難な費用を対象とする。一般管理費を計上する場合は、その算定方法及び算定の基礎となる金額を内訳又は特記事項に記載すること。人件費、事業費又は再委託・外注費として個別に計上した費用を、一般管理費に重複して計上してはならない。</w:t>
      </w:r>
    </w:p>
    <w:p w14:paraId="36C46813" w14:textId="77777777" w:rsidR="00F82F09" w:rsidRDefault="00F82F09" w:rsidP="00F82F09">
      <w:pPr>
        <w:pStyle w:val="a5"/>
        <w:numPr>
          <w:ilvl w:val="0"/>
          <w:numId w:val="20"/>
        </w:numPr>
        <w:spacing w:beforeLines="50" w:before="120"/>
        <w:rPr>
          <w:rFonts w:ascii="ＭＳ 明朝" w:hAnsi="ＭＳ 明朝" w:cs="ＭＳ Ｐゴシック"/>
        </w:rPr>
      </w:pPr>
      <w:r w:rsidRPr="00160D12">
        <w:rPr>
          <w:rFonts w:ascii="ＭＳ 明朝" w:hAnsi="ＭＳ 明朝" w:cs="ＭＳ Ｐゴシック" w:hint="eastAsia"/>
        </w:rPr>
        <w:t>経費内訳書に記載する業務内容は、提案書に記載する業務内容及び実施体制と整合させること。また、「企業別PoC成果物」、「最終成果報告書（共通アーキテクチャ・地域プラットフォーム構想書）」及び「AIを活用したシステム開発実践の手引き」の作成に必要となる費用は、該当する小項目に計上すること。</w:t>
      </w:r>
    </w:p>
    <w:p w14:paraId="27D9768C" w14:textId="77777777" w:rsidR="00F82F09" w:rsidRPr="00160D12" w:rsidRDefault="00F82F09" w:rsidP="00F82F09">
      <w:pPr>
        <w:pStyle w:val="a5"/>
        <w:numPr>
          <w:ilvl w:val="0"/>
          <w:numId w:val="20"/>
        </w:numPr>
        <w:spacing w:beforeLines="50" w:before="120"/>
        <w:rPr>
          <w:rFonts w:ascii="ＭＳ 明朝" w:hAnsi="ＭＳ 明朝" w:cs="ＭＳ Ｐゴシック"/>
        </w:rPr>
      </w:pPr>
      <w:r w:rsidRPr="00160D12">
        <w:rPr>
          <w:rFonts w:ascii="ＭＳ 明朝" w:hAnsi="ＭＳ 明朝" w:cs="ＭＳ Ｐゴシック" w:hint="eastAsia"/>
        </w:rPr>
        <w:t>様式の記入欄に内訳を記載しきれない場合は、必要に応じて別紙を追加することができる。別紙を追加する場合は、対応する大項目、小項目及び費用区分を明記し、経費内訳書本体の金額と一致させること。</w:t>
      </w:r>
    </w:p>
    <w:p w14:paraId="5CA5A3F0" w14:textId="77777777" w:rsidR="00F82F09" w:rsidRPr="00160D12" w:rsidRDefault="00F82F09" w:rsidP="00F82F09">
      <w:pPr>
        <w:pStyle w:val="a5"/>
        <w:spacing w:line="240" w:lineRule="auto"/>
        <w:rPr>
          <w:rFonts w:ascii="ＭＳ 明朝" w:hAnsi="ＭＳ 明朝" w:cs="ＭＳ Ｐゴシック"/>
        </w:rPr>
      </w:pPr>
    </w:p>
    <w:p w14:paraId="598F082D" w14:textId="77777777" w:rsidR="00F82F09" w:rsidRDefault="00F82F09" w:rsidP="00F82F09">
      <w:pPr>
        <w:pStyle w:val="a5"/>
        <w:spacing w:line="240" w:lineRule="auto"/>
        <w:rPr>
          <w:rFonts w:ascii="ＭＳ 明朝" w:hAnsi="ＭＳ 明朝" w:cs="ＭＳ Ｐゴシック"/>
        </w:rPr>
      </w:pPr>
    </w:p>
    <w:p w14:paraId="5F3985F4" w14:textId="77777777" w:rsidR="00F82F09" w:rsidRPr="00710315" w:rsidRDefault="00F82F09" w:rsidP="00F82F09">
      <w:pPr>
        <w:pStyle w:val="a5"/>
        <w:spacing w:line="240" w:lineRule="auto"/>
        <w:rPr>
          <w:rFonts w:ascii="ＭＳ 明朝" w:hAnsi="ＭＳ 明朝" w:cs="ＭＳ Ｐゴシック"/>
        </w:rPr>
      </w:pPr>
      <w:r>
        <w:br w:type="page"/>
      </w:r>
    </w:p>
    <w:p w14:paraId="3CD4D927" w14:textId="77777777" w:rsidR="00F82F09" w:rsidRPr="00710315" w:rsidRDefault="00F82F09" w:rsidP="00F82F09">
      <w:pPr>
        <w:pStyle w:val="a5"/>
        <w:spacing w:line="360" w:lineRule="auto"/>
        <w:rPr>
          <w:rFonts w:ascii="ＭＳ 明朝" w:hAnsi="ＭＳ 明朝" w:cs="ＭＳ Ｐゴシック"/>
        </w:rPr>
        <w:sectPr w:rsidR="00F82F09" w:rsidRPr="00710315" w:rsidSect="00F82F09">
          <w:headerReference w:type="default" r:id="rId23"/>
          <w:pgSz w:w="11906" w:h="16838"/>
          <w:pgMar w:top="1134" w:right="1134" w:bottom="1134" w:left="1304" w:header="720" w:footer="720" w:gutter="0"/>
          <w:cols w:space="720"/>
          <w:noEndnote/>
          <w:docGrid w:linePitch="286"/>
        </w:sectPr>
      </w:pPr>
    </w:p>
    <w:p w14:paraId="372335DA" w14:textId="62A1B748" w:rsidR="00C42E57" w:rsidRDefault="00C42E57" w:rsidP="00F82F09">
      <w:pPr>
        <w:pStyle w:val="a5"/>
        <w:spacing w:line="240" w:lineRule="auto"/>
        <w:rPr>
          <w:rFonts w:ascii="ＭＳ 明朝" w:hAnsi="ＭＳ 明朝" w:cs="ＭＳ Ｐゴシック"/>
          <w:b/>
          <w:bCs/>
          <w:sz w:val="28"/>
          <w:szCs w:val="28"/>
        </w:rPr>
      </w:pPr>
      <w:r w:rsidRPr="00710315">
        <w:rPr>
          <w:rFonts w:ascii="ＭＳ 明朝" w:hAnsi="ＭＳ 明朝" w:cs="ＭＳ Ｐゴシック"/>
          <w:b/>
          <w:bCs/>
          <w:noProof/>
          <w:sz w:val="28"/>
          <w:szCs w:val="28"/>
        </w:rPr>
        <w:lastRenderedPageBreak/>
        <mc:AlternateContent>
          <mc:Choice Requires="wps">
            <w:drawing>
              <wp:anchor distT="45720" distB="45720" distL="114300" distR="114300" simplePos="0" relativeHeight="251665920" behindDoc="0" locked="0" layoutInCell="1" allowOverlap="1" wp14:anchorId="5898B77E" wp14:editId="468FE755">
                <wp:simplePos x="0" y="0"/>
                <wp:positionH relativeFrom="column">
                  <wp:posOffset>6401104</wp:posOffset>
                </wp:positionH>
                <wp:positionV relativeFrom="paragraph">
                  <wp:posOffset>-414572</wp:posOffset>
                </wp:positionV>
                <wp:extent cx="2922905" cy="588396"/>
                <wp:effectExtent l="0" t="0" r="0" b="2540"/>
                <wp:wrapNone/>
                <wp:docPr id="8160037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22905" cy="588396"/>
                        </a:xfrm>
                        <a:prstGeom prst="rect">
                          <a:avLst/>
                        </a:prstGeom>
                        <a:noFill/>
                        <a:ln w="9525">
                          <a:noFill/>
                          <a:miter lim="800000"/>
                          <a:headEnd/>
                          <a:tailEnd/>
                        </a:ln>
                      </wps:spPr>
                      <wps:txbx>
                        <w:txbxContent>
                          <w:p w14:paraId="24F0571D" w14:textId="77777777" w:rsidR="00F82F09" w:rsidRDefault="00F82F09" w:rsidP="00F82F09">
                            <w:pPr>
                              <w:ind w:firstLine="210"/>
                              <w:jc w:val="left"/>
                            </w:pPr>
                            <w:r>
                              <w:rPr>
                                <w:rFonts w:hint="eastAsia"/>
                              </w:rPr>
                              <w:t>作成日：</w:t>
                            </w:r>
                            <w:r>
                              <w:rPr>
                                <w:rFonts w:hint="eastAsia"/>
                              </w:rPr>
                              <w:t xml:space="preserve">   </w:t>
                            </w:r>
                            <w:r>
                              <w:rPr>
                                <w:rFonts w:hint="eastAsia"/>
                              </w:rPr>
                              <w:t>年</w:t>
                            </w:r>
                            <w:r>
                              <w:rPr>
                                <w:rFonts w:hint="eastAsia"/>
                              </w:rPr>
                              <w:t xml:space="preserve">   </w:t>
                            </w:r>
                            <w:r>
                              <w:rPr>
                                <w:rFonts w:hint="eastAsia"/>
                              </w:rPr>
                              <w:t>月</w:t>
                            </w:r>
                            <w:r>
                              <w:rPr>
                                <w:rFonts w:hint="eastAsia"/>
                              </w:rPr>
                              <w:t xml:space="preserve">   </w:t>
                            </w:r>
                            <w:r>
                              <w:rPr>
                                <w:rFonts w:hint="eastAsia"/>
                              </w:rPr>
                              <w:t>日</w:t>
                            </w:r>
                          </w:p>
                          <w:p w14:paraId="334AA776" w14:textId="77777777" w:rsidR="00F82F09" w:rsidRDefault="00F82F09" w:rsidP="00F82F09">
                            <w:pPr>
                              <w:ind w:firstLine="210"/>
                              <w:jc w:val="left"/>
                            </w:pPr>
                            <w:r>
                              <w:rPr>
                                <w:rFonts w:hint="eastAsia"/>
                              </w:rPr>
                              <w:t>法人名：</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898B77E" id="_x0000_s1051" type="#_x0000_t202" style="position:absolute;left:0;text-align:left;margin-left:7in;margin-top:-32.65pt;width:230.15pt;height:46.35pt;z-index:2516659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" filled="f" stroked="f">
                <v:textbox>
                  <w:txbxContent>
                    <w:p w14:paraId="24F0571D" w14:textId="77777777" w:rsidR="00F82F09" w:rsidRDefault="00F82F09" w:rsidP="00F82F09">
                      <w:pPr>
                        <w:ind w:firstLine="210"/>
                        <w:jc w:val="left"/>
                      </w:pPr>
                      <w:r>
                        <w:rPr>
                          <w:rFonts w:hint="eastAsia"/>
                        </w:rPr>
                        <w:t>作成日：</w:t>
                      </w:r>
                      <w:r>
                        <w:rPr>
                          <w:rFonts w:hint="eastAsia"/>
                        </w:rPr>
                        <w:t xml:space="preserve">   </w:t>
                      </w:r>
                      <w:r>
                        <w:rPr>
                          <w:rFonts w:hint="eastAsia"/>
                        </w:rPr>
                        <w:t>年</w:t>
                      </w:r>
                      <w:r>
                        <w:rPr>
                          <w:rFonts w:hint="eastAsia"/>
                        </w:rPr>
                        <w:t xml:space="preserve">   </w:t>
                      </w:r>
                      <w:r>
                        <w:rPr>
                          <w:rFonts w:hint="eastAsia"/>
                        </w:rPr>
                        <w:t>月</w:t>
                      </w:r>
                      <w:r>
                        <w:rPr>
                          <w:rFonts w:hint="eastAsia"/>
                        </w:rPr>
                        <w:t xml:space="preserve">   </w:t>
                      </w:r>
                      <w:r>
                        <w:rPr>
                          <w:rFonts w:hint="eastAsia"/>
                        </w:rPr>
                        <w:t>日</w:t>
                      </w:r>
                    </w:p>
                    <w:p w14:paraId="334AA776" w14:textId="77777777" w:rsidR="00F82F09" w:rsidRDefault="00F82F09" w:rsidP="00F82F09">
                      <w:pPr>
                        <w:ind w:firstLine="210"/>
                        <w:jc w:val="left"/>
                      </w:pPr>
                      <w:r>
                        <w:rPr>
                          <w:rFonts w:hint="eastAsia"/>
                        </w:rPr>
                        <w:t>法人名：</w:t>
                      </w:r>
                    </w:p>
                  </w:txbxContent>
                </v:textbox>
              </v:shape>
            </w:pict>
          </mc:Fallback>
        </mc:AlternateContent>
      </w:r>
      <w:r w:rsidRPr="00710315">
        <w:rPr>
          <w:rFonts w:hint="eastAsia"/>
          <w:lang w:eastAsia="zh-TW"/>
        </w:rPr>
        <w:t xml:space="preserve">（様　式　</w:t>
      </w:r>
      <w:r>
        <w:rPr>
          <w:rFonts w:hint="eastAsia"/>
        </w:rPr>
        <w:t>３</w:t>
      </w:r>
      <w:r w:rsidRPr="00710315">
        <w:rPr>
          <w:rFonts w:hint="eastAsia"/>
          <w:lang w:eastAsia="zh-TW"/>
        </w:rPr>
        <w:t>）</w:t>
      </w:r>
    </w:p>
    <w:p w14:paraId="4C9B7C24" w14:textId="246C1D03" w:rsidR="00F82F09" w:rsidRPr="00710315" w:rsidRDefault="00F82F09" w:rsidP="00F82F09">
      <w:pPr>
        <w:pStyle w:val="a5"/>
        <w:spacing w:line="240" w:lineRule="auto"/>
        <w:rPr>
          <w:rFonts w:ascii="ＭＳ 明朝" w:hAnsi="ＭＳ 明朝" w:cs="ＭＳ Ｐゴシック"/>
        </w:rPr>
      </w:pPr>
      <w:r w:rsidRPr="00710315">
        <w:rPr>
          <w:rFonts w:ascii="ＭＳ 明朝" w:hAnsi="ＭＳ 明朝" w:cs="ＭＳ Ｐゴシック" w:hint="eastAsia"/>
          <w:b/>
          <w:bCs/>
          <w:sz w:val="28"/>
          <w:szCs w:val="28"/>
        </w:rPr>
        <w:t>経費内訳書</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535"/>
        <w:gridCol w:w="4311"/>
        <w:gridCol w:w="1143"/>
        <w:gridCol w:w="1143"/>
        <w:gridCol w:w="1652"/>
        <w:gridCol w:w="1270"/>
        <w:gridCol w:w="4072"/>
      </w:tblGrid>
      <w:tr w:rsidR="00F82F09" w:rsidRPr="00160D12" w14:paraId="36D833FF" w14:textId="77777777" w:rsidTr="004726A4">
        <w:trPr>
          <w:tblHeader/>
          <w:tblCellSpacing w:w="15" w:type="dxa"/>
        </w:trPr>
        <w:tc>
          <w:tcPr>
            <w:tcW w:w="0" w:type="auto"/>
            <w:vAlign w:val="center"/>
            <w:hideMark/>
          </w:tcPr>
          <w:p w14:paraId="03F65C28" w14:textId="77777777" w:rsidR="00F82F09" w:rsidRPr="00160D12" w:rsidRDefault="00F82F09" w:rsidP="001D33C4">
            <w:pPr>
              <w:pStyle w:val="a5"/>
              <w:spacing w:line="360" w:lineRule="auto"/>
              <w:rPr>
                <w:rFonts w:ascii="ＭＳ 明朝" w:hAnsi="ＭＳ 明朝" w:cs="ＭＳ Ｐゴシック"/>
                <w:b/>
                <w:bCs/>
              </w:rPr>
            </w:pPr>
            <w:r w:rsidRPr="00160D12">
              <w:rPr>
                <w:rFonts w:ascii="ＭＳ 明朝" w:hAnsi="ＭＳ 明朝" w:cs="ＭＳ Ｐゴシック"/>
                <w:b/>
                <w:bCs/>
              </w:rPr>
              <w:t>大項目</w:t>
            </w:r>
          </w:p>
        </w:tc>
        <w:tc>
          <w:tcPr>
            <w:tcW w:w="0" w:type="auto"/>
            <w:vAlign w:val="center"/>
            <w:hideMark/>
          </w:tcPr>
          <w:p w14:paraId="1D3A0D4D" w14:textId="77777777" w:rsidR="00F82F09" w:rsidRPr="00160D12" w:rsidRDefault="00F82F09" w:rsidP="001D33C4">
            <w:pPr>
              <w:pStyle w:val="a5"/>
              <w:spacing w:line="360" w:lineRule="auto"/>
              <w:rPr>
                <w:rFonts w:ascii="ＭＳ 明朝" w:hAnsi="ＭＳ 明朝" w:cs="ＭＳ Ｐゴシック"/>
                <w:b/>
                <w:bCs/>
              </w:rPr>
            </w:pPr>
            <w:r w:rsidRPr="00160D12">
              <w:rPr>
                <w:rFonts w:ascii="ＭＳ 明朝" w:hAnsi="ＭＳ 明朝" w:cs="ＭＳ Ｐゴシック"/>
                <w:b/>
                <w:bCs/>
              </w:rPr>
              <w:t>小項目</w:t>
            </w:r>
          </w:p>
        </w:tc>
        <w:tc>
          <w:tcPr>
            <w:tcW w:w="0" w:type="auto"/>
            <w:vAlign w:val="center"/>
            <w:hideMark/>
          </w:tcPr>
          <w:p w14:paraId="571D013D" w14:textId="77777777" w:rsidR="00F82F09" w:rsidRPr="00160D12" w:rsidRDefault="00F82F09" w:rsidP="001D33C4">
            <w:pPr>
              <w:pStyle w:val="a5"/>
              <w:spacing w:line="360" w:lineRule="auto"/>
              <w:rPr>
                <w:rFonts w:ascii="ＭＳ 明朝" w:hAnsi="ＭＳ 明朝" w:cs="ＭＳ Ｐゴシック"/>
                <w:b/>
                <w:bCs/>
              </w:rPr>
            </w:pPr>
            <w:r w:rsidRPr="00160D12">
              <w:rPr>
                <w:rFonts w:ascii="ＭＳ 明朝" w:hAnsi="ＭＳ 明朝" w:cs="ＭＳ Ｐゴシック"/>
                <w:b/>
                <w:bCs/>
              </w:rPr>
              <w:t>人件費（税抜）</w:t>
            </w:r>
          </w:p>
        </w:tc>
        <w:tc>
          <w:tcPr>
            <w:tcW w:w="0" w:type="auto"/>
            <w:vAlign w:val="center"/>
            <w:hideMark/>
          </w:tcPr>
          <w:p w14:paraId="0EC558D4" w14:textId="77777777" w:rsidR="00F82F09" w:rsidRPr="00160D12" w:rsidRDefault="00F82F09" w:rsidP="001D33C4">
            <w:pPr>
              <w:pStyle w:val="a5"/>
              <w:spacing w:line="360" w:lineRule="auto"/>
              <w:rPr>
                <w:rFonts w:ascii="ＭＳ 明朝" w:hAnsi="ＭＳ 明朝" w:cs="ＭＳ Ｐゴシック"/>
                <w:b/>
                <w:bCs/>
              </w:rPr>
            </w:pPr>
            <w:r w:rsidRPr="00160D12">
              <w:rPr>
                <w:rFonts w:ascii="ＭＳ 明朝" w:hAnsi="ＭＳ 明朝" w:cs="ＭＳ Ｐゴシック"/>
                <w:b/>
                <w:bCs/>
              </w:rPr>
              <w:t>事業費（税抜）</w:t>
            </w:r>
          </w:p>
        </w:tc>
        <w:tc>
          <w:tcPr>
            <w:tcW w:w="0" w:type="auto"/>
            <w:vAlign w:val="center"/>
            <w:hideMark/>
          </w:tcPr>
          <w:p w14:paraId="43ED846C" w14:textId="77777777" w:rsidR="00F82F09" w:rsidRPr="00160D12" w:rsidRDefault="00F82F09" w:rsidP="001D33C4">
            <w:pPr>
              <w:pStyle w:val="a5"/>
              <w:spacing w:line="360" w:lineRule="auto"/>
              <w:rPr>
                <w:rFonts w:ascii="ＭＳ 明朝" w:hAnsi="ＭＳ 明朝" w:cs="ＭＳ Ｐゴシック"/>
                <w:b/>
                <w:bCs/>
              </w:rPr>
            </w:pPr>
            <w:r w:rsidRPr="00160D12">
              <w:rPr>
                <w:rFonts w:ascii="ＭＳ 明朝" w:hAnsi="ＭＳ 明朝" w:cs="ＭＳ Ｐゴシック"/>
                <w:b/>
                <w:bCs/>
              </w:rPr>
              <w:t>再委託・外注費（税抜）</w:t>
            </w:r>
          </w:p>
        </w:tc>
        <w:tc>
          <w:tcPr>
            <w:tcW w:w="0" w:type="auto"/>
            <w:vAlign w:val="center"/>
            <w:hideMark/>
          </w:tcPr>
          <w:p w14:paraId="09FE010C" w14:textId="77777777" w:rsidR="00F82F09" w:rsidRPr="00160D12" w:rsidRDefault="00F82F09" w:rsidP="001D33C4">
            <w:pPr>
              <w:pStyle w:val="a5"/>
              <w:spacing w:line="360" w:lineRule="auto"/>
              <w:rPr>
                <w:rFonts w:ascii="ＭＳ 明朝" w:hAnsi="ＭＳ 明朝" w:cs="ＭＳ Ｐゴシック"/>
                <w:b/>
                <w:bCs/>
              </w:rPr>
            </w:pPr>
            <w:r w:rsidRPr="00160D12">
              <w:rPr>
                <w:rFonts w:ascii="ＭＳ 明朝" w:hAnsi="ＭＳ 明朝" w:cs="ＭＳ Ｐゴシック"/>
                <w:b/>
                <w:bCs/>
              </w:rPr>
              <w:t>費用小計（税抜）</w:t>
            </w:r>
          </w:p>
        </w:tc>
        <w:tc>
          <w:tcPr>
            <w:tcW w:w="0" w:type="auto"/>
            <w:vAlign w:val="center"/>
            <w:hideMark/>
          </w:tcPr>
          <w:p w14:paraId="707AECB8" w14:textId="77777777" w:rsidR="00F82F09" w:rsidRPr="00160D12" w:rsidRDefault="00F82F09" w:rsidP="001D33C4">
            <w:pPr>
              <w:pStyle w:val="a5"/>
              <w:spacing w:line="360" w:lineRule="auto"/>
              <w:rPr>
                <w:rFonts w:ascii="ＭＳ 明朝" w:hAnsi="ＭＳ 明朝" w:cs="ＭＳ Ｐゴシック"/>
                <w:b/>
                <w:bCs/>
              </w:rPr>
            </w:pPr>
            <w:r w:rsidRPr="00160D12">
              <w:rPr>
                <w:rFonts w:ascii="ＭＳ 明朝" w:hAnsi="ＭＳ 明朝" w:cs="ＭＳ Ｐゴシック"/>
                <w:b/>
                <w:bCs/>
              </w:rPr>
              <w:t>内訳・算定根拠</w:t>
            </w:r>
          </w:p>
        </w:tc>
      </w:tr>
      <w:tr w:rsidR="00F82F09" w:rsidRPr="00160D12" w14:paraId="1911E7CE" w14:textId="77777777" w:rsidTr="004726A4">
        <w:trPr>
          <w:tblCellSpacing w:w="15" w:type="dxa"/>
        </w:trPr>
        <w:tc>
          <w:tcPr>
            <w:tcW w:w="0" w:type="auto"/>
            <w:vAlign w:val="center"/>
            <w:hideMark/>
          </w:tcPr>
          <w:p w14:paraId="1F4F9FDF" w14:textId="77777777" w:rsidR="00F82F09" w:rsidRPr="00160D12" w:rsidRDefault="00F82F09" w:rsidP="001D33C4">
            <w:pPr>
              <w:pStyle w:val="a5"/>
              <w:spacing w:line="360" w:lineRule="auto"/>
              <w:rPr>
                <w:rFonts w:ascii="ＭＳ 明朝" w:hAnsi="ＭＳ 明朝" w:cs="ＭＳ Ｐゴシック"/>
              </w:rPr>
            </w:pPr>
            <w:r w:rsidRPr="00160D12">
              <w:rPr>
                <w:rFonts w:ascii="ＭＳ 明朝" w:hAnsi="ＭＳ 明朝" w:cs="ＭＳ Ｐゴシック"/>
              </w:rPr>
              <w:t>共通・全体管理</w:t>
            </w:r>
          </w:p>
        </w:tc>
        <w:tc>
          <w:tcPr>
            <w:tcW w:w="0" w:type="auto"/>
            <w:vAlign w:val="center"/>
            <w:hideMark/>
          </w:tcPr>
          <w:p w14:paraId="4CB4E682" w14:textId="77777777" w:rsidR="00F82F09" w:rsidRPr="00160D12" w:rsidRDefault="00F82F09" w:rsidP="001D33C4">
            <w:pPr>
              <w:pStyle w:val="a5"/>
              <w:spacing w:line="360" w:lineRule="auto"/>
              <w:rPr>
                <w:rFonts w:ascii="ＭＳ 明朝" w:hAnsi="ＭＳ 明朝" w:cs="ＭＳ Ｐゴシック"/>
              </w:rPr>
            </w:pPr>
            <w:r w:rsidRPr="00160D12">
              <w:rPr>
                <w:rFonts w:ascii="ＭＳ 明朝" w:hAnsi="ＭＳ 明朝" w:cs="ＭＳ Ｐゴシック"/>
              </w:rPr>
              <w:t>全体実施計画、進捗管理、課題管理、リスク管理及び品質管理</w:t>
            </w:r>
          </w:p>
        </w:tc>
        <w:tc>
          <w:tcPr>
            <w:tcW w:w="0" w:type="auto"/>
            <w:vAlign w:val="center"/>
            <w:hideMark/>
          </w:tcPr>
          <w:p w14:paraId="52FBE16B" w14:textId="77777777" w:rsidR="00F82F09" w:rsidRPr="00160D12" w:rsidRDefault="00F82F09" w:rsidP="001D33C4">
            <w:pPr>
              <w:pStyle w:val="a5"/>
              <w:spacing w:line="360" w:lineRule="auto"/>
              <w:rPr>
                <w:rFonts w:ascii="ＭＳ 明朝" w:hAnsi="ＭＳ 明朝" w:cs="ＭＳ Ｐゴシック"/>
              </w:rPr>
            </w:pPr>
          </w:p>
        </w:tc>
        <w:tc>
          <w:tcPr>
            <w:tcW w:w="0" w:type="auto"/>
            <w:vAlign w:val="center"/>
            <w:hideMark/>
          </w:tcPr>
          <w:p w14:paraId="240397B2" w14:textId="77777777" w:rsidR="00F82F09" w:rsidRPr="00160D12" w:rsidRDefault="00F82F09" w:rsidP="001D33C4">
            <w:pPr>
              <w:pStyle w:val="a5"/>
              <w:spacing w:line="360" w:lineRule="auto"/>
              <w:rPr>
                <w:rFonts w:ascii="ＭＳ 明朝" w:hAnsi="ＭＳ 明朝" w:cs="ＭＳ Ｐゴシック"/>
              </w:rPr>
            </w:pPr>
          </w:p>
        </w:tc>
        <w:tc>
          <w:tcPr>
            <w:tcW w:w="0" w:type="auto"/>
            <w:vAlign w:val="center"/>
            <w:hideMark/>
          </w:tcPr>
          <w:p w14:paraId="38DF48A1" w14:textId="77777777" w:rsidR="00F82F09" w:rsidRPr="00160D12" w:rsidRDefault="00F82F09" w:rsidP="001D33C4">
            <w:pPr>
              <w:pStyle w:val="a5"/>
              <w:spacing w:line="360" w:lineRule="auto"/>
              <w:rPr>
                <w:rFonts w:ascii="ＭＳ 明朝" w:hAnsi="ＭＳ 明朝" w:cs="ＭＳ Ｐゴシック"/>
              </w:rPr>
            </w:pPr>
          </w:p>
        </w:tc>
        <w:tc>
          <w:tcPr>
            <w:tcW w:w="0" w:type="auto"/>
            <w:vAlign w:val="center"/>
            <w:hideMark/>
          </w:tcPr>
          <w:p w14:paraId="68F20E78" w14:textId="77777777" w:rsidR="00F82F09" w:rsidRPr="00160D12" w:rsidRDefault="00F82F09" w:rsidP="001D33C4">
            <w:pPr>
              <w:pStyle w:val="a5"/>
              <w:spacing w:line="360" w:lineRule="auto"/>
              <w:rPr>
                <w:rFonts w:ascii="ＭＳ 明朝" w:hAnsi="ＭＳ 明朝" w:cs="ＭＳ Ｐゴシック"/>
              </w:rPr>
            </w:pPr>
          </w:p>
        </w:tc>
        <w:tc>
          <w:tcPr>
            <w:tcW w:w="0" w:type="auto"/>
            <w:vAlign w:val="center"/>
            <w:hideMark/>
          </w:tcPr>
          <w:p w14:paraId="29220476" w14:textId="77777777" w:rsidR="00F82F09" w:rsidRPr="00160D12" w:rsidRDefault="00F82F09" w:rsidP="001D33C4">
            <w:pPr>
              <w:pStyle w:val="a5"/>
              <w:spacing w:line="360" w:lineRule="auto"/>
              <w:rPr>
                <w:rFonts w:ascii="ＭＳ 明朝" w:hAnsi="ＭＳ 明朝" w:cs="ＭＳ Ｐゴシック"/>
              </w:rPr>
            </w:pPr>
            <w:r w:rsidRPr="00160D12">
              <w:rPr>
                <w:rFonts w:ascii="ＭＳ 明朝" w:hAnsi="ＭＳ 明朝" w:cs="ＭＳ Ｐゴシック"/>
              </w:rPr>
              <w:t>人件費単価、工数、数量、単価等を記載</w:t>
            </w:r>
          </w:p>
        </w:tc>
      </w:tr>
      <w:tr w:rsidR="00F82F09" w:rsidRPr="00160D12" w14:paraId="1841F8AA" w14:textId="77777777" w:rsidTr="004726A4">
        <w:trPr>
          <w:tblCellSpacing w:w="15" w:type="dxa"/>
        </w:trPr>
        <w:tc>
          <w:tcPr>
            <w:tcW w:w="0" w:type="auto"/>
            <w:vAlign w:val="center"/>
            <w:hideMark/>
          </w:tcPr>
          <w:p w14:paraId="5EF68182" w14:textId="77777777" w:rsidR="00F82F09" w:rsidRPr="00160D12" w:rsidRDefault="00F82F09" w:rsidP="001D33C4">
            <w:pPr>
              <w:pStyle w:val="a5"/>
              <w:spacing w:line="360" w:lineRule="auto"/>
              <w:rPr>
                <w:rFonts w:ascii="ＭＳ 明朝" w:hAnsi="ＭＳ 明朝" w:cs="ＭＳ Ｐゴシック"/>
              </w:rPr>
            </w:pPr>
            <w:r w:rsidRPr="00160D12">
              <w:rPr>
                <w:rFonts w:ascii="ＭＳ 明朝" w:hAnsi="ＭＳ 明朝" w:cs="ＭＳ Ｐゴシック"/>
              </w:rPr>
              <w:t>Phase0</w:t>
            </w:r>
          </w:p>
        </w:tc>
        <w:tc>
          <w:tcPr>
            <w:tcW w:w="0" w:type="auto"/>
            <w:vAlign w:val="center"/>
            <w:hideMark/>
          </w:tcPr>
          <w:p w14:paraId="31D3307E" w14:textId="77777777" w:rsidR="00F82F09" w:rsidRPr="00160D12" w:rsidRDefault="00F82F09" w:rsidP="001D33C4">
            <w:pPr>
              <w:pStyle w:val="a5"/>
              <w:spacing w:line="360" w:lineRule="auto"/>
              <w:rPr>
                <w:rFonts w:ascii="ＭＳ 明朝" w:hAnsi="ＭＳ 明朝" w:cs="ＭＳ Ｐゴシック"/>
              </w:rPr>
            </w:pPr>
            <w:r w:rsidRPr="00160D12">
              <w:rPr>
                <w:rFonts w:ascii="ＭＳ 明朝" w:hAnsi="ＭＳ 明朝" w:cs="ＭＳ Ｐゴシック"/>
              </w:rPr>
              <w:t>広報物の作成及び参加企業への事前ヒアリング</w:t>
            </w:r>
          </w:p>
        </w:tc>
        <w:tc>
          <w:tcPr>
            <w:tcW w:w="0" w:type="auto"/>
            <w:vAlign w:val="center"/>
            <w:hideMark/>
          </w:tcPr>
          <w:p w14:paraId="0DF82A91" w14:textId="77777777" w:rsidR="00F82F09" w:rsidRPr="00160D12" w:rsidRDefault="00F82F09" w:rsidP="001D33C4">
            <w:pPr>
              <w:pStyle w:val="a5"/>
              <w:spacing w:line="360" w:lineRule="auto"/>
              <w:rPr>
                <w:rFonts w:ascii="ＭＳ 明朝" w:hAnsi="ＭＳ 明朝" w:cs="ＭＳ Ｐゴシック"/>
              </w:rPr>
            </w:pPr>
          </w:p>
        </w:tc>
        <w:tc>
          <w:tcPr>
            <w:tcW w:w="0" w:type="auto"/>
            <w:vAlign w:val="center"/>
            <w:hideMark/>
          </w:tcPr>
          <w:p w14:paraId="0485B986" w14:textId="77777777" w:rsidR="00F82F09" w:rsidRPr="00160D12" w:rsidRDefault="00F82F09" w:rsidP="001D33C4">
            <w:pPr>
              <w:pStyle w:val="a5"/>
              <w:spacing w:line="360" w:lineRule="auto"/>
              <w:rPr>
                <w:rFonts w:ascii="ＭＳ 明朝" w:hAnsi="ＭＳ 明朝" w:cs="ＭＳ Ｐゴシック"/>
              </w:rPr>
            </w:pPr>
          </w:p>
        </w:tc>
        <w:tc>
          <w:tcPr>
            <w:tcW w:w="0" w:type="auto"/>
            <w:vAlign w:val="center"/>
            <w:hideMark/>
          </w:tcPr>
          <w:p w14:paraId="192AE9AD" w14:textId="77777777" w:rsidR="00F82F09" w:rsidRPr="00160D12" w:rsidRDefault="00F82F09" w:rsidP="001D33C4">
            <w:pPr>
              <w:pStyle w:val="a5"/>
              <w:spacing w:line="360" w:lineRule="auto"/>
              <w:rPr>
                <w:rFonts w:ascii="ＭＳ 明朝" w:hAnsi="ＭＳ 明朝" w:cs="ＭＳ Ｐゴシック"/>
              </w:rPr>
            </w:pPr>
          </w:p>
        </w:tc>
        <w:tc>
          <w:tcPr>
            <w:tcW w:w="0" w:type="auto"/>
            <w:vAlign w:val="center"/>
            <w:hideMark/>
          </w:tcPr>
          <w:p w14:paraId="1E535AD5" w14:textId="77777777" w:rsidR="00F82F09" w:rsidRPr="00160D12" w:rsidRDefault="00F82F09" w:rsidP="001D33C4">
            <w:pPr>
              <w:pStyle w:val="a5"/>
              <w:spacing w:line="360" w:lineRule="auto"/>
              <w:rPr>
                <w:rFonts w:ascii="ＭＳ 明朝" w:hAnsi="ＭＳ 明朝" w:cs="ＭＳ Ｐゴシック"/>
              </w:rPr>
            </w:pPr>
          </w:p>
        </w:tc>
        <w:tc>
          <w:tcPr>
            <w:tcW w:w="0" w:type="auto"/>
            <w:vAlign w:val="center"/>
            <w:hideMark/>
          </w:tcPr>
          <w:p w14:paraId="7ED04DB4" w14:textId="77777777" w:rsidR="00F82F09" w:rsidRPr="00160D12" w:rsidRDefault="00F82F09" w:rsidP="001D33C4">
            <w:pPr>
              <w:pStyle w:val="a5"/>
              <w:spacing w:line="360" w:lineRule="auto"/>
              <w:rPr>
                <w:rFonts w:ascii="ＭＳ 明朝" w:hAnsi="ＭＳ 明朝" w:cs="ＭＳ Ｐゴシック"/>
              </w:rPr>
            </w:pPr>
            <w:r w:rsidRPr="00160D12">
              <w:rPr>
                <w:rFonts w:ascii="ＭＳ 明朝" w:hAnsi="ＭＳ 明朝" w:cs="ＭＳ Ｐゴシック"/>
              </w:rPr>
              <w:t>広報チラシ、ランディングページ、ヒアリング等の内訳を記載</w:t>
            </w:r>
          </w:p>
        </w:tc>
      </w:tr>
      <w:tr w:rsidR="00F82F09" w:rsidRPr="00160D12" w14:paraId="40A4DD1B" w14:textId="77777777" w:rsidTr="004726A4">
        <w:trPr>
          <w:tblCellSpacing w:w="15" w:type="dxa"/>
        </w:trPr>
        <w:tc>
          <w:tcPr>
            <w:tcW w:w="0" w:type="auto"/>
            <w:vAlign w:val="center"/>
            <w:hideMark/>
          </w:tcPr>
          <w:p w14:paraId="35ED586B" w14:textId="77777777" w:rsidR="00F82F09" w:rsidRPr="00160D12" w:rsidRDefault="00F82F09" w:rsidP="001D33C4">
            <w:pPr>
              <w:pStyle w:val="a5"/>
              <w:spacing w:line="360" w:lineRule="auto"/>
              <w:rPr>
                <w:rFonts w:ascii="ＭＳ 明朝" w:hAnsi="ＭＳ 明朝" w:cs="ＭＳ Ｐゴシック"/>
              </w:rPr>
            </w:pPr>
            <w:r w:rsidRPr="00160D12">
              <w:rPr>
                <w:rFonts w:ascii="ＭＳ 明朝" w:hAnsi="ＭＳ 明朝" w:cs="ＭＳ Ｐゴシック"/>
              </w:rPr>
              <w:t>Phase1</w:t>
            </w:r>
          </w:p>
        </w:tc>
        <w:tc>
          <w:tcPr>
            <w:tcW w:w="0" w:type="auto"/>
            <w:vAlign w:val="center"/>
            <w:hideMark/>
          </w:tcPr>
          <w:p w14:paraId="6D65BF5C" w14:textId="77777777" w:rsidR="00F82F09" w:rsidRPr="00160D12" w:rsidRDefault="00F82F09" w:rsidP="001D33C4">
            <w:pPr>
              <w:pStyle w:val="a5"/>
              <w:spacing w:line="360" w:lineRule="auto"/>
              <w:rPr>
                <w:rFonts w:ascii="ＭＳ 明朝" w:hAnsi="ＭＳ 明朝" w:cs="ＭＳ Ｐゴシック"/>
              </w:rPr>
            </w:pPr>
            <w:r w:rsidRPr="00160D12">
              <w:rPr>
                <w:rFonts w:ascii="ＭＳ 明朝" w:hAnsi="ＭＳ 明朝" w:cs="ＭＳ Ｐゴシック"/>
              </w:rPr>
              <w:t>サービスデザイン研修、ワークショップ及びAIハンズオン研修</w:t>
            </w:r>
          </w:p>
        </w:tc>
        <w:tc>
          <w:tcPr>
            <w:tcW w:w="0" w:type="auto"/>
            <w:vAlign w:val="center"/>
            <w:hideMark/>
          </w:tcPr>
          <w:p w14:paraId="736B18FD" w14:textId="77777777" w:rsidR="00F82F09" w:rsidRPr="00160D12" w:rsidRDefault="00F82F09" w:rsidP="001D33C4">
            <w:pPr>
              <w:pStyle w:val="a5"/>
              <w:spacing w:line="360" w:lineRule="auto"/>
              <w:rPr>
                <w:rFonts w:ascii="ＭＳ 明朝" w:hAnsi="ＭＳ 明朝" w:cs="ＭＳ Ｐゴシック"/>
              </w:rPr>
            </w:pPr>
          </w:p>
        </w:tc>
        <w:tc>
          <w:tcPr>
            <w:tcW w:w="0" w:type="auto"/>
            <w:vAlign w:val="center"/>
            <w:hideMark/>
          </w:tcPr>
          <w:p w14:paraId="6EAAA9C1" w14:textId="77777777" w:rsidR="00F82F09" w:rsidRPr="00160D12" w:rsidRDefault="00F82F09" w:rsidP="001D33C4">
            <w:pPr>
              <w:pStyle w:val="a5"/>
              <w:spacing w:line="360" w:lineRule="auto"/>
              <w:rPr>
                <w:rFonts w:ascii="ＭＳ 明朝" w:hAnsi="ＭＳ 明朝" w:cs="ＭＳ Ｐゴシック"/>
              </w:rPr>
            </w:pPr>
          </w:p>
        </w:tc>
        <w:tc>
          <w:tcPr>
            <w:tcW w:w="0" w:type="auto"/>
            <w:vAlign w:val="center"/>
            <w:hideMark/>
          </w:tcPr>
          <w:p w14:paraId="243F3718" w14:textId="77777777" w:rsidR="00F82F09" w:rsidRPr="00160D12" w:rsidRDefault="00F82F09" w:rsidP="001D33C4">
            <w:pPr>
              <w:pStyle w:val="a5"/>
              <w:spacing w:line="360" w:lineRule="auto"/>
              <w:rPr>
                <w:rFonts w:ascii="ＭＳ 明朝" w:hAnsi="ＭＳ 明朝" w:cs="ＭＳ Ｐゴシック"/>
              </w:rPr>
            </w:pPr>
          </w:p>
        </w:tc>
        <w:tc>
          <w:tcPr>
            <w:tcW w:w="0" w:type="auto"/>
            <w:vAlign w:val="center"/>
            <w:hideMark/>
          </w:tcPr>
          <w:p w14:paraId="28314F70" w14:textId="77777777" w:rsidR="00F82F09" w:rsidRPr="00160D12" w:rsidRDefault="00F82F09" w:rsidP="001D33C4">
            <w:pPr>
              <w:pStyle w:val="a5"/>
              <w:spacing w:line="360" w:lineRule="auto"/>
              <w:rPr>
                <w:rFonts w:ascii="ＭＳ 明朝" w:hAnsi="ＭＳ 明朝" w:cs="ＭＳ Ｐゴシック"/>
              </w:rPr>
            </w:pPr>
          </w:p>
        </w:tc>
        <w:tc>
          <w:tcPr>
            <w:tcW w:w="0" w:type="auto"/>
            <w:vAlign w:val="center"/>
            <w:hideMark/>
          </w:tcPr>
          <w:p w14:paraId="06C14C9D" w14:textId="77777777" w:rsidR="00F82F09" w:rsidRPr="00160D12" w:rsidRDefault="00F82F09" w:rsidP="001D33C4">
            <w:pPr>
              <w:pStyle w:val="a5"/>
              <w:spacing w:line="360" w:lineRule="auto"/>
              <w:rPr>
                <w:rFonts w:ascii="ＭＳ 明朝" w:hAnsi="ＭＳ 明朝" w:cs="ＭＳ Ｐゴシック"/>
              </w:rPr>
            </w:pPr>
            <w:r w:rsidRPr="00160D12">
              <w:rPr>
                <w:rFonts w:ascii="ＭＳ 明朝" w:hAnsi="ＭＳ 明朝" w:cs="ＭＳ Ｐゴシック"/>
              </w:rPr>
              <w:t>講師、ファシリテーター、教材、会場、機材等の内訳を記載</w:t>
            </w:r>
          </w:p>
        </w:tc>
      </w:tr>
      <w:tr w:rsidR="00F82F09" w:rsidRPr="00160D12" w14:paraId="7E7A8338" w14:textId="77777777" w:rsidTr="004726A4">
        <w:trPr>
          <w:tblCellSpacing w:w="15" w:type="dxa"/>
        </w:trPr>
        <w:tc>
          <w:tcPr>
            <w:tcW w:w="0" w:type="auto"/>
            <w:vAlign w:val="center"/>
            <w:hideMark/>
          </w:tcPr>
          <w:p w14:paraId="0FC325E2" w14:textId="77777777" w:rsidR="00F82F09" w:rsidRPr="00160D12" w:rsidRDefault="00F82F09" w:rsidP="001D33C4">
            <w:pPr>
              <w:pStyle w:val="a5"/>
              <w:spacing w:line="360" w:lineRule="auto"/>
              <w:rPr>
                <w:rFonts w:ascii="ＭＳ 明朝" w:hAnsi="ＭＳ 明朝" w:cs="ＭＳ Ｐゴシック"/>
              </w:rPr>
            </w:pPr>
            <w:r w:rsidRPr="00160D12">
              <w:rPr>
                <w:rFonts w:ascii="ＭＳ 明朝" w:hAnsi="ＭＳ 明朝" w:cs="ＭＳ Ｐゴシック"/>
              </w:rPr>
              <w:t>Phase1</w:t>
            </w:r>
          </w:p>
        </w:tc>
        <w:tc>
          <w:tcPr>
            <w:tcW w:w="0" w:type="auto"/>
            <w:vAlign w:val="center"/>
            <w:hideMark/>
          </w:tcPr>
          <w:p w14:paraId="4C91171B" w14:textId="77777777" w:rsidR="00F82F09" w:rsidRPr="00160D12" w:rsidRDefault="00F82F09" w:rsidP="001D33C4">
            <w:pPr>
              <w:pStyle w:val="a5"/>
              <w:spacing w:line="360" w:lineRule="auto"/>
              <w:rPr>
                <w:rFonts w:ascii="ＭＳ 明朝" w:hAnsi="ＭＳ 明朝" w:cs="ＭＳ Ｐゴシック"/>
              </w:rPr>
            </w:pPr>
            <w:r w:rsidRPr="00160D12">
              <w:rPr>
                <w:rFonts w:ascii="ＭＳ 明朝" w:hAnsi="ＭＳ 明朝" w:cs="ＭＳ Ｐゴシック"/>
              </w:rPr>
              <w:t>プロトタイプ作成支援</w:t>
            </w:r>
          </w:p>
        </w:tc>
        <w:tc>
          <w:tcPr>
            <w:tcW w:w="0" w:type="auto"/>
            <w:vAlign w:val="center"/>
            <w:hideMark/>
          </w:tcPr>
          <w:p w14:paraId="75305600" w14:textId="77777777" w:rsidR="00F82F09" w:rsidRPr="00160D12" w:rsidRDefault="00F82F09" w:rsidP="001D33C4">
            <w:pPr>
              <w:pStyle w:val="a5"/>
              <w:spacing w:line="360" w:lineRule="auto"/>
              <w:rPr>
                <w:rFonts w:ascii="ＭＳ 明朝" w:hAnsi="ＭＳ 明朝" w:cs="ＭＳ Ｐゴシック"/>
              </w:rPr>
            </w:pPr>
          </w:p>
        </w:tc>
        <w:tc>
          <w:tcPr>
            <w:tcW w:w="0" w:type="auto"/>
            <w:vAlign w:val="center"/>
            <w:hideMark/>
          </w:tcPr>
          <w:p w14:paraId="5A602D1E" w14:textId="77777777" w:rsidR="00F82F09" w:rsidRPr="00160D12" w:rsidRDefault="00F82F09" w:rsidP="001D33C4">
            <w:pPr>
              <w:pStyle w:val="a5"/>
              <w:spacing w:line="360" w:lineRule="auto"/>
              <w:rPr>
                <w:rFonts w:ascii="ＭＳ 明朝" w:hAnsi="ＭＳ 明朝" w:cs="ＭＳ Ｐゴシック"/>
              </w:rPr>
            </w:pPr>
          </w:p>
        </w:tc>
        <w:tc>
          <w:tcPr>
            <w:tcW w:w="0" w:type="auto"/>
            <w:vAlign w:val="center"/>
            <w:hideMark/>
          </w:tcPr>
          <w:p w14:paraId="36AFC020" w14:textId="77777777" w:rsidR="00F82F09" w:rsidRPr="00160D12" w:rsidRDefault="00F82F09" w:rsidP="001D33C4">
            <w:pPr>
              <w:pStyle w:val="a5"/>
              <w:spacing w:line="360" w:lineRule="auto"/>
              <w:rPr>
                <w:rFonts w:ascii="ＭＳ 明朝" w:hAnsi="ＭＳ 明朝" w:cs="ＭＳ Ｐゴシック"/>
              </w:rPr>
            </w:pPr>
          </w:p>
        </w:tc>
        <w:tc>
          <w:tcPr>
            <w:tcW w:w="0" w:type="auto"/>
            <w:vAlign w:val="center"/>
            <w:hideMark/>
          </w:tcPr>
          <w:p w14:paraId="0F6A5881" w14:textId="77777777" w:rsidR="00F82F09" w:rsidRPr="00160D12" w:rsidRDefault="00F82F09" w:rsidP="001D33C4">
            <w:pPr>
              <w:pStyle w:val="a5"/>
              <w:spacing w:line="360" w:lineRule="auto"/>
              <w:rPr>
                <w:rFonts w:ascii="ＭＳ 明朝" w:hAnsi="ＭＳ 明朝" w:cs="ＭＳ Ｐゴシック"/>
              </w:rPr>
            </w:pPr>
          </w:p>
        </w:tc>
        <w:tc>
          <w:tcPr>
            <w:tcW w:w="0" w:type="auto"/>
            <w:vAlign w:val="center"/>
            <w:hideMark/>
          </w:tcPr>
          <w:p w14:paraId="7DD20E46" w14:textId="77777777" w:rsidR="00F82F09" w:rsidRPr="00160D12" w:rsidRDefault="00F82F09" w:rsidP="001D33C4">
            <w:pPr>
              <w:pStyle w:val="a5"/>
              <w:spacing w:line="360" w:lineRule="auto"/>
              <w:rPr>
                <w:rFonts w:ascii="ＭＳ 明朝" w:hAnsi="ＭＳ 明朝" w:cs="ＭＳ Ｐゴシック"/>
              </w:rPr>
            </w:pPr>
            <w:r w:rsidRPr="00160D12">
              <w:rPr>
                <w:rFonts w:ascii="ＭＳ 明朝" w:hAnsi="ＭＳ 明朝" w:cs="ＭＳ Ｐゴシック"/>
              </w:rPr>
              <w:t>AIサービス、クラウド環境、ライセンス、技術支援等の内訳を記載</w:t>
            </w:r>
          </w:p>
        </w:tc>
      </w:tr>
      <w:tr w:rsidR="00F82F09" w:rsidRPr="00160D12" w14:paraId="7AA077BC" w14:textId="77777777" w:rsidTr="004726A4">
        <w:trPr>
          <w:tblCellSpacing w:w="15" w:type="dxa"/>
        </w:trPr>
        <w:tc>
          <w:tcPr>
            <w:tcW w:w="0" w:type="auto"/>
            <w:vAlign w:val="center"/>
            <w:hideMark/>
          </w:tcPr>
          <w:p w14:paraId="3D08FBD9" w14:textId="77777777" w:rsidR="00F82F09" w:rsidRPr="00160D12" w:rsidRDefault="00F82F09" w:rsidP="001D33C4">
            <w:pPr>
              <w:pStyle w:val="a5"/>
              <w:spacing w:line="360" w:lineRule="auto"/>
              <w:rPr>
                <w:rFonts w:ascii="ＭＳ 明朝" w:hAnsi="ＭＳ 明朝" w:cs="ＭＳ Ｐゴシック"/>
              </w:rPr>
            </w:pPr>
            <w:r w:rsidRPr="00160D12">
              <w:rPr>
                <w:rFonts w:ascii="ＭＳ 明朝" w:hAnsi="ＭＳ 明朝" w:cs="ＭＳ Ｐゴシック"/>
              </w:rPr>
              <w:t>Phase2</w:t>
            </w:r>
          </w:p>
        </w:tc>
        <w:tc>
          <w:tcPr>
            <w:tcW w:w="0" w:type="auto"/>
            <w:vAlign w:val="center"/>
            <w:hideMark/>
          </w:tcPr>
          <w:p w14:paraId="1CB27B17" w14:textId="77777777" w:rsidR="00F82F09" w:rsidRPr="00160D12" w:rsidRDefault="00F82F09" w:rsidP="001D33C4">
            <w:pPr>
              <w:pStyle w:val="a5"/>
              <w:spacing w:line="360" w:lineRule="auto"/>
              <w:rPr>
                <w:rFonts w:ascii="ＭＳ 明朝" w:hAnsi="ＭＳ 明朝" w:cs="ＭＳ Ｐゴシック"/>
              </w:rPr>
            </w:pPr>
            <w:r w:rsidRPr="00160D12">
              <w:rPr>
                <w:rFonts w:ascii="ＭＳ 明朝" w:hAnsi="ＭＳ 明朝" w:cs="ＭＳ Ｐゴシック"/>
              </w:rPr>
              <w:t>PoC実施計画の策定、伴走支援及びPoC支援</w:t>
            </w:r>
          </w:p>
        </w:tc>
        <w:tc>
          <w:tcPr>
            <w:tcW w:w="0" w:type="auto"/>
            <w:vAlign w:val="center"/>
            <w:hideMark/>
          </w:tcPr>
          <w:p w14:paraId="0628F13C" w14:textId="77777777" w:rsidR="00F82F09" w:rsidRPr="00160D12" w:rsidRDefault="00F82F09" w:rsidP="001D33C4">
            <w:pPr>
              <w:pStyle w:val="a5"/>
              <w:spacing w:line="360" w:lineRule="auto"/>
              <w:rPr>
                <w:rFonts w:ascii="ＭＳ 明朝" w:hAnsi="ＭＳ 明朝" w:cs="ＭＳ Ｐゴシック"/>
              </w:rPr>
            </w:pPr>
          </w:p>
        </w:tc>
        <w:tc>
          <w:tcPr>
            <w:tcW w:w="0" w:type="auto"/>
            <w:vAlign w:val="center"/>
            <w:hideMark/>
          </w:tcPr>
          <w:p w14:paraId="6BBB3009" w14:textId="77777777" w:rsidR="00F82F09" w:rsidRPr="00160D12" w:rsidRDefault="00F82F09" w:rsidP="001D33C4">
            <w:pPr>
              <w:pStyle w:val="a5"/>
              <w:spacing w:line="360" w:lineRule="auto"/>
              <w:rPr>
                <w:rFonts w:ascii="ＭＳ 明朝" w:hAnsi="ＭＳ 明朝" w:cs="ＭＳ Ｐゴシック"/>
              </w:rPr>
            </w:pPr>
          </w:p>
        </w:tc>
        <w:tc>
          <w:tcPr>
            <w:tcW w:w="0" w:type="auto"/>
            <w:vAlign w:val="center"/>
            <w:hideMark/>
          </w:tcPr>
          <w:p w14:paraId="072EADAD" w14:textId="77777777" w:rsidR="00F82F09" w:rsidRPr="00160D12" w:rsidRDefault="00F82F09" w:rsidP="001D33C4">
            <w:pPr>
              <w:pStyle w:val="a5"/>
              <w:spacing w:line="360" w:lineRule="auto"/>
              <w:rPr>
                <w:rFonts w:ascii="ＭＳ 明朝" w:hAnsi="ＭＳ 明朝" w:cs="ＭＳ Ｐゴシック"/>
              </w:rPr>
            </w:pPr>
          </w:p>
        </w:tc>
        <w:tc>
          <w:tcPr>
            <w:tcW w:w="0" w:type="auto"/>
            <w:vAlign w:val="center"/>
            <w:hideMark/>
          </w:tcPr>
          <w:p w14:paraId="24C9889C" w14:textId="77777777" w:rsidR="00F82F09" w:rsidRPr="00160D12" w:rsidRDefault="00F82F09" w:rsidP="001D33C4">
            <w:pPr>
              <w:pStyle w:val="a5"/>
              <w:spacing w:line="360" w:lineRule="auto"/>
              <w:rPr>
                <w:rFonts w:ascii="ＭＳ 明朝" w:hAnsi="ＭＳ 明朝" w:cs="ＭＳ Ｐゴシック"/>
              </w:rPr>
            </w:pPr>
          </w:p>
        </w:tc>
        <w:tc>
          <w:tcPr>
            <w:tcW w:w="0" w:type="auto"/>
            <w:vAlign w:val="center"/>
            <w:hideMark/>
          </w:tcPr>
          <w:p w14:paraId="628A9C71" w14:textId="77777777" w:rsidR="00F82F09" w:rsidRPr="00160D12" w:rsidRDefault="00F82F09" w:rsidP="001D33C4">
            <w:pPr>
              <w:pStyle w:val="a5"/>
              <w:spacing w:line="360" w:lineRule="auto"/>
              <w:rPr>
                <w:rFonts w:ascii="ＭＳ 明朝" w:hAnsi="ＭＳ 明朝" w:cs="ＭＳ Ｐゴシック"/>
              </w:rPr>
            </w:pPr>
            <w:r w:rsidRPr="00160D12">
              <w:rPr>
                <w:rFonts w:ascii="ＭＳ 明朝" w:hAnsi="ＭＳ 明朝" w:cs="ＭＳ Ｐゴシック"/>
              </w:rPr>
              <w:t>担当者の工数、旅費、技術支援等の内訳を記載</w:t>
            </w:r>
          </w:p>
        </w:tc>
      </w:tr>
      <w:tr w:rsidR="00F82F09" w:rsidRPr="00160D12" w14:paraId="1509070B" w14:textId="77777777" w:rsidTr="004726A4">
        <w:trPr>
          <w:tblCellSpacing w:w="15" w:type="dxa"/>
        </w:trPr>
        <w:tc>
          <w:tcPr>
            <w:tcW w:w="0" w:type="auto"/>
            <w:vAlign w:val="center"/>
            <w:hideMark/>
          </w:tcPr>
          <w:p w14:paraId="791E5B95" w14:textId="77777777" w:rsidR="00F82F09" w:rsidRPr="00160D12" w:rsidRDefault="00F82F09" w:rsidP="001D33C4">
            <w:pPr>
              <w:pStyle w:val="a5"/>
              <w:spacing w:line="360" w:lineRule="auto"/>
              <w:rPr>
                <w:rFonts w:ascii="ＭＳ 明朝" w:hAnsi="ＭＳ 明朝" w:cs="ＭＳ Ｐゴシック"/>
              </w:rPr>
            </w:pPr>
            <w:r w:rsidRPr="00160D12">
              <w:rPr>
                <w:rFonts w:ascii="ＭＳ 明朝" w:hAnsi="ＭＳ 明朝" w:cs="ＭＳ Ｐゴシック"/>
              </w:rPr>
              <w:t>Phase2</w:t>
            </w:r>
          </w:p>
        </w:tc>
        <w:tc>
          <w:tcPr>
            <w:tcW w:w="0" w:type="auto"/>
            <w:vAlign w:val="center"/>
            <w:hideMark/>
          </w:tcPr>
          <w:p w14:paraId="1CAC5FBD" w14:textId="77777777" w:rsidR="00F82F09" w:rsidRPr="00160D12" w:rsidRDefault="00F82F09" w:rsidP="001D33C4">
            <w:pPr>
              <w:pStyle w:val="a5"/>
              <w:spacing w:line="360" w:lineRule="auto"/>
              <w:rPr>
                <w:rFonts w:ascii="ＭＳ 明朝" w:hAnsi="ＭＳ 明朝" w:cs="ＭＳ Ｐゴシック"/>
              </w:rPr>
            </w:pPr>
            <w:r w:rsidRPr="00160D12">
              <w:rPr>
                <w:rFonts w:ascii="ＭＳ 明朝" w:hAnsi="ＭＳ 明朝" w:cs="ＭＳ Ｐゴシック"/>
              </w:rPr>
              <w:t>AI開発・実証環境の提供</w:t>
            </w:r>
          </w:p>
        </w:tc>
        <w:tc>
          <w:tcPr>
            <w:tcW w:w="0" w:type="auto"/>
            <w:vAlign w:val="center"/>
            <w:hideMark/>
          </w:tcPr>
          <w:p w14:paraId="1BE18BD6" w14:textId="77777777" w:rsidR="00F82F09" w:rsidRPr="00160D12" w:rsidRDefault="00F82F09" w:rsidP="001D33C4">
            <w:pPr>
              <w:pStyle w:val="a5"/>
              <w:spacing w:line="360" w:lineRule="auto"/>
              <w:rPr>
                <w:rFonts w:ascii="ＭＳ 明朝" w:hAnsi="ＭＳ 明朝" w:cs="ＭＳ Ｐゴシック"/>
              </w:rPr>
            </w:pPr>
          </w:p>
        </w:tc>
        <w:tc>
          <w:tcPr>
            <w:tcW w:w="0" w:type="auto"/>
            <w:vAlign w:val="center"/>
            <w:hideMark/>
          </w:tcPr>
          <w:p w14:paraId="36BE50BB" w14:textId="77777777" w:rsidR="00F82F09" w:rsidRPr="00160D12" w:rsidRDefault="00F82F09" w:rsidP="001D33C4">
            <w:pPr>
              <w:pStyle w:val="a5"/>
              <w:spacing w:line="360" w:lineRule="auto"/>
              <w:rPr>
                <w:rFonts w:ascii="ＭＳ 明朝" w:hAnsi="ＭＳ 明朝" w:cs="ＭＳ Ｐゴシック"/>
              </w:rPr>
            </w:pPr>
          </w:p>
        </w:tc>
        <w:tc>
          <w:tcPr>
            <w:tcW w:w="0" w:type="auto"/>
            <w:vAlign w:val="center"/>
            <w:hideMark/>
          </w:tcPr>
          <w:p w14:paraId="3E2BF46B" w14:textId="77777777" w:rsidR="00F82F09" w:rsidRPr="00160D12" w:rsidRDefault="00F82F09" w:rsidP="001D33C4">
            <w:pPr>
              <w:pStyle w:val="a5"/>
              <w:spacing w:line="360" w:lineRule="auto"/>
              <w:rPr>
                <w:rFonts w:ascii="ＭＳ 明朝" w:hAnsi="ＭＳ 明朝" w:cs="ＭＳ Ｐゴシック"/>
              </w:rPr>
            </w:pPr>
          </w:p>
        </w:tc>
        <w:tc>
          <w:tcPr>
            <w:tcW w:w="0" w:type="auto"/>
            <w:vAlign w:val="center"/>
            <w:hideMark/>
          </w:tcPr>
          <w:p w14:paraId="374C8896" w14:textId="77777777" w:rsidR="00F82F09" w:rsidRPr="00160D12" w:rsidRDefault="00F82F09" w:rsidP="001D33C4">
            <w:pPr>
              <w:pStyle w:val="a5"/>
              <w:spacing w:line="360" w:lineRule="auto"/>
              <w:rPr>
                <w:rFonts w:ascii="ＭＳ 明朝" w:hAnsi="ＭＳ 明朝" w:cs="ＭＳ Ｐゴシック"/>
              </w:rPr>
            </w:pPr>
          </w:p>
        </w:tc>
        <w:tc>
          <w:tcPr>
            <w:tcW w:w="0" w:type="auto"/>
            <w:vAlign w:val="center"/>
            <w:hideMark/>
          </w:tcPr>
          <w:p w14:paraId="0E20A28F" w14:textId="77777777" w:rsidR="00F82F09" w:rsidRPr="00160D12" w:rsidRDefault="00F82F09" w:rsidP="001D33C4">
            <w:pPr>
              <w:pStyle w:val="a5"/>
              <w:spacing w:line="360" w:lineRule="auto"/>
              <w:rPr>
                <w:rFonts w:ascii="ＭＳ 明朝" w:hAnsi="ＭＳ 明朝" w:cs="ＭＳ Ｐゴシック"/>
              </w:rPr>
            </w:pPr>
            <w:r w:rsidRPr="00160D12">
              <w:rPr>
                <w:rFonts w:ascii="ＭＳ 明朝" w:hAnsi="ＭＳ 明朝" w:cs="ＭＳ Ｐゴシック"/>
              </w:rPr>
              <w:t>サービス名、用途、数量、単価、利用期間、対象企業数等を記載</w:t>
            </w:r>
          </w:p>
        </w:tc>
      </w:tr>
      <w:tr w:rsidR="00F82F09" w:rsidRPr="00160D12" w14:paraId="1F99D603" w14:textId="77777777" w:rsidTr="004726A4">
        <w:trPr>
          <w:tblCellSpacing w:w="15" w:type="dxa"/>
        </w:trPr>
        <w:tc>
          <w:tcPr>
            <w:tcW w:w="0" w:type="auto"/>
            <w:vAlign w:val="center"/>
            <w:hideMark/>
          </w:tcPr>
          <w:p w14:paraId="165FE23A" w14:textId="77777777" w:rsidR="00F82F09" w:rsidRPr="00160D12" w:rsidRDefault="00F82F09" w:rsidP="001D33C4">
            <w:pPr>
              <w:pStyle w:val="a5"/>
              <w:spacing w:line="360" w:lineRule="auto"/>
              <w:rPr>
                <w:rFonts w:ascii="ＭＳ 明朝" w:hAnsi="ＭＳ 明朝" w:cs="ＭＳ Ｐゴシック"/>
              </w:rPr>
            </w:pPr>
            <w:r w:rsidRPr="00160D12">
              <w:rPr>
                <w:rFonts w:ascii="ＭＳ 明朝" w:hAnsi="ＭＳ 明朝" w:cs="ＭＳ Ｐゴシック"/>
              </w:rPr>
              <w:t>Phase2</w:t>
            </w:r>
          </w:p>
        </w:tc>
        <w:tc>
          <w:tcPr>
            <w:tcW w:w="0" w:type="auto"/>
            <w:vAlign w:val="center"/>
            <w:hideMark/>
          </w:tcPr>
          <w:p w14:paraId="77768B81" w14:textId="77777777" w:rsidR="00F82F09" w:rsidRPr="00160D12" w:rsidRDefault="00F82F09" w:rsidP="001D33C4">
            <w:pPr>
              <w:pStyle w:val="a5"/>
              <w:spacing w:line="360" w:lineRule="auto"/>
              <w:rPr>
                <w:rFonts w:ascii="ＭＳ 明朝" w:hAnsi="ＭＳ 明朝" w:cs="ＭＳ Ｐゴシック"/>
              </w:rPr>
            </w:pPr>
            <w:r w:rsidRPr="00160D12">
              <w:rPr>
                <w:rFonts w:ascii="ＭＳ 明朝" w:hAnsi="ＭＳ 明朝" w:cs="ＭＳ Ｐゴシック"/>
              </w:rPr>
              <w:t>成果報告会の企画及び実施</w:t>
            </w:r>
          </w:p>
        </w:tc>
        <w:tc>
          <w:tcPr>
            <w:tcW w:w="0" w:type="auto"/>
            <w:vAlign w:val="center"/>
            <w:hideMark/>
          </w:tcPr>
          <w:p w14:paraId="19D2DC29" w14:textId="77777777" w:rsidR="00F82F09" w:rsidRPr="00160D12" w:rsidRDefault="00F82F09" w:rsidP="001D33C4">
            <w:pPr>
              <w:pStyle w:val="a5"/>
              <w:spacing w:line="360" w:lineRule="auto"/>
              <w:rPr>
                <w:rFonts w:ascii="ＭＳ 明朝" w:hAnsi="ＭＳ 明朝" w:cs="ＭＳ Ｐゴシック"/>
              </w:rPr>
            </w:pPr>
          </w:p>
        </w:tc>
        <w:tc>
          <w:tcPr>
            <w:tcW w:w="0" w:type="auto"/>
            <w:vAlign w:val="center"/>
            <w:hideMark/>
          </w:tcPr>
          <w:p w14:paraId="4954D3F5" w14:textId="77777777" w:rsidR="00F82F09" w:rsidRPr="00160D12" w:rsidRDefault="00F82F09" w:rsidP="001D33C4">
            <w:pPr>
              <w:pStyle w:val="a5"/>
              <w:spacing w:line="360" w:lineRule="auto"/>
              <w:rPr>
                <w:rFonts w:ascii="ＭＳ 明朝" w:hAnsi="ＭＳ 明朝" w:cs="ＭＳ Ｐゴシック"/>
              </w:rPr>
            </w:pPr>
          </w:p>
        </w:tc>
        <w:tc>
          <w:tcPr>
            <w:tcW w:w="0" w:type="auto"/>
            <w:vAlign w:val="center"/>
            <w:hideMark/>
          </w:tcPr>
          <w:p w14:paraId="56542748" w14:textId="77777777" w:rsidR="00F82F09" w:rsidRPr="00160D12" w:rsidRDefault="00F82F09" w:rsidP="001D33C4">
            <w:pPr>
              <w:pStyle w:val="a5"/>
              <w:spacing w:line="360" w:lineRule="auto"/>
              <w:rPr>
                <w:rFonts w:ascii="ＭＳ 明朝" w:hAnsi="ＭＳ 明朝" w:cs="ＭＳ Ｐゴシック"/>
              </w:rPr>
            </w:pPr>
          </w:p>
        </w:tc>
        <w:tc>
          <w:tcPr>
            <w:tcW w:w="0" w:type="auto"/>
            <w:vAlign w:val="center"/>
            <w:hideMark/>
          </w:tcPr>
          <w:p w14:paraId="7573E7B8" w14:textId="77777777" w:rsidR="00F82F09" w:rsidRPr="00160D12" w:rsidRDefault="00F82F09" w:rsidP="001D33C4">
            <w:pPr>
              <w:pStyle w:val="a5"/>
              <w:spacing w:line="360" w:lineRule="auto"/>
              <w:rPr>
                <w:rFonts w:ascii="ＭＳ 明朝" w:hAnsi="ＭＳ 明朝" w:cs="ＭＳ Ｐゴシック"/>
              </w:rPr>
            </w:pPr>
          </w:p>
        </w:tc>
        <w:tc>
          <w:tcPr>
            <w:tcW w:w="0" w:type="auto"/>
            <w:vAlign w:val="center"/>
            <w:hideMark/>
          </w:tcPr>
          <w:p w14:paraId="7A8D73A1" w14:textId="77777777" w:rsidR="00F82F09" w:rsidRPr="00160D12" w:rsidRDefault="00F82F09" w:rsidP="001D33C4">
            <w:pPr>
              <w:pStyle w:val="a5"/>
              <w:spacing w:line="360" w:lineRule="auto"/>
              <w:rPr>
                <w:rFonts w:ascii="ＭＳ 明朝" w:hAnsi="ＭＳ 明朝" w:cs="ＭＳ Ｐゴシック"/>
              </w:rPr>
            </w:pPr>
            <w:r w:rsidRPr="00160D12">
              <w:rPr>
                <w:rFonts w:ascii="ＭＳ 明朝" w:hAnsi="ＭＳ 明朝" w:cs="ＭＳ Ｐゴシック"/>
              </w:rPr>
              <w:t>会場、配信、資料、機材、運営等の内訳を記載</w:t>
            </w:r>
          </w:p>
        </w:tc>
      </w:tr>
      <w:tr w:rsidR="00F82F09" w:rsidRPr="00160D12" w14:paraId="11B50490" w14:textId="77777777" w:rsidTr="004726A4">
        <w:trPr>
          <w:tblCellSpacing w:w="15" w:type="dxa"/>
        </w:trPr>
        <w:tc>
          <w:tcPr>
            <w:tcW w:w="0" w:type="auto"/>
            <w:vAlign w:val="center"/>
            <w:hideMark/>
          </w:tcPr>
          <w:p w14:paraId="6BB3E191" w14:textId="77777777" w:rsidR="00F82F09" w:rsidRPr="00160D12" w:rsidRDefault="00F82F09" w:rsidP="001D33C4">
            <w:pPr>
              <w:pStyle w:val="a5"/>
              <w:spacing w:line="360" w:lineRule="auto"/>
              <w:rPr>
                <w:rFonts w:ascii="ＭＳ 明朝" w:hAnsi="ＭＳ 明朝" w:cs="ＭＳ Ｐゴシック"/>
              </w:rPr>
            </w:pPr>
            <w:r w:rsidRPr="00160D12">
              <w:rPr>
                <w:rFonts w:ascii="ＭＳ 明朝" w:hAnsi="ＭＳ 明朝" w:cs="ＭＳ Ｐゴシック"/>
              </w:rPr>
              <w:t>成果物の作成</w:t>
            </w:r>
          </w:p>
        </w:tc>
        <w:tc>
          <w:tcPr>
            <w:tcW w:w="0" w:type="auto"/>
            <w:vAlign w:val="center"/>
            <w:hideMark/>
          </w:tcPr>
          <w:p w14:paraId="6EE16585" w14:textId="77777777" w:rsidR="00F82F09" w:rsidRPr="00160D12" w:rsidRDefault="00F82F09" w:rsidP="001D33C4">
            <w:pPr>
              <w:pStyle w:val="a5"/>
              <w:spacing w:line="360" w:lineRule="auto"/>
              <w:rPr>
                <w:rFonts w:ascii="ＭＳ 明朝" w:hAnsi="ＭＳ 明朝" w:cs="ＭＳ Ｐゴシック"/>
              </w:rPr>
            </w:pPr>
            <w:r w:rsidRPr="00160D12">
              <w:rPr>
                <w:rFonts w:ascii="ＭＳ 明朝" w:hAnsi="ＭＳ 明朝" w:cs="ＭＳ Ｐゴシック"/>
              </w:rPr>
              <w:t>企業別PoC成果物</w:t>
            </w:r>
          </w:p>
        </w:tc>
        <w:tc>
          <w:tcPr>
            <w:tcW w:w="0" w:type="auto"/>
            <w:vAlign w:val="center"/>
            <w:hideMark/>
          </w:tcPr>
          <w:p w14:paraId="5800843E" w14:textId="77777777" w:rsidR="00F82F09" w:rsidRPr="00160D12" w:rsidRDefault="00F82F09" w:rsidP="001D33C4">
            <w:pPr>
              <w:pStyle w:val="a5"/>
              <w:spacing w:line="360" w:lineRule="auto"/>
              <w:rPr>
                <w:rFonts w:ascii="ＭＳ 明朝" w:hAnsi="ＭＳ 明朝" w:cs="ＭＳ Ｐゴシック"/>
              </w:rPr>
            </w:pPr>
          </w:p>
        </w:tc>
        <w:tc>
          <w:tcPr>
            <w:tcW w:w="0" w:type="auto"/>
            <w:vAlign w:val="center"/>
            <w:hideMark/>
          </w:tcPr>
          <w:p w14:paraId="26DE3224" w14:textId="77777777" w:rsidR="00F82F09" w:rsidRPr="00160D12" w:rsidRDefault="00F82F09" w:rsidP="001D33C4">
            <w:pPr>
              <w:pStyle w:val="a5"/>
              <w:spacing w:line="360" w:lineRule="auto"/>
              <w:rPr>
                <w:rFonts w:ascii="ＭＳ 明朝" w:hAnsi="ＭＳ 明朝" w:cs="ＭＳ Ｐゴシック"/>
              </w:rPr>
            </w:pPr>
          </w:p>
        </w:tc>
        <w:tc>
          <w:tcPr>
            <w:tcW w:w="0" w:type="auto"/>
            <w:vAlign w:val="center"/>
            <w:hideMark/>
          </w:tcPr>
          <w:p w14:paraId="35364CF8" w14:textId="77777777" w:rsidR="00F82F09" w:rsidRPr="00160D12" w:rsidRDefault="00F82F09" w:rsidP="001D33C4">
            <w:pPr>
              <w:pStyle w:val="a5"/>
              <w:spacing w:line="360" w:lineRule="auto"/>
              <w:rPr>
                <w:rFonts w:ascii="ＭＳ 明朝" w:hAnsi="ＭＳ 明朝" w:cs="ＭＳ Ｐゴシック"/>
              </w:rPr>
            </w:pPr>
          </w:p>
        </w:tc>
        <w:tc>
          <w:tcPr>
            <w:tcW w:w="0" w:type="auto"/>
            <w:vAlign w:val="center"/>
            <w:hideMark/>
          </w:tcPr>
          <w:p w14:paraId="7F33A147" w14:textId="77777777" w:rsidR="00F82F09" w:rsidRPr="00160D12" w:rsidRDefault="00F82F09" w:rsidP="001D33C4">
            <w:pPr>
              <w:pStyle w:val="a5"/>
              <w:spacing w:line="360" w:lineRule="auto"/>
              <w:rPr>
                <w:rFonts w:ascii="ＭＳ 明朝" w:hAnsi="ＭＳ 明朝" w:cs="ＭＳ Ｐゴシック"/>
              </w:rPr>
            </w:pPr>
          </w:p>
        </w:tc>
        <w:tc>
          <w:tcPr>
            <w:tcW w:w="0" w:type="auto"/>
            <w:vAlign w:val="center"/>
            <w:hideMark/>
          </w:tcPr>
          <w:p w14:paraId="7ABF232A" w14:textId="77777777" w:rsidR="00F82F09" w:rsidRPr="00160D12" w:rsidRDefault="00F82F09" w:rsidP="001D33C4">
            <w:pPr>
              <w:pStyle w:val="a5"/>
              <w:spacing w:line="360" w:lineRule="auto"/>
              <w:rPr>
                <w:rFonts w:ascii="ＭＳ 明朝" w:hAnsi="ＭＳ 明朝" w:cs="ＭＳ Ｐゴシック"/>
              </w:rPr>
            </w:pPr>
            <w:r w:rsidRPr="00160D12">
              <w:rPr>
                <w:rFonts w:ascii="ＭＳ 明朝" w:hAnsi="ＭＳ 明朝" w:cs="ＭＳ Ｐゴシック"/>
              </w:rPr>
              <w:t>対象企業数、担当者の工数、制作・編集費等を記載</w:t>
            </w:r>
          </w:p>
        </w:tc>
      </w:tr>
      <w:tr w:rsidR="00F82F09" w:rsidRPr="00160D12" w14:paraId="6533AFE5" w14:textId="77777777" w:rsidTr="004726A4">
        <w:trPr>
          <w:tblCellSpacing w:w="15" w:type="dxa"/>
        </w:trPr>
        <w:tc>
          <w:tcPr>
            <w:tcW w:w="0" w:type="auto"/>
            <w:vAlign w:val="center"/>
            <w:hideMark/>
          </w:tcPr>
          <w:p w14:paraId="687CB6FE" w14:textId="77777777" w:rsidR="00F82F09" w:rsidRPr="00160D12" w:rsidRDefault="00F82F09" w:rsidP="001D33C4">
            <w:pPr>
              <w:pStyle w:val="a5"/>
              <w:spacing w:line="360" w:lineRule="auto"/>
              <w:rPr>
                <w:rFonts w:ascii="ＭＳ 明朝" w:hAnsi="ＭＳ 明朝" w:cs="ＭＳ Ｐゴシック"/>
              </w:rPr>
            </w:pPr>
            <w:r w:rsidRPr="00160D12">
              <w:rPr>
                <w:rFonts w:ascii="ＭＳ 明朝" w:hAnsi="ＭＳ 明朝" w:cs="ＭＳ Ｐゴシック"/>
              </w:rPr>
              <w:t>成果物の作成</w:t>
            </w:r>
          </w:p>
        </w:tc>
        <w:tc>
          <w:tcPr>
            <w:tcW w:w="0" w:type="auto"/>
            <w:vAlign w:val="center"/>
            <w:hideMark/>
          </w:tcPr>
          <w:p w14:paraId="13850E56" w14:textId="77777777" w:rsidR="00F82F09" w:rsidRPr="00160D12" w:rsidRDefault="00F82F09" w:rsidP="001D33C4">
            <w:pPr>
              <w:pStyle w:val="a5"/>
              <w:spacing w:line="360" w:lineRule="auto"/>
              <w:rPr>
                <w:rFonts w:ascii="ＭＳ 明朝" w:hAnsi="ＭＳ 明朝" w:cs="ＭＳ Ｐゴシック"/>
              </w:rPr>
            </w:pPr>
            <w:r w:rsidRPr="00160D12">
              <w:rPr>
                <w:rFonts w:ascii="ＭＳ 明朝" w:hAnsi="ＭＳ 明朝" w:cs="ＭＳ Ｐゴシック"/>
              </w:rPr>
              <w:t>最終成果報告書（共通アーキテクチャ・地域</w:t>
            </w:r>
            <w:r w:rsidRPr="00160D12">
              <w:rPr>
                <w:rFonts w:ascii="ＭＳ 明朝" w:hAnsi="ＭＳ 明朝" w:cs="ＭＳ Ｐゴシック"/>
              </w:rPr>
              <w:lastRenderedPageBreak/>
              <w:t>プラットフォーム構想書）</w:t>
            </w:r>
          </w:p>
        </w:tc>
        <w:tc>
          <w:tcPr>
            <w:tcW w:w="0" w:type="auto"/>
            <w:vAlign w:val="center"/>
            <w:hideMark/>
          </w:tcPr>
          <w:p w14:paraId="7283A778" w14:textId="77777777" w:rsidR="00F82F09" w:rsidRPr="00160D12" w:rsidRDefault="00F82F09" w:rsidP="001D33C4">
            <w:pPr>
              <w:pStyle w:val="a5"/>
              <w:spacing w:line="360" w:lineRule="auto"/>
              <w:rPr>
                <w:rFonts w:ascii="ＭＳ 明朝" w:hAnsi="ＭＳ 明朝" w:cs="ＭＳ Ｐゴシック"/>
              </w:rPr>
            </w:pPr>
          </w:p>
        </w:tc>
        <w:tc>
          <w:tcPr>
            <w:tcW w:w="0" w:type="auto"/>
            <w:vAlign w:val="center"/>
            <w:hideMark/>
          </w:tcPr>
          <w:p w14:paraId="3FBCA992" w14:textId="77777777" w:rsidR="00F82F09" w:rsidRPr="00160D12" w:rsidRDefault="00F82F09" w:rsidP="001D33C4">
            <w:pPr>
              <w:pStyle w:val="a5"/>
              <w:spacing w:line="360" w:lineRule="auto"/>
              <w:rPr>
                <w:rFonts w:ascii="ＭＳ 明朝" w:hAnsi="ＭＳ 明朝" w:cs="ＭＳ Ｐゴシック"/>
              </w:rPr>
            </w:pPr>
          </w:p>
        </w:tc>
        <w:tc>
          <w:tcPr>
            <w:tcW w:w="0" w:type="auto"/>
            <w:vAlign w:val="center"/>
            <w:hideMark/>
          </w:tcPr>
          <w:p w14:paraId="43C20CFF" w14:textId="77777777" w:rsidR="00F82F09" w:rsidRPr="00160D12" w:rsidRDefault="00F82F09" w:rsidP="001D33C4">
            <w:pPr>
              <w:pStyle w:val="a5"/>
              <w:spacing w:line="360" w:lineRule="auto"/>
              <w:rPr>
                <w:rFonts w:ascii="ＭＳ 明朝" w:hAnsi="ＭＳ 明朝" w:cs="ＭＳ Ｐゴシック"/>
              </w:rPr>
            </w:pPr>
          </w:p>
        </w:tc>
        <w:tc>
          <w:tcPr>
            <w:tcW w:w="0" w:type="auto"/>
            <w:vAlign w:val="center"/>
            <w:hideMark/>
          </w:tcPr>
          <w:p w14:paraId="06796D01" w14:textId="77777777" w:rsidR="00F82F09" w:rsidRPr="00160D12" w:rsidRDefault="00F82F09" w:rsidP="001D33C4">
            <w:pPr>
              <w:pStyle w:val="a5"/>
              <w:spacing w:line="360" w:lineRule="auto"/>
              <w:rPr>
                <w:rFonts w:ascii="ＭＳ 明朝" w:hAnsi="ＭＳ 明朝" w:cs="ＭＳ Ｐゴシック"/>
              </w:rPr>
            </w:pPr>
          </w:p>
        </w:tc>
        <w:tc>
          <w:tcPr>
            <w:tcW w:w="0" w:type="auto"/>
            <w:vAlign w:val="center"/>
            <w:hideMark/>
          </w:tcPr>
          <w:p w14:paraId="7B577515" w14:textId="77777777" w:rsidR="00F82F09" w:rsidRPr="00160D12" w:rsidRDefault="00F82F09" w:rsidP="001D33C4">
            <w:pPr>
              <w:pStyle w:val="a5"/>
              <w:spacing w:line="360" w:lineRule="auto"/>
              <w:rPr>
                <w:rFonts w:ascii="ＭＳ 明朝" w:hAnsi="ＭＳ 明朝" w:cs="ＭＳ Ｐゴシック"/>
              </w:rPr>
            </w:pPr>
            <w:r w:rsidRPr="00160D12">
              <w:rPr>
                <w:rFonts w:ascii="ＭＳ 明朝" w:hAnsi="ＭＳ 明朝" w:cs="ＭＳ Ｐゴシック"/>
              </w:rPr>
              <w:t>調査、分析、取りまとめ、編集等の内訳を</w:t>
            </w:r>
            <w:r w:rsidRPr="00160D12">
              <w:rPr>
                <w:rFonts w:ascii="ＭＳ 明朝" w:hAnsi="ＭＳ 明朝" w:cs="ＭＳ Ｐゴシック"/>
              </w:rPr>
              <w:lastRenderedPageBreak/>
              <w:t>記載</w:t>
            </w:r>
          </w:p>
        </w:tc>
      </w:tr>
      <w:tr w:rsidR="00F82F09" w:rsidRPr="00160D12" w14:paraId="774005EA" w14:textId="77777777" w:rsidTr="004726A4">
        <w:trPr>
          <w:tblCellSpacing w:w="15" w:type="dxa"/>
        </w:trPr>
        <w:tc>
          <w:tcPr>
            <w:tcW w:w="0" w:type="auto"/>
            <w:vAlign w:val="center"/>
            <w:hideMark/>
          </w:tcPr>
          <w:p w14:paraId="0AEFDB68" w14:textId="77777777" w:rsidR="00F82F09" w:rsidRPr="00160D12" w:rsidRDefault="00F82F09" w:rsidP="001D33C4">
            <w:pPr>
              <w:pStyle w:val="a5"/>
              <w:spacing w:line="360" w:lineRule="auto"/>
              <w:rPr>
                <w:rFonts w:ascii="ＭＳ 明朝" w:hAnsi="ＭＳ 明朝" w:cs="ＭＳ Ｐゴシック"/>
              </w:rPr>
            </w:pPr>
            <w:r w:rsidRPr="00160D12">
              <w:rPr>
                <w:rFonts w:ascii="ＭＳ 明朝" w:hAnsi="ＭＳ 明朝" w:cs="ＭＳ Ｐゴシック"/>
              </w:rPr>
              <w:lastRenderedPageBreak/>
              <w:t>成果物の作成</w:t>
            </w:r>
          </w:p>
        </w:tc>
        <w:tc>
          <w:tcPr>
            <w:tcW w:w="0" w:type="auto"/>
            <w:vAlign w:val="center"/>
            <w:hideMark/>
          </w:tcPr>
          <w:p w14:paraId="2EC0D7E2" w14:textId="77777777" w:rsidR="00F82F09" w:rsidRPr="00160D12" w:rsidRDefault="00F82F09" w:rsidP="001D33C4">
            <w:pPr>
              <w:pStyle w:val="a5"/>
              <w:spacing w:line="360" w:lineRule="auto"/>
              <w:rPr>
                <w:rFonts w:ascii="ＭＳ 明朝" w:hAnsi="ＭＳ 明朝" w:cs="ＭＳ Ｐゴシック"/>
              </w:rPr>
            </w:pPr>
            <w:r w:rsidRPr="00160D12">
              <w:rPr>
                <w:rFonts w:ascii="ＭＳ 明朝" w:hAnsi="ＭＳ 明朝" w:cs="ＭＳ Ｐゴシック"/>
              </w:rPr>
              <w:t>AIを活用したシステム開発実践の手引き</w:t>
            </w:r>
          </w:p>
        </w:tc>
        <w:tc>
          <w:tcPr>
            <w:tcW w:w="0" w:type="auto"/>
            <w:vAlign w:val="center"/>
            <w:hideMark/>
          </w:tcPr>
          <w:p w14:paraId="3726CE4C" w14:textId="77777777" w:rsidR="00F82F09" w:rsidRPr="00160D12" w:rsidRDefault="00F82F09" w:rsidP="001D33C4">
            <w:pPr>
              <w:pStyle w:val="a5"/>
              <w:spacing w:line="360" w:lineRule="auto"/>
              <w:rPr>
                <w:rFonts w:ascii="ＭＳ 明朝" w:hAnsi="ＭＳ 明朝" w:cs="ＭＳ Ｐゴシック"/>
              </w:rPr>
            </w:pPr>
          </w:p>
        </w:tc>
        <w:tc>
          <w:tcPr>
            <w:tcW w:w="0" w:type="auto"/>
            <w:vAlign w:val="center"/>
            <w:hideMark/>
          </w:tcPr>
          <w:p w14:paraId="66C5013D" w14:textId="77777777" w:rsidR="00F82F09" w:rsidRPr="00160D12" w:rsidRDefault="00F82F09" w:rsidP="001D33C4">
            <w:pPr>
              <w:pStyle w:val="a5"/>
              <w:spacing w:line="360" w:lineRule="auto"/>
              <w:rPr>
                <w:rFonts w:ascii="ＭＳ 明朝" w:hAnsi="ＭＳ 明朝" w:cs="ＭＳ Ｐゴシック"/>
              </w:rPr>
            </w:pPr>
          </w:p>
        </w:tc>
        <w:tc>
          <w:tcPr>
            <w:tcW w:w="0" w:type="auto"/>
            <w:vAlign w:val="center"/>
            <w:hideMark/>
          </w:tcPr>
          <w:p w14:paraId="2ECD73E0" w14:textId="77777777" w:rsidR="00F82F09" w:rsidRPr="00160D12" w:rsidRDefault="00F82F09" w:rsidP="001D33C4">
            <w:pPr>
              <w:pStyle w:val="a5"/>
              <w:spacing w:line="360" w:lineRule="auto"/>
              <w:rPr>
                <w:rFonts w:ascii="ＭＳ 明朝" w:hAnsi="ＭＳ 明朝" w:cs="ＭＳ Ｐゴシック"/>
              </w:rPr>
            </w:pPr>
          </w:p>
        </w:tc>
        <w:tc>
          <w:tcPr>
            <w:tcW w:w="0" w:type="auto"/>
            <w:vAlign w:val="center"/>
            <w:hideMark/>
          </w:tcPr>
          <w:p w14:paraId="1AE335BD" w14:textId="77777777" w:rsidR="00F82F09" w:rsidRPr="00160D12" w:rsidRDefault="00F82F09" w:rsidP="001D33C4">
            <w:pPr>
              <w:pStyle w:val="a5"/>
              <w:spacing w:line="360" w:lineRule="auto"/>
              <w:rPr>
                <w:rFonts w:ascii="ＭＳ 明朝" w:hAnsi="ＭＳ 明朝" w:cs="ＭＳ Ｐゴシック"/>
              </w:rPr>
            </w:pPr>
          </w:p>
        </w:tc>
        <w:tc>
          <w:tcPr>
            <w:tcW w:w="0" w:type="auto"/>
            <w:vAlign w:val="center"/>
            <w:hideMark/>
          </w:tcPr>
          <w:p w14:paraId="19915394" w14:textId="77777777" w:rsidR="00F82F09" w:rsidRPr="00160D12" w:rsidRDefault="00F82F09" w:rsidP="001D33C4">
            <w:pPr>
              <w:pStyle w:val="a5"/>
              <w:spacing w:line="360" w:lineRule="auto"/>
              <w:rPr>
                <w:rFonts w:ascii="ＭＳ 明朝" w:hAnsi="ＭＳ 明朝" w:cs="ＭＳ Ｐゴシック"/>
              </w:rPr>
            </w:pPr>
            <w:r w:rsidRPr="00160D12">
              <w:rPr>
                <w:rFonts w:ascii="ＭＳ 明朝" w:hAnsi="ＭＳ 明朝" w:cs="ＭＳ Ｐゴシック"/>
              </w:rPr>
              <w:t>執筆、編集、図表作成、校正等の内訳を記載</w:t>
            </w:r>
          </w:p>
        </w:tc>
      </w:tr>
      <w:tr w:rsidR="00F82F09" w:rsidRPr="00160D12" w14:paraId="2A6BD8D4" w14:textId="77777777" w:rsidTr="004726A4">
        <w:trPr>
          <w:tblCellSpacing w:w="15" w:type="dxa"/>
        </w:trPr>
        <w:tc>
          <w:tcPr>
            <w:tcW w:w="0" w:type="auto"/>
            <w:vAlign w:val="center"/>
            <w:hideMark/>
          </w:tcPr>
          <w:p w14:paraId="6E2FE834" w14:textId="77777777" w:rsidR="00F82F09" w:rsidRPr="00160D12" w:rsidRDefault="00F82F09" w:rsidP="001D33C4">
            <w:pPr>
              <w:pStyle w:val="a5"/>
              <w:spacing w:line="360" w:lineRule="auto"/>
              <w:rPr>
                <w:rFonts w:ascii="ＭＳ 明朝" w:hAnsi="ＭＳ 明朝" w:cs="ＭＳ Ｐゴシック"/>
              </w:rPr>
            </w:pPr>
            <w:r w:rsidRPr="00160D12">
              <w:rPr>
                <w:rFonts w:ascii="ＭＳ 明朝" w:hAnsi="ＭＳ 明朝" w:cs="ＭＳ Ｐゴシック"/>
              </w:rPr>
              <w:t>一般管理費</w:t>
            </w:r>
          </w:p>
        </w:tc>
        <w:tc>
          <w:tcPr>
            <w:tcW w:w="0" w:type="auto"/>
            <w:vAlign w:val="center"/>
            <w:hideMark/>
          </w:tcPr>
          <w:p w14:paraId="3EEBF905" w14:textId="77777777" w:rsidR="00F82F09" w:rsidRPr="00160D12" w:rsidRDefault="00F82F09" w:rsidP="001D33C4">
            <w:pPr>
              <w:pStyle w:val="a5"/>
              <w:spacing w:line="360" w:lineRule="auto"/>
              <w:rPr>
                <w:rFonts w:ascii="ＭＳ 明朝" w:hAnsi="ＭＳ 明朝" w:cs="ＭＳ Ｐゴシック"/>
              </w:rPr>
            </w:pPr>
            <w:r w:rsidRPr="00160D12">
              <w:rPr>
                <w:rFonts w:ascii="ＭＳ 明朝" w:hAnsi="ＭＳ 明朝" w:cs="ＭＳ Ｐゴシック"/>
              </w:rPr>
              <w:t>一般管理費</w:t>
            </w:r>
          </w:p>
        </w:tc>
        <w:tc>
          <w:tcPr>
            <w:tcW w:w="0" w:type="auto"/>
            <w:gridSpan w:val="3"/>
            <w:vAlign w:val="center"/>
            <w:hideMark/>
          </w:tcPr>
          <w:p w14:paraId="7DBCFE78" w14:textId="77777777" w:rsidR="00F82F09" w:rsidRPr="00160D12" w:rsidRDefault="00F82F09" w:rsidP="001D33C4">
            <w:pPr>
              <w:pStyle w:val="a5"/>
              <w:spacing w:line="360" w:lineRule="auto"/>
              <w:rPr>
                <w:rFonts w:ascii="ＭＳ 明朝" w:hAnsi="ＭＳ 明朝" w:cs="ＭＳ Ｐゴシック"/>
              </w:rPr>
            </w:pPr>
          </w:p>
        </w:tc>
        <w:tc>
          <w:tcPr>
            <w:tcW w:w="0" w:type="auto"/>
            <w:vAlign w:val="center"/>
            <w:hideMark/>
          </w:tcPr>
          <w:p w14:paraId="567B30A3" w14:textId="77777777" w:rsidR="00F82F09" w:rsidRPr="00160D12" w:rsidRDefault="00F82F09" w:rsidP="001D33C4">
            <w:pPr>
              <w:pStyle w:val="a5"/>
              <w:spacing w:line="360" w:lineRule="auto"/>
              <w:rPr>
                <w:rFonts w:ascii="ＭＳ 明朝" w:hAnsi="ＭＳ 明朝" w:cs="ＭＳ Ｐゴシック"/>
              </w:rPr>
            </w:pPr>
          </w:p>
        </w:tc>
        <w:tc>
          <w:tcPr>
            <w:tcW w:w="0" w:type="auto"/>
            <w:vAlign w:val="center"/>
            <w:hideMark/>
          </w:tcPr>
          <w:p w14:paraId="4F05BE8C" w14:textId="77777777" w:rsidR="00F82F09" w:rsidRPr="00160D12" w:rsidRDefault="00F82F09" w:rsidP="001D33C4">
            <w:pPr>
              <w:pStyle w:val="a5"/>
              <w:spacing w:line="360" w:lineRule="auto"/>
              <w:rPr>
                <w:rFonts w:ascii="ＭＳ 明朝" w:hAnsi="ＭＳ 明朝" w:cs="ＭＳ Ｐゴシック"/>
              </w:rPr>
            </w:pPr>
            <w:r w:rsidRPr="00160D12">
              <w:rPr>
                <w:rFonts w:ascii="ＭＳ 明朝" w:hAnsi="ＭＳ 明朝" w:cs="ＭＳ Ｐゴシック"/>
              </w:rPr>
              <w:t>算定基礎及び算定方法を記載</w:t>
            </w:r>
          </w:p>
        </w:tc>
      </w:tr>
      <w:tr w:rsidR="00F82F09" w:rsidRPr="00160D12" w14:paraId="5ED54FF1" w14:textId="77777777" w:rsidTr="004726A4">
        <w:trPr>
          <w:tblCellSpacing w:w="15" w:type="dxa"/>
        </w:trPr>
        <w:tc>
          <w:tcPr>
            <w:tcW w:w="0" w:type="auto"/>
            <w:vAlign w:val="center"/>
            <w:hideMark/>
          </w:tcPr>
          <w:p w14:paraId="0669F9F0" w14:textId="77777777" w:rsidR="00F82F09" w:rsidRPr="00160D12" w:rsidRDefault="00F82F09" w:rsidP="001D33C4">
            <w:pPr>
              <w:pStyle w:val="a5"/>
              <w:spacing w:line="360" w:lineRule="auto"/>
              <w:rPr>
                <w:rFonts w:ascii="ＭＳ 明朝" w:hAnsi="ＭＳ 明朝" w:cs="ＭＳ Ｐゴシック"/>
              </w:rPr>
            </w:pPr>
            <w:r w:rsidRPr="00160D12">
              <w:rPr>
                <w:rFonts w:ascii="ＭＳ 明朝" w:hAnsi="ＭＳ 明朝" w:cs="ＭＳ Ｐゴシック"/>
                <w:b/>
                <w:bCs/>
              </w:rPr>
              <w:t>合計額（税抜）</w:t>
            </w:r>
          </w:p>
        </w:tc>
        <w:tc>
          <w:tcPr>
            <w:tcW w:w="0" w:type="auto"/>
            <w:vAlign w:val="center"/>
            <w:hideMark/>
          </w:tcPr>
          <w:p w14:paraId="2AA61327" w14:textId="77777777" w:rsidR="00F82F09" w:rsidRPr="00160D12" w:rsidRDefault="00F82F09" w:rsidP="001D33C4">
            <w:pPr>
              <w:pStyle w:val="a5"/>
              <w:spacing w:line="360" w:lineRule="auto"/>
              <w:rPr>
                <w:rFonts w:ascii="ＭＳ 明朝" w:hAnsi="ＭＳ 明朝" w:cs="ＭＳ Ｐゴシック"/>
              </w:rPr>
            </w:pPr>
          </w:p>
        </w:tc>
        <w:tc>
          <w:tcPr>
            <w:tcW w:w="0" w:type="auto"/>
            <w:vAlign w:val="center"/>
            <w:hideMark/>
          </w:tcPr>
          <w:p w14:paraId="40398407" w14:textId="77777777" w:rsidR="00F82F09" w:rsidRPr="00160D12" w:rsidRDefault="00F82F09" w:rsidP="001D33C4">
            <w:pPr>
              <w:pStyle w:val="a5"/>
              <w:spacing w:line="360" w:lineRule="auto"/>
              <w:rPr>
                <w:rFonts w:ascii="ＭＳ 明朝" w:hAnsi="ＭＳ 明朝" w:cs="ＭＳ Ｐゴシック"/>
              </w:rPr>
            </w:pPr>
          </w:p>
        </w:tc>
        <w:tc>
          <w:tcPr>
            <w:tcW w:w="0" w:type="auto"/>
            <w:vAlign w:val="center"/>
            <w:hideMark/>
          </w:tcPr>
          <w:p w14:paraId="798AD79B" w14:textId="77777777" w:rsidR="00F82F09" w:rsidRPr="00160D12" w:rsidRDefault="00F82F09" w:rsidP="001D33C4">
            <w:pPr>
              <w:pStyle w:val="a5"/>
              <w:spacing w:line="360" w:lineRule="auto"/>
              <w:rPr>
                <w:rFonts w:ascii="ＭＳ 明朝" w:hAnsi="ＭＳ 明朝" w:cs="ＭＳ Ｐゴシック"/>
              </w:rPr>
            </w:pPr>
          </w:p>
        </w:tc>
        <w:tc>
          <w:tcPr>
            <w:tcW w:w="0" w:type="auto"/>
            <w:vAlign w:val="center"/>
            <w:hideMark/>
          </w:tcPr>
          <w:p w14:paraId="5E7E580F" w14:textId="77777777" w:rsidR="00F82F09" w:rsidRPr="00160D12" w:rsidRDefault="00F82F09" w:rsidP="001D33C4">
            <w:pPr>
              <w:pStyle w:val="a5"/>
              <w:spacing w:line="360" w:lineRule="auto"/>
              <w:rPr>
                <w:rFonts w:ascii="ＭＳ 明朝" w:hAnsi="ＭＳ 明朝" w:cs="ＭＳ Ｐゴシック"/>
              </w:rPr>
            </w:pPr>
          </w:p>
        </w:tc>
        <w:tc>
          <w:tcPr>
            <w:tcW w:w="0" w:type="auto"/>
            <w:vAlign w:val="center"/>
            <w:hideMark/>
          </w:tcPr>
          <w:p w14:paraId="30050FF1" w14:textId="77777777" w:rsidR="00F82F09" w:rsidRPr="00160D12" w:rsidRDefault="00F82F09" w:rsidP="001D33C4">
            <w:pPr>
              <w:pStyle w:val="a5"/>
              <w:spacing w:line="360" w:lineRule="auto"/>
              <w:rPr>
                <w:rFonts w:ascii="ＭＳ 明朝" w:hAnsi="ＭＳ 明朝" w:cs="ＭＳ Ｐゴシック"/>
              </w:rPr>
            </w:pPr>
            <w:r w:rsidRPr="00160D12">
              <w:rPr>
                <w:rFonts w:ascii="ＭＳ 明朝" w:hAnsi="ＭＳ 明朝" w:cs="ＭＳ Ｐゴシック"/>
              </w:rPr>
              <w:t>**　　　　　円**</w:t>
            </w:r>
          </w:p>
        </w:tc>
        <w:tc>
          <w:tcPr>
            <w:tcW w:w="0" w:type="auto"/>
            <w:vAlign w:val="center"/>
            <w:hideMark/>
          </w:tcPr>
          <w:p w14:paraId="4D4157E2" w14:textId="77777777" w:rsidR="00F82F09" w:rsidRPr="00160D12" w:rsidRDefault="00F82F09" w:rsidP="001D33C4">
            <w:pPr>
              <w:pStyle w:val="a5"/>
              <w:spacing w:line="360" w:lineRule="auto"/>
              <w:rPr>
                <w:rFonts w:ascii="ＭＳ 明朝" w:hAnsi="ＭＳ 明朝" w:cs="ＭＳ Ｐゴシック"/>
              </w:rPr>
            </w:pPr>
          </w:p>
        </w:tc>
      </w:tr>
      <w:tr w:rsidR="00F82F09" w:rsidRPr="00160D12" w14:paraId="49C0AE48" w14:textId="77777777" w:rsidTr="004726A4">
        <w:trPr>
          <w:tblCellSpacing w:w="15" w:type="dxa"/>
        </w:trPr>
        <w:tc>
          <w:tcPr>
            <w:tcW w:w="0" w:type="auto"/>
            <w:vAlign w:val="center"/>
            <w:hideMark/>
          </w:tcPr>
          <w:p w14:paraId="3868BE65" w14:textId="77777777" w:rsidR="00F82F09" w:rsidRPr="00160D12" w:rsidRDefault="00F82F09" w:rsidP="001D33C4">
            <w:pPr>
              <w:pStyle w:val="a5"/>
              <w:spacing w:line="360" w:lineRule="auto"/>
              <w:rPr>
                <w:rFonts w:ascii="ＭＳ 明朝" w:hAnsi="ＭＳ 明朝" w:cs="ＭＳ Ｐゴシック"/>
              </w:rPr>
            </w:pPr>
            <w:r w:rsidRPr="00160D12">
              <w:rPr>
                <w:rFonts w:ascii="ＭＳ 明朝" w:hAnsi="ＭＳ 明朝" w:cs="ＭＳ Ｐゴシック"/>
              </w:rPr>
              <w:t>消費税及び地方消費税</w:t>
            </w:r>
          </w:p>
        </w:tc>
        <w:tc>
          <w:tcPr>
            <w:tcW w:w="0" w:type="auto"/>
            <w:vAlign w:val="center"/>
            <w:hideMark/>
          </w:tcPr>
          <w:p w14:paraId="255D0D79" w14:textId="77777777" w:rsidR="00F82F09" w:rsidRPr="00160D12" w:rsidRDefault="00F82F09" w:rsidP="001D33C4">
            <w:pPr>
              <w:pStyle w:val="a5"/>
              <w:spacing w:line="360" w:lineRule="auto"/>
              <w:rPr>
                <w:rFonts w:ascii="ＭＳ 明朝" w:hAnsi="ＭＳ 明朝" w:cs="ＭＳ Ｐゴシック"/>
              </w:rPr>
            </w:pPr>
          </w:p>
        </w:tc>
        <w:tc>
          <w:tcPr>
            <w:tcW w:w="0" w:type="auto"/>
            <w:vAlign w:val="center"/>
            <w:hideMark/>
          </w:tcPr>
          <w:p w14:paraId="7DDA9A31" w14:textId="77777777" w:rsidR="00F82F09" w:rsidRPr="00160D12" w:rsidRDefault="00F82F09" w:rsidP="001D33C4">
            <w:pPr>
              <w:pStyle w:val="a5"/>
              <w:spacing w:line="360" w:lineRule="auto"/>
              <w:rPr>
                <w:rFonts w:ascii="ＭＳ 明朝" w:hAnsi="ＭＳ 明朝" w:cs="ＭＳ Ｐゴシック"/>
              </w:rPr>
            </w:pPr>
          </w:p>
        </w:tc>
        <w:tc>
          <w:tcPr>
            <w:tcW w:w="0" w:type="auto"/>
            <w:vAlign w:val="center"/>
            <w:hideMark/>
          </w:tcPr>
          <w:p w14:paraId="465A55B1" w14:textId="77777777" w:rsidR="00F82F09" w:rsidRPr="00160D12" w:rsidRDefault="00F82F09" w:rsidP="001D33C4">
            <w:pPr>
              <w:pStyle w:val="a5"/>
              <w:spacing w:line="360" w:lineRule="auto"/>
              <w:rPr>
                <w:rFonts w:ascii="ＭＳ 明朝" w:hAnsi="ＭＳ 明朝" w:cs="ＭＳ Ｐゴシック"/>
              </w:rPr>
            </w:pPr>
          </w:p>
        </w:tc>
        <w:tc>
          <w:tcPr>
            <w:tcW w:w="0" w:type="auto"/>
            <w:vAlign w:val="center"/>
            <w:hideMark/>
          </w:tcPr>
          <w:p w14:paraId="129645F0" w14:textId="77777777" w:rsidR="00F82F09" w:rsidRPr="00160D12" w:rsidRDefault="00F82F09" w:rsidP="001D33C4">
            <w:pPr>
              <w:pStyle w:val="a5"/>
              <w:spacing w:line="360" w:lineRule="auto"/>
              <w:rPr>
                <w:rFonts w:ascii="ＭＳ 明朝" w:hAnsi="ＭＳ 明朝" w:cs="ＭＳ Ｐゴシック"/>
              </w:rPr>
            </w:pPr>
          </w:p>
        </w:tc>
        <w:tc>
          <w:tcPr>
            <w:tcW w:w="0" w:type="auto"/>
            <w:vAlign w:val="center"/>
            <w:hideMark/>
          </w:tcPr>
          <w:p w14:paraId="2A05CB7A" w14:textId="77777777" w:rsidR="00F82F09" w:rsidRPr="00160D12" w:rsidRDefault="00F82F09" w:rsidP="001D33C4">
            <w:pPr>
              <w:pStyle w:val="a5"/>
              <w:spacing w:line="360" w:lineRule="auto"/>
              <w:rPr>
                <w:rFonts w:ascii="ＭＳ 明朝" w:hAnsi="ＭＳ 明朝" w:cs="ＭＳ Ｐゴシック"/>
              </w:rPr>
            </w:pPr>
            <w:r w:rsidRPr="00160D12">
              <w:rPr>
                <w:rFonts w:ascii="ＭＳ 明朝" w:hAnsi="ＭＳ 明朝" w:cs="ＭＳ Ｐゴシック"/>
              </w:rPr>
              <w:t>**　　　　　円**</w:t>
            </w:r>
          </w:p>
        </w:tc>
        <w:tc>
          <w:tcPr>
            <w:tcW w:w="0" w:type="auto"/>
            <w:vAlign w:val="center"/>
            <w:hideMark/>
          </w:tcPr>
          <w:p w14:paraId="3B5BBF24" w14:textId="77777777" w:rsidR="00F82F09" w:rsidRPr="00160D12" w:rsidRDefault="00F82F09" w:rsidP="001D33C4">
            <w:pPr>
              <w:pStyle w:val="a5"/>
              <w:spacing w:line="360" w:lineRule="auto"/>
              <w:rPr>
                <w:rFonts w:ascii="ＭＳ 明朝" w:hAnsi="ＭＳ 明朝" w:cs="ＭＳ Ｐゴシック"/>
              </w:rPr>
            </w:pPr>
          </w:p>
        </w:tc>
      </w:tr>
      <w:tr w:rsidR="00F82F09" w:rsidRPr="00160D12" w14:paraId="63CF5B0A" w14:textId="77777777" w:rsidTr="004726A4">
        <w:trPr>
          <w:tblCellSpacing w:w="15" w:type="dxa"/>
        </w:trPr>
        <w:tc>
          <w:tcPr>
            <w:tcW w:w="0" w:type="auto"/>
            <w:vAlign w:val="center"/>
            <w:hideMark/>
          </w:tcPr>
          <w:p w14:paraId="7FEAD0B3" w14:textId="77777777" w:rsidR="00F82F09" w:rsidRPr="00160D12" w:rsidRDefault="00F82F09" w:rsidP="001D33C4">
            <w:pPr>
              <w:pStyle w:val="a5"/>
              <w:spacing w:line="360" w:lineRule="auto"/>
              <w:rPr>
                <w:rFonts w:ascii="ＭＳ 明朝" w:hAnsi="ＭＳ 明朝" w:cs="ＭＳ Ｐゴシック"/>
              </w:rPr>
            </w:pPr>
            <w:r w:rsidRPr="00160D12">
              <w:rPr>
                <w:rFonts w:ascii="ＭＳ 明朝" w:hAnsi="ＭＳ 明朝" w:cs="ＭＳ Ｐゴシック"/>
                <w:b/>
                <w:bCs/>
              </w:rPr>
              <w:t>提案金額（税込）</w:t>
            </w:r>
          </w:p>
        </w:tc>
        <w:tc>
          <w:tcPr>
            <w:tcW w:w="0" w:type="auto"/>
            <w:vAlign w:val="center"/>
            <w:hideMark/>
          </w:tcPr>
          <w:p w14:paraId="6E556D58" w14:textId="77777777" w:rsidR="00F82F09" w:rsidRPr="00160D12" w:rsidRDefault="00F82F09" w:rsidP="001D33C4">
            <w:pPr>
              <w:pStyle w:val="a5"/>
              <w:spacing w:line="360" w:lineRule="auto"/>
              <w:rPr>
                <w:rFonts w:ascii="ＭＳ 明朝" w:hAnsi="ＭＳ 明朝" w:cs="ＭＳ Ｐゴシック"/>
              </w:rPr>
            </w:pPr>
          </w:p>
        </w:tc>
        <w:tc>
          <w:tcPr>
            <w:tcW w:w="0" w:type="auto"/>
            <w:vAlign w:val="center"/>
            <w:hideMark/>
          </w:tcPr>
          <w:p w14:paraId="5E50AECB" w14:textId="77777777" w:rsidR="00F82F09" w:rsidRPr="00160D12" w:rsidRDefault="00F82F09" w:rsidP="001D33C4">
            <w:pPr>
              <w:pStyle w:val="a5"/>
              <w:spacing w:line="360" w:lineRule="auto"/>
              <w:rPr>
                <w:rFonts w:ascii="ＭＳ 明朝" w:hAnsi="ＭＳ 明朝" w:cs="ＭＳ Ｐゴシック"/>
              </w:rPr>
            </w:pPr>
          </w:p>
        </w:tc>
        <w:tc>
          <w:tcPr>
            <w:tcW w:w="0" w:type="auto"/>
            <w:vAlign w:val="center"/>
            <w:hideMark/>
          </w:tcPr>
          <w:p w14:paraId="584E9C41" w14:textId="77777777" w:rsidR="00F82F09" w:rsidRPr="00160D12" w:rsidRDefault="00F82F09" w:rsidP="001D33C4">
            <w:pPr>
              <w:pStyle w:val="a5"/>
              <w:spacing w:line="360" w:lineRule="auto"/>
              <w:rPr>
                <w:rFonts w:ascii="ＭＳ 明朝" w:hAnsi="ＭＳ 明朝" w:cs="ＭＳ Ｐゴシック"/>
              </w:rPr>
            </w:pPr>
          </w:p>
        </w:tc>
        <w:tc>
          <w:tcPr>
            <w:tcW w:w="0" w:type="auto"/>
            <w:vAlign w:val="center"/>
            <w:hideMark/>
          </w:tcPr>
          <w:p w14:paraId="5ACD42C7" w14:textId="77777777" w:rsidR="00F82F09" w:rsidRPr="00160D12" w:rsidRDefault="00F82F09" w:rsidP="001D33C4">
            <w:pPr>
              <w:pStyle w:val="a5"/>
              <w:spacing w:line="360" w:lineRule="auto"/>
              <w:rPr>
                <w:rFonts w:ascii="ＭＳ 明朝" w:hAnsi="ＭＳ 明朝" w:cs="ＭＳ Ｐゴシック"/>
              </w:rPr>
            </w:pPr>
          </w:p>
        </w:tc>
        <w:tc>
          <w:tcPr>
            <w:tcW w:w="0" w:type="auto"/>
            <w:vAlign w:val="center"/>
            <w:hideMark/>
          </w:tcPr>
          <w:p w14:paraId="0F87ABFB" w14:textId="77777777" w:rsidR="00F82F09" w:rsidRPr="00160D12" w:rsidRDefault="00F82F09" w:rsidP="001D33C4">
            <w:pPr>
              <w:pStyle w:val="a5"/>
              <w:spacing w:line="360" w:lineRule="auto"/>
              <w:rPr>
                <w:rFonts w:ascii="ＭＳ 明朝" w:hAnsi="ＭＳ 明朝" w:cs="ＭＳ Ｐゴシック"/>
              </w:rPr>
            </w:pPr>
            <w:r w:rsidRPr="00160D12">
              <w:rPr>
                <w:rFonts w:ascii="ＭＳ 明朝" w:hAnsi="ＭＳ 明朝" w:cs="ＭＳ Ｐゴシック"/>
              </w:rPr>
              <w:t>**　　　　　円**</w:t>
            </w:r>
          </w:p>
        </w:tc>
        <w:tc>
          <w:tcPr>
            <w:tcW w:w="0" w:type="auto"/>
            <w:vAlign w:val="center"/>
            <w:hideMark/>
          </w:tcPr>
          <w:p w14:paraId="62DD6DEF" w14:textId="77777777" w:rsidR="00F82F09" w:rsidRPr="00160D12" w:rsidRDefault="00F82F09" w:rsidP="001D33C4">
            <w:pPr>
              <w:pStyle w:val="a5"/>
              <w:spacing w:line="360" w:lineRule="auto"/>
              <w:rPr>
                <w:rFonts w:ascii="ＭＳ 明朝" w:hAnsi="ＭＳ 明朝" w:cs="ＭＳ Ｐゴシック"/>
              </w:rPr>
            </w:pPr>
          </w:p>
        </w:tc>
      </w:tr>
    </w:tbl>
    <w:p w14:paraId="24E47A15" w14:textId="77777777" w:rsidR="00F82F09" w:rsidRPr="00710315" w:rsidRDefault="00F82F09" w:rsidP="00F82F09">
      <w:pPr>
        <w:pStyle w:val="a5"/>
        <w:spacing w:line="360" w:lineRule="auto"/>
        <w:rPr>
          <w:rFonts w:ascii="ＭＳ 明朝" w:hAnsi="ＭＳ 明朝" w:cs="ＭＳ Ｐゴシック"/>
        </w:rPr>
        <w:sectPr w:rsidR="00F82F09" w:rsidRPr="00710315" w:rsidSect="00F82F09">
          <w:pgSz w:w="16838" w:h="11906" w:orient="landscape" w:code="9"/>
          <w:pgMar w:top="1304" w:right="851" w:bottom="1134" w:left="851" w:header="720" w:footer="720" w:gutter="0"/>
          <w:cols w:space="720"/>
          <w:noEndnote/>
          <w:docGrid w:linePitch="286"/>
        </w:sectPr>
      </w:pPr>
    </w:p>
    <w:p w14:paraId="6C2C3D3C" w14:textId="77777777" w:rsidR="00F82F09" w:rsidRDefault="00F82F09" w:rsidP="00F82F09">
      <w:pPr>
        <w:widowControl/>
        <w:ind w:firstLine="210"/>
        <w:jc w:val="left"/>
      </w:pPr>
      <w:r>
        <w:rPr>
          <w:rFonts w:hint="eastAsia"/>
        </w:rPr>
        <w:lastRenderedPageBreak/>
        <w:t>注</w:t>
      </w:r>
      <w:r>
        <w:rPr>
          <w:rFonts w:hint="eastAsia"/>
        </w:rPr>
        <w:t>1</w:t>
      </w:r>
      <w:r>
        <w:rPr>
          <w:rFonts w:hint="eastAsia"/>
        </w:rPr>
        <w:t xml:space="preserve">　金額は、消費税及び地方消費税を除いた額を記載すること。</w:t>
      </w:r>
    </w:p>
    <w:p w14:paraId="78361D2E" w14:textId="77777777" w:rsidR="00F82F09" w:rsidRDefault="00F82F09" w:rsidP="00F82F09">
      <w:pPr>
        <w:widowControl/>
        <w:ind w:firstLine="210"/>
        <w:jc w:val="left"/>
      </w:pPr>
      <w:r>
        <w:rPr>
          <w:rFonts w:hint="eastAsia"/>
        </w:rPr>
        <w:t>注</w:t>
      </w:r>
      <w:r>
        <w:rPr>
          <w:rFonts w:hint="eastAsia"/>
        </w:rPr>
        <w:t>2</w:t>
      </w:r>
      <w:r>
        <w:rPr>
          <w:rFonts w:hint="eastAsia"/>
        </w:rPr>
        <w:t xml:space="preserve">　人件費については、業務内容又は要員区分ごとに、人件費単価、工数及び算定金額を「内訳・算定根拠」欄に記載すること。</w:t>
      </w:r>
    </w:p>
    <w:p w14:paraId="4F0A6D9D" w14:textId="77777777" w:rsidR="00F82F09" w:rsidRDefault="00F82F09" w:rsidP="00F82F09">
      <w:pPr>
        <w:widowControl/>
        <w:ind w:firstLine="210"/>
        <w:jc w:val="left"/>
      </w:pPr>
      <w:r>
        <w:rPr>
          <w:rFonts w:hint="eastAsia"/>
        </w:rPr>
        <w:t>注</w:t>
      </w:r>
      <w:r>
        <w:rPr>
          <w:rFonts w:hint="eastAsia"/>
        </w:rPr>
        <w:t>3</w:t>
      </w:r>
      <w:r>
        <w:rPr>
          <w:rFonts w:hint="eastAsia"/>
        </w:rPr>
        <w:t xml:space="preserve">　事業費については、品目又はサービスごとに、用途、数量、単価、利用期間その他の算定根拠を「内訳・算定根拠」欄に記載すること。</w:t>
      </w:r>
    </w:p>
    <w:p w14:paraId="5E1BFC45" w14:textId="77777777" w:rsidR="00F82F09" w:rsidRDefault="00F82F09" w:rsidP="00F82F09">
      <w:pPr>
        <w:widowControl/>
        <w:ind w:firstLine="210"/>
        <w:jc w:val="left"/>
      </w:pPr>
      <w:r>
        <w:rPr>
          <w:rFonts w:hint="eastAsia"/>
        </w:rPr>
        <w:t>注</w:t>
      </w:r>
      <w:r>
        <w:rPr>
          <w:rFonts w:hint="eastAsia"/>
        </w:rPr>
        <w:t>4</w:t>
      </w:r>
      <w:r>
        <w:rPr>
          <w:rFonts w:hint="eastAsia"/>
        </w:rPr>
        <w:t xml:space="preserve">　</w:t>
      </w:r>
      <w:r>
        <w:rPr>
          <w:rFonts w:hint="eastAsia"/>
        </w:rPr>
        <w:t>AI</w:t>
      </w:r>
      <w:r>
        <w:rPr>
          <w:rFonts w:hint="eastAsia"/>
        </w:rPr>
        <w:t>サービス、クラウドサービス、ソフトウェア、開発ツールその他従量課金となる費用については、想定する利用量及び算定条件を記載すること。</w:t>
      </w:r>
    </w:p>
    <w:p w14:paraId="72A9D3E8" w14:textId="77777777" w:rsidR="00F82F09" w:rsidRDefault="00F82F09" w:rsidP="00F82F09">
      <w:pPr>
        <w:widowControl/>
        <w:ind w:firstLine="210"/>
        <w:jc w:val="left"/>
      </w:pPr>
      <w:r>
        <w:rPr>
          <w:rFonts w:hint="eastAsia"/>
        </w:rPr>
        <w:t>注</w:t>
      </w:r>
      <w:r>
        <w:rPr>
          <w:rFonts w:hint="eastAsia"/>
        </w:rPr>
        <w:t>5</w:t>
      </w:r>
      <w:r>
        <w:rPr>
          <w:rFonts w:hint="eastAsia"/>
        </w:rPr>
        <w:t xml:space="preserve">　再委託又は外注を予定する場合は、対象業務、必要性、委託先の予定、金額及び算定根拠を記載すること。</w:t>
      </w:r>
    </w:p>
    <w:p w14:paraId="78335A3F" w14:textId="77777777" w:rsidR="00F82F09" w:rsidRDefault="00F82F09" w:rsidP="00F82F09">
      <w:pPr>
        <w:widowControl/>
        <w:ind w:firstLine="210"/>
        <w:jc w:val="left"/>
      </w:pPr>
      <w:r>
        <w:rPr>
          <w:rFonts w:hint="eastAsia"/>
        </w:rPr>
        <w:t>注</w:t>
      </w:r>
      <w:r>
        <w:rPr>
          <w:rFonts w:hint="eastAsia"/>
        </w:rPr>
        <w:t>6</w:t>
      </w:r>
      <w:r>
        <w:rPr>
          <w:rFonts w:hint="eastAsia"/>
        </w:rPr>
        <w:t xml:space="preserve">　一般管理費を計上する場合は、算定基礎及び算定方法を記載すること。</w:t>
      </w:r>
    </w:p>
    <w:p w14:paraId="651A2389" w14:textId="77777777" w:rsidR="00F82F09" w:rsidRDefault="00F82F09" w:rsidP="00F82F09">
      <w:pPr>
        <w:widowControl/>
        <w:ind w:firstLine="210"/>
        <w:jc w:val="left"/>
      </w:pPr>
      <w:r>
        <w:rPr>
          <w:rFonts w:hint="eastAsia"/>
        </w:rPr>
        <w:t>注</w:t>
      </w:r>
      <w:r>
        <w:rPr>
          <w:rFonts w:hint="eastAsia"/>
        </w:rPr>
        <w:t>7</w:t>
      </w:r>
      <w:r>
        <w:rPr>
          <w:rFonts w:hint="eastAsia"/>
        </w:rPr>
        <w:t xml:space="preserve">　同一の費用を複数の項目に重複して計上してはならない。複数の業務に共通する費用については、合理的な基準により区分し、その方法を記載すること。</w:t>
      </w:r>
    </w:p>
    <w:p w14:paraId="36D23A54" w14:textId="77777777" w:rsidR="00F82F09" w:rsidRDefault="00F82F09" w:rsidP="00F82F09">
      <w:pPr>
        <w:widowControl/>
        <w:ind w:firstLine="210"/>
        <w:jc w:val="left"/>
      </w:pPr>
      <w:r>
        <w:rPr>
          <w:rFonts w:hint="eastAsia"/>
        </w:rPr>
        <w:t>注</w:t>
      </w:r>
      <w:r>
        <w:rPr>
          <w:rFonts w:hint="eastAsia"/>
        </w:rPr>
        <w:t>8</w:t>
      </w:r>
      <w:r>
        <w:rPr>
          <w:rFonts w:hint="eastAsia"/>
        </w:rPr>
        <w:t xml:space="preserve">　内訳を本様式に記載しきれない場合は、対応する大項目及び小項目を明記した別紙を添付すること。</w:t>
      </w:r>
    </w:p>
    <w:p w14:paraId="3A147026" w14:textId="77777777" w:rsidR="00F82F09" w:rsidRDefault="00F82F09" w:rsidP="00F82F09">
      <w:pPr>
        <w:widowControl/>
        <w:ind w:firstLine="210"/>
        <w:jc w:val="left"/>
      </w:pPr>
      <w:r>
        <w:rPr>
          <w:rFonts w:hint="eastAsia"/>
        </w:rPr>
        <w:t>注</w:t>
      </w:r>
      <w:r>
        <w:rPr>
          <w:rFonts w:hint="eastAsia"/>
        </w:rPr>
        <w:t>9</w:t>
      </w:r>
      <w:r>
        <w:rPr>
          <w:rFonts w:hint="eastAsia"/>
        </w:rPr>
        <w:t xml:space="preserve">　必要に応じて行を追加することができる。ただし、大項目及び集計欄の構成は変更しないこと。</w:t>
      </w:r>
    </w:p>
    <w:p w14:paraId="3D1F2E28" w14:textId="77777777" w:rsidR="00F82F09" w:rsidRDefault="00F82F09" w:rsidP="00F82F09">
      <w:pPr>
        <w:widowControl/>
        <w:ind w:firstLine="210"/>
        <w:jc w:val="left"/>
      </w:pPr>
      <w:r>
        <w:rPr>
          <w:rFonts w:hint="eastAsia"/>
        </w:rPr>
        <w:t>注</w:t>
      </w:r>
      <w:r>
        <w:rPr>
          <w:rFonts w:hint="eastAsia"/>
        </w:rPr>
        <w:t>10</w:t>
      </w:r>
      <w:r>
        <w:rPr>
          <w:rFonts w:hint="eastAsia"/>
        </w:rPr>
        <w:t xml:space="preserve">　</w:t>
      </w:r>
      <w:r w:rsidRPr="00940FF3">
        <w:t>本経費内訳書の合計額（税抜）は、様式</w:t>
      </w:r>
      <w:r w:rsidRPr="00940FF3">
        <w:t>2</w:t>
      </w:r>
      <w:r w:rsidRPr="00940FF3">
        <w:t>「申請書」に記載する提案金額と一致させること。</w:t>
      </w:r>
    </w:p>
    <w:p w14:paraId="703A91E4" w14:textId="77777777" w:rsidR="00F82F09" w:rsidRDefault="00F82F09" w:rsidP="00F82F09">
      <w:pPr>
        <w:widowControl/>
        <w:ind w:firstLine="210"/>
        <w:jc w:val="left"/>
      </w:pPr>
    </w:p>
    <w:p w14:paraId="11FBBE1C" w14:textId="77777777" w:rsidR="00F82F09" w:rsidRDefault="00F82F09" w:rsidP="00F82F09">
      <w:pPr>
        <w:widowControl/>
        <w:ind w:firstLine="210"/>
        <w:jc w:val="left"/>
      </w:pPr>
    </w:p>
    <w:p w14:paraId="01B8E967" w14:textId="77777777" w:rsidR="00F82F09" w:rsidRPr="00CB0C30" w:rsidRDefault="00F82F09" w:rsidP="00F82F09">
      <w:pPr>
        <w:pStyle w:val="a5"/>
        <w:ind w:leftChars="270" w:left="567"/>
        <w:rPr>
          <w:rFonts w:ascii="ＭＳ 明朝" w:hAnsi="ＭＳ 明朝"/>
        </w:rPr>
      </w:pPr>
    </w:p>
    <w:p w14:paraId="2DDED4DC" w14:textId="77777777" w:rsidR="00F82F09" w:rsidRDefault="00F82F09" w:rsidP="00F82F09">
      <w:pPr>
        <w:pStyle w:val="a5"/>
        <w:rPr>
          <w:rFonts w:ascii="ＭＳ 明朝" w:hAnsi="ＭＳ 明朝"/>
        </w:rPr>
      </w:pPr>
      <w:r>
        <w:rPr>
          <w:rFonts w:ascii="ＭＳ 明朝" w:hAnsi="ＭＳ 明朝"/>
        </w:rPr>
        <w:br w:type="page"/>
      </w:r>
    </w:p>
    <w:p w14:paraId="1A13F8E7" w14:textId="19827522" w:rsidR="007145C1" w:rsidRPr="00710315" w:rsidRDefault="007145C1" w:rsidP="007145C1">
      <w:pPr>
        <w:ind w:firstLine="210"/>
        <w:rPr>
          <w:sz w:val="32"/>
          <w:szCs w:val="32"/>
          <w:lang w:eastAsia="zh-TW"/>
        </w:rPr>
      </w:pPr>
      <w:bookmarkStart w:id="14" w:name="_Toc311216238"/>
      <w:bookmarkStart w:id="15" w:name="_Toc268880064"/>
      <w:bookmarkStart w:id="16" w:name="_Toc194746978"/>
      <w:bookmarkEnd w:id="13"/>
      <w:r w:rsidRPr="00710315">
        <w:rPr>
          <w:rFonts w:hint="eastAsia"/>
          <w:lang w:eastAsia="zh-TW"/>
        </w:rPr>
        <w:lastRenderedPageBreak/>
        <w:t xml:space="preserve">（様　式　</w:t>
      </w:r>
      <w:r w:rsidR="00F82F09">
        <w:rPr>
          <w:rFonts w:hint="eastAsia"/>
        </w:rPr>
        <w:t>４</w:t>
      </w:r>
      <w:r w:rsidRPr="00710315">
        <w:rPr>
          <w:rFonts w:hint="eastAsia"/>
          <w:lang w:eastAsia="zh-TW"/>
        </w:rPr>
        <w:t>）</w:t>
      </w:r>
      <w:bookmarkEnd w:id="14"/>
      <w:r w:rsidRPr="00710315">
        <w:rPr>
          <w:rFonts w:hint="eastAsia"/>
          <w:lang w:eastAsia="zh-TW"/>
        </w:rPr>
        <w:t xml:space="preserve">　</w:t>
      </w:r>
      <w:bookmarkEnd w:id="15"/>
    </w:p>
    <w:p w14:paraId="0B406DE5" w14:textId="77777777" w:rsidR="007145C1" w:rsidRPr="00710315" w:rsidRDefault="007145C1" w:rsidP="007145C1">
      <w:pPr>
        <w:ind w:firstLine="210"/>
        <w:rPr>
          <w:rFonts w:ascii="ＭＳ 明朝" w:hAnsi="ＭＳ 明朝"/>
          <w:lang w:eastAsia="zh-TW"/>
        </w:rPr>
      </w:pPr>
    </w:p>
    <w:p w14:paraId="41C4919B" w14:textId="77777777" w:rsidR="007145C1" w:rsidRPr="00710315" w:rsidRDefault="007145C1" w:rsidP="007145C1">
      <w:pPr>
        <w:ind w:firstLine="210"/>
        <w:jc w:val="center"/>
        <w:rPr>
          <w:rFonts w:ascii="ＭＳ 明朝" w:hAnsi="ＭＳ 明朝"/>
          <w:lang w:eastAsia="zh-TW"/>
        </w:rPr>
      </w:pPr>
      <w:r w:rsidRPr="00710315">
        <w:rPr>
          <w:rFonts w:ascii="ＭＳ 明朝" w:hAnsi="ＭＳ 明朝" w:hint="eastAsia"/>
          <w:lang w:eastAsia="zh-TW"/>
        </w:rPr>
        <w:t>提案書受理票（控）</w:t>
      </w:r>
    </w:p>
    <w:p w14:paraId="2D12AF9E" w14:textId="77777777" w:rsidR="007145C1" w:rsidRPr="00710315" w:rsidRDefault="007145C1" w:rsidP="007145C1">
      <w:pPr>
        <w:ind w:firstLine="210"/>
        <w:rPr>
          <w:rFonts w:ascii="ＭＳ 明朝" w:hAnsi="ＭＳ 明朝"/>
          <w:lang w:eastAsia="zh-TW"/>
        </w:rPr>
      </w:pPr>
    </w:p>
    <w:p w14:paraId="40E7FEBD" w14:textId="77777777" w:rsidR="007145C1" w:rsidRPr="00710315" w:rsidRDefault="007145C1" w:rsidP="007145C1">
      <w:pPr>
        <w:ind w:firstLine="210"/>
        <w:rPr>
          <w:rFonts w:ascii="ＭＳ 明朝" w:hAnsi="ＭＳ 明朝"/>
          <w:u w:val="single"/>
          <w:lang w:eastAsia="zh-TW"/>
        </w:rPr>
      </w:pPr>
      <w:r w:rsidRPr="00710315">
        <w:rPr>
          <w:rFonts w:ascii="ＭＳ 明朝" w:hAnsi="ＭＳ 明朝" w:hint="eastAsia"/>
          <w:u w:val="single"/>
          <w:lang w:eastAsia="zh-TW"/>
        </w:rPr>
        <w:t xml:space="preserve">提案書受理番号　　　　　　　　　　</w:t>
      </w:r>
    </w:p>
    <w:p w14:paraId="1F24774C" w14:textId="77777777" w:rsidR="007145C1" w:rsidRPr="00710315" w:rsidRDefault="007145C1" w:rsidP="007145C1">
      <w:pPr>
        <w:ind w:firstLine="210"/>
        <w:rPr>
          <w:rFonts w:ascii="ＭＳ 明朝" w:hAnsi="ＭＳ 明朝"/>
          <w:u w:val="single"/>
          <w:lang w:eastAsia="zh-TW"/>
        </w:rPr>
      </w:pPr>
    </w:p>
    <w:p w14:paraId="550161E5" w14:textId="77777777" w:rsidR="007145C1" w:rsidRPr="00710315" w:rsidRDefault="007145C1" w:rsidP="007145C1">
      <w:pPr>
        <w:ind w:firstLine="210"/>
        <w:rPr>
          <w:rFonts w:ascii="ＭＳ 明朝" w:hAnsi="ＭＳ 明朝"/>
        </w:rPr>
      </w:pPr>
      <w:r w:rsidRPr="00710315">
        <w:rPr>
          <w:rFonts w:ascii="ＭＳ 明朝" w:hAnsi="ＭＳ 明朝" w:hint="eastAsia"/>
        </w:rPr>
        <w:t>件名：「</w:t>
      </w:r>
      <w:r w:rsidRPr="005A1A99">
        <w:rPr>
          <w:rFonts w:ascii="ＭＳ 明朝" w:hAnsi="ＭＳ 明朝"/>
        </w:rPr>
        <w:t>AXプラットフォーム構想</w:t>
      </w:r>
      <w:r w:rsidRPr="00710315">
        <w:rPr>
          <w:rFonts w:ascii="ＭＳ 明朝" w:hAnsi="ＭＳ 明朝" w:hint="eastAsia"/>
        </w:rPr>
        <w:t>」</w:t>
      </w:r>
    </w:p>
    <w:p w14:paraId="31156C61" w14:textId="77777777" w:rsidR="007145C1" w:rsidRPr="00710315" w:rsidRDefault="007145C1" w:rsidP="007145C1">
      <w:pPr>
        <w:ind w:firstLine="210"/>
        <w:rPr>
          <w:rFonts w:ascii="ＭＳ 明朝" w:hAnsi="ＭＳ 明朝"/>
        </w:rPr>
      </w:pPr>
    </w:p>
    <w:p w14:paraId="1DEB8514" w14:textId="77777777" w:rsidR="007145C1" w:rsidRPr="00710315" w:rsidRDefault="007145C1" w:rsidP="007145C1">
      <w:pPr>
        <w:ind w:firstLine="210"/>
        <w:rPr>
          <w:rFonts w:ascii="ＭＳ 明朝" w:hAnsi="ＭＳ 明朝"/>
        </w:rPr>
      </w:pPr>
      <w:r w:rsidRPr="00710315">
        <w:rPr>
          <w:rFonts w:ascii="ＭＳ 明朝" w:hAnsi="ＭＳ 明朝" w:hint="eastAsia"/>
        </w:rPr>
        <w:t>【提案者記載欄】</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58"/>
      </w:tblGrid>
      <w:tr w:rsidR="007145C1" w:rsidRPr="00710315" w14:paraId="6ACCF236" w14:textId="77777777" w:rsidTr="001D33C4">
        <w:tc>
          <w:tcPr>
            <w:tcW w:w="9666" w:type="dxa"/>
          </w:tcPr>
          <w:p w14:paraId="6F5D20D0" w14:textId="77777777" w:rsidR="007145C1" w:rsidRPr="00710315" w:rsidRDefault="007145C1" w:rsidP="001D33C4">
            <w:pPr>
              <w:ind w:firstLine="210"/>
              <w:rPr>
                <w:rFonts w:ascii="ＭＳ 明朝" w:hAnsi="ＭＳ 明朝"/>
              </w:rPr>
            </w:pPr>
            <w:r w:rsidRPr="00710315">
              <w:rPr>
                <w:rFonts w:ascii="ＭＳ 明朝" w:hAnsi="ＭＳ 明朝" w:hint="eastAsia"/>
              </w:rPr>
              <w:t>提出年月日：　　　　　　年　　　　月　　　　日</w:t>
            </w:r>
          </w:p>
          <w:p w14:paraId="62C0AF84" w14:textId="77777777" w:rsidR="007145C1" w:rsidRPr="00710315" w:rsidRDefault="007145C1" w:rsidP="001D33C4">
            <w:pPr>
              <w:ind w:firstLine="210"/>
              <w:rPr>
                <w:rFonts w:ascii="ＭＳ 明朝" w:hAnsi="ＭＳ 明朝"/>
              </w:rPr>
            </w:pPr>
          </w:p>
          <w:p w14:paraId="151A40C9" w14:textId="77777777" w:rsidR="007145C1" w:rsidRPr="00710315" w:rsidRDefault="007145C1" w:rsidP="001D33C4">
            <w:pPr>
              <w:ind w:firstLine="210"/>
              <w:rPr>
                <w:rFonts w:ascii="ＭＳ 明朝" w:hAnsi="ＭＳ 明朝"/>
              </w:rPr>
            </w:pPr>
            <w:r w:rsidRPr="00710315">
              <w:rPr>
                <w:rFonts w:ascii="ＭＳ 明朝" w:hAnsi="ＭＳ 明朝" w:hint="eastAsia"/>
              </w:rPr>
              <w:t>法 人 名：</w:t>
            </w:r>
          </w:p>
          <w:p w14:paraId="2B340CBA" w14:textId="77777777" w:rsidR="007145C1" w:rsidRPr="00710315" w:rsidRDefault="007145C1" w:rsidP="001D33C4">
            <w:pPr>
              <w:ind w:firstLine="210"/>
              <w:rPr>
                <w:rFonts w:ascii="ＭＳ 明朝" w:hAnsi="ＭＳ 明朝"/>
              </w:rPr>
            </w:pPr>
          </w:p>
          <w:p w14:paraId="06D90DC5" w14:textId="77777777" w:rsidR="007145C1" w:rsidRPr="00710315" w:rsidRDefault="007145C1" w:rsidP="001D33C4">
            <w:pPr>
              <w:ind w:firstLine="210"/>
              <w:rPr>
                <w:rFonts w:ascii="ＭＳ 明朝" w:hAnsi="ＭＳ 明朝"/>
              </w:rPr>
            </w:pPr>
            <w:r w:rsidRPr="00710315">
              <w:rPr>
                <w:rFonts w:ascii="ＭＳ 明朝" w:hAnsi="ＭＳ 明朝" w:hint="eastAsia"/>
              </w:rPr>
              <w:t>所 在 地：　〒</w:t>
            </w:r>
          </w:p>
          <w:p w14:paraId="4FF1FC02" w14:textId="77777777" w:rsidR="007145C1" w:rsidRPr="00710315" w:rsidRDefault="007145C1" w:rsidP="001D33C4">
            <w:pPr>
              <w:ind w:firstLine="210"/>
              <w:rPr>
                <w:rFonts w:ascii="ＭＳ 明朝" w:hAnsi="ＭＳ 明朝"/>
              </w:rPr>
            </w:pPr>
          </w:p>
          <w:p w14:paraId="115DB079" w14:textId="77777777" w:rsidR="007145C1" w:rsidRPr="00710315" w:rsidRDefault="007145C1" w:rsidP="001D33C4">
            <w:pPr>
              <w:ind w:firstLine="210"/>
              <w:rPr>
                <w:rFonts w:ascii="ＭＳ 明朝" w:hAnsi="ＭＳ 明朝"/>
              </w:rPr>
            </w:pPr>
            <w:r w:rsidRPr="00710315">
              <w:rPr>
                <w:rFonts w:ascii="ＭＳ 明朝" w:hAnsi="ＭＳ 明朝" w:hint="eastAsia"/>
              </w:rPr>
              <w:t>担 当 者：　所属・役職名</w:t>
            </w:r>
          </w:p>
          <w:p w14:paraId="5247B9F8" w14:textId="77777777" w:rsidR="007145C1" w:rsidRPr="00710315" w:rsidRDefault="007145C1" w:rsidP="001D33C4">
            <w:pPr>
              <w:ind w:firstLine="210"/>
              <w:rPr>
                <w:rFonts w:ascii="ＭＳ 明朝" w:hAnsi="ＭＳ 明朝"/>
              </w:rPr>
            </w:pPr>
          </w:p>
          <w:p w14:paraId="24B638C9" w14:textId="77777777" w:rsidR="007145C1" w:rsidRPr="00710315" w:rsidRDefault="007145C1" w:rsidP="001D33C4">
            <w:pPr>
              <w:ind w:firstLine="210"/>
              <w:rPr>
                <w:rFonts w:ascii="ＭＳ 明朝" w:hAnsi="ＭＳ 明朝"/>
              </w:rPr>
            </w:pPr>
            <w:r w:rsidRPr="00710315">
              <w:rPr>
                <w:rFonts w:ascii="ＭＳ 明朝" w:hAnsi="ＭＳ 明朝" w:hint="eastAsia"/>
              </w:rPr>
              <w:t xml:space="preserve">　　　　　　　　氏名</w:t>
            </w:r>
          </w:p>
          <w:p w14:paraId="7DAD3AC0" w14:textId="77777777" w:rsidR="007145C1" w:rsidRPr="00710315" w:rsidRDefault="007145C1" w:rsidP="001D33C4">
            <w:pPr>
              <w:ind w:firstLine="210"/>
              <w:rPr>
                <w:rFonts w:ascii="ＭＳ 明朝" w:hAnsi="ＭＳ 明朝"/>
              </w:rPr>
            </w:pPr>
          </w:p>
          <w:p w14:paraId="79B3DFBE" w14:textId="77777777" w:rsidR="007145C1" w:rsidRPr="00710315" w:rsidRDefault="007145C1" w:rsidP="001D33C4">
            <w:pPr>
              <w:ind w:firstLine="210"/>
              <w:rPr>
                <w:rFonts w:ascii="ＭＳ 明朝" w:hAnsi="ＭＳ 明朝"/>
              </w:rPr>
            </w:pPr>
            <w:r w:rsidRPr="00710315">
              <w:rPr>
                <w:rFonts w:ascii="ＭＳ 明朝" w:hAnsi="ＭＳ 明朝" w:hint="eastAsia"/>
              </w:rPr>
              <w:t xml:space="preserve">　　　　　　　　TEL　　　　　　　　　　　　　　            FAX</w:t>
            </w:r>
          </w:p>
          <w:p w14:paraId="049B6FF1" w14:textId="77777777" w:rsidR="007145C1" w:rsidRPr="00710315" w:rsidRDefault="007145C1" w:rsidP="001D33C4">
            <w:pPr>
              <w:ind w:firstLine="210"/>
              <w:rPr>
                <w:rFonts w:ascii="ＭＳ 明朝" w:hAnsi="ＭＳ 明朝"/>
              </w:rPr>
            </w:pPr>
          </w:p>
          <w:p w14:paraId="5A222406" w14:textId="77777777" w:rsidR="007145C1" w:rsidRPr="00710315" w:rsidRDefault="007145C1" w:rsidP="001D33C4">
            <w:pPr>
              <w:ind w:firstLine="210"/>
              <w:rPr>
                <w:rFonts w:ascii="ＭＳ 明朝" w:hAnsi="ＭＳ 明朝"/>
              </w:rPr>
            </w:pPr>
            <w:r w:rsidRPr="00710315">
              <w:rPr>
                <w:rFonts w:ascii="ＭＳ 明朝" w:hAnsi="ＭＳ 明朝" w:hint="eastAsia"/>
              </w:rPr>
              <w:t xml:space="preserve">           E-Mail</w:t>
            </w:r>
          </w:p>
        </w:tc>
      </w:tr>
    </w:tbl>
    <w:p w14:paraId="5375015E" w14:textId="77777777" w:rsidR="007145C1" w:rsidRPr="00710315" w:rsidRDefault="007145C1" w:rsidP="007145C1">
      <w:pPr>
        <w:ind w:firstLine="210"/>
        <w:rPr>
          <w:rFonts w:ascii="ＭＳ 明朝" w:hAnsi="ＭＳ 明朝"/>
        </w:rPr>
      </w:pPr>
    </w:p>
    <w:p w14:paraId="4AC267D0" w14:textId="77777777" w:rsidR="007145C1" w:rsidRPr="00710315" w:rsidRDefault="007145C1" w:rsidP="007145C1">
      <w:pPr>
        <w:ind w:firstLine="210"/>
        <w:rPr>
          <w:rFonts w:ascii="ＭＳ 明朝" w:hAnsi="ＭＳ 明朝"/>
          <w:lang w:eastAsia="zh-TW"/>
        </w:rPr>
      </w:pPr>
      <w:r w:rsidRPr="00710315">
        <w:rPr>
          <w:rFonts w:ascii="ＭＳ 明朝" w:hAnsi="ＭＳ 明朝" w:hint="eastAsia"/>
          <w:lang w:eastAsia="zh-TW"/>
        </w:rPr>
        <w:t>【ＩＰＡ担当者使用欄】</w:t>
      </w:r>
    </w:p>
    <w:tbl>
      <w:tblPr>
        <w:tblW w:w="95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1E0" w:firstRow="1" w:lastRow="1" w:firstColumn="1" w:lastColumn="1" w:noHBand="0" w:noVBand="0"/>
      </w:tblPr>
      <w:tblGrid>
        <w:gridCol w:w="510"/>
        <w:gridCol w:w="2604"/>
        <w:gridCol w:w="850"/>
        <w:gridCol w:w="709"/>
        <w:gridCol w:w="567"/>
        <w:gridCol w:w="2835"/>
        <w:gridCol w:w="851"/>
        <w:gridCol w:w="654"/>
      </w:tblGrid>
      <w:tr w:rsidR="007145C1" w:rsidRPr="00710315" w14:paraId="13B3167C" w14:textId="77777777" w:rsidTr="001D33C4">
        <w:tc>
          <w:tcPr>
            <w:tcW w:w="510" w:type="dxa"/>
          </w:tcPr>
          <w:p w14:paraId="1F156949" w14:textId="77777777" w:rsidR="007145C1" w:rsidRPr="00710315" w:rsidRDefault="007145C1" w:rsidP="001D33C4">
            <w:pPr>
              <w:ind w:firstLine="210"/>
              <w:jc w:val="center"/>
              <w:rPr>
                <w:rFonts w:ascii="ＭＳ 明朝" w:hAnsi="ＭＳ 明朝"/>
              </w:rPr>
            </w:pPr>
            <w:r w:rsidRPr="00710315">
              <w:rPr>
                <w:rFonts w:ascii="ＭＳ 明朝" w:hAnsi="ＭＳ 明朝" w:hint="eastAsia"/>
              </w:rPr>
              <w:t>No.</w:t>
            </w:r>
          </w:p>
        </w:tc>
        <w:tc>
          <w:tcPr>
            <w:tcW w:w="2604" w:type="dxa"/>
          </w:tcPr>
          <w:p w14:paraId="1374DD61" w14:textId="77777777" w:rsidR="007145C1" w:rsidRPr="00710315" w:rsidRDefault="007145C1" w:rsidP="001D33C4">
            <w:pPr>
              <w:ind w:firstLine="210"/>
              <w:jc w:val="center"/>
              <w:rPr>
                <w:rFonts w:ascii="ＭＳ 明朝" w:hAnsi="ＭＳ 明朝"/>
              </w:rPr>
            </w:pPr>
            <w:r w:rsidRPr="00710315">
              <w:rPr>
                <w:rFonts w:ascii="ＭＳ 明朝" w:hAnsi="ＭＳ 明朝" w:hint="eastAsia"/>
              </w:rPr>
              <w:t>提出書類</w:t>
            </w:r>
          </w:p>
        </w:tc>
        <w:tc>
          <w:tcPr>
            <w:tcW w:w="850" w:type="dxa"/>
          </w:tcPr>
          <w:p w14:paraId="055D8D23" w14:textId="77777777" w:rsidR="007145C1" w:rsidRPr="00710315" w:rsidRDefault="007145C1" w:rsidP="001D33C4">
            <w:pPr>
              <w:ind w:firstLine="210"/>
              <w:jc w:val="center"/>
              <w:rPr>
                <w:rFonts w:ascii="ＭＳ 明朝" w:hAnsi="ＭＳ 明朝"/>
              </w:rPr>
            </w:pPr>
            <w:r w:rsidRPr="00710315">
              <w:rPr>
                <w:rFonts w:ascii="ＭＳ 明朝" w:hAnsi="ＭＳ 明朝" w:hint="eastAsia"/>
              </w:rPr>
              <w:t>部数</w:t>
            </w:r>
          </w:p>
        </w:tc>
        <w:tc>
          <w:tcPr>
            <w:tcW w:w="709" w:type="dxa"/>
          </w:tcPr>
          <w:p w14:paraId="70FC2259" w14:textId="77777777" w:rsidR="007145C1" w:rsidRPr="00710315" w:rsidRDefault="007145C1" w:rsidP="001D33C4">
            <w:pPr>
              <w:ind w:firstLine="210"/>
              <w:jc w:val="center"/>
              <w:rPr>
                <w:rFonts w:ascii="ＭＳ 明朝" w:hAnsi="ＭＳ 明朝"/>
              </w:rPr>
            </w:pPr>
            <w:r w:rsidRPr="00710315">
              <w:rPr>
                <w:rFonts w:ascii="ＭＳ 明朝" w:hAnsi="ＭＳ 明朝" w:hint="eastAsia"/>
              </w:rPr>
              <w:t>有無</w:t>
            </w:r>
          </w:p>
        </w:tc>
        <w:tc>
          <w:tcPr>
            <w:tcW w:w="567" w:type="dxa"/>
          </w:tcPr>
          <w:p w14:paraId="13BE97BC" w14:textId="77777777" w:rsidR="007145C1" w:rsidRPr="00710315" w:rsidRDefault="007145C1" w:rsidP="001D33C4">
            <w:pPr>
              <w:ind w:firstLine="210"/>
              <w:jc w:val="center"/>
              <w:rPr>
                <w:rFonts w:ascii="ＭＳ 明朝" w:hAnsi="ＭＳ 明朝"/>
              </w:rPr>
            </w:pPr>
            <w:r w:rsidRPr="00710315">
              <w:rPr>
                <w:rFonts w:ascii="ＭＳ 明朝" w:hAnsi="ＭＳ 明朝" w:hint="eastAsia"/>
              </w:rPr>
              <w:t>No.</w:t>
            </w:r>
          </w:p>
        </w:tc>
        <w:tc>
          <w:tcPr>
            <w:tcW w:w="2835" w:type="dxa"/>
          </w:tcPr>
          <w:p w14:paraId="11CFD440" w14:textId="77777777" w:rsidR="007145C1" w:rsidRPr="00710315" w:rsidRDefault="007145C1" w:rsidP="001D33C4">
            <w:pPr>
              <w:ind w:firstLine="210"/>
              <w:jc w:val="center"/>
              <w:rPr>
                <w:rFonts w:ascii="ＭＳ 明朝" w:hAnsi="ＭＳ 明朝"/>
              </w:rPr>
            </w:pPr>
            <w:r w:rsidRPr="00710315">
              <w:rPr>
                <w:rFonts w:ascii="ＭＳ 明朝" w:hAnsi="ＭＳ 明朝" w:hint="eastAsia"/>
              </w:rPr>
              <w:t>提出書類</w:t>
            </w:r>
          </w:p>
        </w:tc>
        <w:tc>
          <w:tcPr>
            <w:tcW w:w="851" w:type="dxa"/>
          </w:tcPr>
          <w:p w14:paraId="6D0E63A1" w14:textId="77777777" w:rsidR="007145C1" w:rsidRPr="00710315" w:rsidRDefault="007145C1" w:rsidP="001D33C4">
            <w:pPr>
              <w:ind w:firstLine="210"/>
              <w:jc w:val="center"/>
              <w:rPr>
                <w:rFonts w:ascii="ＭＳ 明朝" w:hAnsi="ＭＳ 明朝"/>
              </w:rPr>
            </w:pPr>
            <w:r w:rsidRPr="00710315">
              <w:rPr>
                <w:rFonts w:ascii="ＭＳ 明朝" w:hAnsi="ＭＳ 明朝" w:hint="eastAsia"/>
              </w:rPr>
              <w:t>部数</w:t>
            </w:r>
          </w:p>
        </w:tc>
        <w:tc>
          <w:tcPr>
            <w:tcW w:w="654" w:type="dxa"/>
          </w:tcPr>
          <w:p w14:paraId="5C110329" w14:textId="77777777" w:rsidR="007145C1" w:rsidRPr="00710315" w:rsidRDefault="007145C1" w:rsidP="001D33C4">
            <w:pPr>
              <w:ind w:firstLine="210"/>
              <w:jc w:val="center"/>
              <w:rPr>
                <w:rFonts w:ascii="ＭＳ 明朝" w:hAnsi="ＭＳ 明朝"/>
              </w:rPr>
            </w:pPr>
            <w:r w:rsidRPr="00710315">
              <w:rPr>
                <w:rFonts w:ascii="ＭＳ 明朝" w:hAnsi="ＭＳ 明朝" w:hint="eastAsia"/>
              </w:rPr>
              <w:t>有無</w:t>
            </w:r>
          </w:p>
        </w:tc>
      </w:tr>
      <w:tr w:rsidR="007145C1" w:rsidRPr="00710315" w14:paraId="26C26599" w14:textId="77777777" w:rsidTr="001D33C4">
        <w:tc>
          <w:tcPr>
            <w:tcW w:w="510" w:type="dxa"/>
            <w:vAlign w:val="center"/>
          </w:tcPr>
          <w:p w14:paraId="58725DAD" w14:textId="77777777" w:rsidR="007145C1" w:rsidRPr="00710315" w:rsidRDefault="007145C1" w:rsidP="001D33C4">
            <w:pPr>
              <w:ind w:firstLine="210"/>
              <w:jc w:val="center"/>
              <w:rPr>
                <w:rFonts w:ascii="ＭＳ 明朝" w:hAnsi="ＭＳ 明朝"/>
              </w:rPr>
            </w:pPr>
            <w:r w:rsidRPr="00710315">
              <w:rPr>
                <w:rFonts w:ascii="ＭＳ 明朝" w:hAnsi="ＭＳ 明朝" w:hint="eastAsia"/>
              </w:rPr>
              <w:t>①</w:t>
            </w:r>
          </w:p>
        </w:tc>
        <w:tc>
          <w:tcPr>
            <w:tcW w:w="2604" w:type="dxa"/>
            <w:vAlign w:val="center"/>
          </w:tcPr>
          <w:p w14:paraId="36808C64" w14:textId="77777777" w:rsidR="007145C1" w:rsidRPr="00710315" w:rsidRDefault="007145C1" w:rsidP="001D33C4">
            <w:pPr>
              <w:ind w:firstLine="210"/>
              <w:rPr>
                <w:rFonts w:ascii="ＭＳ 明朝" w:hAnsi="ＭＳ 明朝"/>
              </w:rPr>
            </w:pPr>
            <w:r w:rsidRPr="00710315">
              <w:rPr>
                <w:rFonts w:ascii="ＭＳ 明朝" w:hAnsi="ＭＳ 明朝" w:hint="eastAsia"/>
              </w:rPr>
              <w:t>申請書</w:t>
            </w:r>
          </w:p>
        </w:tc>
        <w:tc>
          <w:tcPr>
            <w:tcW w:w="850" w:type="dxa"/>
            <w:vAlign w:val="center"/>
          </w:tcPr>
          <w:p w14:paraId="7C96AA4C" w14:textId="77777777" w:rsidR="007145C1" w:rsidRPr="00710315" w:rsidRDefault="007145C1" w:rsidP="001D33C4">
            <w:pPr>
              <w:ind w:firstLine="210"/>
              <w:jc w:val="right"/>
              <w:rPr>
                <w:rFonts w:ascii="ＭＳ 明朝" w:hAnsi="ＭＳ 明朝"/>
              </w:rPr>
            </w:pPr>
            <w:r w:rsidRPr="00710315">
              <w:rPr>
                <w:rFonts w:ascii="ＭＳ 明朝" w:hAnsi="ＭＳ 明朝" w:hint="eastAsia"/>
              </w:rPr>
              <w:t>1通</w:t>
            </w:r>
          </w:p>
        </w:tc>
        <w:tc>
          <w:tcPr>
            <w:tcW w:w="709" w:type="dxa"/>
          </w:tcPr>
          <w:p w14:paraId="3B101ADF" w14:textId="77777777" w:rsidR="007145C1" w:rsidRPr="00710315" w:rsidRDefault="007145C1" w:rsidP="001D33C4">
            <w:pPr>
              <w:ind w:firstLine="210"/>
              <w:rPr>
                <w:rFonts w:ascii="ＭＳ 明朝" w:hAnsi="ＭＳ 明朝"/>
              </w:rPr>
            </w:pPr>
          </w:p>
        </w:tc>
        <w:tc>
          <w:tcPr>
            <w:tcW w:w="567" w:type="dxa"/>
            <w:vAlign w:val="center"/>
          </w:tcPr>
          <w:p w14:paraId="73E3C130" w14:textId="77777777" w:rsidR="007145C1" w:rsidRPr="00710315" w:rsidRDefault="007145C1" w:rsidP="001D33C4">
            <w:pPr>
              <w:ind w:firstLine="210"/>
              <w:jc w:val="center"/>
              <w:rPr>
                <w:rFonts w:ascii="ＭＳ 明朝" w:hAnsi="ＭＳ 明朝"/>
              </w:rPr>
            </w:pPr>
            <w:r w:rsidRPr="00710315">
              <w:rPr>
                <w:rFonts w:ascii="ＭＳ 明朝" w:hAnsi="ＭＳ 明朝" w:hint="eastAsia"/>
              </w:rPr>
              <w:t>②</w:t>
            </w:r>
          </w:p>
        </w:tc>
        <w:tc>
          <w:tcPr>
            <w:tcW w:w="2835" w:type="dxa"/>
            <w:vAlign w:val="center"/>
          </w:tcPr>
          <w:p w14:paraId="03774906" w14:textId="77777777" w:rsidR="007145C1" w:rsidRPr="00710315" w:rsidRDefault="007145C1" w:rsidP="001D33C4">
            <w:pPr>
              <w:ind w:firstLine="210"/>
              <w:rPr>
                <w:rFonts w:ascii="ＭＳ 明朝" w:hAnsi="ＭＳ 明朝"/>
              </w:rPr>
            </w:pPr>
            <w:r w:rsidRPr="00710315">
              <w:rPr>
                <w:rFonts w:ascii="ＭＳ 明朝" w:hAnsi="ＭＳ 明朝" w:hint="eastAsia"/>
              </w:rPr>
              <w:t>提案書</w:t>
            </w:r>
          </w:p>
        </w:tc>
        <w:tc>
          <w:tcPr>
            <w:tcW w:w="851" w:type="dxa"/>
            <w:vAlign w:val="center"/>
          </w:tcPr>
          <w:p w14:paraId="123924F4" w14:textId="77777777" w:rsidR="007145C1" w:rsidRPr="00710315" w:rsidRDefault="007145C1" w:rsidP="001D33C4">
            <w:pPr>
              <w:ind w:firstLine="210"/>
              <w:jc w:val="right"/>
              <w:rPr>
                <w:rFonts w:ascii="ＭＳ 明朝" w:hAnsi="ＭＳ 明朝"/>
              </w:rPr>
            </w:pPr>
            <w:r w:rsidRPr="00710315">
              <w:rPr>
                <w:rFonts w:ascii="ＭＳ 明朝" w:hAnsi="ＭＳ 明朝" w:hint="eastAsia"/>
              </w:rPr>
              <w:t>1部</w:t>
            </w:r>
          </w:p>
        </w:tc>
        <w:tc>
          <w:tcPr>
            <w:tcW w:w="654" w:type="dxa"/>
          </w:tcPr>
          <w:p w14:paraId="354B59D7" w14:textId="77777777" w:rsidR="007145C1" w:rsidRPr="00710315" w:rsidRDefault="007145C1" w:rsidP="001D33C4">
            <w:pPr>
              <w:ind w:firstLine="210"/>
              <w:rPr>
                <w:rFonts w:ascii="ＭＳ 明朝" w:hAnsi="ＭＳ 明朝"/>
                <w:color w:val="0000FF"/>
              </w:rPr>
            </w:pPr>
          </w:p>
        </w:tc>
      </w:tr>
      <w:tr w:rsidR="007145C1" w:rsidRPr="00710315" w14:paraId="0D3CBFA8" w14:textId="77777777" w:rsidTr="001D33C4">
        <w:tc>
          <w:tcPr>
            <w:tcW w:w="510" w:type="dxa"/>
            <w:vAlign w:val="center"/>
          </w:tcPr>
          <w:p w14:paraId="0AC065EB" w14:textId="77777777" w:rsidR="007145C1" w:rsidRPr="00710315" w:rsidRDefault="007145C1" w:rsidP="001D33C4">
            <w:pPr>
              <w:ind w:firstLine="210"/>
              <w:jc w:val="center"/>
              <w:rPr>
                <w:rFonts w:ascii="ＭＳ 明朝" w:hAnsi="ＭＳ 明朝"/>
              </w:rPr>
            </w:pPr>
            <w:r w:rsidRPr="00710315">
              <w:rPr>
                <w:rFonts w:ascii="ＭＳ 明朝" w:hAnsi="ＭＳ 明朝" w:hint="eastAsia"/>
              </w:rPr>
              <w:t>③</w:t>
            </w:r>
          </w:p>
        </w:tc>
        <w:tc>
          <w:tcPr>
            <w:tcW w:w="2604" w:type="dxa"/>
            <w:vAlign w:val="center"/>
          </w:tcPr>
          <w:p w14:paraId="121298DA" w14:textId="77777777" w:rsidR="007145C1" w:rsidRPr="00710315" w:rsidRDefault="007145C1" w:rsidP="001D33C4">
            <w:pPr>
              <w:ind w:firstLine="210"/>
              <w:rPr>
                <w:rFonts w:ascii="ＭＳ 明朝" w:hAnsi="ＭＳ 明朝"/>
              </w:rPr>
            </w:pPr>
            <w:r w:rsidRPr="00710315">
              <w:rPr>
                <w:rFonts w:ascii="ＭＳ 明朝" w:hAnsi="ＭＳ 明朝" w:hint="eastAsia"/>
              </w:rPr>
              <w:t>経費内訳書</w:t>
            </w:r>
          </w:p>
        </w:tc>
        <w:tc>
          <w:tcPr>
            <w:tcW w:w="850" w:type="dxa"/>
            <w:vAlign w:val="center"/>
          </w:tcPr>
          <w:p w14:paraId="6E7EAAAD" w14:textId="77777777" w:rsidR="007145C1" w:rsidRPr="00710315" w:rsidRDefault="007145C1" w:rsidP="001D33C4">
            <w:pPr>
              <w:ind w:firstLine="210"/>
              <w:jc w:val="right"/>
              <w:rPr>
                <w:rFonts w:ascii="ＭＳ 明朝" w:hAnsi="ＭＳ 明朝"/>
              </w:rPr>
            </w:pPr>
            <w:r w:rsidRPr="00710315">
              <w:rPr>
                <w:rFonts w:ascii="ＭＳ 明朝" w:hAnsi="ＭＳ 明朝" w:hint="eastAsia"/>
              </w:rPr>
              <w:t>1通</w:t>
            </w:r>
          </w:p>
        </w:tc>
        <w:tc>
          <w:tcPr>
            <w:tcW w:w="709" w:type="dxa"/>
          </w:tcPr>
          <w:p w14:paraId="0C6693A1" w14:textId="77777777" w:rsidR="007145C1" w:rsidRPr="00710315" w:rsidRDefault="007145C1" w:rsidP="001D33C4">
            <w:pPr>
              <w:ind w:firstLine="210"/>
              <w:rPr>
                <w:rFonts w:ascii="ＭＳ 明朝" w:hAnsi="ＭＳ 明朝"/>
              </w:rPr>
            </w:pPr>
          </w:p>
        </w:tc>
        <w:tc>
          <w:tcPr>
            <w:tcW w:w="567" w:type="dxa"/>
            <w:vAlign w:val="center"/>
          </w:tcPr>
          <w:p w14:paraId="563A46CD" w14:textId="77777777" w:rsidR="007145C1" w:rsidRPr="00710315" w:rsidRDefault="007145C1" w:rsidP="001D33C4">
            <w:pPr>
              <w:ind w:firstLine="210"/>
              <w:jc w:val="center"/>
              <w:rPr>
                <w:rFonts w:ascii="ＭＳ 明朝" w:hAnsi="ＭＳ 明朝"/>
              </w:rPr>
            </w:pPr>
            <w:r w:rsidRPr="00710315">
              <w:rPr>
                <w:rFonts w:ascii="ＭＳ 明朝" w:hAnsi="ＭＳ 明朝" w:hint="eastAsia"/>
              </w:rPr>
              <w:t>④</w:t>
            </w:r>
          </w:p>
        </w:tc>
        <w:tc>
          <w:tcPr>
            <w:tcW w:w="2835" w:type="dxa"/>
            <w:vAlign w:val="center"/>
          </w:tcPr>
          <w:p w14:paraId="14BB12F9" w14:textId="77777777" w:rsidR="007145C1" w:rsidRPr="00710315" w:rsidRDefault="007145C1" w:rsidP="001D33C4">
            <w:pPr>
              <w:ind w:firstLine="210"/>
              <w:rPr>
                <w:rFonts w:ascii="ＭＳ 明朝" w:hAnsi="ＭＳ 明朝"/>
              </w:rPr>
            </w:pPr>
            <w:r w:rsidRPr="00710315">
              <w:rPr>
                <w:rFonts w:ascii="ＭＳ 明朝" w:hAnsi="ＭＳ 明朝" w:hint="eastAsia"/>
              </w:rPr>
              <w:t>評価項目一覧</w:t>
            </w:r>
          </w:p>
        </w:tc>
        <w:tc>
          <w:tcPr>
            <w:tcW w:w="851" w:type="dxa"/>
            <w:vAlign w:val="center"/>
          </w:tcPr>
          <w:p w14:paraId="67D38E88" w14:textId="77777777" w:rsidR="007145C1" w:rsidRPr="00710315" w:rsidRDefault="007145C1" w:rsidP="001D33C4">
            <w:pPr>
              <w:ind w:firstLine="210"/>
              <w:jc w:val="right"/>
              <w:rPr>
                <w:rFonts w:ascii="ＭＳ 明朝" w:hAnsi="ＭＳ 明朝"/>
              </w:rPr>
            </w:pPr>
            <w:r w:rsidRPr="00710315">
              <w:rPr>
                <w:rFonts w:ascii="ＭＳ 明朝" w:hAnsi="ＭＳ 明朝" w:hint="eastAsia"/>
              </w:rPr>
              <w:t>1部</w:t>
            </w:r>
          </w:p>
        </w:tc>
        <w:tc>
          <w:tcPr>
            <w:tcW w:w="654" w:type="dxa"/>
          </w:tcPr>
          <w:p w14:paraId="3A0FDA76" w14:textId="77777777" w:rsidR="007145C1" w:rsidRPr="00710315" w:rsidRDefault="007145C1" w:rsidP="001D33C4">
            <w:pPr>
              <w:ind w:firstLine="210"/>
              <w:rPr>
                <w:rFonts w:ascii="ＭＳ 明朝" w:hAnsi="ＭＳ 明朝"/>
              </w:rPr>
            </w:pPr>
          </w:p>
        </w:tc>
      </w:tr>
      <w:tr w:rsidR="007145C1" w:rsidRPr="00710315" w14:paraId="47E76E96" w14:textId="77777777" w:rsidTr="001D33C4">
        <w:tc>
          <w:tcPr>
            <w:tcW w:w="510" w:type="dxa"/>
            <w:vAlign w:val="center"/>
          </w:tcPr>
          <w:p w14:paraId="6E913AE3" w14:textId="77777777" w:rsidR="007145C1" w:rsidRPr="00710315" w:rsidRDefault="007145C1" w:rsidP="001D33C4">
            <w:pPr>
              <w:ind w:firstLine="210"/>
              <w:jc w:val="center"/>
              <w:rPr>
                <w:rFonts w:ascii="ＭＳ 明朝" w:hAnsi="ＭＳ 明朝"/>
              </w:rPr>
            </w:pPr>
            <w:bookmarkStart w:id="17" w:name="_Hlk3393383"/>
            <w:r w:rsidRPr="00710315">
              <w:rPr>
                <w:rFonts w:ascii="ＭＳ 明朝" w:hAnsi="ＭＳ 明朝" w:hint="eastAsia"/>
              </w:rPr>
              <w:t>⑤</w:t>
            </w:r>
          </w:p>
        </w:tc>
        <w:tc>
          <w:tcPr>
            <w:tcW w:w="2604" w:type="dxa"/>
            <w:vAlign w:val="center"/>
          </w:tcPr>
          <w:p w14:paraId="548D12C5" w14:textId="77777777" w:rsidR="007145C1" w:rsidRPr="00710315" w:rsidRDefault="007145C1" w:rsidP="001D33C4">
            <w:pPr>
              <w:ind w:firstLine="210"/>
              <w:rPr>
                <w:rFonts w:ascii="ＭＳ 明朝" w:hAnsi="ＭＳ 明朝"/>
              </w:rPr>
            </w:pPr>
            <w:r w:rsidRPr="00710315">
              <w:rPr>
                <w:rFonts w:ascii="ＭＳ 明朝" w:hAnsi="ＭＳ 明朝" w:hint="eastAsia"/>
                <w:szCs w:val="21"/>
              </w:rPr>
              <w:t>全省庁統一資格における資格審査結果通知書の写し</w:t>
            </w:r>
          </w:p>
        </w:tc>
        <w:tc>
          <w:tcPr>
            <w:tcW w:w="850" w:type="dxa"/>
            <w:vAlign w:val="center"/>
          </w:tcPr>
          <w:p w14:paraId="4315F698" w14:textId="77777777" w:rsidR="007145C1" w:rsidRPr="00710315" w:rsidRDefault="007145C1" w:rsidP="001D33C4">
            <w:pPr>
              <w:ind w:firstLine="210"/>
              <w:jc w:val="right"/>
              <w:rPr>
                <w:rFonts w:ascii="ＭＳ 明朝" w:hAnsi="ＭＳ 明朝"/>
              </w:rPr>
            </w:pPr>
            <w:r w:rsidRPr="00710315">
              <w:rPr>
                <w:rFonts w:ascii="ＭＳ 明朝" w:hAnsi="ＭＳ 明朝" w:hint="eastAsia"/>
              </w:rPr>
              <w:t>1通</w:t>
            </w:r>
          </w:p>
        </w:tc>
        <w:tc>
          <w:tcPr>
            <w:tcW w:w="709" w:type="dxa"/>
          </w:tcPr>
          <w:p w14:paraId="3CA1F5B1" w14:textId="77777777" w:rsidR="007145C1" w:rsidRPr="00710315" w:rsidRDefault="007145C1" w:rsidP="001D33C4">
            <w:pPr>
              <w:ind w:firstLine="210"/>
              <w:rPr>
                <w:rFonts w:ascii="ＭＳ 明朝" w:hAnsi="ＭＳ 明朝"/>
              </w:rPr>
            </w:pPr>
          </w:p>
        </w:tc>
        <w:tc>
          <w:tcPr>
            <w:tcW w:w="567" w:type="dxa"/>
            <w:tcBorders>
              <w:bottom w:val="single" w:sz="4" w:space="0" w:color="auto"/>
            </w:tcBorders>
            <w:vAlign w:val="center"/>
          </w:tcPr>
          <w:p w14:paraId="2C5B644A" w14:textId="77777777" w:rsidR="007145C1" w:rsidRPr="00710315" w:rsidRDefault="007145C1" w:rsidP="001D33C4">
            <w:pPr>
              <w:ind w:firstLine="210"/>
              <w:jc w:val="center"/>
              <w:rPr>
                <w:rFonts w:ascii="ＭＳ 明朝" w:hAnsi="ＭＳ 明朝"/>
              </w:rPr>
            </w:pPr>
            <w:r w:rsidRPr="00710315">
              <w:rPr>
                <w:rFonts w:ascii="ＭＳ 明朝" w:hAnsi="ＭＳ 明朝" w:hint="eastAsia"/>
              </w:rPr>
              <w:t>⑥</w:t>
            </w:r>
          </w:p>
        </w:tc>
        <w:tc>
          <w:tcPr>
            <w:tcW w:w="2835" w:type="dxa"/>
            <w:tcBorders>
              <w:bottom w:val="single" w:sz="4" w:space="0" w:color="auto"/>
            </w:tcBorders>
            <w:vAlign w:val="center"/>
          </w:tcPr>
          <w:p w14:paraId="49232E51" w14:textId="77777777" w:rsidR="007145C1" w:rsidRPr="00710315" w:rsidRDefault="007145C1" w:rsidP="001D33C4">
            <w:pPr>
              <w:ind w:firstLine="210"/>
              <w:rPr>
                <w:rFonts w:ascii="ＭＳ 明朝" w:hAnsi="ＭＳ 明朝"/>
              </w:rPr>
            </w:pPr>
            <w:r w:rsidRPr="00710315">
              <w:rPr>
                <w:rFonts w:ascii="ＭＳ 明朝" w:hAnsi="ＭＳ 明朝" w:hint="eastAsia"/>
              </w:rPr>
              <w:t>②③④の電子ファイル</w:t>
            </w:r>
            <w:r w:rsidRPr="00710315">
              <w:rPr>
                <w:rFonts w:hAnsi="ＭＳ 明朝" w:hint="eastAsia"/>
                <w:szCs w:val="21"/>
              </w:rPr>
              <w:t>（</w:t>
            </w:r>
            <w:r w:rsidRPr="00710315">
              <w:rPr>
                <w:rFonts w:hAnsi="ＭＳ 明朝" w:hint="eastAsia"/>
                <w:szCs w:val="21"/>
              </w:rPr>
              <w:t>CD-R/ DVD-R</w:t>
            </w:r>
            <w:r w:rsidRPr="00710315">
              <w:rPr>
                <w:rFonts w:hAnsi="ＭＳ 明朝" w:hint="eastAsia"/>
                <w:szCs w:val="21"/>
              </w:rPr>
              <w:t>、または電子メールで提出）</w:t>
            </w:r>
          </w:p>
        </w:tc>
        <w:tc>
          <w:tcPr>
            <w:tcW w:w="851" w:type="dxa"/>
            <w:tcBorders>
              <w:bottom w:val="single" w:sz="4" w:space="0" w:color="auto"/>
            </w:tcBorders>
            <w:vAlign w:val="center"/>
          </w:tcPr>
          <w:p w14:paraId="65B4C58C" w14:textId="77777777" w:rsidR="007145C1" w:rsidRPr="00710315" w:rsidRDefault="007145C1" w:rsidP="001D33C4">
            <w:pPr>
              <w:ind w:firstLine="210"/>
              <w:jc w:val="right"/>
              <w:rPr>
                <w:rFonts w:ascii="ＭＳ 明朝" w:hAnsi="ＭＳ 明朝"/>
              </w:rPr>
            </w:pPr>
            <w:r w:rsidRPr="00710315">
              <w:rPr>
                <w:rFonts w:ascii="ＭＳ 明朝" w:hAnsi="ＭＳ 明朝" w:hint="eastAsia"/>
              </w:rPr>
              <w:t>各1</w:t>
            </w:r>
            <w:r w:rsidRPr="00710315" w:rsidDel="009A450A">
              <w:rPr>
                <w:rFonts w:ascii="ＭＳ 明朝" w:hAnsi="ＭＳ 明朝" w:hint="eastAsia"/>
              </w:rPr>
              <w:t xml:space="preserve"> </w:t>
            </w:r>
            <w:r w:rsidRPr="00710315">
              <w:rPr>
                <w:rFonts w:ascii="ＭＳ 明朝" w:hAnsi="ＭＳ 明朝" w:hint="eastAsia"/>
              </w:rPr>
              <w:t>部</w:t>
            </w:r>
          </w:p>
        </w:tc>
        <w:tc>
          <w:tcPr>
            <w:tcW w:w="654" w:type="dxa"/>
            <w:tcBorders>
              <w:bottom w:val="single" w:sz="4" w:space="0" w:color="auto"/>
            </w:tcBorders>
          </w:tcPr>
          <w:p w14:paraId="630B69D1" w14:textId="77777777" w:rsidR="007145C1" w:rsidRPr="00710315" w:rsidRDefault="007145C1" w:rsidP="001D33C4">
            <w:pPr>
              <w:ind w:firstLine="210"/>
              <w:rPr>
                <w:rFonts w:ascii="ＭＳ 明朝" w:hAnsi="ＭＳ 明朝"/>
              </w:rPr>
            </w:pPr>
          </w:p>
        </w:tc>
      </w:tr>
      <w:tr w:rsidR="007145C1" w:rsidRPr="00710315" w14:paraId="11290998" w14:textId="77777777" w:rsidTr="001D33C4">
        <w:tc>
          <w:tcPr>
            <w:tcW w:w="510" w:type="dxa"/>
            <w:vAlign w:val="center"/>
          </w:tcPr>
          <w:p w14:paraId="148A4D68" w14:textId="77777777" w:rsidR="007145C1" w:rsidRPr="00710315" w:rsidRDefault="007145C1" w:rsidP="001D33C4">
            <w:pPr>
              <w:ind w:firstLine="210"/>
              <w:jc w:val="center"/>
              <w:rPr>
                <w:rFonts w:ascii="ＭＳ 明朝" w:hAnsi="ＭＳ 明朝"/>
              </w:rPr>
            </w:pPr>
            <w:r w:rsidRPr="00710315">
              <w:rPr>
                <w:rFonts w:ascii="ＭＳ 明朝" w:hAnsi="ＭＳ 明朝" w:hint="eastAsia"/>
              </w:rPr>
              <w:t>⑦</w:t>
            </w:r>
          </w:p>
        </w:tc>
        <w:tc>
          <w:tcPr>
            <w:tcW w:w="2604" w:type="dxa"/>
            <w:vAlign w:val="center"/>
          </w:tcPr>
          <w:p w14:paraId="18C84B40" w14:textId="77777777" w:rsidR="007145C1" w:rsidRPr="00710315" w:rsidRDefault="007145C1" w:rsidP="001D33C4">
            <w:pPr>
              <w:ind w:firstLine="210"/>
              <w:rPr>
                <w:rFonts w:ascii="ＭＳ 明朝" w:hAnsi="ＭＳ 明朝"/>
              </w:rPr>
            </w:pPr>
            <w:r w:rsidRPr="00710315">
              <w:rPr>
                <w:rFonts w:ascii="ＭＳ 明朝" w:hAnsi="ＭＳ 明朝" w:hint="eastAsia"/>
              </w:rPr>
              <w:t>提案書受理票</w:t>
            </w:r>
          </w:p>
        </w:tc>
        <w:tc>
          <w:tcPr>
            <w:tcW w:w="850" w:type="dxa"/>
            <w:vAlign w:val="center"/>
          </w:tcPr>
          <w:p w14:paraId="56FBA021" w14:textId="77777777" w:rsidR="007145C1" w:rsidRPr="00710315" w:rsidRDefault="007145C1" w:rsidP="001D33C4">
            <w:pPr>
              <w:ind w:firstLine="210"/>
              <w:jc w:val="right"/>
              <w:rPr>
                <w:rFonts w:ascii="ＭＳ 明朝" w:hAnsi="ＭＳ 明朝"/>
              </w:rPr>
            </w:pPr>
            <w:r w:rsidRPr="00710315">
              <w:rPr>
                <w:rFonts w:ascii="ＭＳ 明朝" w:hAnsi="ＭＳ 明朝" w:hint="eastAsia"/>
              </w:rPr>
              <w:t>(</w:t>
            </w:r>
            <w:r w:rsidRPr="00710315">
              <w:rPr>
                <w:rFonts w:ascii="ＭＳ 明朝" w:hAnsi="ＭＳ 明朝"/>
              </w:rPr>
              <w:t>本紙)</w:t>
            </w:r>
          </w:p>
        </w:tc>
        <w:tc>
          <w:tcPr>
            <w:tcW w:w="709" w:type="dxa"/>
          </w:tcPr>
          <w:p w14:paraId="0E3AEF94" w14:textId="77777777" w:rsidR="007145C1" w:rsidRPr="00710315" w:rsidRDefault="007145C1" w:rsidP="001D33C4">
            <w:pPr>
              <w:ind w:firstLine="210"/>
              <w:rPr>
                <w:rFonts w:ascii="ＭＳ 明朝" w:hAnsi="ＭＳ 明朝"/>
              </w:rPr>
            </w:pPr>
          </w:p>
        </w:tc>
        <w:tc>
          <w:tcPr>
            <w:tcW w:w="567" w:type="dxa"/>
            <w:tcBorders>
              <w:bottom w:val="single" w:sz="4" w:space="0" w:color="auto"/>
              <w:right w:val="single" w:sz="4" w:space="0" w:color="auto"/>
            </w:tcBorders>
            <w:vAlign w:val="center"/>
          </w:tcPr>
          <w:p w14:paraId="0605AF3A" w14:textId="77777777" w:rsidR="007145C1" w:rsidRPr="00710315" w:rsidRDefault="007145C1" w:rsidP="001D33C4">
            <w:pPr>
              <w:ind w:firstLine="210"/>
              <w:jc w:val="center"/>
              <w:rPr>
                <w:rFonts w:ascii="ＭＳ 明朝" w:hAnsi="ＭＳ 明朝"/>
              </w:rPr>
            </w:pPr>
          </w:p>
        </w:tc>
        <w:tc>
          <w:tcPr>
            <w:tcW w:w="2835" w:type="dxa"/>
            <w:tcBorders>
              <w:left w:val="single" w:sz="4" w:space="0" w:color="auto"/>
              <w:bottom w:val="single" w:sz="4" w:space="0" w:color="auto"/>
              <w:right w:val="single" w:sz="4" w:space="0" w:color="auto"/>
            </w:tcBorders>
            <w:vAlign w:val="center"/>
          </w:tcPr>
          <w:p w14:paraId="231FE8DD" w14:textId="77777777" w:rsidR="007145C1" w:rsidRPr="00710315" w:rsidRDefault="007145C1" w:rsidP="001D33C4">
            <w:pPr>
              <w:ind w:firstLine="210"/>
              <w:rPr>
                <w:rFonts w:ascii="ＭＳ 明朝" w:hAnsi="ＭＳ 明朝"/>
              </w:rPr>
            </w:pPr>
          </w:p>
        </w:tc>
        <w:tc>
          <w:tcPr>
            <w:tcW w:w="851" w:type="dxa"/>
            <w:tcBorders>
              <w:left w:val="single" w:sz="4" w:space="0" w:color="auto"/>
              <w:bottom w:val="single" w:sz="4" w:space="0" w:color="auto"/>
              <w:right w:val="single" w:sz="4" w:space="0" w:color="auto"/>
            </w:tcBorders>
            <w:vAlign w:val="center"/>
          </w:tcPr>
          <w:p w14:paraId="1A3520E2" w14:textId="77777777" w:rsidR="007145C1" w:rsidRPr="00710315" w:rsidRDefault="007145C1" w:rsidP="001D33C4">
            <w:pPr>
              <w:ind w:firstLine="210"/>
              <w:jc w:val="right"/>
              <w:rPr>
                <w:rFonts w:ascii="ＭＳ 明朝" w:hAnsi="ＭＳ 明朝"/>
              </w:rPr>
            </w:pPr>
          </w:p>
        </w:tc>
        <w:tc>
          <w:tcPr>
            <w:tcW w:w="654" w:type="dxa"/>
            <w:tcBorders>
              <w:left w:val="single" w:sz="4" w:space="0" w:color="auto"/>
              <w:bottom w:val="single" w:sz="4" w:space="0" w:color="auto"/>
              <w:right w:val="single" w:sz="4" w:space="0" w:color="auto"/>
            </w:tcBorders>
          </w:tcPr>
          <w:p w14:paraId="033B333B" w14:textId="77777777" w:rsidR="007145C1" w:rsidRPr="00710315" w:rsidRDefault="007145C1" w:rsidP="001D33C4">
            <w:pPr>
              <w:ind w:firstLine="210"/>
              <w:rPr>
                <w:rFonts w:ascii="ＭＳ 明朝" w:hAnsi="ＭＳ 明朝"/>
              </w:rPr>
            </w:pPr>
          </w:p>
        </w:tc>
      </w:tr>
      <w:bookmarkEnd w:id="17"/>
    </w:tbl>
    <w:p w14:paraId="6E61D7AC" w14:textId="77777777" w:rsidR="007145C1" w:rsidRPr="00710315" w:rsidRDefault="007145C1" w:rsidP="007145C1">
      <w:pPr>
        <w:ind w:firstLine="210"/>
        <w:rPr>
          <w:rFonts w:ascii="ＭＳ 明朝" w:hAnsi="ＭＳ 明朝"/>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39"/>
        <w:gridCol w:w="1389"/>
        <w:gridCol w:w="3894"/>
      </w:tblGrid>
      <w:tr w:rsidR="007145C1" w:rsidRPr="00710315" w14:paraId="3D5A3B3D" w14:textId="77777777" w:rsidTr="001D33C4">
        <w:tc>
          <w:tcPr>
            <w:tcW w:w="4039" w:type="dxa"/>
            <w:tcBorders>
              <w:top w:val="nil"/>
              <w:left w:val="nil"/>
              <w:bottom w:val="dashed" w:sz="4" w:space="0" w:color="auto"/>
              <w:right w:val="nil"/>
            </w:tcBorders>
          </w:tcPr>
          <w:p w14:paraId="3A9BCEF5" w14:textId="77777777" w:rsidR="007145C1" w:rsidRPr="00710315" w:rsidRDefault="007145C1" w:rsidP="001D33C4">
            <w:pPr>
              <w:ind w:firstLine="210"/>
              <w:rPr>
                <w:rFonts w:ascii="ＭＳ 明朝" w:hAnsi="ＭＳ 明朝"/>
              </w:rPr>
            </w:pPr>
          </w:p>
        </w:tc>
        <w:tc>
          <w:tcPr>
            <w:tcW w:w="1389" w:type="dxa"/>
            <w:vMerge w:val="restart"/>
            <w:tcBorders>
              <w:top w:val="nil"/>
              <w:left w:val="nil"/>
              <w:bottom w:val="nil"/>
              <w:right w:val="nil"/>
            </w:tcBorders>
            <w:vAlign w:val="center"/>
          </w:tcPr>
          <w:p w14:paraId="065F4F05" w14:textId="77777777" w:rsidR="007145C1" w:rsidRPr="00710315" w:rsidRDefault="007145C1" w:rsidP="001D33C4">
            <w:pPr>
              <w:ind w:firstLine="210"/>
              <w:rPr>
                <w:rFonts w:ascii="ＭＳ 明朝" w:hAnsi="ＭＳ 明朝"/>
              </w:rPr>
            </w:pPr>
            <w:r w:rsidRPr="00710315">
              <w:rPr>
                <w:rFonts w:ascii="ＭＳ 明朝" w:hAnsi="ＭＳ 明朝" w:hint="eastAsia"/>
              </w:rPr>
              <w:t>切り取り</w:t>
            </w:r>
          </w:p>
        </w:tc>
        <w:tc>
          <w:tcPr>
            <w:tcW w:w="3894" w:type="dxa"/>
            <w:tcBorders>
              <w:top w:val="nil"/>
              <w:left w:val="nil"/>
              <w:bottom w:val="dashed" w:sz="4" w:space="0" w:color="auto"/>
              <w:right w:val="nil"/>
            </w:tcBorders>
          </w:tcPr>
          <w:p w14:paraId="11672745" w14:textId="77777777" w:rsidR="007145C1" w:rsidRPr="00710315" w:rsidRDefault="007145C1" w:rsidP="001D33C4">
            <w:pPr>
              <w:ind w:firstLine="210"/>
              <w:rPr>
                <w:rFonts w:ascii="ＭＳ 明朝" w:hAnsi="ＭＳ 明朝"/>
              </w:rPr>
            </w:pPr>
          </w:p>
        </w:tc>
      </w:tr>
      <w:tr w:rsidR="007145C1" w:rsidRPr="00710315" w14:paraId="7924E239" w14:textId="77777777" w:rsidTr="001D33C4">
        <w:tc>
          <w:tcPr>
            <w:tcW w:w="4039" w:type="dxa"/>
            <w:tcBorders>
              <w:top w:val="dashed" w:sz="4" w:space="0" w:color="auto"/>
              <w:left w:val="nil"/>
              <w:bottom w:val="nil"/>
              <w:right w:val="nil"/>
            </w:tcBorders>
          </w:tcPr>
          <w:p w14:paraId="499F5D57" w14:textId="77777777" w:rsidR="007145C1" w:rsidRPr="00710315" w:rsidRDefault="007145C1" w:rsidP="001D33C4">
            <w:pPr>
              <w:ind w:firstLine="210"/>
              <w:rPr>
                <w:rFonts w:ascii="ＭＳ 明朝" w:hAnsi="ＭＳ 明朝"/>
              </w:rPr>
            </w:pPr>
          </w:p>
        </w:tc>
        <w:tc>
          <w:tcPr>
            <w:tcW w:w="1389" w:type="dxa"/>
            <w:vMerge/>
            <w:tcBorders>
              <w:left w:val="nil"/>
              <w:bottom w:val="nil"/>
              <w:right w:val="nil"/>
            </w:tcBorders>
          </w:tcPr>
          <w:p w14:paraId="01CCA5B4" w14:textId="77777777" w:rsidR="007145C1" w:rsidRPr="00710315" w:rsidRDefault="007145C1" w:rsidP="001D33C4">
            <w:pPr>
              <w:ind w:firstLine="210"/>
              <w:rPr>
                <w:rFonts w:ascii="ＭＳ 明朝" w:hAnsi="ＭＳ 明朝"/>
              </w:rPr>
            </w:pPr>
          </w:p>
        </w:tc>
        <w:tc>
          <w:tcPr>
            <w:tcW w:w="3894" w:type="dxa"/>
            <w:tcBorders>
              <w:top w:val="dashed" w:sz="4" w:space="0" w:color="auto"/>
              <w:left w:val="nil"/>
              <w:bottom w:val="nil"/>
              <w:right w:val="nil"/>
            </w:tcBorders>
          </w:tcPr>
          <w:p w14:paraId="22FDAEBA" w14:textId="77777777" w:rsidR="007145C1" w:rsidRPr="00710315" w:rsidRDefault="007145C1" w:rsidP="001D33C4">
            <w:pPr>
              <w:ind w:firstLine="210"/>
              <w:rPr>
                <w:rFonts w:ascii="ＭＳ 明朝" w:hAnsi="ＭＳ 明朝"/>
              </w:rPr>
            </w:pPr>
          </w:p>
        </w:tc>
      </w:tr>
    </w:tbl>
    <w:p w14:paraId="17078E95" w14:textId="77777777" w:rsidR="007145C1" w:rsidRPr="00710315" w:rsidRDefault="007145C1" w:rsidP="007145C1">
      <w:pPr>
        <w:ind w:firstLine="210"/>
        <w:rPr>
          <w:rFonts w:ascii="ＭＳ 明朝" w:hAnsi="ＭＳ 明朝"/>
          <w:u w:val="single"/>
          <w:lang w:eastAsia="zh-TW"/>
        </w:rPr>
      </w:pPr>
      <w:r w:rsidRPr="00710315">
        <w:rPr>
          <w:rFonts w:ascii="ＭＳ 明朝" w:hAnsi="ＭＳ 明朝" w:hint="eastAsia"/>
          <w:u w:val="single"/>
          <w:lang w:eastAsia="zh-TW"/>
        </w:rPr>
        <w:t xml:space="preserve">提案書受理番号　　　　　　　　　　</w:t>
      </w:r>
    </w:p>
    <w:p w14:paraId="17F5B6EF" w14:textId="77777777" w:rsidR="007145C1" w:rsidRPr="00710315" w:rsidRDefault="007145C1" w:rsidP="007145C1">
      <w:pPr>
        <w:ind w:firstLine="210"/>
        <w:rPr>
          <w:rFonts w:ascii="ＭＳ 明朝" w:hAnsi="ＭＳ 明朝"/>
          <w:lang w:eastAsia="zh-TW"/>
        </w:rPr>
      </w:pPr>
    </w:p>
    <w:p w14:paraId="4877A945" w14:textId="77777777" w:rsidR="007145C1" w:rsidRPr="00710315" w:rsidRDefault="007145C1" w:rsidP="007145C1">
      <w:pPr>
        <w:ind w:firstLine="210"/>
        <w:jc w:val="center"/>
        <w:rPr>
          <w:rFonts w:ascii="ＭＳ 明朝" w:hAnsi="ＭＳ 明朝"/>
          <w:lang w:eastAsia="zh-TW"/>
        </w:rPr>
      </w:pPr>
      <w:r w:rsidRPr="00710315">
        <w:rPr>
          <w:rFonts w:ascii="ＭＳ 明朝" w:hAnsi="ＭＳ 明朝" w:hint="eastAsia"/>
          <w:lang w:eastAsia="zh-TW"/>
        </w:rPr>
        <w:t>提案書受理票</w:t>
      </w:r>
    </w:p>
    <w:p w14:paraId="369D4C2A" w14:textId="77777777" w:rsidR="007145C1" w:rsidRPr="00710315" w:rsidRDefault="007145C1" w:rsidP="007145C1">
      <w:pPr>
        <w:ind w:firstLine="210"/>
        <w:jc w:val="right"/>
        <w:rPr>
          <w:rFonts w:ascii="ＭＳ 明朝" w:hAnsi="ＭＳ 明朝"/>
        </w:rPr>
      </w:pPr>
      <w:r w:rsidRPr="00710315">
        <w:rPr>
          <w:rFonts w:ascii="ＭＳ 明朝" w:hAnsi="ＭＳ 明朝" w:hint="eastAsia"/>
          <w:lang w:eastAsia="zh-TW"/>
        </w:rPr>
        <w:t xml:space="preserve">　　年　　月　　日</w:t>
      </w:r>
    </w:p>
    <w:p w14:paraId="4B7FB1F6" w14:textId="77777777" w:rsidR="007145C1" w:rsidRPr="00710315" w:rsidRDefault="007145C1" w:rsidP="007145C1">
      <w:pPr>
        <w:ind w:firstLine="210"/>
        <w:jc w:val="right"/>
        <w:rPr>
          <w:rFonts w:ascii="ＭＳ 明朝" w:hAnsi="ＭＳ 明朝"/>
        </w:rPr>
      </w:pPr>
    </w:p>
    <w:p w14:paraId="7CDB07E0" w14:textId="77777777" w:rsidR="007145C1" w:rsidRPr="00710315" w:rsidRDefault="007145C1" w:rsidP="007145C1">
      <w:pPr>
        <w:ind w:firstLine="210"/>
        <w:rPr>
          <w:rFonts w:ascii="ＭＳ 明朝" w:hAnsi="ＭＳ 明朝"/>
          <w:u w:val="single"/>
        </w:rPr>
      </w:pPr>
      <w:r w:rsidRPr="00710315">
        <w:rPr>
          <w:rFonts w:ascii="ＭＳ 明朝" w:hAnsi="ＭＳ 明朝" w:hint="eastAsia"/>
          <w:u w:val="single"/>
        </w:rPr>
        <w:t>件　名　「</w:t>
      </w:r>
      <w:r w:rsidRPr="005A1A99">
        <w:rPr>
          <w:rFonts w:ascii="ＭＳ 明朝" w:hAnsi="ＭＳ 明朝"/>
          <w:u w:val="single"/>
        </w:rPr>
        <w:t>AXプラットフォーム構想</w:t>
      </w:r>
      <w:r w:rsidRPr="00710315">
        <w:rPr>
          <w:rFonts w:ascii="ＭＳ 明朝" w:hAnsi="ＭＳ 明朝" w:hint="eastAsia"/>
          <w:u w:val="single"/>
        </w:rPr>
        <w:t>」に関する提出資料</w:t>
      </w:r>
    </w:p>
    <w:p w14:paraId="79CA1096" w14:textId="77777777" w:rsidR="007145C1" w:rsidRPr="00710315" w:rsidRDefault="007145C1" w:rsidP="007145C1">
      <w:pPr>
        <w:ind w:firstLine="210"/>
        <w:rPr>
          <w:rFonts w:ascii="ＭＳ 明朝" w:hAnsi="ＭＳ 明朝"/>
        </w:rPr>
      </w:pPr>
    </w:p>
    <w:p w14:paraId="57EB4034" w14:textId="77777777" w:rsidR="007145C1" w:rsidRPr="00710315" w:rsidRDefault="007145C1" w:rsidP="007145C1">
      <w:pPr>
        <w:ind w:firstLine="210"/>
        <w:rPr>
          <w:rFonts w:ascii="ＭＳ 明朝" w:hAnsi="ＭＳ 明朝"/>
          <w:u w:val="single"/>
        </w:rPr>
      </w:pPr>
      <w:r w:rsidRPr="00710315">
        <w:rPr>
          <w:rFonts w:ascii="ＭＳ 明朝" w:hAnsi="ＭＳ 明朝" w:hint="eastAsia"/>
          <w:u w:val="single"/>
        </w:rPr>
        <w:t xml:space="preserve">法人名（提案者が記載）：　　　　　　　　　　　　　　　　　　　　　　　　</w:t>
      </w:r>
    </w:p>
    <w:p w14:paraId="770AF283" w14:textId="77777777" w:rsidR="007145C1" w:rsidRPr="00710315" w:rsidRDefault="007145C1" w:rsidP="007145C1">
      <w:pPr>
        <w:ind w:firstLine="210"/>
        <w:rPr>
          <w:rFonts w:ascii="ＭＳ 明朝" w:hAnsi="ＭＳ 明朝"/>
        </w:rPr>
      </w:pPr>
    </w:p>
    <w:p w14:paraId="7A0693CE" w14:textId="77777777" w:rsidR="007145C1" w:rsidRPr="00710315" w:rsidRDefault="007145C1" w:rsidP="007145C1">
      <w:pPr>
        <w:ind w:firstLine="210"/>
        <w:rPr>
          <w:rFonts w:ascii="ＭＳ 明朝" w:hAnsi="ＭＳ 明朝"/>
          <w:u w:val="single"/>
        </w:rPr>
      </w:pPr>
      <w:r w:rsidRPr="00710315">
        <w:rPr>
          <w:rFonts w:ascii="ＭＳ 明朝" w:hAnsi="ＭＳ 明朝" w:hint="eastAsia"/>
          <w:u w:val="single"/>
        </w:rPr>
        <w:t>担当者名（提案者が記載）：　　　　　　　　　　　　　　　　　　　　　　　殿</w:t>
      </w:r>
    </w:p>
    <w:p w14:paraId="69614EBA" w14:textId="77777777" w:rsidR="007145C1" w:rsidRPr="00710315" w:rsidRDefault="007145C1" w:rsidP="007145C1">
      <w:pPr>
        <w:ind w:firstLine="210"/>
        <w:rPr>
          <w:rFonts w:ascii="ＭＳ 明朝" w:hAnsi="ＭＳ 明朝"/>
        </w:rPr>
      </w:pPr>
    </w:p>
    <w:p w14:paraId="55163060" w14:textId="77777777" w:rsidR="007145C1" w:rsidRPr="00710315" w:rsidRDefault="007145C1" w:rsidP="007145C1">
      <w:pPr>
        <w:ind w:firstLine="210"/>
        <w:rPr>
          <w:rFonts w:ascii="ＭＳ 明朝" w:hAnsi="ＭＳ 明朝"/>
        </w:rPr>
      </w:pPr>
      <w:r w:rsidRPr="00710315">
        <w:rPr>
          <w:rFonts w:ascii="ＭＳ 明朝" w:hAnsi="ＭＳ 明朝" w:hint="eastAsia"/>
        </w:rPr>
        <w:t>貴殿から提出された標記提案書を受理しました。</w:t>
      </w:r>
    </w:p>
    <w:p w14:paraId="4F4AC7EA" w14:textId="77777777" w:rsidR="007145C1" w:rsidRPr="00710315" w:rsidRDefault="007145C1" w:rsidP="007145C1">
      <w:pPr>
        <w:ind w:firstLine="210"/>
        <w:rPr>
          <w:rFonts w:ascii="ＭＳ 明朝" w:hAnsi="ＭＳ 明朝"/>
        </w:rPr>
      </w:pPr>
    </w:p>
    <w:p w14:paraId="0B174EB7" w14:textId="77777777" w:rsidR="007145C1" w:rsidRDefault="007145C1" w:rsidP="007145C1">
      <w:pPr>
        <w:wordWrap w:val="0"/>
        <w:ind w:firstLine="210"/>
        <w:jc w:val="right"/>
        <w:rPr>
          <w:rFonts w:ascii="ＭＳ 明朝" w:hAnsi="ＭＳ 明朝"/>
        </w:rPr>
      </w:pPr>
      <w:r w:rsidRPr="005A1A99">
        <w:rPr>
          <w:rFonts w:ascii="ＭＳ 明朝" w:hAnsi="ＭＳ 明朝" w:hint="eastAsia"/>
        </w:rPr>
        <w:t>独立行政法人情報処理推進機構</w:t>
      </w:r>
      <w:r>
        <w:rPr>
          <w:rFonts w:ascii="ＭＳ 明朝" w:hAnsi="ＭＳ 明朝" w:hint="eastAsia"/>
        </w:rPr>
        <w:t xml:space="preserve">　</w:t>
      </w:r>
      <w:r w:rsidRPr="005A1A99">
        <w:rPr>
          <w:rFonts w:ascii="ＭＳ 明朝" w:hAnsi="ＭＳ 明朝" w:hint="eastAsia"/>
        </w:rPr>
        <w:t xml:space="preserve">デジタル＆AIシステムズデザインセンター　</w:t>
      </w:r>
    </w:p>
    <w:p w14:paraId="559C4CC8" w14:textId="18337E0D" w:rsidR="007145C1" w:rsidRPr="00710315" w:rsidRDefault="007145C1" w:rsidP="007145C1">
      <w:pPr>
        <w:ind w:firstLine="210"/>
        <w:jc w:val="right"/>
        <w:rPr>
          <w:rFonts w:ascii="ＭＳ 明朝" w:hAnsi="ＭＳ 明朝"/>
        </w:rPr>
      </w:pPr>
      <w:r w:rsidRPr="005A1A99">
        <w:rPr>
          <w:rFonts w:ascii="ＭＳ 明朝" w:hAnsi="ＭＳ 明朝" w:hint="eastAsia"/>
        </w:rPr>
        <w:t>デジタルトランスフォーメーション部　AX基盤構築ユニット</w:t>
      </w:r>
    </w:p>
    <w:p w14:paraId="7DF91327" w14:textId="21B9AD71" w:rsidR="007F4CAD" w:rsidRDefault="007145C1" w:rsidP="002C7DB8">
      <w:pPr>
        <w:ind w:firstLine="210"/>
        <w:jc w:val="right"/>
        <w:rPr>
          <w:rFonts w:ascii="ＭＳ 明朝" w:hAnsi="ＭＳ 明朝"/>
        </w:rPr>
      </w:pPr>
      <w:r w:rsidRPr="00710315">
        <w:rPr>
          <w:rFonts w:ascii="ＭＳ 明朝" w:hAnsi="ＭＳ 明朝" w:hint="eastAsia"/>
        </w:rPr>
        <w:t xml:space="preserve">　　　担当者名：　　　　　　　　　　　　㊞</w:t>
      </w:r>
      <w:bookmarkEnd w:id="16"/>
    </w:p>
    <w:sectPr w:rsidR="007F4CAD">
      <w:headerReference w:type="default" r:id="rId24"/>
      <w:footerReference w:type="default" r:id="rId25"/>
      <w:pgSz w:w="11906" w:h="16838"/>
      <w:pgMar w:top="1134" w:right="1134" w:bottom="1134" w:left="1304" w:header="720" w:footer="720" w:gutter="0"/>
      <w:cols w:space="720"/>
      <w:noEndnote/>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B224DD" w14:textId="77777777" w:rsidR="00B34B6E" w:rsidRDefault="00B34B6E">
      <w:pPr>
        <w:ind w:firstLine="210"/>
      </w:pPr>
      <w:r>
        <w:separator/>
      </w:r>
    </w:p>
  </w:endnote>
  <w:endnote w:type="continuationSeparator" w:id="0">
    <w:p w14:paraId="4000B707" w14:textId="77777777" w:rsidR="00B34B6E" w:rsidRDefault="00B34B6E">
      <w:pPr>
        <w:ind w:firstLine="21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Meiryo UI">
    <w:panose1 w:val="020B0604030504040204"/>
    <w:charset w:val="80"/>
    <w:family w:val="modern"/>
    <w:pitch w:val="variable"/>
    <w:sig w:usb0="E00002FF" w:usb1="6AC7FFFF" w:usb2="08000012" w:usb3="00000000" w:csb0="0002009F" w:csb1="00000000"/>
  </w:font>
  <w:font w:name="Calibri">
    <w:panose1 w:val="020F0502020204030204"/>
    <w:charset w:val="00"/>
    <w:family w:val="swiss"/>
    <w:pitch w:val="variable"/>
    <w:sig w:usb0="E4002EFF" w:usb1="C000247B" w:usb2="00000009" w:usb3="00000000" w:csb0="000001FF" w:csb1="00000000"/>
  </w:font>
  <w:font w:name="游ゴシック">
    <w:altName w:val="Yu Gothic"/>
    <w:panose1 w:val="020B0400000000000000"/>
    <w:charset w:val="80"/>
    <w:family w:val="modern"/>
    <w:pitch w:val="variable"/>
    <w:sig w:usb0="E00002FF" w:usb1="2AC7FDFF" w:usb2="00000016" w:usb3="00000000" w:csb0="0002009F" w:csb1="00000000"/>
  </w:font>
  <w:font w:name="IPAゴシック">
    <w:panose1 w:val="020B0509000000000000"/>
    <w:charset w:val="80"/>
    <w:family w:val="modern"/>
    <w:pitch w:val="fixed"/>
    <w:sig w:usb0="E00002FF" w:usb1="2AC7EDFA" w:usb2="00000012" w:usb3="00000000" w:csb0="00020001" w:csb1="00000000"/>
  </w:font>
  <w:font w:name="IPAex明朝">
    <w:altName w:val="ＭＳ 明朝"/>
    <w:panose1 w:val="02020400000000000000"/>
    <w:charset w:val="80"/>
    <w:family w:val="roman"/>
    <w:pitch w:val="variable"/>
    <w:sig w:usb0="E00002FF" w:usb1="3AC7EDFA" w:usb2="00000012" w:usb3="00000000" w:csb0="00020001" w:csb1="00000000"/>
  </w:font>
  <w:font w:name="Cambria Math">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l?r ??fc">
    <w:altName w:val="ＭＳ 明朝"/>
    <w:panose1 w:val="00000000000000000000"/>
    <w:charset w:val="00"/>
    <w:family w:val="roman"/>
    <w:notTrueType/>
    <w:pitch w:val="fixed"/>
    <w:sig w:usb0="00000003" w:usb1="00000000" w:usb2="00000000" w:usb3="00000000" w:csb0="00000001" w:csb1="00000000"/>
  </w:font>
  <w:font w:name="‚l‚r –¾’©">
    <w:altName w:val="ＭＳ 明朝"/>
    <w:panose1 w:val="00000000000000000000"/>
    <w:charset w:val="00"/>
    <w:family w:val="roman"/>
    <w:notTrueType/>
    <w:pitch w:val="fixed"/>
    <w:sig w:usb0="00000003" w:usb1="00000000" w:usb2="00000000" w:usb3="00000000" w:csb0="00000001" w:csb1="00000000"/>
  </w:font>
  <w:font w:name="ＭＳ明朝">
    <w:altName w:val="HGPｺﾞｼｯｸE"/>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91337" w14:textId="77777777" w:rsidR="00064319" w:rsidRPr="00566D95" w:rsidRDefault="00064319" w:rsidP="00566D95">
    <w:pPr>
      <w:pStyle w:val="a9"/>
      <w:ind w:firstLine="21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91338" w14:textId="116EE24D" w:rsidR="00064319" w:rsidRPr="00602D34" w:rsidRDefault="00064319" w:rsidP="00602D34">
    <w:pPr>
      <w:pStyle w:val="a9"/>
      <w:ind w:firstLine="210"/>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91339" w14:textId="77777777" w:rsidR="00064319" w:rsidRDefault="00064319">
    <w:pPr>
      <w:pStyle w:val="a9"/>
      <w:ind w:right="360" w:firstLine="210"/>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3165D0" w14:textId="77777777" w:rsidR="00064188" w:rsidRPr="00602D34" w:rsidRDefault="00064188" w:rsidP="00602D34">
    <w:pPr>
      <w:pStyle w:val="a9"/>
      <w:ind w:firstLine="210"/>
      <w:jc w:val="cen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55401223"/>
      <w:docPartObj>
        <w:docPartGallery w:val="Page Numbers (Bottom of Page)"/>
        <w:docPartUnique/>
      </w:docPartObj>
    </w:sdtPr>
    <w:sdtEndPr/>
    <w:sdtContent>
      <w:p w14:paraId="3FEEDB05" w14:textId="6BF3C035" w:rsidR="00064188" w:rsidRDefault="00064188">
        <w:pPr>
          <w:pStyle w:val="a9"/>
          <w:ind w:firstLine="210"/>
          <w:jc w:val="center"/>
        </w:pPr>
        <w:r>
          <w:fldChar w:fldCharType="begin"/>
        </w:r>
        <w:r>
          <w:instrText>PAGE   \* MERGEFORMAT</w:instrText>
        </w:r>
        <w:r>
          <w:fldChar w:fldCharType="separate"/>
        </w:r>
        <w:r>
          <w:rPr>
            <w:lang w:val="ja-JP"/>
          </w:rPr>
          <w:t>2</w:t>
        </w:r>
        <w:r>
          <w:fldChar w:fldCharType="end"/>
        </w:r>
      </w:p>
    </w:sdtContent>
  </w:sdt>
  <w:p w14:paraId="229CB20D" w14:textId="77777777" w:rsidR="00C27B61" w:rsidRPr="00566D95" w:rsidRDefault="00C27B61" w:rsidP="00566D95">
    <w:pPr>
      <w:pStyle w:val="a9"/>
      <w:ind w:firstLine="21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9133D" w14:textId="2954C6D4" w:rsidR="00064319" w:rsidRPr="00566D95" w:rsidRDefault="00064319" w:rsidP="00566D95">
    <w:pPr>
      <w:pStyle w:val="a9"/>
      <w:ind w:firstLine="21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1B3267" w14:textId="77777777" w:rsidR="00B34B6E" w:rsidRDefault="00B34B6E">
      <w:pPr>
        <w:ind w:firstLine="210"/>
      </w:pPr>
      <w:r>
        <w:separator/>
      </w:r>
    </w:p>
  </w:footnote>
  <w:footnote w:type="continuationSeparator" w:id="0">
    <w:p w14:paraId="3BE02890" w14:textId="77777777" w:rsidR="00B34B6E" w:rsidRDefault="00B34B6E">
      <w:pPr>
        <w:ind w:firstLine="21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294914" w14:textId="77777777" w:rsidR="00041D75" w:rsidRDefault="00041D75">
    <w:pPr>
      <w:pStyle w:val="af0"/>
      <w:ind w:firstLine="21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C43AE" w14:textId="77777777" w:rsidR="00041D75" w:rsidRDefault="00041D75">
    <w:pPr>
      <w:pStyle w:val="af0"/>
      <w:ind w:firstLine="21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3427A3" w14:textId="77777777" w:rsidR="00041D75" w:rsidRDefault="00041D75">
    <w:pPr>
      <w:pStyle w:val="af0"/>
      <w:ind w:firstLine="21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9133A" w14:textId="77777777" w:rsidR="00064319" w:rsidRDefault="00064319">
    <w:pPr>
      <w:pStyle w:val="af0"/>
      <w:ind w:firstLine="21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52AEC" w14:textId="77777777" w:rsidR="00F82F09" w:rsidRDefault="00F82F09">
    <w:pPr>
      <w:pStyle w:val="af0"/>
      <w:ind w:firstLine="210"/>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9133C" w14:textId="77777777" w:rsidR="00064319" w:rsidRDefault="00064319">
    <w:pPr>
      <w:pStyle w:val="af0"/>
      <w:ind w:firstLine="21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52BFD"/>
    <w:multiLevelType w:val="hybridMultilevel"/>
    <w:tmpl w:val="5B5402DA"/>
    <w:lvl w:ilvl="0" w:tplc="FFFFFFFF">
      <w:start w:val="1"/>
      <w:numFmt w:val="decimalEnclosedCircle"/>
      <w:lvlText w:val="%1"/>
      <w:lvlJc w:val="left"/>
      <w:pPr>
        <w:ind w:left="440" w:hanging="440"/>
      </w:pPr>
      <w:rPr>
        <w:rFonts w:hint="eastAsia"/>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 w15:restartNumberingAfterBreak="0">
    <w:nsid w:val="045B4FCE"/>
    <w:multiLevelType w:val="hybridMultilevel"/>
    <w:tmpl w:val="8E108BAE"/>
    <w:lvl w:ilvl="0" w:tplc="86B07D9E">
      <w:start w:val="1"/>
      <w:numFmt w:val="bullet"/>
      <w:lvlText w:val=""/>
      <w:lvlJc w:val="left"/>
      <w:pPr>
        <w:ind w:left="650" w:hanging="440"/>
      </w:pPr>
      <w:rPr>
        <w:rFonts w:ascii="Wingdings" w:hAnsi="Wingdings" w:hint="default"/>
      </w:rPr>
    </w:lvl>
    <w:lvl w:ilvl="1" w:tplc="0409000B" w:tentative="1">
      <w:start w:val="1"/>
      <w:numFmt w:val="bullet"/>
      <w:lvlText w:val=""/>
      <w:lvlJc w:val="left"/>
      <w:pPr>
        <w:ind w:left="1090" w:hanging="440"/>
      </w:pPr>
      <w:rPr>
        <w:rFonts w:ascii="Wingdings" w:hAnsi="Wingdings" w:hint="default"/>
      </w:rPr>
    </w:lvl>
    <w:lvl w:ilvl="2" w:tplc="0409000D" w:tentative="1">
      <w:start w:val="1"/>
      <w:numFmt w:val="bullet"/>
      <w:lvlText w:val=""/>
      <w:lvlJc w:val="left"/>
      <w:pPr>
        <w:ind w:left="1530" w:hanging="440"/>
      </w:pPr>
      <w:rPr>
        <w:rFonts w:ascii="Wingdings" w:hAnsi="Wingdings" w:hint="default"/>
      </w:rPr>
    </w:lvl>
    <w:lvl w:ilvl="3" w:tplc="04090001" w:tentative="1">
      <w:start w:val="1"/>
      <w:numFmt w:val="bullet"/>
      <w:lvlText w:val=""/>
      <w:lvlJc w:val="left"/>
      <w:pPr>
        <w:ind w:left="1970" w:hanging="440"/>
      </w:pPr>
      <w:rPr>
        <w:rFonts w:ascii="Wingdings" w:hAnsi="Wingdings" w:hint="default"/>
      </w:rPr>
    </w:lvl>
    <w:lvl w:ilvl="4" w:tplc="0409000B" w:tentative="1">
      <w:start w:val="1"/>
      <w:numFmt w:val="bullet"/>
      <w:lvlText w:val=""/>
      <w:lvlJc w:val="left"/>
      <w:pPr>
        <w:ind w:left="2410" w:hanging="440"/>
      </w:pPr>
      <w:rPr>
        <w:rFonts w:ascii="Wingdings" w:hAnsi="Wingdings" w:hint="default"/>
      </w:rPr>
    </w:lvl>
    <w:lvl w:ilvl="5" w:tplc="0409000D" w:tentative="1">
      <w:start w:val="1"/>
      <w:numFmt w:val="bullet"/>
      <w:lvlText w:val=""/>
      <w:lvlJc w:val="left"/>
      <w:pPr>
        <w:ind w:left="2850" w:hanging="440"/>
      </w:pPr>
      <w:rPr>
        <w:rFonts w:ascii="Wingdings" w:hAnsi="Wingdings" w:hint="default"/>
      </w:rPr>
    </w:lvl>
    <w:lvl w:ilvl="6" w:tplc="04090001" w:tentative="1">
      <w:start w:val="1"/>
      <w:numFmt w:val="bullet"/>
      <w:lvlText w:val=""/>
      <w:lvlJc w:val="left"/>
      <w:pPr>
        <w:ind w:left="3290" w:hanging="440"/>
      </w:pPr>
      <w:rPr>
        <w:rFonts w:ascii="Wingdings" w:hAnsi="Wingdings" w:hint="default"/>
      </w:rPr>
    </w:lvl>
    <w:lvl w:ilvl="7" w:tplc="0409000B" w:tentative="1">
      <w:start w:val="1"/>
      <w:numFmt w:val="bullet"/>
      <w:lvlText w:val=""/>
      <w:lvlJc w:val="left"/>
      <w:pPr>
        <w:ind w:left="3730" w:hanging="440"/>
      </w:pPr>
      <w:rPr>
        <w:rFonts w:ascii="Wingdings" w:hAnsi="Wingdings" w:hint="default"/>
      </w:rPr>
    </w:lvl>
    <w:lvl w:ilvl="8" w:tplc="0409000D" w:tentative="1">
      <w:start w:val="1"/>
      <w:numFmt w:val="bullet"/>
      <w:lvlText w:val=""/>
      <w:lvlJc w:val="left"/>
      <w:pPr>
        <w:ind w:left="4170" w:hanging="440"/>
      </w:pPr>
      <w:rPr>
        <w:rFonts w:ascii="Wingdings" w:hAnsi="Wingdings" w:hint="default"/>
      </w:rPr>
    </w:lvl>
  </w:abstractNum>
  <w:abstractNum w:abstractNumId="2" w15:restartNumberingAfterBreak="0">
    <w:nsid w:val="0BBD70E5"/>
    <w:multiLevelType w:val="hybridMultilevel"/>
    <w:tmpl w:val="BA48E308"/>
    <w:lvl w:ilvl="0" w:tplc="0D8E5F4C">
      <w:start w:val="1"/>
      <w:numFmt w:val="decimalEnclosedCircle"/>
      <w:lvlText w:val="%1"/>
      <w:lvlJc w:val="left"/>
      <w:pPr>
        <w:ind w:left="840" w:hanging="420"/>
      </w:pPr>
      <w:rPr>
        <w:rFonts w:hint="default"/>
      </w:rPr>
    </w:lvl>
    <w:lvl w:ilvl="1" w:tplc="86B07D9E">
      <w:start w:val="1"/>
      <w:numFmt w:val="bullet"/>
      <w:lvlText w:val=""/>
      <w:lvlJc w:val="left"/>
      <w:pPr>
        <w:ind w:left="1300" w:hanging="440"/>
      </w:pPr>
      <w:rPr>
        <w:rFonts w:ascii="Wingdings" w:hAnsi="Wingdings" w:hint="default"/>
      </w:rPr>
    </w:lvl>
    <w:lvl w:ilvl="2" w:tplc="04090011" w:tentative="1">
      <w:start w:val="1"/>
      <w:numFmt w:val="decimalEnclosedCircle"/>
      <w:lvlText w:val="%3"/>
      <w:lvlJc w:val="left"/>
      <w:pPr>
        <w:ind w:left="1740" w:hanging="440"/>
      </w:pPr>
    </w:lvl>
    <w:lvl w:ilvl="3" w:tplc="0409000F" w:tentative="1">
      <w:start w:val="1"/>
      <w:numFmt w:val="decimal"/>
      <w:lvlText w:val="%4."/>
      <w:lvlJc w:val="left"/>
      <w:pPr>
        <w:ind w:left="2180" w:hanging="440"/>
      </w:pPr>
    </w:lvl>
    <w:lvl w:ilvl="4" w:tplc="04090017" w:tentative="1">
      <w:start w:val="1"/>
      <w:numFmt w:val="aiueoFullWidth"/>
      <w:lvlText w:val="(%5)"/>
      <w:lvlJc w:val="left"/>
      <w:pPr>
        <w:ind w:left="2620" w:hanging="440"/>
      </w:pPr>
    </w:lvl>
    <w:lvl w:ilvl="5" w:tplc="04090011" w:tentative="1">
      <w:start w:val="1"/>
      <w:numFmt w:val="decimalEnclosedCircle"/>
      <w:lvlText w:val="%6"/>
      <w:lvlJc w:val="left"/>
      <w:pPr>
        <w:ind w:left="3060" w:hanging="440"/>
      </w:pPr>
    </w:lvl>
    <w:lvl w:ilvl="6" w:tplc="0409000F" w:tentative="1">
      <w:start w:val="1"/>
      <w:numFmt w:val="decimal"/>
      <w:lvlText w:val="%7."/>
      <w:lvlJc w:val="left"/>
      <w:pPr>
        <w:ind w:left="3500" w:hanging="440"/>
      </w:pPr>
    </w:lvl>
    <w:lvl w:ilvl="7" w:tplc="04090017" w:tentative="1">
      <w:start w:val="1"/>
      <w:numFmt w:val="aiueoFullWidth"/>
      <w:lvlText w:val="(%8)"/>
      <w:lvlJc w:val="left"/>
      <w:pPr>
        <w:ind w:left="3940" w:hanging="440"/>
      </w:pPr>
    </w:lvl>
    <w:lvl w:ilvl="8" w:tplc="04090011" w:tentative="1">
      <w:start w:val="1"/>
      <w:numFmt w:val="decimalEnclosedCircle"/>
      <w:lvlText w:val="%9"/>
      <w:lvlJc w:val="left"/>
      <w:pPr>
        <w:ind w:left="4380" w:hanging="440"/>
      </w:pPr>
    </w:lvl>
  </w:abstractNum>
  <w:abstractNum w:abstractNumId="3" w15:restartNumberingAfterBreak="0">
    <w:nsid w:val="0D342A65"/>
    <w:multiLevelType w:val="hybridMultilevel"/>
    <w:tmpl w:val="976694AE"/>
    <w:lvl w:ilvl="0" w:tplc="0EB8F170">
      <w:start w:val="1"/>
      <w:numFmt w:val="decimalEnclosedCircle"/>
      <w:lvlText w:val="%1"/>
      <w:lvlJc w:val="left"/>
      <w:pPr>
        <w:ind w:left="65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11AC2375"/>
    <w:multiLevelType w:val="hybridMultilevel"/>
    <w:tmpl w:val="CCB4CA28"/>
    <w:lvl w:ilvl="0" w:tplc="86B07D9E">
      <w:start w:val="1"/>
      <w:numFmt w:val="bullet"/>
      <w:lvlText w:val=""/>
      <w:lvlJc w:val="left"/>
      <w:pPr>
        <w:ind w:left="650" w:hanging="440"/>
      </w:pPr>
      <w:rPr>
        <w:rFonts w:ascii="Wingdings" w:hAnsi="Wingdings" w:hint="default"/>
      </w:rPr>
    </w:lvl>
    <w:lvl w:ilvl="1" w:tplc="0409000B" w:tentative="1">
      <w:start w:val="1"/>
      <w:numFmt w:val="bullet"/>
      <w:lvlText w:val=""/>
      <w:lvlJc w:val="left"/>
      <w:pPr>
        <w:ind w:left="1090" w:hanging="440"/>
      </w:pPr>
      <w:rPr>
        <w:rFonts w:ascii="Wingdings" w:hAnsi="Wingdings" w:hint="default"/>
      </w:rPr>
    </w:lvl>
    <w:lvl w:ilvl="2" w:tplc="0409000D" w:tentative="1">
      <w:start w:val="1"/>
      <w:numFmt w:val="bullet"/>
      <w:lvlText w:val=""/>
      <w:lvlJc w:val="left"/>
      <w:pPr>
        <w:ind w:left="1530" w:hanging="440"/>
      </w:pPr>
      <w:rPr>
        <w:rFonts w:ascii="Wingdings" w:hAnsi="Wingdings" w:hint="default"/>
      </w:rPr>
    </w:lvl>
    <w:lvl w:ilvl="3" w:tplc="04090001" w:tentative="1">
      <w:start w:val="1"/>
      <w:numFmt w:val="bullet"/>
      <w:lvlText w:val=""/>
      <w:lvlJc w:val="left"/>
      <w:pPr>
        <w:ind w:left="1970" w:hanging="440"/>
      </w:pPr>
      <w:rPr>
        <w:rFonts w:ascii="Wingdings" w:hAnsi="Wingdings" w:hint="default"/>
      </w:rPr>
    </w:lvl>
    <w:lvl w:ilvl="4" w:tplc="0409000B" w:tentative="1">
      <w:start w:val="1"/>
      <w:numFmt w:val="bullet"/>
      <w:lvlText w:val=""/>
      <w:lvlJc w:val="left"/>
      <w:pPr>
        <w:ind w:left="2410" w:hanging="440"/>
      </w:pPr>
      <w:rPr>
        <w:rFonts w:ascii="Wingdings" w:hAnsi="Wingdings" w:hint="default"/>
      </w:rPr>
    </w:lvl>
    <w:lvl w:ilvl="5" w:tplc="0409000D" w:tentative="1">
      <w:start w:val="1"/>
      <w:numFmt w:val="bullet"/>
      <w:lvlText w:val=""/>
      <w:lvlJc w:val="left"/>
      <w:pPr>
        <w:ind w:left="2850" w:hanging="440"/>
      </w:pPr>
      <w:rPr>
        <w:rFonts w:ascii="Wingdings" w:hAnsi="Wingdings" w:hint="default"/>
      </w:rPr>
    </w:lvl>
    <w:lvl w:ilvl="6" w:tplc="04090001" w:tentative="1">
      <w:start w:val="1"/>
      <w:numFmt w:val="bullet"/>
      <w:lvlText w:val=""/>
      <w:lvlJc w:val="left"/>
      <w:pPr>
        <w:ind w:left="3290" w:hanging="440"/>
      </w:pPr>
      <w:rPr>
        <w:rFonts w:ascii="Wingdings" w:hAnsi="Wingdings" w:hint="default"/>
      </w:rPr>
    </w:lvl>
    <w:lvl w:ilvl="7" w:tplc="0409000B" w:tentative="1">
      <w:start w:val="1"/>
      <w:numFmt w:val="bullet"/>
      <w:lvlText w:val=""/>
      <w:lvlJc w:val="left"/>
      <w:pPr>
        <w:ind w:left="3730" w:hanging="440"/>
      </w:pPr>
      <w:rPr>
        <w:rFonts w:ascii="Wingdings" w:hAnsi="Wingdings" w:hint="default"/>
      </w:rPr>
    </w:lvl>
    <w:lvl w:ilvl="8" w:tplc="0409000D" w:tentative="1">
      <w:start w:val="1"/>
      <w:numFmt w:val="bullet"/>
      <w:lvlText w:val=""/>
      <w:lvlJc w:val="left"/>
      <w:pPr>
        <w:ind w:left="4170" w:hanging="440"/>
      </w:pPr>
      <w:rPr>
        <w:rFonts w:ascii="Wingdings" w:hAnsi="Wingdings" w:hint="default"/>
      </w:rPr>
    </w:lvl>
  </w:abstractNum>
  <w:abstractNum w:abstractNumId="5" w15:restartNumberingAfterBreak="0">
    <w:nsid w:val="1521509C"/>
    <w:multiLevelType w:val="hybridMultilevel"/>
    <w:tmpl w:val="51AE15C4"/>
    <w:lvl w:ilvl="0" w:tplc="04090011">
      <w:start w:val="1"/>
      <w:numFmt w:val="decimalEnclosedCircle"/>
      <w:lvlText w:val="%1"/>
      <w:lvlJc w:val="left"/>
      <w:pPr>
        <w:ind w:left="860" w:hanging="440"/>
      </w:pPr>
    </w:lvl>
    <w:lvl w:ilvl="1" w:tplc="04090017" w:tentative="1">
      <w:start w:val="1"/>
      <w:numFmt w:val="aiueoFullWidth"/>
      <w:lvlText w:val="(%2)"/>
      <w:lvlJc w:val="left"/>
      <w:pPr>
        <w:ind w:left="1300" w:hanging="440"/>
      </w:pPr>
    </w:lvl>
    <w:lvl w:ilvl="2" w:tplc="04090011" w:tentative="1">
      <w:start w:val="1"/>
      <w:numFmt w:val="decimalEnclosedCircle"/>
      <w:lvlText w:val="%3"/>
      <w:lvlJc w:val="left"/>
      <w:pPr>
        <w:ind w:left="1740" w:hanging="440"/>
      </w:pPr>
    </w:lvl>
    <w:lvl w:ilvl="3" w:tplc="0409000F" w:tentative="1">
      <w:start w:val="1"/>
      <w:numFmt w:val="decimal"/>
      <w:lvlText w:val="%4."/>
      <w:lvlJc w:val="left"/>
      <w:pPr>
        <w:ind w:left="2180" w:hanging="440"/>
      </w:pPr>
    </w:lvl>
    <w:lvl w:ilvl="4" w:tplc="04090017" w:tentative="1">
      <w:start w:val="1"/>
      <w:numFmt w:val="aiueoFullWidth"/>
      <w:lvlText w:val="(%5)"/>
      <w:lvlJc w:val="left"/>
      <w:pPr>
        <w:ind w:left="2620" w:hanging="440"/>
      </w:pPr>
    </w:lvl>
    <w:lvl w:ilvl="5" w:tplc="04090011" w:tentative="1">
      <w:start w:val="1"/>
      <w:numFmt w:val="decimalEnclosedCircle"/>
      <w:lvlText w:val="%6"/>
      <w:lvlJc w:val="left"/>
      <w:pPr>
        <w:ind w:left="3060" w:hanging="440"/>
      </w:pPr>
    </w:lvl>
    <w:lvl w:ilvl="6" w:tplc="0409000F" w:tentative="1">
      <w:start w:val="1"/>
      <w:numFmt w:val="decimal"/>
      <w:lvlText w:val="%7."/>
      <w:lvlJc w:val="left"/>
      <w:pPr>
        <w:ind w:left="3500" w:hanging="440"/>
      </w:pPr>
    </w:lvl>
    <w:lvl w:ilvl="7" w:tplc="04090017" w:tentative="1">
      <w:start w:val="1"/>
      <w:numFmt w:val="aiueoFullWidth"/>
      <w:lvlText w:val="(%8)"/>
      <w:lvlJc w:val="left"/>
      <w:pPr>
        <w:ind w:left="3940" w:hanging="440"/>
      </w:pPr>
    </w:lvl>
    <w:lvl w:ilvl="8" w:tplc="04090011" w:tentative="1">
      <w:start w:val="1"/>
      <w:numFmt w:val="decimalEnclosedCircle"/>
      <w:lvlText w:val="%9"/>
      <w:lvlJc w:val="left"/>
      <w:pPr>
        <w:ind w:left="4380" w:hanging="440"/>
      </w:pPr>
    </w:lvl>
  </w:abstractNum>
  <w:abstractNum w:abstractNumId="6" w15:restartNumberingAfterBreak="0">
    <w:nsid w:val="170261FC"/>
    <w:multiLevelType w:val="hybridMultilevel"/>
    <w:tmpl w:val="7CEA82CA"/>
    <w:lvl w:ilvl="0" w:tplc="55F2972C">
      <w:start w:val="1"/>
      <w:numFmt w:val="decimal"/>
      <w:lvlText w:val="(%1)"/>
      <w:lvlJc w:val="left"/>
      <w:pPr>
        <w:ind w:left="650" w:hanging="440"/>
      </w:pPr>
      <w:rPr>
        <w:rFonts w:ascii="ＭＳ ゴシック" w:eastAsia="ＭＳ ゴシック" w:hAnsi="ＭＳ ゴシック"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7" w15:restartNumberingAfterBreak="0">
    <w:nsid w:val="1C9A072C"/>
    <w:multiLevelType w:val="hybridMultilevel"/>
    <w:tmpl w:val="8F0C3AE2"/>
    <w:lvl w:ilvl="0" w:tplc="86B07D9E">
      <w:start w:val="1"/>
      <w:numFmt w:val="bullet"/>
      <w:lvlText w:val=""/>
      <w:lvlJc w:val="left"/>
      <w:pPr>
        <w:ind w:left="650" w:hanging="440"/>
      </w:pPr>
      <w:rPr>
        <w:rFonts w:ascii="Wingdings" w:hAnsi="Wingdings" w:hint="default"/>
      </w:rPr>
    </w:lvl>
    <w:lvl w:ilvl="1" w:tplc="0409000B" w:tentative="1">
      <w:start w:val="1"/>
      <w:numFmt w:val="bullet"/>
      <w:lvlText w:val=""/>
      <w:lvlJc w:val="left"/>
      <w:pPr>
        <w:ind w:left="1090" w:hanging="440"/>
      </w:pPr>
      <w:rPr>
        <w:rFonts w:ascii="Wingdings" w:hAnsi="Wingdings" w:hint="default"/>
      </w:rPr>
    </w:lvl>
    <w:lvl w:ilvl="2" w:tplc="0409000D" w:tentative="1">
      <w:start w:val="1"/>
      <w:numFmt w:val="bullet"/>
      <w:lvlText w:val=""/>
      <w:lvlJc w:val="left"/>
      <w:pPr>
        <w:ind w:left="1530" w:hanging="440"/>
      </w:pPr>
      <w:rPr>
        <w:rFonts w:ascii="Wingdings" w:hAnsi="Wingdings" w:hint="default"/>
      </w:rPr>
    </w:lvl>
    <w:lvl w:ilvl="3" w:tplc="04090001" w:tentative="1">
      <w:start w:val="1"/>
      <w:numFmt w:val="bullet"/>
      <w:lvlText w:val=""/>
      <w:lvlJc w:val="left"/>
      <w:pPr>
        <w:ind w:left="1970" w:hanging="440"/>
      </w:pPr>
      <w:rPr>
        <w:rFonts w:ascii="Wingdings" w:hAnsi="Wingdings" w:hint="default"/>
      </w:rPr>
    </w:lvl>
    <w:lvl w:ilvl="4" w:tplc="0409000B" w:tentative="1">
      <w:start w:val="1"/>
      <w:numFmt w:val="bullet"/>
      <w:lvlText w:val=""/>
      <w:lvlJc w:val="left"/>
      <w:pPr>
        <w:ind w:left="2410" w:hanging="440"/>
      </w:pPr>
      <w:rPr>
        <w:rFonts w:ascii="Wingdings" w:hAnsi="Wingdings" w:hint="default"/>
      </w:rPr>
    </w:lvl>
    <w:lvl w:ilvl="5" w:tplc="0409000D" w:tentative="1">
      <w:start w:val="1"/>
      <w:numFmt w:val="bullet"/>
      <w:lvlText w:val=""/>
      <w:lvlJc w:val="left"/>
      <w:pPr>
        <w:ind w:left="2850" w:hanging="440"/>
      </w:pPr>
      <w:rPr>
        <w:rFonts w:ascii="Wingdings" w:hAnsi="Wingdings" w:hint="default"/>
      </w:rPr>
    </w:lvl>
    <w:lvl w:ilvl="6" w:tplc="04090001" w:tentative="1">
      <w:start w:val="1"/>
      <w:numFmt w:val="bullet"/>
      <w:lvlText w:val=""/>
      <w:lvlJc w:val="left"/>
      <w:pPr>
        <w:ind w:left="3290" w:hanging="440"/>
      </w:pPr>
      <w:rPr>
        <w:rFonts w:ascii="Wingdings" w:hAnsi="Wingdings" w:hint="default"/>
      </w:rPr>
    </w:lvl>
    <w:lvl w:ilvl="7" w:tplc="0409000B" w:tentative="1">
      <w:start w:val="1"/>
      <w:numFmt w:val="bullet"/>
      <w:lvlText w:val=""/>
      <w:lvlJc w:val="left"/>
      <w:pPr>
        <w:ind w:left="3730" w:hanging="440"/>
      </w:pPr>
      <w:rPr>
        <w:rFonts w:ascii="Wingdings" w:hAnsi="Wingdings" w:hint="default"/>
      </w:rPr>
    </w:lvl>
    <w:lvl w:ilvl="8" w:tplc="0409000D" w:tentative="1">
      <w:start w:val="1"/>
      <w:numFmt w:val="bullet"/>
      <w:lvlText w:val=""/>
      <w:lvlJc w:val="left"/>
      <w:pPr>
        <w:ind w:left="4170" w:hanging="440"/>
      </w:pPr>
      <w:rPr>
        <w:rFonts w:ascii="Wingdings" w:hAnsi="Wingdings" w:hint="default"/>
      </w:rPr>
    </w:lvl>
  </w:abstractNum>
  <w:abstractNum w:abstractNumId="8" w15:restartNumberingAfterBreak="0">
    <w:nsid w:val="1D0E46CB"/>
    <w:multiLevelType w:val="hybridMultilevel"/>
    <w:tmpl w:val="892E19E0"/>
    <w:lvl w:ilvl="0" w:tplc="0D8E5F4C">
      <w:start w:val="1"/>
      <w:numFmt w:val="decimalEnclosedCircle"/>
      <w:lvlText w:val="%1"/>
      <w:lvlJc w:val="left"/>
      <w:pPr>
        <w:ind w:left="840" w:hanging="420"/>
      </w:pPr>
      <w:rPr>
        <w:rFonts w:hint="default"/>
      </w:rPr>
    </w:lvl>
    <w:lvl w:ilvl="1" w:tplc="04090017" w:tentative="1">
      <w:start w:val="1"/>
      <w:numFmt w:val="aiueoFullWidth"/>
      <w:lvlText w:val="(%2)"/>
      <w:lvlJc w:val="left"/>
      <w:pPr>
        <w:ind w:left="1300" w:hanging="440"/>
      </w:pPr>
    </w:lvl>
    <w:lvl w:ilvl="2" w:tplc="04090011" w:tentative="1">
      <w:start w:val="1"/>
      <w:numFmt w:val="decimalEnclosedCircle"/>
      <w:lvlText w:val="%3"/>
      <w:lvlJc w:val="left"/>
      <w:pPr>
        <w:ind w:left="1740" w:hanging="440"/>
      </w:pPr>
    </w:lvl>
    <w:lvl w:ilvl="3" w:tplc="0409000F" w:tentative="1">
      <w:start w:val="1"/>
      <w:numFmt w:val="decimal"/>
      <w:lvlText w:val="%4."/>
      <w:lvlJc w:val="left"/>
      <w:pPr>
        <w:ind w:left="2180" w:hanging="440"/>
      </w:pPr>
    </w:lvl>
    <w:lvl w:ilvl="4" w:tplc="04090017" w:tentative="1">
      <w:start w:val="1"/>
      <w:numFmt w:val="aiueoFullWidth"/>
      <w:lvlText w:val="(%5)"/>
      <w:lvlJc w:val="left"/>
      <w:pPr>
        <w:ind w:left="2620" w:hanging="440"/>
      </w:pPr>
    </w:lvl>
    <w:lvl w:ilvl="5" w:tplc="04090011" w:tentative="1">
      <w:start w:val="1"/>
      <w:numFmt w:val="decimalEnclosedCircle"/>
      <w:lvlText w:val="%6"/>
      <w:lvlJc w:val="left"/>
      <w:pPr>
        <w:ind w:left="3060" w:hanging="440"/>
      </w:pPr>
    </w:lvl>
    <w:lvl w:ilvl="6" w:tplc="0409000F" w:tentative="1">
      <w:start w:val="1"/>
      <w:numFmt w:val="decimal"/>
      <w:lvlText w:val="%7."/>
      <w:lvlJc w:val="left"/>
      <w:pPr>
        <w:ind w:left="3500" w:hanging="440"/>
      </w:pPr>
    </w:lvl>
    <w:lvl w:ilvl="7" w:tplc="04090017" w:tentative="1">
      <w:start w:val="1"/>
      <w:numFmt w:val="aiueoFullWidth"/>
      <w:lvlText w:val="(%8)"/>
      <w:lvlJc w:val="left"/>
      <w:pPr>
        <w:ind w:left="3940" w:hanging="440"/>
      </w:pPr>
    </w:lvl>
    <w:lvl w:ilvl="8" w:tplc="04090011" w:tentative="1">
      <w:start w:val="1"/>
      <w:numFmt w:val="decimalEnclosedCircle"/>
      <w:lvlText w:val="%9"/>
      <w:lvlJc w:val="left"/>
      <w:pPr>
        <w:ind w:left="4380" w:hanging="440"/>
      </w:pPr>
    </w:lvl>
  </w:abstractNum>
  <w:abstractNum w:abstractNumId="9" w15:restartNumberingAfterBreak="0">
    <w:nsid w:val="2B650903"/>
    <w:multiLevelType w:val="hybridMultilevel"/>
    <w:tmpl w:val="D2383E2A"/>
    <w:lvl w:ilvl="0" w:tplc="86B07D9E">
      <w:start w:val="1"/>
      <w:numFmt w:val="bullet"/>
      <w:lvlText w:val=""/>
      <w:lvlJc w:val="left"/>
      <w:pPr>
        <w:ind w:left="650" w:hanging="440"/>
      </w:pPr>
      <w:rPr>
        <w:rFonts w:ascii="Wingdings" w:hAnsi="Wingdings" w:hint="default"/>
      </w:rPr>
    </w:lvl>
    <w:lvl w:ilvl="1" w:tplc="0409000B" w:tentative="1">
      <w:start w:val="1"/>
      <w:numFmt w:val="bullet"/>
      <w:lvlText w:val=""/>
      <w:lvlJc w:val="left"/>
      <w:pPr>
        <w:ind w:left="1090" w:hanging="440"/>
      </w:pPr>
      <w:rPr>
        <w:rFonts w:ascii="Wingdings" w:hAnsi="Wingdings" w:hint="default"/>
      </w:rPr>
    </w:lvl>
    <w:lvl w:ilvl="2" w:tplc="0409000D" w:tentative="1">
      <w:start w:val="1"/>
      <w:numFmt w:val="bullet"/>
      <w:lvlText w:val=""/>
      <w:lvlJc w:val="left"/>
      <w:pPr>
        <w:ind w:left="1530" w:hanging="440"/>
      </w:pPr>
      <w:rPr>
        <w:rFonts w:ascii="Wingdings" w:hAnsi="Wingdings" w:hint="default"/>
      </w:rPr>
    </w:lvl>
    <w:lvl w:ilvl="3" w:tplc="04090001" w:tentative="1">
      <w:start w:val="1"/>
      <w:numFmt w:val="bullet"/>
      <w:lvlText w:val=""/>
      <w:lvlJc w:val="left"/>
      <w:pPr>
        <w:ind w:left="1970" w:hanging="440"/>
      </w:pPr>
      <w:rPr>
        <w:rFonts w:ascii="Wingdings" w:hAnsi="Wingdings" w:hint="default"/>
      </w:rPr>
    </w:lvl>
    <w:lvl w:ilvl="4" w:tplc="0409000B" w:tentative="1">
      <w:start w:val="1"/>
      <w:numFmt w:val="bullet"/>
      <w:lvlText w:val=""/>
      <w:lvlJc w:val="left"/>
      <w:pPr>
        <w:ind w:left="2410" w:hanging="440"/>
      </w:pPr>
      <w:rPr>
        <w:rFonts w:ascii="Wingdings" w:hAnsi="Wingdings" w:hint="default"/>
      </w:rPr>
    </w:lvl>
    <w:lvl w:ilvl="5" w:tplc="0409000D" w:tentative="1">
      <w:start w:val="1"/>
      <w:numFmt w:val="bullet"/>
      <w:lvlText w:val=""/>
      <w:lvlJc w:val="left"/>
      <w:pPr>
        <w:ind w:left="2850" w:hanging="440"/>
      </w:pPr>
      <w:rPr>
        <w:rFonts w:ascii="Wingdings" w:hAnsi="Wingdings" w:hint="default"/>
      </w:rPr>
    </w:lvl>
    <w:lvl w:ilvl="6" w:tplc="04090001" w:tentative="1">
      <w:start w:val="1"/>
      <w:numFmt w:val="bullet"/>
      <w:lvlText w:val=""/>
      <w:lvlJc w:val="left"/>
      <w:pPr>
        <w:ind w:left="3290" w:hanging="440"/>
      </w:pPr>
      <w:rPr>
        <w:rFonts w:ascii="Wingdings" w:hAnsi="Wingdings" w:hint="default"/>
      </w:rPr>
    </w:lvl>
    <w:lvl w:ilvl="7" w:tplc="0409000B" w:tentative="1">
      <w:start w:val="1"/>
      <w:numFmt w:val="bullet"/>
      <w:lvlText w:val=""/>
      <w:lvlJc w:val="left"/>
      <w:pPr>
        <w:ind w:left="3730" w:hanging="440"/>
      </w:pPr>
      <w:rPr>
        <w:rFonts w:ascii="Wingdings" w:hAnsi="Wingdings" w:hint="default"/>
      </w:rPr>
    </w:lvl>
    <w:lvl w:ilvl="8" w:tplc="0409000D" w:tentative="1">
      <w:start w:val="1"/>
      <w:numFmt w:val="bullet"/>
      <w:lvlText w:val=""/>
      <w:lvlJc w:val="left"/>
      <w:pPr>
        <w:ind w:left="4170" w:hanging="440"/>
      </w:pPr>
      <w:rPr>
        <w:rFonts w:ascii="Wingdings" w:hAnsi="Wingdings" w:hint="default"/>
      </w:rPr>
    </w:lvl>
  </w:abstractNum>
  <w:abstractNum w:abstractNumId="10" w15:restartNumberingAfterBreak="0">
    <w:nsid w:val="2E424DEF"/>
    <w:multiLevelType w:val="hybridMultilevel"/>
    <w:tmpl w:val="F5FA0130"/>
    <w:lvl w:ilvl="0" w:tplc="08724934">
      <w:start w:val="1"/>
      <w:numFmt w:val="decimalEnclosedCircle"/>
      <w:lvlText w:val="%1"/>
      <w:lvlJc w:val="left"/>
      <w:pPr>
        <w:ind w:left="780" w:hanging="360"/>
      </w:pPr>
      <w:rPr>
        <w:rFonts w:hint="default"/>
      </w:rPr>
    </w:lvl>
    <w:lvl w:ilvl="1" w:tplc="86B07D9E">
      <w:start w:val="1"/>
      <w:numFmt w:val="bullet"/>
      <w:lvlText w:val=""/>
      <w:lvlJc w:val="left"/>
      <w:pPr>
        <w:ind w:left="1300" w:hanging="440"/>
      </w:pPr>
      <w:rPr>
        <w:rFonts w:ascii="Wingdings" w:hAnsi="Wingdings" w:hint="default"/>
      </w:rPr>
    </w:lvl>
    <w:lvl w:ilvl="2" w:tplc="04090011" w:tentative="1">
      <w:start w:val="1"/>
      <w:numFmt w:val="decimalEnclosedCircle"/>
      <w:lvlText w:val="%3"/>
      <w:lvlJc w:val="left"/>
      <w:pPr>
        <w:ind w:left="1740" w:hanging="440"/>
      </w:pPr>
    </w:lvl>
    <w:lvl w:ilvl="3" w:tplc="0409000F" w:tentative="1">
      <w:start w:val="1"/>
      <w:numFmt w:val="decimal"/>
      <w:lvlText w:val="%4."/>
      <w:lvlJc w:val="left"/>
      <w:pPr>
        <w:ind w:left="2180" w:hanging="440"/>
      </w:pPr>
    </w:lvl>
    <w:lvl w:ilvl="4" w:tplc="04090017" w:tentative="1">
      <w:start w:val="1"/>
      <w:numFmt w:val="aiueoFullWidth"/>
      <w:lvlText w:val="(%5)"/>
      <w:lvlJc w:val="left"/>
      <w:pPr>
        <w:ind w:left="2620" w:hanging="440"/>
      </w:pPr>
    </w:lvl>
    <w:lvl w:ilvl="5" w:tplc="04090011" w:tentative="1">
      <w:start w:val="1"/>
      <w:numFmt w:val="decimalEnclosedCircle"/>
      <w:lvlText w:val="%6"/>
      <w:lvlJc w:val="left"/>
      <w:pPr>
        <w:ind w:left="3060" w:hanging="440"/>
      </w:pPr>
    </w:lvl>
    <w:lvl w:ilvl="6" w:tplc="0409000F" w:tentative="1">
      <w:start w:val="1"/>
      <w:numFmt w:val="decimal"/>
      <w:lvlText w:val="%7."/>
      <w:lvlJc w:val="left"/>
      <w:pPr>
        <w:ind w:left="3500" w:hanging="440"/>
      </w:pPr>
    </w:lvl>
    <w:lvl w:ilvl="7" w:tplc="04090017" w:tentative="1">
      <w:start w:val="1"/>
      <w:numFmt w:val="aiueoFullWidth"/>
      <w:lvlText w:val="(%8)"/>
      <w:lvlJc w:val="left"/>
      <w:pPr>
        <w:ind w:left="3940" w:hanging="440"/>
      </w:pPr>
    </w:lvl>
    <w:lvl w:ilvl="8" w:tplc="04090011" w:tentative="1">
      <w:start w:val="1"/>
      <w:numFmt w:val="decimalEnclosedCircle"/>
      <w:lvlText w:val="%9"/>
      <w:lvlJc w:val="left"/>
      <w:pPr>
        <w:ind w:left="4380" w:hanging="440"/>
      </w:pPr>
    </w:lvl>
  </w:abstractNum>
  <w:abstractNum w:abstractNumId="11" w15:restartNumberingAfterBreak="0">
    <w:nsid w:val="2E7E6013"/>
    <w:multiLevelType w:val="hybridMultilevel"/>
    <w:tmpl w:val="51AEEB30"/>
    <w:lvl w:ilvl="0" w:tplc="04090011">
      <w:start w:val="1"/>
      <w:numFmt w:val="decimalEnclosedCircle"/>
      <w:lvlText w:val="%1"/>
      <w:lvlJc w:val="left"/>
      <w:pPr>
        <w:ind w:left="650" w:hanging="440"/>
      </w:p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2" w15:restartNumberingAfterBreak="0">
    <w:nsid w:val="2FB27884"/>
    <w:multiLevelType w:val="hybridMultilevel"/>
    <w:tmpl w:val="3A6CCCA2"/>
    <w:lvl w:ilvl="0" w:tplc="0D8E5F4C">
      <w:start w:val="1"/>
      <w:numFmt w:val="decimalEnclosedCircle"/>
      <w:lvlText w:val="%1"/>
      <w:lvlJc w:val="left"/>
      <w:pPr>
        <w:ind w:left="840" w:hanging="420"/>
      </w:pPr>
      <w:rPr>
        <w:rFonts w:hint="default"/>
      </w:rPr>
    </w:lvl>
    <w:lvl w:ilvl="1" w:tplc="86B07D9E">
      <w:start w:val="1"/>
      <w:numFmt w:val="bullet"/>
      <w:lvlText w:val=""/>
      <w:lvlJc w:val="left"/>
      <w:pPr>
        <w:ind w:left="1300" w:hanging="440"/>
      </w:pPr>
      <w:rPr>
        <w:rFonts w:ascii="Wingdings" w:hAnsi="Wingdings" w:hint="default"/>
      </w:rPr>
    </w:lvl>
    <w:lvl w:ilvl="2" w:tplc="04090011">
      <w:start w:val="1"/>
      <w:numFmt w:val="decimalEnclosedCircle"/>
      <w:lvlText w:val="%3"/>
      <w:lvlJc w:val="left"/>
      <w:pPr>
        <w:ind w:left="1740" w:hanging="440"/>
      </w:pPr>
    </w:lvl>
    <w:lvl w:ilvl="3" w:tplc="0409000F" w:tentative="1">
      <w:start w:val="1"/>
      <w:numFmt w:val="decimal"/>
      <w:lvlText w:val="%4."/>
      <w:lvlJc w:val="left"/>
      <w:pPr>
        <w:ind w:left="2180" w:hanging="440"/>
      </w:pPr>
    </w:lvl>
    <w:lvl w:ilvl="4" w:tplc="04090017" w:tentative="1">
      <w:start w:val="1"/>
      <w:numFmt w:val="aiueoFullWidth"/>
      <w:lvlText w:val="(%5)"/>
      <w:lvlJc w:val="left"/>
      <w:pPr>
        <w:ind w:left="2620" w:hanging="440"/>
      </w:pPr>
    </w:lvl>
    <w:lvl w:ilvl="5" w:tplc="04090011" w:tentative="1">
      <w:start w:val="1"/>
      <w:numFmt w:val="decimalEnclosedCircle"/>
      <w:lvlText w:val="%6"/>
      <w:lvlJc w:val="left"/>
      <w:pPr>
        <w:ind w:left="3060" w:hanging="440"/>
      </w:pPr>
    </w:lvl>
    <w:lvl w:ilvl="6" w:tplc="0409000F" w:tentative="1">
      <w:start w:val="1"/>
      <w:numFmt w:val="decimal"/>
      <w:lvlText w:val="%7."/>
      <w:lvlJc w:val="left"/>
      <w:pPr>
        <w:ind w:left="3500" w:hanging="440"/>
      </w:pPr>
    </w:lvl>
    <w:lvl w:ilvl="7" w:tplc="04090017" w:tentative="1">
      <w:start w:val="1"/>
      <w:numFmt w:val="aiueoFullWidth"/>
      <w:lvlText w:val="(%8)"/>
      <w:lvlJc w:val="left"/>
      <w:pPr>
        <w:ind w:left="3940" w:hanging="440"/>
      </w:pPr>
    </w:lvl>
    <w:lvl w:ilvl="8" w:tplc="04090011" w:tentative="1">
      <w:start w:val="1"/>
      <w:numFmt w:val="decimalEnclosedCircle"/>
      <w:lvlText w:val="%9"/>
      <w:lvlJc w:val="left"/>
      <w:pPr>
        <w:ind w:left="4380" w:hanging="440"/>
      </w:pPr>
    </w:lvl>
  </w:abstractNum>
  <w:abstractNum w:abstractNumId="13" w15:restartNumberingAfterBreak="0">
    <w:nsid w:val="30DB0870"/>
    <w:multiLevelType w:val="hybridMultilevel"/>
    <w:tmpl w:val="D94845A6"/>
    <w:lvl w:ilvl="0" w:tplc="86B07D9E">
      <w:start w:val="1"/>
      <w:numFmt w:val="bullet"/>
      <w:lvlText w:val=""/>
      <w:lvlJc w:val="left"/>
      <w:pPr>
        <w:ind w:left="650" w:hanging="440"/>
      </w:pPr>
      <w:rPr>
        <w:rFonts w:ascii="Wingdings" w:hAnsi="Wingdings" w:hint="default"/>
      </w:rPr>
    </w:lvl>
    <w:lvl w:ilvl="1" w:tplc="0409000B" w:tentative="1">
      <w:start w:val="1"/>
      <w:numFmt w:val="bullet"/>
      <w:lvlText w:val=""/>
      <w:lvlJc w:val="left"/>
      <w:pPr>
        <w:ind w:left="1090" w:hanging="440"/>
      </w:pPr>
      <w:rPr>
        <w:rFonts w:ascii="Wingdings" w:hAnsi="Wingdings" w:hint="default"/>
      </w:rPr>
    </w:lvl>
    <w:lvl w:ilvl="2" w:tplc="0409000D" w:tentative="1">
      <w:start w:val="1"/>
      <w:numFmt w:val="bullet"/>
      <w:lvlText w:val=""/>
      <w:lvlJc w:val="left"/>
      <w:pPr>
        <w:ind w:left="1530" w:hanging="440"/>
      </w:pPr>
      <w:rPr>
        <w:rFonts w:ascii="Wingdings" w:hAnsi="Wingdings" w:hint="default"/>
      </w:rPr>
    </w:lvl>
    <w:lvl w:ilvl="3" w:tplc="04090001" w:tentative="1">
      <w:start w:val="1"/>
      <w:numFmt w:val="bullet"/>
      <w:lvlText w:val=""/>
      <w:lvlJc w:val="left"/>
      <w:pPr>
        <w:ind w:left="1970" w:hanging="440"/>
      </w:pPr>
      <w:rPr>
        <w:rFonts w:ascii="Wingdings" w:hAnsi="Wingdings" w:hint="default"/>
      </w:rPr>
    </w:lvl>
    <w:lvl w:ilvl="4" w:tplc="0409000B" w:tentative="1">
      <w:start w:val="1"/>
      <w:numFmt w:val="bullet"/>
      <w:lvlText w:val=""/>
      <w:lvlJc w:val="left"/>
      <w:pPr>
        <w:ind w:left="2410" w:hanging="440"/>
      </w:pPr>
      <w:rPr>
        <w:rFonts w:ascii="Wingdings" w:hAnsi="Wingdings" w:hint="default"/>
      </w:rPr>
    </w:lvl>
    <w:lvl w:ilvl="5" w:tplc="0409000D" w:tentative="1">
      <w:start w:val="1"/>
      <w:numFmt w:val="bullet"/>
      <w:lvlText w:val=""/>
      <w:lvlJc w:val="left"/>
      <w:pPr>
        <w:ind w:left="2850" w:hanging="440"/>
      </w:pPr>
      <w:rPr>
        <w:rFonts w:ascii="Wingdings" w:hAnsi="Wingdings" w:hint="default"/>
      </w:rPr>
    </w:lvl>
    <w:lvl w:ilvl="6" w:tplc="04090001" w:tentative="1">
      <w:start w:val="1"/>
      <w:numFmt w:val="bullet"/>
      <w:lvlText w:val=""/>
      <w:lvlJc w:val="left"/>
      <w:pPr>
        <w:ind w:left="3290" w:hanging="440"/>
      </w:pPr>
      <w:rPr>
        <w:rFonts w:ascii="Wingdings" w:hAnsi="Wingdings" w:hint="default"/>
      </w:rPr>
    </w:lvl>
    <w:lvl w:ilvl="7" w:tplc="0409000B" w:tentative="1">
      <w:start w:val="1"/>
      <w:numFmt w:val="bullet"/>
      <w:lvlText w:val=""/>
      <w:lvlJc w:val="left"/>
      <w:pPr>
        <w:ind w:left="3730" w:hanging="440"/>
      </w:pPr>
      <w:rPr>
        <w:rFonts w:ascii="Wingdings" w:hAnsi="Wingdings" w:hint="default"/>
      </w:rPr>
    </w:lvl>
    <w:lvl w:ilvl="8" w:tplc="0409000D" w:tentative="1">
      <w:start w:val="1"/>
      <w:numFmt w:val="bullet"/>
      <w:lvlText w:val=""/>
      <w:lvlJc w:val="left"/>
      <w:pPr>
        <w:ind w:left="4170" w:hanging="440"/>
      </w:pPr>
      <w:rPr>
        <w:rFonts w:ascii="Wingdings" w:hAnsi="Wingdings" w:hint="default"/>
      </w:rPr>
    </w:lvl>
  </w:abstractNum>
  <w:abstractNum w:abstractNumId="14" w15:restartNumberingAfterBreak="0">
    <w:nsid w:val="33713927"/>
    <w:multiLevelType w:val="hybridMultilevel"/>
    <w:tmpl w:val="9FC03792"/>
    <w:lvl w:ilvl="0" w:tplc="86B07D9E">
      <w:start w:val="1"/>
      <w:numFmt w:val="bullet"/>
      <w:lvlText w:val=""/>
      <w:lvlJc w:val="left"/>
      <w:pPr>
        <w:ind w:left="1280" w:hanging="440"/>
      </w:pPr>
      <w:rPr>
        <w:rFonts w:ascii="Wingdings" w:hAnsi="Wingdings" w:hint="default"/>
      </w:rPr>
    </w:lvl>
    <w:lvl w:ilvl="1" w:tplc="0409000B" w:tentative="1">
      <w:start w:val="1"/>
      <w:numFmt w:val="bullet"/>
      <w:lvlText w:val=""/>
      <w:lvlJc w:val="left"/>
      <w:pPr>
        <w:ind w:left="1720" w:hanging="440"/>
      </w:pPr>
      <w:rPr>
        <w:rFonts w:ascii="Wingdings" w:hAnsi="Wingdings" w:hint="default"/>
      </w:rPr>
    </w:lvl>
    <w:lvl w:ilvl="2" w:tplc="0409000D" w:tentative="1">
      <w:start w:val="1"/>
      <w:numFmt w:val="bullet"/>
      <w:lvlText w:val=""/>
      <w:lvlJc w:val="left"/>
      <w:pPr>
        <w:ind w:left="2160" w:hanging="440"/>
      </w:pPr>
      <w:rPr>
        <w:rFonts w:ascii="Wingdings" w:hAnsi="Wingdings" w:hint="default"/>
      </w:rPr>
    </w:lvl>
    <w:lvl w:ilvl="3" w:tplc="04090001" w:tentative="1">
      <w:start w:val="1"/>
      <w:numFmt w:val="bullet"/>
      <w:lvlText w:val=""/>
      <w:lvlJc w:val="left"/>
      <w:pPr>
        <w:ind w:left="2600" w:hanging="440"/>
      </w:pPr>
      <w:rPr>
        <w:rFonts w:ascii="Wingdings" w:hAnsi="Wingdings" w:hint="default"/>
      </w:rPr>
    </w:lvl>
    <w:lvl w:ilvl="4" w:tplc="0409000B" w:tentative="1">
      <w:start w:val="1"/>
      <w:numFmt w:val="bullet"/>
      <w:lvlText w:val=""/>
      <w:lvlJc w:val="left"/>
      <w:pPr>
        <w:ind w:left="3040" w:hanging="440"/>
      </w:pPr>
      <w:rPr>
        <w:rFonts w:ascii="Wingdings" w:hAnsi="Wingdings" w:hint="default"/>
      </w:rPr>
    </w:lvl>
    <w:lvl w:ilvl="5" w:tplc="0409000D" w:tentative="1">
      <w:start w:val="1"/>
      <w:numFmt w:val="bullet"/>
      <w:lvlText w:val=""/>
      <w:lvlJc w:val="left"/>
      <w:pPr>
        <w:ind w:left="3480" w:hanging="440"/>
      </w:pPr>
      <w:rPr>
        <w:rFonts w:ascii="Wingdings" w:hAnsi="Wingdings" w:hint="default"/>
      </w:rPr>
    </w:lvl>
    <w:lvl w:ilvl="6" w:tplc="04090001" w:tentative="1">
      <w:start w:val="1"/>
      <w:numFmt w:val="bullet"/>
      <w:lvlText w:val=""/>
      <w:lvlJc w:val="left"/>
      <w:pPr>
        <w:ind w:left="3920" w:hanging="440"/>
      </w:pPr>
      <w:rPr>
        <w:rFonts w:ascii="Wingdings" w:hAnsi="Wingdings" w:hint="default"/>
      </w:rPr>
    </w:lvl>
    <w:lvl w:ilvl="7" w:tplc="0409000B" w:tentative="1">
      <w:start w:val="1"/>
      <w:numFmt w:val="bullet"/>
      <w:lvlText w:val=""/>
      <w:lvlJc w:val="left"/>
      <w:pPr>
        <w:ind w:left="4360" w:hanging="440"/>
      </w:pPr>
      <w:rPr>
        <w:rFonts w:ascii="Wingdings" w:hAnsi="Wingdings" w:hint="default"/>
      </w:rPr>
    </w:lvl>
    <w:lvl w:ilvl="8" w:tplc="0409000D" w:tentative="1">
      <w:start w:val="1"/>
      <w:numFmt w:val="bullet"/>
      <w:lvlText w:val=""/>
      <w:lvlJc w:val="left"/>
      <w:pPr>
        <w:ind w:left="4800" w:hanging="440"/>
      </w:pPr>
      <w:rPr>
        <w:rFonts w:ascii="Wingdings" w:hAnsi="Wingdings" w:hint="default"/>
      </w:rPr>
    </w:lvl>
  </w:abstractNum>
  <w:abstractNum w:abstractNumId="15" w15:restartNumberingAfterBreak="0">
    <w:nsid w:val="3593153D"/>
    <w:multiLevelType w:val="hybridMultilevel"/>
    <w:tmpl w:val="E6D28DFE"/>
    <w:lvl w:ilvl="0" w:tplc="7E1C68C4">
      <w:start w:val="2"/>
      <w:numFmt w:val="bullet"/>
      <w:lvlText w:val="※"/>
      <w:lvlJc w:val="left"/>
      <w:pPr>
        <w:ind w:left="2069" w:hanging="440"/>
      </w:pPr>
      <w:rPr>
        <w:rFonts w:ascii="ＭＳ 明朝" w:eastAsia="ＭＳ 明朝" w:hAnsi="ＭＳ 明朝" w:cs="Times New Roman" w:hint="eastAsia"/>
      </w:rPr>
    </w:lvl>
    <w:lvl w:ilvl="1" w:tplc="0409000B" w:tentative="1">
      <w:start w:val="1"/>
      <w:numFmt w:val="bullet"/>
      <w:lvlText w:val=""/>
      <w:lvlJc w:val="left"/>
      <w:pPr>
        <w:ind w:left="2509" w:hanging="440"/>
      </w:pPr>
      <w:rPr>
        <w:rFonts w:ascii="Wingdings" w:hAnsi="Wingdings" w:hint="default"/>
      </w:rPr>
    </w:lvl>
    <w:lvl w:ilvl="2" w:tplc="0409000D" w:tentative="1">
      <w:start w:val="1"/>
      <w:numFmt w:val="bullet"/>
      <w:lvlText w:val=""/>
      <w:lvlJc w:val="left"/>
      <w:pPr>
        <w:ind w:left="2949" w:hanging="440"/>
      </w:pPr>
      <w:rPr>
        <w:rFonts w:ascii="Wingdings" w:hAnsi="Wingdings" w:hint="default"/>
      </w:rPr>
    </w:lvl>
    <w:lvl w:ilvl="3" w:tplc="04090001" w:tentative="1">
      <w:start w:val="1"/>
      <w:numFmt w:val="bullet"/>
      <w:lvlText w:val=""/>
      <w:lvlJc w:val="left"/>
      <w:pPr>
        <w:ind w:left="3389" w:hanging="440"/>
      </w:pPr>
      <w:rPr>
        <w:rFonts w:ascii="Wingdings" w:hAnsi="Wingdings" w:hint="default"/>
      </w:rPr>
    </w:lvl>
    <w:lvl w:ilvl="4" w:tplc="0409000B" w:tentative="1">
      <w:start w:val="1"/>
      <w:numFmt w:val="bullet"/>
      <w:lvlText w:val=""/>
      <w:lvlJc w:val="left"/>
      <w:pPr>
        <w:ind w:left="3829" w:hanging="440"/>
      </w:pPr>
      <w:rPr>
        <w:rFonts w:ascii="Wingdings" w:hAnsi="Wingdings" w:hint="default"/>
      </w:rPr>
    </w:lvl>
    <w:lvl w:ilvl="5" w:tplc="0409000D" w:tentative="1">
      <w:start w:val="1"/>
      <w:numFmt w:val="bullet"/>
      <w:lvlText w:val=""/>
      <w:lvlJc w:val="left"/>
      <w:pPr>
        <w:ind w:left="4269" w:hanging="440"/>
      </w:pPr>
      <w:rPr>
        <w:rFonts w:ascii="Wingdings" w:hAnsi="Wingdings" w:hint="default"/>
      </w:rPr>
    </w:lvl>
    <w:lvl w:ilvl="6" w:tplc="04090001" w:tentative="1">
      <w:start w:val="1"/>
      <w:numFmt w:val="bullet"/>
      <w:lvlText w:val=""/>
      <w:lvlJc w:val="left"/>
      <w:pPr>
        <w:ind w:left="4709" w:hanging="440"/>
      </w:pPr>
      <w:rPr>
        <w:rFonts w:ascii="Wingdings" w:hAnsi="Wingdings" w:hint="default"/>
      </w:rPr>
    </w:lvl>
    <w:lvl w:ilvl="7" w:tplc="0409000B" w:tentative="1">
      <w:start w:val="1"/>
      <w:numFmt w:val="bullet"/>
      <w:lvlText w:val=""/>
      <w:lvlJc w:val="left"/>
      <w:pPr>
        <w:ind w:left="5149" w:hanging="440"/>
      </w:pPr>
      <w:rPr>
        <w:rFonts w:ascii="Wingdings" w:hAnsi="Wingdings" w:hint="default"/>
      </w:rPr>
    </w:lvl>
    <w:lvl w:ilvl="8" w:tplc="0409000D" w:tentative="1">
      <w:start w:val="1"/>
      <w:numFmt w:val="bullet"/>
      <w:lvlText w:val=""/>
      <w:lvlJc w:val="left"/>
      <w:pPr>
        <w:ind w:left="5589" w:hanging="440"/>
      </w:pPr>
      <w:rPr>
        <w:rFonts w:ascii="Wingdings" w:hAnsi="Wingdings" w:hint="default"/>
      </w:rPr>
    </w:lvl>
  </w:abstractNum>
  <w:abstractNum w:abstractNumId="16" w15:restartNumberingAfterBreak="0">
    <w:nsid w:val="38066F09"/>
    <w:multiLevelType w:val="hybridMultilevel"/>
    <w:tmpl w:val="1262844A"/>
    <w:lvl w:ilvl="0" w:tplc="6F326BEE">
      <w:start w:val="1"/>
      <w:numFmt w:val="decimal"/>
      <w:lvlText w:val="(%1)"/>
      <w:lvlJc w:val="left"/>
      <w:pPr>
        <w:ind w:left="650" w:hanging="440"/>
      </w:pPr>
      <w:rPr>
        <w:rFonts w:ascii="ＭＳ ゴシック" w:eastAsia="ＭＳ ゴシック" w:hAnsi="ＭＳ ゴシック"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7" w15:restartNumberingAfterBreak="0">
    <w:nsid w:val="38851193"/>
    <w:multiLevelType w:val="hybridMultilevel"/>
    <w:tmpl w:val="CA64E640"/>
    <w:lvl w:ilvl="0" w:tplc="B3626608">
      <w:start w:val="1"/>
      <w:numFmt w:val="decimalEnclosedCircle"/>
      <w:lvlText w:val="%1"/>
      <w:lvlJc w:val="left"/>
      <w:pPr>
        <w:ind w:left="840" w:hanging="420"/>
      </w:pPr>
      <w:rPr>
        <w:rFonts w:hint="default"/>
      </w:rPr>
    </w:lvl>
    <w:lvl w:ilvl="1" w:tplc="86B07D9E">
      <w:start w:val="1"/>
      <w:numFmt w:val="bullet"/>
      <w:lvlText w:val=""/>
      <w:lvlJc w:val="left"/>
      <w:pPr>
        <w:ind w:left="1300" w:hanging="440"/>
      </w:pPr>
      <w:rPr>
        <w:rFonts w:ascii="Wingdings" w:hAnsi="Wingdings" w:hint="default"/>
      </w:rPr>
    </w:lvl>
    <w:lvl w:ilvl="2" w:tplc="04090011">
      <w:start w:val="1"/>
      <w:numFmt w:val="decimalEnclosedCircle"/>
      <w:lvlText w:val="%3"/>
      <w:lvlJc w:val="left"/>
      <w:pPr>
        <w:ind w:left="1740" w:hanging="440"/>
      </w:pPr>
    </w:lvl>
    <w:lvl w:ilvl="3" w:tplc="0409000F" w:tentative="1">
      <w:start w:val="1"/>
      <w:numFmt w:val="decimal"/>
      <w:lvlText w:val="%4."/>
      <w:lvlJc w:val="left"/>
      <w:pPr>
        <w:ind w:left="2180" w:hanging="440"/>
      </w:pPr>
    </w:lvl>
    <w:lvl w:ilvl="4" w:tplc="04090017" w:tentative="1">
      <w:start w:val="1"/>
      <w:numFmt w:val="aiueoFullWidth"/>
      <w:lvlText w:val="(%5)"/>
      <w:lvlJc w:val="left"/>
      <w:pPr>
        <w:ind w:left="2620" w:hanging="440"/>
      </w:pPr>
    </w:lvl>
    <w:lvl w:ilvl="5" w:tplc="04090011" w:tentative="1">
      <w:start w:val="1"/>
      <w:numFmt w:val="decimalEnclosedCircle"/>
      <w:lvlText w:val="%6"/>
      <w:lvlJc w:val="left"/>
      <w:pPr>
        <w:ind w:left="3060" w:hanging="440"/>
      </w:pPr>
    </w:lvl>
    <w:lvl w:ilvl="6" w:tplc="0409000F" w:tentative="1">
      <w:start w:val="1"/>
      <w:numFmt w:val="decimal"/>
      <w:lvlText w:val="%7."/>
      <w:lvlJc w:val="left"/>
      <w:pPr>
        <w:ind w:left="3500" w:hanging="440"/>
      </w:pPr>
    </w:lvl>
    <w:lvl w:ilvl="7" w:tplc="04090017" w:tentative="1">
      <w:start w:val="1"/>
      <w:numFmt w:val="aiueoFullWidth"/>
      <w:lvlText w:val="(%8)"/>
      <w:lvlJc w:val="left"/>
      <w:pPr>
        <w:ind w:left="3940" w:hanging="440"/>
      </w:pPr>
    </w:lvl>
    <w:lvl w:ilvl="8" w:tplc="04090011" w:tentative="1">
      <w:start w:val="1"/>
      <w:numFmt w:val="decimalEnclosedCircle"/>
      <w:lvlText w:val="%9"/>
      <w:lvlJc w:val="left"/>
      <w:pPr>
        <w:ind w:left="4380" w:hanging="440"/>
      </w:pPr>
    </w:lvl>
  </w:abstractNum>
  <w:abstractNum w:abstractNumId="18" w15:restartNumberingAfterBreak="0">
    <w:nsid w:val="3A3E2141"/>
    <w:multiLevelType w:val="multilevel"/>
    <w:tmpl w:val="A838E2FA"/>
    <w:lvl w:ilvl="0">
      <w:start w:val="1"/>
      <w:numFmt w:val="decimal"/>
      <w:pStyle w:val="a"/>
      <w:lvlText w:val="(%1)"/>
      <w:lvlJc w:val="left"/>
      <w:pPr>
        <w:tabs>
          <w:tab w:val="num" w:pos="733"/>
        </w:tabs>
        <w:ind w:left="733" w:hanging="420"/>
      </w:pPr>
      <w:rPr>
        <w:rFonts w:ascii="ＭＳ 明朝" w:eastAsia="ＭＳ 明朝" w:hAnsi="ＭＳ 明朝" w:hint="eastAsia"/>
        <w:bCs w:val="0"/>
        <w:iCs w:val="0"/>
        <w:caps w:val="0"/>
        <w:smallCaps w:val="0"/>
        <w:strike w:val="0"/>
        <w:dstrike w:val="0"/>
        <w:color w:val="auto"/>
        <w:spacing w:val="0"/>
        <w:w w:val="100"/>
        <w:kern w:val="2"/>
        <w:position w:val="0"/>
        <w:sz w:val="21"/>
        <w:u w:val="none"/>
        <w:effect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aiueoFullWidth"/>
      <w:lvlText w:val="(%2)"/>
      <w:lvlJc w:val="left"/>
      <w:pPr>
        <w:tabs>
          <w:tab w:val="num" w:pos="1153"/>
        </w:tabs>
        <w:ind w:left="1153" w:hanging="420"/>
      </w:pPr>
    </w:lvl>
    <w:lvl w:ilvl="2">
      <w:start w:val="1"/>
      <w:numFmt w:val="decimalEnclosedCircle"/>
      <w:lvlText w:val="%3"/>
      <w:lvlJc w:val="left"/>
      <w:pPr>
        <w:tabs>
          <w:tab w:val="num" w:pos="1573"/>
        </w:tabs>
        <w:ind w:left="1573" w:hanging="420"/>
      </w:pPr>
    </w:lvl>
    <w:lvl w:ilvl="3">
      <w:start w:val="1"/>
      <w:numFmt w:val="decimal"/>
      <w:lvlText w:val="%4."/>
      <w:lvlJc w:val="left"/>
      <w:pPr>
        <w:tabs>
          <w:tab w:val="num" w:pos="1993"/>
        </w:tabs>
        <w:ind w:left="1993" w:hanging="420"/>
      </w:pPr>
    </w:lvl>
    <w:lvl w:ilvl="4">
      <w:start w:val="1"/>
      <w:numFmt w:val="aiueoFullWidth"/>
      <w:lvlText w:val="(%5)"/>
      <w:lvlJc w:val="left"/>
      <w:pPr>
        <w:tabs>
          <w:tab w:val="num" w:pos="2413"/>
        </w:tabs>
        <w:ind w:left="2413" w:hanging="420"/>
      </w:pPr>
    </w:lvl>
    <w:lvl w:ilvl="5">
      <w:start w:val="1"/>
      <w:numFmt w:val="decimalEnclosedCircle"/>
      <w:lvlText w:val="%6"/>
      <w:lvlJc w:val="left"/>
      <w:pPr>
        <w:tabs>
          <w:tab w:val="num" w:pos="2833"/>
        </w:tabs>
        <w:ind w:left="2833" w:hanging="420"/>
      </w:pPr>
    </w:lvl>
    <w:lvl w:ilvl="6">
      <w:start w:val="1"/>
      <w:numFmt w:val="decimal"/>
      <w:lvlText w:val="%7."/>
      <w:lvlJc w:val="left"/>
      <w:pPr>
        <w:tabs>
          <w:tab w:val="num" w:pos="3253"/>
        </w:tabs>
        <w:ind w:left="3253" w:hanging="420"/>
      </w:pPr>
    </w:lvl>
    <w:lvl w:ilvl="7">
      <w:start w:val="1"/>
      <w:numFmt w:val="aiueoFullWidth"/>
      <w:lvlText w:val="(%8)"/>
      <w:lvlJc w:val="left"/>
      <w:pPr>
        <w:tabs>
          <w:tab w:val="num" w:pos="3673"/>
        </w:tabs>
        <w:ind w:left="3673" w:hanging="420"/>
      </w:pPr>
    </w:lvl>
    <w:lvl w:ilvl="8">
      <w:start w:val="1"/>
      <w:numFmt w:val="decimalEnclosedCircle"/>
      <w:lvlText w:val="%9"/>
      <w:lvlJc w:val="left"/>
      <w:pPr>
        <w:tabs>
          <w:tab w:val="num" w:pos="4093"/>
        </w:tabs>
        <w:ind w:left="4093" w:hanging="420"/>
      </w:pPr>
    </w:lvl>
  </w:abstractNum>
  <w:abstractNum w:abstractNumId="19" w15:restartNumberingAfterBreak="0">
    <w:nsid w:val="3ACF53A2"/>
    <w:multiLevelType w:val="hybridMultilevel"/>
    <w:tmpl w:val="8CE83554"/>
    <w:lvl w:ilvl="0" w:tplc="86B07D9E">
      <w:start w:val="1"/>
      <w:numFmt w:val="bullet"/>
      <w:lvlText w:val=""/>
      <w:lvlJc w:val="left"/>
      <w:pPr>
        <w:ind w:left="650" w:hanging="440"/>
      </w:pPr>
      <w:rPr>
        <w:rFonts w:ascii="Wingdings" w:hAnsi="Wingdings" w:hint="default"/>
      </w:rPr>
    </w:lvl>
    <w:lvl w:ilvl="1" w:tplc="0409000B" w:tentative="1">
      <w:start w:val="1"/>
      <w:numFmt w:val="bullet"/>
      <w:lvlText w:val=""/>
      <w:lvlJc w:val="left"/>
      <w:pPr>
        <w:ind w:left="1090" w:hanging="440"/>
      </w:pPr>
      <w:rPr>
        <w:rFonts w:ascii="Wingdings" w:hAnsi="Wingdings" w:hint="default"/>
      </w:rPr>
    </w:lvl>
    <w:lvl w:ilvl="2" w:tplc="0409000D" w:tentative="1">
      <w:start w:val="1"/>
      <w:numFmt w:val="bullet"/>
      <w:lvlText w:val=""/>
      <w:lvlJc w:val="left"/>
      <w:pPr>
        <w:ind w:left="1530" w:hanging="440"/>
      </w:pPr>
      <w:rPr>
        <w:rFonts w:ascii="Wingdings" w:hAnsi="Wingdings" w:hint="default"/>
      </w:rPr>
    </w:lvl>
    <w:lvl w:ilvl="3" w:tplc="04090001" w:tentative="1">
      <w:start w:val="1"/>
      <w:numFmt w:val="bullet"/>
      <w:lvlText w:val=""/>
      <w:lvlJc w:val="left"/>
      <w:pPr>
        <w:ind w:left="1970" w:hanging="440"/>
      </w:pPr>
      <w:rPr>
        <w:rFonts w:ascii="Wingdings" w:hAnsi="Wingdings" w:hint="default"/>
      </w:rPr>
    </w:lvl>
    <w:lvl w:ilvl="4" w:tplc="0409000B" w:tentative="1">
      <w:start w:val="1"/>
      <w:numFmt w:val="bullet"/>
      <w:lvlText w:val=""/>
      <w:lvlJc w:val="left"/>
      <w:pPr>
        <w:ind w:left="2410" w:hanging="440"/>
      </w:pPr>
      <w:rPr>
        <w:rFonts w:ascii="Wingdings" w:hAnsi="Wingdings" w:hint="default"/>
      </w:rPr>
    </w:lvl>
    <w:lvl w:ilvl="5" w:tplc="0409000D" w:tentative="1">
      <w:start w:val="1"/>
      <w:numFmt w:val="bullet"/>
      <w:lvlText w:val=""/>
      <w:lvlJc w:val="left"/>
      <w:pPr>
        <w:ind w:left="2850" w:hanging="440"/>
      </w:pPr>
      <w:rPr>
        <w:rFonts w:ascii="Wingdings" w:hAnsi="Wingdings" w:hint="default"/>
      </w:rPr>
    </w:lvl>
    <w:lvl w:ilvl="6" w:tplc="04090001" w:tentative="1">
      <w:start w:val="1"/>
      <w:numFmt w:val="bullet"/>
      <w:lvlText w:val=""/>
      <w:lvlJc w:val="left"/>
      <w:pPr>
        <w:ind w:left="3290" w:hanging="440"/>
      </w:pPr>
      <w:rPr>
        <w:rFonts w:ascii="Wingdings" w:hAnsi="Wingdings" w:hint="default"/>
      </w:rPr>
    </w:lvl>
    <w:lvl w:ilvl="7" w:tplc="0409000B" w:tentative="1">
      <w:start w:val="1"/>
      <w:numFmt w:val="bullet"/>
      <w:lvlText w:val=""/>
      <w:lvlJc w:val="left"/>
      <w:pPr>
        <w:ind w:left="3730" w:hanging="440"/>
      </w:pPr>
      <w:rPr>
        <w:rFonts w:ascii="Wingdings" w:hAnsi="Wingdings" w:hint="default"/>
      </w:rPr>
    </w:lvl>
    <w:lvl w:ilvl="8" w:tplc="0409000D" w:tentative="1">
      <w:start w:val="1"/>
      <w:numFmt w:val="bullet"/>
      <w:lvlText w:val=""/>
      <w:lvlJc w:val="left"/>
      <w:pPr>
        <w:ind w:left="4170" w:hanging="440"/>
      </w:pPr>
      <w:rPr>
        <w:rFonts w:ascii="Wingdings" w:hAnsi="Wingdings" w:hint="default"/>
      </w:rPr>
    </w:lvl>
  </w:abstractNum>
  <w:abstractNum w:abstractNumId="20" w15:restartNumberingAfterBreak="0">
    <w:nsid w:val="3C511DE6"/>
    <w:multiLevelType w:val="hybridMultilevel"/>
    <w:tmpl w:val="4F8AE05E"/>
    <w:lvl w:ilvl="0" w:tplc="86B07D9E">
      <w:start w:val="1"/>
      <w:numFmt w:val="bullet"/>
      <w:lvlText w:val=""/>
      <w:lvlJc w:val="left"/>
      <w:pPr>
        <w:ind w:left="650" w:hanging="440"/>
      </w:pPr>
      <w:rPr>
        <w:rFonts w:ascii="Wingdings" w:hAnsi="Wingdings" w:hint="default"/>
      </w:rPr>
    </w:lvl>
    <w:lvl w:ilvl="1" w:tplc="0409000B" w:tentative="1">
      <w:start w:val="1"/>
      <w:numFmt w:val="bullet"/>
      <w:lvlText w:val=""/>
      <w:lvlJc w:val="left"/>
      <w:pPr>
        <w:ind w:left="1090" w:hanging="440"/>
      </w:pPr>
      <w:rPr>
        <w:rFonts w:ascii="Wingdings" w:hAnsi="Wingdings" w:hint="default"/>
      </w:rPr>
    </w:lvl>
    <w:lvl w:ilvl="2" w:tplc="0409000D" w:tentative="1">
      <w:start w:val="1"/>
      <w:numFmt w:val="bullet"/>
      <w:lvlText w:val=""/>
      <w:lvlJc w:val="left"/>
      <w:pPr>
        <w:ind w:left="1530" w:hanging="440"/>
      </w:pPr>
      <w:rPr>
        <w:rFonts w:ascii="Wingdings" w:hAnsi="Wingdings" w:hint="default"/>
      </w:rPr>
    </w:lvl>
    <w:lvl w:ilvl="3" w:tplc="04090001" w:tentative="1">
      <w:start w:val="1"/>
      <w:numFmt w:val="bullet"/>
      <w:lvlText w:val=""/>
      <w:lvlJc w:val="left"/>
      <w:pPr>
        <w:ind w:left="1970" w:hanging="440"/>
      </w:pPr>
      <w:rPr>
        <w:rFonts w:ascii="Wingdings" w:hAnsi="Wingdings" w:hint="default"/>
      </w:rPr>
    </w:lvl>
    <w:lvl w:ilvl="4" w:tplc="0409000B" w:tentative="1">
      <w:start w:val="1"/>
      <w:numFmt w:val="bullet"/>
      <w:lvlText w:val=""/>
      <w:lvlJc w:val="left"/>
      <w:pPr>
        <w:ind w:left="2410" w:hanging="440"/>
      </w:pPr>
      <w:rPr>
        <w:rFonts w:ascii="Wingdings" w:hAnsi="Wingdings" w:hint="default"/>
      </w:rPr>
    </w:lvl>
    <w:lvl w:ilvl="5" w:tplc="0409000D" w:tentative="1">
      <w:start w:val="1"/>
      <w:numFmt w:val="bullet"/>
      <w:lvlText w:val=""/>
      <w:lvlJc w:val="left"/>
      <w:pPr>
        <w:ind w:left="2850" w:hanging="440"/>
      </w:pPr>
      <w:rPr>
        <w:rFonts w:ascii="Wingdings" w:hAnsi="Wingdings" w:hint="default"/>
      </w:rPr>
    </w:lvl>
    <w:lvl w:ilvl="6" w:tplc="04090001" w:tentative="1">
      <w:start w:val="1"/>
      <w:numFmt w:val="bullet"/>
      <w:lvlText w:val=""/>
      <w:lvlJc w:val="left"/>
      <w:pPr>
        <w:ind w:left="3290" w:hanging="440"/>
      </w:pPr>
      <w:rPr>
        <w:rFonts w:ascii="Wingdings" w:hAnsi="Wingdings" w:hint="default"/>
      </w:rPr>
    </w:lvl>
    <w:lvl w:ilvl="7" w:tplc="0409000B" w:tentative="1">
      <w:start w:val="1"/>
      <w:numFmt w:val="bullet"/>
      <w:lvlText w:val=""/>
      <w:lvlJc w:val="left"/>
      <w:pPr>
        <w:ind w:left="3730" w:hanging="440"/>
      </w:pPr>
      <w:rPr>
        <w:rFonts w:ascii="Wingdings" w:hAnsi="Wingdings" w:hint="default"/>
      </w:rPr>
    </w:lvl>
    <w:lvl w:ilvl="8" w:tplc="0409000D" w:tentative="1">
      <w:start w:val="1"/>
      <w:numFmt w:val="bullet"/>
      <w:lvlText w:val=""/>
      <w:lvlJc w:val="left"/>
      <w:pPr>
        <w:ind w:left="4170" w:hanging="440"/>
      </w:pPr>
      <w:rPr>
        <w:rFonts w:ascii="Wingdings" w:hAnsi="Wingdings" w:hint="default"/>
      </w:rPr>
    </w:lvl>
  </w:abstractNum>
  <w:abstractNum w:abstractNumId="21" w15:restartNumberingAfterBreak="0">
    <w:nsid w:val="3C92650E"/>
    <w:multiLevelType w:val="hybridMultilevel"/>
    <w:tmpl w:val="69AEBD08"/>
    <w:lvl w:ilvl="0" w:tplc="FFFFFFFF">
      <w:start w:val="1"/>
      <w:numFmt w:val="decimalEnclosedCircle"/>
      <w:lvlText w:val="%1"/>
      <w:lvlJc w:val="left"/>
      <w:pPr>
        <w:ind w:left="840" w:hanging="420"/>
      </w:pPr>
      <w:rPr>
        <w:rFonts w:hint="default"/>
      </w:rPr>
    </w:lvl>
    <w:lvl w:ilvl="1" w:tplc="FFFFFFFF" w:tentative="1">
      <w:start w:val="1"/>
      <w:numFmt w:val="aiueoFullWidth"/>
      <w:lvlText w:val="(%2)"/>
      <w:lvlJc w:val="left"/>
      <w:pPr>
        <w:ind w:left="1300" w:hanging="440"/>
      </w:pPr>
    </w:lvl>
    <w:lvl w:ilvl="2" w:tplc="FFFFFFFF" w:tentative="1">
      <w:start w:val="1"/>
      <w:numFmt w:val="decimalEnclosedCircle"/>
      <w:lvlText w:val="%3"/>
      <w:lvlJc w:val="left"/>
      <w:pPr>
        <w:ind w:left="1740" w:hanging="440"/>
      </w:pPr>
    </w:lvl>
    <w:lvl w:ilvl="3" w:tplc="FFFFFFFF" w:tentative="1">
      <w:start w:val="1"/>
      <w:numFmt w:val="decimal"/>
      <w:lvlText w:val="%4."/>
      <w:lvlJc w:val="left"/>
      <w:pPr>
        <w:ind w:left="2180" w:hanging="440"/>
      </w:pPr>
    </w:lvl>
    <w:lvl w:ilvl="4" w:tplc="FFFFFFFF" w:tentative="1">
      <w:start w:val="1"/>
      <w:numFmt w:val="aiueoFullWidth"/>
      <w:lvlText w:val="(%5)"/>
      <w:lvlJc w:val="left"/>
      <w:pPr>
        <w:ind w:left="2620" w:hanging="440"/>
      </w:pPr>
    </w:lvl>
    <w:lvl w:ilvl="5" w:tplc="FFFFFFFF" w:tentative="1">
      <w:start w:val="1"/>
      <w:numFmt w:val="decimalEnclosedCircle"/>
      <w:lvlText w:val="%6"/>
      <w:lvlJc w:val="left"/>
      <w:pPr>
        <w:ind w:left="3060" w:hanging="440"/>
      </w:pPr>
    </w:lvl>
    <w:lvl w:ilvl="6" w:tplc="FFFFFFFF" w:tentative="1">
      <w:start w:val="1"/>
      <w:numFmt w:val="decimal"/>
      <w:lvlText w:val="%7."/>
      <w:lvlJc w:val="left"/>
      <w:pPr>
        <w:ind w:left="3500" w:hanging="440"/>
      </w:pPr>
    </w:lvl>
    <w:lvl w:ilvl="7" w:tplc="FFFFFFFF" w:tentative="1">
      <w:start w:val="1"/>
      <w:numFmt w:val="aiueoFullWidth"/>
      <w:lvlText w:val="(%8)"/>
      <w:lvlJc w:val="left"/>
      <w:pPr>
        <w:ind w:left="3940" w:hanging="440"/>
      </w:pPr>
    </w:lvl>
    <w:lvl w:ilvl="8" w:tplc="FFFFFFFF" w:tentative="1">
      <w:start w:val="1"/>
      <w:numFmt w:val="decimalEnclosedCircle"/>
      <w:lvlText w:val="%9"/>
      <w:lvlJc w:val="left"/>
      <w:pPr>
        <w:ind w:left="4380" w:hanging="440"/>
      </w:pPr>
    </w:lvl>
  </w:abstractNum>
  <w:abstractNum w:abstractNumId="22" w15:restartNumberingAfterBreak="0">
    <w:nsid w:val="3E8E7D94"/>
    <w:multiLevelType w:val="hybridMultilevel"/>
    <w:tmpl w:val="69AEBD08"/>
    <w:lvl w:ilvl="0" w:tplc="0D8E5F4C">
      <w:start w:val="1"/>
      <w:numFmt w:val="decimalEnclosedCircle"/>
      <w:lvlText w:val="%1"/>
      <w:lvlJc w:val="left"/>
      <w:pPr>
        <w:ind w:left="840" w:hanging="420"/>
      </w:pPr>
      <w:rPr>
        <w:rFonts w:hint="default"/>
      </w:rPr>
    </w:lvl>
    <w:lvl w:ilvl="1" w:tplc="04090017" w:tentative="1">
      <w:start w:val="1"/>
      <w:numFmt w:val="aiueoFullWidth"/>
      <w:lvlText w:val="(%2)"/>
      <w:lvlJc w:val="left"/>
      <w:pPr>
        <w:ind w:left="1300" w:hanging="440"/>
      </w:pPr>
    </w:lvl>
    <w:lvl w:ilvl="2" w:tplc="04090011" w:tentative="1">
      <w:start w:val="1"/>
      <w:numFmt w:val="decimalEnclosedCircle"/>
      <w:lvlText w:val="%3"/>
      <w:lvlJc w:val="left"/>
      <w:pPr>
        <w:ind w:left="1740" w:hanging="440"/>
      </w:pPr>
    </w:lvl>
    <w:lvl w:ilvl="3" w:tplc="0409000F" w:tentative="1">
      <w:start w:val="1"/>
      <w:numFmt w:val="decimal"/>
      <w:lvlText w:val="%4."/>
      <w:lvlJc w:val="left"/>
      <w:pPr>
        <w:ind w:left="2180" w:hanging="440"/>
      </w:pPr>
    </w:lvl>
    <w:lvl w:ilvl="4" w:tplc="04090017" w:tentative="1">
      <w:start w:val="1"/>
      <w:numFmt w:val="aiueoFullWidth"/>
      <w:lvlText w:val="(%5)"/>
      <w:lvlJc w:val="left"/>
      <w:pPr>
        <w:ind w:left="2620" w:hanging="440"/>
      </w:pPr>
    </w:lvl>
    <w:lvl w:ilvl="5" w:tplc="04090011" w:tentative="1">
      <w:start w:val="1"/>
      <w:numFmt w:val="decimalEnclosedCircle"/>
      <w:lvlText w:val="%6"/>
      <w:lvlJc w:val="left"/>
      <w:pPr>
        <w:ind w:left="3060" w:hanging="440"/>
      </w:pPr>
    </w:lvl>
    <w:lvl w:ilvl="6" w:tplc="0409000F" w:tentative="1">
      <w:start w:val="1"/>
      <w:numFmt w:val="decimal"/>
      <w:lvlText w:val="%7."/>
      <w:lvlJc w:val="left"/>
      <w:pPr>
        <w:ind w:left="3500" w:hanging="440"/>
      </w:pPr>
    </w:lvl>
    <w:lvl w:ilvl="7" w:tplc="04090017" w:tentative="1">
      <w:start w:val="1"/>
      <w:numFmt w:val="aiueoFullWidth"/>
      <w:lvlText w:val="(%8)"/>
      <w:lvlJc w:val="left"/>
      <w:pPr>
        <w:ind w:left="3940" w:hanging="440"/>
      </w:pPr>
    </w:lvl>
    <w:lvl w:ilvl="8" w:tplc="04090011" w:tentative="1">
      <w:start w:val="1"/>
      <w:numFmt w:val="decimalEnclosedCircle"/>
      <w:lvlText w:val="%9"/>
      <w:lvlJc w:val="left"/>
      <w:pPr>
        <w:ind w:left="4380" w:hanging="440"/>
      </w:pPr>
    </w:lvl>
  </w:abstractNum>
  <w:abstractNum w:abstractNumId="23" w15:restartNumberingAfterBreak="0">
    <w:nsid w:val="3FFC640B"/>
    <w:multiLevelType w:val="multilevel"/>
    <w:tmpl w:val="520C1924"/>
    <w:lvl w:ilvl="0">
      <w:start w:val="1"/>
      <w:numFmt w:val="decimal"/>
      <w:pStyle w:val="1"/>
      <w:suff w:val="space"/>
      <w:lvlText w:val="%1."/>
      <w:lvlJc w:val="left"/>
      <w:pPr>
        <w:ind w:left="170" w:hanging="170"/>
      </w:pPr>
      <w:rPr>
        <w:rFonts w:hint="eastAsia"/>
      </w:rPr>
    </w:lvl>
    <w:lvl w:ilvl="1">
      <w:start w:val="1"/>
      <w:numFmt w:val="decimal"/>
      <w:pStyle w:val="2"/>
      <w:suff w:val="space"/>
      <w:lvlText w:val="%1.%2"/>
      <w:lvlJc w:val="left"/>
      <w:pPr>
        <w:ind w:left="6239" w:hanging="284"/>
      </w:pPr>
      <w:rPr>
        <w:rFonts w:hint="eastAsia"/>
      </w:rPr>
    </w:lvl>
    <w:lvl w:ilvl="2">
      <w:start w:val="1"/>
      <w:numFmt w:val="decimal"/>
      <w:pStyle w:val="3"/>
      <w:suff w:val="space"/>
      <w:lvlText w:val="%1.%2.%3"/>
      <w:lvlJc w:val="left"/>
      <w:pPr>
        <w:ind w:left="397" w:hanging="397"/>
      </w:pPr>
      <w:rPr>
        <w:rFonts w:hint="eastAsia"/>
      </w:rPr>
    </w:lvl>
    <w:lvl w:ilvl="3">
      <w:start w:val="1"/>
      <w:numFmt w:val="decimal"/>
      <w:lvlText w:val="%4."/>
      <w:lvlJc w:val="left"/>
      <w:pPr>
        <w:ind w:left="1680" w:hanging="420"/>
      </w:pPr>
      <w:rPr>
        <w:rFonts w:hint="eastAsia"/>
      </w:rPr>
    </w:lvl>
    <w:lvl w:ilvl="4">
      <w:start w:val="1"/>
      <w:numFmt w:val="aiueoFullWidth"/>
      <w:lvlText w:val="(%5)"/>
      <w:lvlJc w:val="left"/>
      <w:pPr>
        <w:ind w:left="2100" w:hanging="420"/>
      </w:pPr>
      <w:rPr>
        <w:rFonts w:hint="eastAsia"/>
      </w:rPr>
    </w:lvl>
    <w:lvl w:ilvl="5">
      <w:start w:val="1"/>
      <w:numFmt w:val="decimalEnclosedCircle"/>
      <w:lvlText w:val="%6"/>
      <w:lvlJc w:val="left"/>
      <w:pPr>
        <w:ind w:left="2520" w:hanging="420"/>
      </w:pPr>
      <w:rPr>
        <w:rFonts w:hint="eastAsia"/>
      </w:rPr>
    </w:lvl>
    <w:lvl w:ilvl="6">
      <w:start w:val="1"/>
      <w:numFmt w:val="decimal"/>
      <w:lvlText w:val="%7."/>
      <w:lvlJc w:val="left"/>
      <w:pPr>
        <w:ind w:left="2940" w:hanging="420"/>
      </w:pPr>
      <w:rPr>
        <w:rFonts w:hint="eastAsia"/>
      </w:rPr>
    </w:lvl>
    <w:lvl w:ilvl="7">
      <w:start w:val="1"/>
      <w:numFmt w:val="aiueoFullWidth"/>
      <w:lvlText w:val="(%8)"/>
      <w:lvlJc w:val="left"/>
      <w:pPr>
        <w:ind w:left="3360" w:hanging="420"/>
      </w:pPr>
      <w:rPr>
        <w:rFonts w:hint="eastAsia"/>
      </w:rPr>
    </w:lvl>
    <w:lvl w:ilvl="8">
      <w:start w:val="1"/>
      <w:numFmt w:val="decimalEnclosedCircle"/>
      <w:lvlText w:val="%9"/>
      <w:lvlJc w:val="left"/>
      <w:pPr>
        <w:ind w:left="3780" w:hanging="420"/>
      </w:pPr>
      <w:rPr>
        <w:rFonts w:hint="eastAsia"/>
      </w:rPr>
    </w:lvl>
  </w:abstractNum>
  <w:abstractNum w:abstractNumId="24" w15:restartNumberingAfterBreak="0">
    <w:nsid w:val="404315BA"/>
    <w:multiLevelType w:val="multilevel"/>
    <w:tmpl w:val="531A72D2"/>
    <w:styleLink w:val="10"/>
    <w:lvl w:ilvl="0">
      <w:start w:val="1"/>
      <w:numFmt w:val="decimalFullWidth"/>
      <w:suff w:val="nothing"/>
      <w:lvlText w:val="%1．"/>
      <w:lvlJc w:val="left"/>
      <w:pPr>
        <w:ind w:left="420" w:hanging="420"/>
      </w:pPr>
      <w:rPr>
        <w:rFonts w:hint="default"/>
        <w:b/>
      </w:rPr>
    </w:lvl>
    <w:lvl w:ilvl="1">
      <w:start w:val="1"/>
      <w:numFmt w:val="decimal"/>
      <w:lvlText w:val="(%2)"/>
      <w:lvlJc w:val="left"/>
      <w:pPr>
        <w:ind w:left="840" w:hanging="420"/>
      </w:pPr>
      <w:rPr>
        <w:rFonts w:hint="eastAsia"/>
      </w:rPr>
    </w:lvl>
    <w:lvl w:ilvl="2">
      <w:start w:val="1"/>
      <w:numFmt w:val="decimalEnclosedCircle"/>
      <w:lvlText w:val="%3"/>
      <w:lvlJc w:val="left"/>
      <w:pPr>
        <w:ind w:left="1260" w:hanging="420"/>
      </w:pPr>
      <w:rPr>
        <w:rFonts w:hint="eastAsia"/>
      </w:rPr>
    </w:lvl>
    <w:lvl w:ilvl="3">
      <w:start w:val="1"/>
      <w:numFmt w:val="lowerLetter"/>
      <w:lvlText w:val="%4."/>
      <w:lvlJc w:val="left"/>
      <w:pPr>
        <w:ind w:left="1680" w:hanging="420"/>
      </w:pPr>
      <w:rPr>
        <w:rFonts w:hint="eastAsia"/>
      </w:rPr>
    </w:lvl>
    <w:lvl w:ilvl="4">
      <w:start w:val="1"/>
      <w:numFmt w:val="bullet"/>
      <w:lvlText w:val=""/>
      <w:lvlJc w:val="left"/>
      <w:pPr>
        <w:ind w:left="2100" w:hanging="420"/>
      </w:pPr>
      <w:rPr>
        <w:rFonts w:ascii="Symbol" w:hAnsi="Symbol" w:hint="default"/>
        <w:color w:val="auto"/>
      </w:rPr>
    </w:lvl>
    <w:lvl w:ilvl="5">
      <w:start w:val="1"/>
      <w:numFmt w:val="decimalEnclosedCircle"/>
      <w:lvlText w:val="%6"/>
      <w:lvlJc w:val="left"/>
      <w:pPr>
        <w:ind w:left="2520" w:hanging="420"/>
      </w:pPr>
      <w:rPr>
        <w:rFonts w:hint="eastAsia"/>
      </w:rPr>
    </w:lvl>
    <w:lvl w:ilvl="6">
      <w:start w:val="1"/>
      <w:numFmt w:val="decimal"/>
      <w:lvlText w:val="%7."/>
      <w:lvlJc w:val="left"/>
      <w:pPr>
        <w:ind w:left="2940" w:hanging="420"/>
      </w:pPr>
      <w:rPr>
        <w:rFonts w:hint="eastAsia"/>
      </w:rPr>
    </w:lvl>
    <w:lvl w:ilvl="7">
      <w:start w:val="1"/>
      <w:numFmt w:val="aiueoFullWidth"/>
      <w:lvlText w:val="(%8)"/>
      <w:lvlJc w:val="left"/>
      <w:pPr>
        <w:ind w:left="3360" w:hanging="420"/>
      </w:pPr>
      <w:rPr>
        <w:rFonts w:hint="eastAsia"/>
      </w:rPr>
    </w:lvl>
    <w:lvl w:ilvl="8">
      <w:start w:val="1"/>
      <w:numFmt w:val="decimalEnclosedCircle"/>
      <w:lvlText w:val="%9"/>
      <w:lvlJc w:val="left"/>
      <w:pPr>
        <w:ind w:left="3780" w:hanging="420"/>
      </w:pPr>
      <w:rPr>
        <w:rFonts w:hint="eastAsia"/>
      </w:rPr>
    </w:lvl>
  </w:abstractNum>
  <w:abstractNum w:abstractNumId="25" w15:restartNumberingAfterBreak="0">
    <w:nsid w:val="463F3076"/>
    <w:multiLevelType w:val="hybridMultilevel"/>
    <w:tmpl w:val="E65CF0AE"/>
    <w:lvl w:ilvl="0" w:tplc="DD2689E4">
      <w:start w:val="1"/>
      <w:numFmt w:val="decimal"/>
      <w:pStyle w:val="a0"/>
      <w:lvlText w:val="(%1)"/>
      <w:lvlJc w:val="left"/>
      <w:pPr>
        <w:ind w:left="561" w:hanging="420"/>
      </w:pPr>
      <w:rPr>
        <w:rFonts w:hint="eastAsia"/>
      </w:rPr>
    </w:lvl>
    <w:lvl w:ilvl="1" w:tplc="04090017" w:tentative="1">
      <w:start w:val="1"/>
      <w:numFmt w:val="aiueoFullWidth"/>
      <w:lvlText w:val="(%2)"/>
      <w:lvlJc w:val="left"/>
      <w:pPr>
        <w:ind w:left="981" w:hanging="420"/>
      </w:pPr>
    </w:lvl>
    <w:lvl w:ilvl="2" w:tplc="04090011" w:tentative="1">
      <w:start w:val="1"/>
      <w:numFmt w:val="decimalEnclosedCircle"/>
      <w:lvlText w:val="%3"/>
      <w:lvlJc w:val="left"/>
      <w:pPr>
        <w:ind w:left="1401" w:hanging="420"/>
      </w:pPr>
    </w:lvl>
    <w:lvl w:ilvl="3" w:tplc="0409000F" w:tentative="1">
      <w:start w:val="1"/>
      <w:numFmt w:val="decimal"/>
      <w:lvlText w:val="%4."/>
      <w:lvlJc w:val="left"/>
      <w:pPr>
        <w:ind w:left="1821" w:hanging="420"/>
      </w:pPr>
    </w:lvl>
    <w:lvl w:ilvl="4" w:tplc="04090017" w:tentative="1">
      <w:start w:val="1"/>
      <w:numFmt w:val="aiueoFullWidth"/>
      <w:lvlText w:val="(%5)"/>
      <w:lvlJc w:val="left"/>
      <w:pPr>
        <w:ind w:left="2241" w:hanging="420"/>
      </w:pPr>
    </w:lvl>
    <w:lvl w:ilvl="5" w:tplc="04090011" w:tentative="1">
      <w:start w:val="1"/>
      <w:numFmt w:val="decimalEnclosedCircle"/>
      <w:lvlText w:val="%6"/>
      <w:lvlJc w:val="left"/>
      <w:pPr>
        <w:ind w:left="2661" w:hanging="420"/>
      </w:pPr>
    </w:lvl>
    <w:lvl w:ilvl="6" w:tplc="0409000F" w:tentative="1">
      <w:start w:val="1"/>
      <w:numFmt w:val="decimal"/>
      <w:lvlText w:val="%7."/>
      <w:lvlJc w:val="left"/>
      <w:pPr>
        <w:ind w:left="3081" w:hanging="420"/>
      </w:pPr>
    </w:lvl>
    <w:lvl w:ilvl="7" w:tplc="04090017" w:tentative="1">
      <w:start w:val="1"/>
      <w:numFmt w:val="aiueoFullWidth"/>
      <w:lvlText w:val="(%8)"/>
      <w:lvlJc w:val="left"/>
      <w:pPr>
        <w:ind w:left="3501" w:hanging="420"/>
      </w:pPr>
    </w:lvl>
    <w:lvl w:ilvl="8" w:tplc="04090011" w:tentative="1">
      <w:start w:val="1"/>
      <w:numFmt w:val="decimalEnclosedCircle"/>
      <w:lvlText w:val="%9"/>
      <w:lvlJc w:val="left"/>
      <w:pPr>
        <w:ind w:left="3921" w:hanging="420"/>
      </w:pPr>
    </w:lvl>
  </w:abstractNum>
  <w:abstractNum w:abstractNumId="26" w15:restartNumberingAfterBreak="0">
    <w:nsid w:val="495044C4"/>
    <w:multiLevelType w:val="hybridMultilevel"/>
    <w:tmpl w:val="F5FA0130"/>
    <w:lvl w:ilvl="0" w:tplc="FFFFFFFF">
      <w:start w:val="1"/>
      <w:numFmt w:val="decimalEnclosedCircle"/>
      <w:lvlText w:val="%1"/>
      <w:lvlJc w:val="left"/>
      <w:pPr>
        <w:ind w:left="780" w:hanging="360"/>
      </w:pPr>
      <w:rPr>
        <w:rFonts w:hint="default"/>
      </w:rPr>
    </w:lvl>
    <w:lvl w:ilvl="1" w:tplc="FFFFFFFF">
      <w:start w:val="1"/>
      <w:numFmt w:val="bullet"/>
      <w:lvlText w:val=""/>
      <w:lvlJc w:val="left"/>
      <w:pPr>
        <w:ind w:left="1300" w:hanging="440"/>
      </w:pPr>
      <w:rPr>
        <w:rFonts w:ascii="Wingdings" w:hAnsi="Wingdings" w:hint="default"/>
      </w:rPr>
    </w:lvl>
    <w:lvl w:ilvl="2" w:tplc="FFFFFFFF" w:tentative="1">
      <w:start w:val="1"/>
      <w:numFmt w:val="decimalEnclosedCircle"/>
      <w:lvlText w:val="%3"/>
      <w:lvlJc w:val="left"/>
      <w:pPr>
        <w:ind w:left="1740" w:hanging="440"/>
      </w:pPr>
    </w:lvl>
    <w:lvl w:ilvl="3" w:tplc="FFFFFFFF" w:tentative="1">
      <w:start w:val="1"/>
      <w:numFmt w:val="decimal"/>
      <w:lvlText w:val="%4."/>
      <w:lvlJc w:val="left"/>
      <w:pPr>
        <w:ind w:left="2180" w:hanging="440"/>
      </w:pPr>
    </w:lvl>
    <w:lvl w:ilvl="4" w:tplc="FFFFFFFF" w:tentative="1">
      <w:start w:val="1"/>
      <w:numFmt w:val="aiueoFullWidth"/>
      <w:lvlText w:val="(%5)"/>
      <w:lvlJc w:val="left"/>
      <w:pPr>
        <w:ind w:left="2620" w:hanging="440"/>
      </w:pPr>
    </w:lvl>
    <w:lvl w:ilvl="5" w:tplc="FFFFFFFF" w:tentative="1">
      <w:start w:val="1"/>
      <w:numFmt w:val="decimalEnclosedCircle"/>
      <w:lvlText w:val="%6"/>
      <w:lvlJc w:val="left"/>
      <w:pPr>
        <w:ind w:left="3060" w:hanging="440"/>
      </w:pPr>
    </w:lvl>
    <w:lvl w:ilvl="6" w:tplc="FFFFFFFF" w:tentative="1">
      <w:start w:val="1"/>
      <w:numFmt w:val="decimal"/>
      <w:lvlText w:val="%7."/>
      <w:lvlJc w:val="left"/>
      <w:pPr>
        <w:ind w:left="3500" w:hanging="440"/>
      </w:pPr>
    </w:lvl>
    <w:lvl w:ilvl="7" w:tplc="FFFFFFFF" w:tentative="1">
      <w:start w:val="1"/>
      <w:numFmt w:val="aiueoFullWidth"/>
      <w:lvlText w:val="(%8)"/>
      <w:lvlJc w:val="left"/>
      <w:pPr>
        <w:ind w:left="3940" w:hanging="440"/>
      </w:pPr>
    </w:lvl>
    <w:lvl w:ilvl="8" w:tplc="FFFFFFFF" w:tentative="1">
      <w:start w:val="1"/>
      <w:numFmt w:val="decimalEnclosedCircle"/>
      <w:lvlText w:val="%9"/>
      <w:lvlJc w:val="left"/>
      <w:pPr>
        <w:ind w:left="4380" w:hanging="440"/>
      </w:pPr>
    </w:lvl>
  </w:abstractNum>
  <w:abstractNum w:abstractNumId="27" w15:restartNumberingAfterBreak="0">
    <w:nsid w:val="4E4A2E36"/>
    <w:multiLevelType w:val="hybridMultilevel"/>
    <w:tmpl w:val="25AEDB5E"/>
    <w:lvl w:ilvl="0" w:tplc="0409000F">
      <w:start w:val="1"/>
      <w:numFmt w:val="decimal"/>
      <w:lvlText w:val="%1."/>
      <w:lvlJc w:val="left"/>
      <w:pPr>
        <w:ind w:left="650" w:hanging="44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8" w15:restartNumberingAfterBreak="0">
    <w:nsid w:val="4E8B0341"/>
    <w:multiLevelType w:val="hybridMultilevel"/>
    <w:tmpl w:val="28885C58"/>
    <w:lvl w:ilvl="0" w:tplc="86B07D9E">
      <w:start w:val="1"/>
      <w:numFmt w:val="bullet"/>
      <w:lvlText w:val=""/>
      <w:lvlJc w:val="left"/>
      <w:pPr>
        <w:ind w:left="650" w:hanging="440"/>
      </w:pPr>
      <w:rPr>
        <w:rFonts w:ascii="Wingdings" w:hAnsi="Wingdings" w:hint="default"/>
      </w:rPr>
    </w:lvl>
    <w:lvl w:ilvl="1" w:tplc="0409000B" w:tentative="1">
      <w:start w:val="1"/>
      <w:numFmt w:val="bullet"/>
      <w:lvlText w:val=""/>
      <w:lvlJc w:val="left"/>
      <w:pPr>
        <w:ind w:left="1090" w:hanging="440"/>
      </w:pPr>
      <w:rPr>
        <w:rFonts w:ascii="Wingdings" w:hAnsi="Wingdings" w:hint="default"/>
      </w:rPr>
    </w:lvl>
    <w:lvl w:ilvl="2" w:tplc="0409000D" w:tentative="1">
      <w:start w:val="1"/>
      <w:numFmt w:val="bullet"/>
      <w:lvlText w:val=""/>
      <w:lvlJc w:val="left"/>
      <w:pPr>
        <w:ind w:left="1530" w:hanging="440"/>
      </w:pPr>
      <w:rPr>
        <w:rFonts w:ascii="Wingdings" w:hAnsi="Wingdings" w:hint="default"/>
      </w:rPr>
    </w:lvl>
    <w:lvl w:ilvl="3" w:tplc="04090001" w:tentative="1">
      <w:start w:val="1"/>
      <w:numFmt w:val="bullet"/>
      <w:lvlText w:val=""/>
      <w:lvlJc w:val="left"/>
      <w:pPr>
        <w:ind w:left="1970" w:hanging="440"/>
      </w:pPr>
      <w:rPr>
        <w:rFonts w:ascii="Wingdings" w:hAnsi="Wingdings" w:hint="default"/>
      </w:rPr>
    </w:lvl>
    <w:lvl w:ilvl="4" w:tplc="0409000B" w:tentative="1">
      <w:start w:val="1"/>
      <w:numFmt w:val="bullet"/>
      <w:lvlText w:val=""/>
      <w:lvlJc w:val="left"/>
      <w:pPr>
        <w:ind w:left="2410" w:hanging="440"/>
      </w:pPr>
      <w:rPr>
        <w:rFonts w:ascii="Wingdings" w:hAnsi="Wingdings" w:hint="default"/>
      </w:rPr>
    </w:lvl>
    <w:lvl w:ilvl="5" w:tplc="0409000D" w:tentative="1">
      <w:start w:val="1"/>
      <w:numFmt w:val="bullet"/>
      <w:lvlText w:val=""/>
      <w:lvlJc w:val="left"/>
      <w:pPr>
        <w:ind w:left="2850" w:hanging="440"/>
      </w:pPr>
      <w:rPr>
        <w:rFonts w:ascii="Wingdings" w:hAnsi="Wingdings" w:hint="default"/>
      </w:rPr>
    </w:lvl>
    <w:lvl w:ilvl="6" w:tplc="04090001" w:tentative="1">
      <w:start w:val="1"/>
      <w:numFmt w:val="bullet"/>
      <w:lvlText w:val=""/>
      <w:lvlJc w:val="left"/>
      <w:pPr>
        <w:ind w:left="3290" w:hanging="440"/>
      </w:pPr>
      <w:rPr>
        <w:rFonts w:ascii="Wingdings" w:hAnsi="Wingdings" w:hint="default"/>
      </w:rPr>
    </w:lvl>
    <w:lvl w:ilvl="7" w:tplc="0409000B" w:tentative="1">
      <w:start w:val="1"/>
      <w:numFmt w:val="bullet"/>
      <w:lvlText w:val=""/>
      <w:lvlJc w:val="left"/>
      <w:pPr>
        <w:ind w:left="3730" w:hanging="440"/>
      </w:pPr>
      <w:rPr>
        <w:rFonts w:ascii="Wingdings" w:hAnsi="Wingdings" w:hint="default"/>
      </w:rPr>
    </w:lvl>
    <w:lvl w:ilvl="8" w:tplc="0409000D" w:tentative="1">
      <w:start w:val="1"/>
      <w:numFmt w:val="bullet"/>
      <w:lvlText w:val=""/>
      <w:lvlJc w:val="left"/>
      <w:pPr>
        <w:ind w:left="4170" w:hanging="440"/>
      </w:pPr>
      <w:rPr>
        <w:rFonts w:ascii="Wingdings" w:hAnsi="Wingdings" w:hint="default"/>
      </w:rPr>
    </w:lvl>
  </w:abstractNum>
  <w:abstractNum w:abstractNumId="29" w15:restartNumberingAfterBreak="0">
    <w:nsid w:val="53302CB0"/>
    <w:multiLevelType w:val="hybridMultilevel"/>
    <w:tmpl w:val="6430FC1C"/>
    <w:lvl w:ilvl="0" w:tplc="B3626608">
      <w:start w:val="1"/>
      <w:numFmt w:val="decimalEnclosedCircle"/>
      <w:lvlText w:val="%1"/>
      <w:lvlJc w:val="left"/>
      <w:pPr>
        <w:ind w:left="840" w:hanging="420"/>
      </w:pPr>
      <w:rPr>
        <w:rFonts w:hint="default"/>
      </w:rPr>
    </w:lvl>
    <w:lvl w:ilvl="1" w:tplc="04090017" w:tentative="1">
      <w:start w:val="1"/>
      <w:numFmt w:val="aiueoFullWidth"/>
      <w:lvlText w:val="(%2)"/>
      <w:lvlJc w:val="left"/>
      <w:pPr>
        <w:ind w:left="1300" w:hanging="440"/>
      </w:pPr>
    </w:lvl>
    <w:lvl w:ilvl="2" w:tplc="04090011" w:tentative="1">
      <w:start w:val="1"/>
      <w:numFmt w:val="decimalEnclosedCircle"/>
      <w:lvlText w:val="%3"/>
      <w:lvlJc w:val="left"/>
      <w:pPr>
        <w:ind w:left="1740" w:hanging="440"/>
      </w:pPr>
    </w:lvl>
    <w:lvl w:ilvl="3" w:tplc="0409000F" w:tentative="1">
      <w:start w:val="1"/>
      <w:numFmt w:val="decimal"/>
      <w:lvlText w:val="%4."/>
      <w:lvlJc w:val="left"/>
      <w:pPr>
        <w:ind w:left="2180" w:hanging="440"/>
      </w:pPr>
    </w:lvl>
    <w:lvl w:ilvl="4" w:tplc="04090017" w:tentative="1">
      <w:start w:val="1"/>
      <w:numFmt w:val="aiueoFullWidth"/>
      <w:lvlText w:val="(%5)"/>
      <w:lvlJc w:val="left"/>
      <w:pPr>
        <w:ind w:left="2620" w:hanging="440"/>
      </w:pPr>
    </w:lvl>
    <w:lvl w:ilvl="5" w:tplc="04090011" w:tentative="1">
      <w:start w:val="1"/>
      <w:numFmt w:val="decimalEnclosedCircle"/>
      <w:lvlText w:val="%6"/>
      <w:lvlJc w:val="left"/>
      <w:pPr>
        <w:ind w:left="3060" w:hanging="440"/>
      </w:pPr>
    </w:lvl>
    <w:lvl w:ilvl="6" w:tplc="0409000F" w:tentative="1">
      <w:start w:val="1"/>
      <w:numFmt w:val="decimal"/>
      <w:lvlText w:val="%7."/>
      <w:lvlJc w:val="left"/>
      <w:pPr>
        <w:ind w:left="3500" w:hanging="440"/>
      </w:pPr>
    </w:lvl>
    <w:lvl w:ilvl="7" w:tplc="04090017" w:tentative="1">
      <w:start w:val="1"/>
      <w:numFmt w:val="aiueoFullWidth"/>
      <w:lvlText w:val="(%8)"/>
      <w:lvlJc w:val="left"/>
      <w:pPr>
        <w:ind w:left="3940" w:hanging="440"/>
      </w:pPr>
    </w:lvl>
    <w:lvl w:ilvl="8" w:tplc="04090011" w:tentative="1">
      <w:start w:val="1"/>
      <w:numFmt w:val="decimalEnclosedCircle"/>
      <w:lvlText w:val="%9"/>
      <w:lvlJc w:val="left"/>
      <w:pPr>
        <w:ind w:left="4380" w:hanging="440"/>
      </w:pPr>
    </w:lvl>
  </w:abstractNum>
  <w:abstractNum w:abstractNumId="30" w15:restartNumberingAfterBreak="0">
    <w:nsid w:val="568B5EC8"/>
    <w:multiLevelType w:val="hybridMultilevel"/>
    <w:tmpl w:val="C522238E"/>
    <w:lvl w:ilvl="0" w:tplc="55F2972C">
      <w:start w:val="1"/>
      <w:numFmt w:val="decimal"/>
      <w:lvlText w:val="(%1)"/>
      <w:lvlJc w:val="left"/>
      <w:pPr>
        <w:ind w:left="650" w:hanging="440"/>
      </w:pPr>
      <w:rPr>
        <w:rFonts w:ascii="ＭＳ ゴシック" w:eastAsia="ＭＳ ゴシック" w:hAnsi="ＭＳ ゴシック"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1" w15:restartNumberingAfterBreak="0">
    <w:nsid w:val="5890617B"/>
    <w:multiLevelType w:val="hybridMultilevel"/>
    <w:tmpl w:val="D4B0E8DA"/>
    <w:lvl w:ilvl="0" w:tplc="EC400BEA">
      <w:start w:val="1"/>
      <w:numFmt w:val="decimal"/>
      <w:lvlText w:val="(%1)"/>
      <w:lvlJc w:val="left"/>
      <w:pPr>
        <w:ind w:left="650" w:hanging="440"/>
      </w:pPr>
      <w:rPr>
        <w:rFonts w:ascii="ＭＳ ゴシック" w:eastAsia="ＭＳ ゴシック" w:hAnsi="ＭＳ ゴシック"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2" w15:restartNumberingAfterBreak="0">
    <w:nsid w:val="58E51140"/>
    <w:multiLevelType w:val="hybridMultilevel"/>
    <w:tmpl w:val="DFC2CB64"/>
    <w:lvl w:ilvl="0" w:tplc="B12A2D5A">
      <w:start w:val="2"/>
      <w:numFmt w:val="bullet"/>
      <w:lvlText w:val="・"/>
      <w:lvlJc w:val="left"/>
      <w:pPr>
        <w:ind w:left="440" w:hanging="440"/>
      </w:pPr>
      <w:rPr>
        <w:rFonts w:ascii="ＭＳ 明朝" w:eastAsia="ＭＳ 明朝" w:hAnsi="ＭＳ 明朝" w:cs="Times New Roman" w:hint="eastAsia"/>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33" w15:restartNumberingAfterBreak="0">
    <w:nsid w:val="5CF02BD5"/>
    <w:multiLevelType w:val="hybridMultilevel"/>
    <w:tmpl w:val="6172CEEE"/>
    <w:lvl w:ilvl="0" w:tplc="A80C599E">
      <w:start w:val="1"/>
      <w:numFmt w:val="decimalEnclosedCircle"/>
      <w:lvlText w:val="%1"/>
      <w:lvlJc w:val="left"/>
      <w:pPr>
        <w:ind w:left="780" w:hanging="360"/>
      </w:pPr>
      <w:rPr>
        <w:rFonts w:hint="default"/>
      </w:rPr>
    </w:lvl>
    <w:lvl w:ilvl="1" w:tplc="86B07D9E">
      <w:start w:val="1"/>
      <w:numFmt w:val="bullet"/>
      <w:lvlText w:val=""/>
      <w:lvlJc w:val="left"/>
      <w:pPr>
        <w:ind w:left="1300" w:hanging="440"/>
      </w:pPr>
      <w:rPr>
        <w:rFonts w:ascii="Wingdings" w:hAnsi="Wingdings" w:hint="default"/>
      </w:rPr>
    </w:lvl>
    <w:lvl w:ilvl="2" w:tplc="04090011" w:tentative="1">
      <w:start w:val="1"/>
      <w:numFmt w:val="decimalEnclosedCircle"/>
      <w:lvlText w:val="%3"/>
      <w:lvlJc w:val="left"/>
      <w:pPr>
        <w:ind w:left="1740" w:hanging="440"/>
      </w:pPr>
    </w:lvl>
    <w:lvl w:ilvl="3" w:tplc="0409000F" w:tentative="1">
      <w:start w:val="1"/>
      <w:numFmt w:val="decimal"/>
      <w:lvlText w:val="%4."/>
      <w:lvlJc w:val="left"/>
      <w:pPr>
        <w:ind w:left="2180" w:hanging="440"/>
      </w:pPr>
    </w:lvl>
    <w:lvl w:ilvl="4" w:tplc="04090017" w:tentative="1">
      <w:start w:val="1"/>
      <w:numFmt w:val="aiueoFullWidth"/>
      <w:lvlText w:val="(%5)"/>
      <w:lvlJc w:val="left"/>
      <w:pPr>
        <w:ind w:left="2620" w:hanging="440"/>
      </w:pPr>
    </w:lvl>
    <w:lvl w:ilvl="5" w:tplc="04090011" w:tentative="1">
      <w:start w:val="1"/>
      <w:numFmt w:val="decimalEnclosedCircle"/>
      <w:lvlText w:val="%6"/>
      <w:lvlJc w:val="left"/>
      <w:pPr>
        <w:ind w:left="3060" w:hanging="440"/>
      </w:pPr>
    </w:lvl>
    <w:lvl w:ilvl="6" w:tplc="0409000F" w:tentative="1">
      <w:start w:val="1"/>
      <w:numFmt w:val="decimal"/>
      <w:lvlText w:val="%7."/>
      <w:lvlJc w:val="left"/>
      <w:pPr>
        <w:ind w:left="3500" w:hanging="440"/>
      </w:pPr>
    </w:lvl>
    <w:lvl w:ilvl="7" w:tplc="04090017" w:tentative="1">
      <w:start w:val="1"/>
      <w:numFmt w:val="aiueoFullWidth"/>
      <w:lvlText w:val="(%8)"/>
      <w:lvlJc w:val="left"/>
      <w:pPr>
        <w:ind w:left="3940" w:hanging="440"/>
      </w:pPr>
    </w:lvl>
    <w:lvl w:ilvl="8" w:tplc="04090011" w:tentative="1">
      <w:start w:val="1"/>
      <w:numFmt w:val="decimalEnclosedCircle"/>
      <w:lvlText w:val="%9"/>
      <w:lvlJc w:val="left"/>
      <w:pPr>
        <w:ind w:left="4380" w:hanging="440"/>
      </w:pPr>
    </w:lvl>
  </w:abstractNum>
  <w:abstractNum w:abstractNumId="34" w15:restartNumberingAfterBreak="0">
    <w:nsid w:val="5F604369"/>
    <w:multiLevelType w:val="hybridMultilevel"/>
    <w:tmpl w:val="F51E0996"/>
    <w:lvl w:ilvl="0" w:tplc="5C7C97DA">
      <w:start w:val="1"/>
      <w:numFmt w:val="decimalEnclosedCircle"/>
      <w:lvlText w:val="%1"/>
      <w:lvlJc w:val="left"/>
      <w:pPr>
        <w:tabs>
          <w:tab w:val="num" w:pos="712"/>
        </w:tabs>
        <w:ind w:left="712" w:hanging="480"/>
      </w:pPr>
      <w:rPr>
        <w:rFonts w:hint="default"/>
      </w:rPr>
    </w:lvl>
    <w:lvl w:ilvl="1" w:tplc="04090017" w:tentative="1">
      <w:start w:val="1"/>
      <w:numFmt w:val="aiueoFullWidth"/>
      <w:lvlText w:val="(%2)"/>
      <w:lvlJc w:val="left"/>
      <w:pPr>
        <w:tabs>
          <w:tab w:val="num" w:pos="1072"/>
        </w:tabs>
        <w:ind w:left="1072" w:hanging="420"/>
      </w:pPr>
    </w:lvl>
    <w:lvl w:ilvl="2" w:tplc="04090011" w:tentative="1">
      <w:start w:val="1"/>
      <w:numFmt w:val="decimalEnclosedCircle"/>
      <w:lvlText w:val="%3"/>
      <w:lvlJc w:val="left"/>
      <w:pPr>
        <w:tabs>
          <w:tab w:val="num" w:pos="1492"/>
        </w:tabs>
        <w:ind w:left="1492" w:hanging="420"/>
      </w:pPr>
    </w:lvl>
    <w:lvl w:ilvl="3" w:tplc="0409000F" w:tentative="1">
      <w:start w:val="1"/>
      <w:numFmt w:val="decimal"/>
      <w:lvlText w:val="%4."/>
      <w:lvlJc w:val="left"/>
      <w:pPr>
        <w:tabs>
          <w:tab w:val="num" w:pos="1912"/>
        </w:tabs>
        <w:ind w:left="1912" w:hanging="420"/>
      </w:pPr>
    </w:lvl>
    <w:lvl w:ilvl="4" w:tplc="04090017" w:tentative="1">
      <w:start w:val="1"/>
      <w:numFmt w:val="aiueoFullWidth"/>
      <w:lvlText w:val="(%5)"/>
      <w:lvlJc w:val="left"/>
      <w:pPr>
        <w:tabs>
          <w:tab w:val="num" w:pos="2332"/>
        </w:tabs>
        <w:ind w:left="2332" w:hanging="420"/>
      </w:pPr>
    </w:lvl>
    <w:lvl w:ilvl="5" w:tplc="04090011" w:tentative="1">
      <w:start w:val="1"/>
      <w:numFmt w:val="decimalEnclosedCircle"/>
      <w:lvlText w:val="%6"/>
      <w:lvlJc w:val="left"/>
      <w:pPr>
        <w:tabs>
          <w:tab w:val="num" w:pos="2752"/>
        </w:tabs>
        <w:ind w:left="2752" w:hanging="420"/>
      </w:pPr>
    </w:lvl>
    <w:lvl w:ilvl="6" w:tplc="0409000F" w:tentative="1">
      <w:start w:val="1"/>
      <w:numFmt w:val="decimal"/>
      <w:lvlText w:val="%7."/>
      <w:lvlJc w:val="left"/>
      <w:pPr>
        <w:tabs>
          <w:tab w:val="num" w:pos="3172"/>
        </w:tabs>
        <w:ind w:left="3172" w:hanging="420"/>
      </w:pPr>
    </w:lvl>
    <w:lvl w:ilvl="7" w:tplc="04090017" w:tentative="1">
      <w:start w:val="1"/>
      <w:numFmt w:val="aiueoFullWidth"/>
      <w:lvlText w:val="(%8)"/>
      <w:lvlJc w:val="left"/>
      <w:pPr>
        <w:tabs>
          <w:tab w:val="num" w:pos="3592"/>
        </w:tabs>
        <w:ind w:left="3592" w:hanging="420"/>
      </w:pPr>
    </w:lvl>
    <w:lvl w:ilvl="8" w:tplc="04090011" w:tentative="1">
      <w:start w:val="1"/>
      <w:numFmt w:val="decimalEnclosedCircle"/>
      <w:lvlText w:val="%9"/>
      <w:lvlJc w:val="left"/>
      <w:pPr>
        <w:tabs>
          <w:tab w:val="num" w:pos="4012"/>
        </w:tabs>
        <w:ind w:left="4012" w:hanging="420"/>
      </w:pPr>
    </w:lvl>
  </w:abstractNum>
  <w:abstractNum w:abstractNumId="35" w15:restartNumberingAfterBreak="0">
    <w:nsid w:val="5FA225B2"/>
    <w:multiLevelType w:val="hybridMultilevel"/>
    <w:tmpl w:val="AD9483DC"/>
    <w:lvl w:ilvl="0" w:tplc="86B07D9E">
      <w:start w:val="1"/>
      <w:numFmt w:val="bullet"/>
      <w:lvlText w:val=""/>
      <w:lvlJc w:val="left"/>
      <w:pPr>
        <w:ind w:left="650" w:hanging="440"/>
      </w:pPr>
      <w:rPr>
        <w:rFonts w:ascii="Wingdings" w:hAnsi="Wingdings" w:hint="default"/>
      </w:rPr>
    </w:lvl>
    <w:lvl w:ilvl="1" w:tplc="0409000B" w:tentative="1">
      <w:start w:val="1"/>
      <w:numFmt w:val="bullet"/>
      <w:lvlText w:val=""/>
      <w:lvlJc w:val="left"/>
      <w:pPr>
        <w:ind w:left="1090" w:hanging="440"/>
      </w:pPr>
      <w:rPr>
        <w:rFonts w:ascii="Wingdings" w:hAnsi="Wingdings" w:hint="default"/>
      </w:rPr>
    </w:lvl>
    <w:lvl w:ilvl="2" w:tplc="0409000D" w:tentative="1">
      <w:start w:val="1"/>
      <w:numFmt w:val="bullet"/>
      <w:lvlText w:val=""/>
      <w:lvlJc w:val="left"/>
      <w:pPr>
        <w:ind w:left="1530" w:hanging="440"/>
      </w:pPr>
      <w:rPr>
        <w:rFonts w:ascii="Wingdings" w:hAnsi="Wingdings" w:hint="default"/>
      </w:rPr>
    </w:lvl>
    <w:lvl w:ilvl="3" w:tplc="04090001" w:tentative="1">
      <w:start w:val="1"/>
      <w:numFmt w:val="bullet"/>
      <w:lvlText w:val=""/>
      <w:lvlJc w:val="left"/>
      <w:pPr>
        <w:ind w:left="1970" w:hanging="440"/>
      </w:pPr>
      <w:rPr>
        <w:rFonts w:ascii="Wingdings" w:hAnsi="Wingdings" w:hint="default"/>
      </w:rPr>
    </w:lvl>
    <w:lvl w:ilvl="4" w:tplc="0409000B" w:tentative="1">
      <w:start w:val="1"/>
      <w:numFmt w:val="bullet"/>
      <w:lvlText w:val=""/>
      <w:lvlJc w:val="left"/>
      <w:pPr>
        <w:ind w:left="2410" w:hanging="440"/>
      </w:pPr>
      <w:rPr>
        <w:rFonts w:ascii="Wingdings" w:hAnsi="Wingdings" w:hint="default"/>
      </w:rPr>
    </w:lvl>
    <w:lvl w:ilvl="5" w:tplc="0409000D" w:tentative="1">
      <w:start w:val="1"/>
      <w:numFmt w:val="bullet"/>
      <w:lvlText w:val=""/>
      <w:lvlJc w:val="left"/>
      <w:pPr>
        <w:ind w:left="2850" w:hanging="440"/>
      </w:pPr>
      <w:rPr>
        <w:rFonts w:ascii="Wingdings" w:hAnsi="Wingdings" w:hint="default"/>
      </w:rPr>
    </w:lvl>
    <w:lvl w:ilvl="6" w:tplc="04090001" w:tentative="1">
      <w:start w:val="1"/>
      <w:numFmt w:val="bullet"/>
      <w:lvlText w:val=""/>
      <w:lvlJc w:val="left"/>
      <w:pPr>
        <w:ind w:left="3290" w:hanging="440"/>
      </w:pPr>
      <w:rPr>
        <w:rFonts w:ascii="Wingdings" w:hAnsi="Wingdings" w:hint="default"/>
      </w:rPr>
    </w:lvl>
    <w:lvl w:ilvl="7" w:tplc="0409000B" w:tentative="1">
      <w:start w:val="1"/>
      <w:numFmt w:val="bullet"/>
      <w:lvlText w:val=""/>
      <w:lvlJc w:val="left"/>
      <w:pPr>
        <w:ind w:left="3730" w:hanging="440"/>
      </w:pPr>
      <w:rPr>
        <w:rFonts w:ascii="Wingdings" w:hAnsi="Wingdings" w:hint="default"/>
      </w:rPr>
    </w:lvl>
    <w:lvl w:ilvl="8" w:tplc="0409000D" w:tentative="1">
      <w:start w:val="1"/>
      <w:numFmt w:val="bullet"/>
      <w:lvlText w:val=""/>
      <w:lvlJc w:val="left"/>
      <w:pPr>
        <w:ind w:left="4170" w:hanging="440"/>
      </w:pPr>
      <w:rPr>
        <w:rFonts w:ascii="Wingdings" w:hAnsi="Wingdings" w:hint="default"/>
      </w:rPr>
    </w:lvl>
  </w:abstractNum>
  <w:abstractNum w:abstractNumId="36" w15:restartNumberingAfterBreak="0">
    <w:nsid w:val="617F7FC6"/>
    <w:multiLevelType w:val="hybridMultilevel"/>
    <w:tmpl w:val="5CA22D3E"/>
    <w:lvl w:ilvl="0" w:tplc="86B07D9E">
      <w:start w:val="1"/>
      <w:numFmt w:val="bullet"/>
      <w:lvlText w:val=""/>
      <w:lvlJc w:val="left"/>
      <w:pPr>
        <w:ind w:left="650" w:hanging="440"/>
      </w:pPr>
      <w:rPr>
        <w:rFonts w:ascii="Wingdings" w:hAnsi="Wingdings" w:hint="default"/>
      </w:rPr>
    </w:lvl>
    <w:lvl w:ilvl="1" w:tplc="0409000B" w:tentative="1">
      <w:start w:val="1"/>
      <w:numFmt w:val="bullet"/>
      <w:lvlText w:val=""/>
      <w:lvlJc w:val="left"/>
      <w:pPr>
        <w:ind w:left="1090" w:hanging="440"/>
      </w:pPr>
      <w:rPr>
        <w:rFonts w:ascii="Wingdings" w:hAnsi="Wingdings" w:hint="default"/>
      </w:rPr>
    </w:lvl>
    <w:lvl w:ilvl="2" w:tplc="0409000D" w:tentative="1">
      <w:start w:val="1"/>
      <w:numFmt w:val="bullet"/>
      <w:lvlText w:val=""/>
      <w:lvlJc w:val="left"/>
      <w:pPr>
        <w:ind w:left="1530" w:hanging="440"/>
      </w:pPr>
      <w:rPr>
        <w:rFonts w:ascii="Wingdings" w:hAnsi="Wingdings" w:hint="default"/>
      </w:rPr>
    </w:lvl>
    <w:lvl w:ilvl="3" w:tplc="04090001" w:tentative="1">
      <w:start w:val="1"/>
      <w:numFmt w:val="bullet"/>
      <w:lvlText w:val=""/>
      <w:lvlJc w:val="left"/>
      <w:pPr>
        <w:ind w:left="1970" w:hanging="440"/>
      </w:pPr>
      <w:rPr>
        <w:rFonts w:ascii="Wingdings" w:hAnsi="Wingdings" w:hint="default"/>
      </w:rPr>
    </w:lvl>
    <w:lvl w:ilvl="4" w:tplc="0409000B" w:tentative="1">
      <w:start w:val="1"/>
      <w:numFmt w:val="bullet"/>
      <w:lvlText w:val=""/>
      <w:lvlJc w:val="left"/>
      <w:pPr>
        <w:ind w:left="2410" w:hanging="440"/>
      </w:pPr>
      <w:rPr>
        <w:rFonts w:ascii="Wingdings" w:hAnsi="Wingdings" w:hint="default"/>
      </w:rPr>
    </w:lvl>
    <w:lvl w:ilvl="5" w:tplc="0409000D" w:tentative="1">
      <w:start w:val="1"/>
      <w:numFmt w:val="bullet"/>
      <w:lvlText w:val=""/>
      <w:lvlJc w:val="left"/>
      <w:pPr>
        <w:ind w:left="2850" w:hanging="440"/>
      </w:pPr>
      <w:rPr>
        <w:rFonts w:ascii="Wingdings" w:hAnsi="Wingdings" w:hint="default"/>
      </w:rPr>
    </w:lvl>
    <w:lvl w:ilvl="6" w:tplc="04090001" w:tentative="1">
      <w:start w:val="1"/>
      <w:numFmt w:val="bullet"/>
      <w:lvlText w:val=""/>
      <w:lvlJc w:val="left"/>
      <w:pPr>
        <w:ind w:left="3290" w:hanging="440"/>
      </w:pPr>
      <w:rPr>
        <w:rFonts w:ascii="Wingdings" w:hAnsi="Wingdings" w:hint="default"/>
      </w:rPr>
    </w:lvl>
    <w:lvl w:ilvl="7" w:tplc="0409000B" w:tentative="1">
      <w:start w:val="1"/>
      <w:numFmt w:val="bullet"/>
      <w:lvlText w:val=""/>
      <w:lvlJc w:val="left"/>
      <w:pPr>
        <w:ind w:left="3730" w:hanging="440"/>
      </w:pPr>
      <w:rPr>
        <w:rFonts w:ascii="Wingdings" w:hAnsi="Wingdings" w:hint="default"/>
      </w:rPr>
    </w:lvl>
    <w:lvl w:ilvl="8" w:tplc="0409000D" w:tentative="1">
      <w:start w:val="1"/>
      <w:numFmt w:val="bullet"/>
      <w:lvlText w:val=""/>
      <w:lvlJc w:val="left"/>
      <w:pPr>
        <w:ind w:left="4170" w:hanging="440"/>
      </w:pPr>
      <w:rPr>
        <w:rFonts w:ascii="Wingdings" w:hAnsi="Wingdings" w:hint="default"/>
      </w:rPr>
    </w:lvl>
  </w:abstractNum>
  <w:abstractNum w:abstractNumId="37" w15:restartNumberingAfterBreak="0">
    <w:nsid w:val="62884506"/>
    <w:multiLevelType w:val="hybridMultilevel"/>
    <w:tmpl w:val="92203DB4"/>
    <w:lvl w:ilvl="0" w:tplc="466CECB8">
      <w:start w:val="1"/>
      <w:numFmt w:val="decimal"/>
      <w:lvlText w:val="(%1)"/>
      <w:lvlJc w:val="left"/>
      <w:pPr>
        <w:ind w:left="650" w:hanging="440"/>
      </w:pPr>
      <w:rPr>
        <w:rFonts w:ascii="ＭＳ ゴシック" w:eastAsia="ＭＳ ゴシック" w:hAnsi="ＭＳ ゴシック"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8" w15:restartNumberingAfterBreak="0">
    <w:nsid w:val="62D146CF"/>
    <w:multiLevelType w:val="hybridMultilevel"/>
    <w:tmpl w:val="5D6A0822"/>
    <w:lvl w:ilvl="0" w:tplc="04090011">
      <w:start w:val="1"/>
      <w:numFmt w:val="decimalEnclosedCircle"/>
      <w:lvlText w:val="%1"/>
      <w:lvlJc w:val="left"/>
      <w:pPr>
        <w:ind w:left="860" w:hanging="440"/>
      </w:pPr>
    </w:lvl>
    <w:lvl w:ilvl="1" w:tplc="86B07D9E">
      <w:start w:val="1"/>
      <w:numFmt w:val="bullet"/>
      <w:lvlText w:val=""/>
      <w:lvlJc w:val="left"/>
      <w:pPr>
        <w:ind w:left="1300" w:hanging="440"/>
      </w:pPr>
      <w:rPr>
        <w:rFonts w:ascii="Wingdings" w:hAnsi="Wingdings" w:hint="default"/>
      </w:rPr>
    </w:lvl>
    <w:lvl w:ilvl="2" w:tplc="04090011" w:tentative="1">
      <w:start w:val="1"/>
      <w:numFmt w:val="decimalEnclosedCircle"/>
      <w:lvlText w:val="%3"/>
      <w:lvlJc w:val="left"/>
      <w:pPr>
        <w:ind w:left="1740" w:hanging="440"/>
      </w:pPr>
    </w:lvl>
    <w:lvl w:ilvl="3" w:tplc="0409000F" w:tentative="1">
      <w:start w:val="1"/>
      <w:numFmt w:val="decimal"/>
      <w:lvlText w:val="%4."/>
      <w:lvlJc w:val="left"/>
      <w:pPr>
        <w:ind w:left="2180" w:hanging="440"/>
      </w:pPr>
    </w:lvl>
    <w:lvl w:ilvl="4" w:tplc="04090017" w:tentative="1">
      <w:start w:val="1"/>
      <w:numFmt w:val="aiueoFullWidth"/>
      <w:lvlText w:val="(%5)"/>
      <w:lvlJc w:val="left"/>
      <w:pPr>
        <w:ind w:left="2620" w:hanging="440"/>
      </w:pPr>
    </w:lvl>
    <w:lvl w:ilvl="5" w:tplc="04090011" w:tentative="1">
      <w:start w:val="1"/>
      <w:numFmt w:val="decimalEnclosedCircle"/>
      <w:lvlText w:val="%6"/>
      <w:lvlJc w:val="left"/>
      <w:pPr>
        <w:ind w:left="3060" w:hanging="440"/>
      </w:pPr>
    </w:lvl>
    <w:lvl w:ilvl="6" w:tplc="0409000F" w:tentative="1">
      <w:start w:val="1"/>
      <w:numFmt w:val="decimal"/>
      <w:lvlText w:val="%7."/>
      <w:lvlJc w:val="left"/>
      <w:pPr>
        <w:ind w:left="3500" w:hanging="440"/>
      </w:pPr>
    </w:lvl>
    <w:lvl w:ilvl="7" w:tplc="04090017" w:tentative="1">
      <w:start w:val="1"/>
      <w:numFmt w:val="aiueoFullWidth"/>
      <w:lvlText w:val="(%8)"/>
      <w:lvlJc w:val="left"/>
      <w:pPr>
        <w:ind w:left="3940" w:hanging="440"/>
      </w:pPr>
    </w:lvl>
    <w:lvl w:ilvl="8" w:tplc="04090011" w:tentative="1">
      <w:start w:val="1"/>
      <w:numFmt w:val="decimalEnclosedCircle"/>
      <w:lvlText w:val="%9"/>
      <w:lvlJc w:val="left"/>
      <w:pPr>
        <w:ind w:left="4380" w:hanging="440"/>
      </w:pPr>
    </w:lvl>
  </w:abstractNum>
  <w:abstractNum w:abstractNumId="39" w15:restartNumberingAfterBreak="0">
    <w:nsid w:val="63667A1B"/>
    <w:multiLevelType w:val="hybridMultilevel"/>
    <w:tmpl w:val="71764D6C"/>
    <w:lvl w:ilvl="0" w:tplc="F0CECD9C">
      <w:numFmt w:val="bullet"/>
      <w:lvlText w:val="・"/>
      <w:lvlJc w:val="left"/>
      <w:pPr>
        <w:tabs>
          <w:tab w:val="num" w:pos="916"/>
        </w:tabs>
        <w:ind w:left="916" w:hanging="360"/>
      </w:pPr>
      <w:rPr>
        <w:rFonts w:ascii="ＭＳ ゴシック" w:eastAsia="ＭＳ ゴシック" w:hAnsi="ＭＳ ゴシック" w:cs="Times New Roman" w:hint="eastAsia"/>
        <w:lang w:val="en-US"/>
      </w:rPr>
    </w:lvl>
    <w:lvl w:ilvl="1" w:tplc="0409000B">
      <w:start w:val="1"/>
      <w:numFmt w:val="bullet"/>
      <w:lvlText w:val=""/>
      <w:lvlJc w:val="left"/>
      <w:pPr>
        <w:tabs>
          <w:tab w:val="num" w:pos="1560"/>
        </w:tabs>
        <w:ind w:left="1560" w:hanging="420"/>
      </w:pPr>
      <w:rPr>
        <w:rFonts w:ascii="Wingdings" w:hAnsi="Wingdings" w:hint="default"/>
      </w:rPr>
    </w:lvl>
    <w:lvl w:ilvl="2" w:tplc="0409000D" w:tentative="1">
      <w:start w:val="1"/>
      <w:numFmt w:val="bullet"/>
      <w:pStyle w:val="Level3Title"/>
      <w:lvlText w:val=""/>
      <w:lvlJc w:val="left"/>
      <w:pPr>
        <w:tabs>
          <w:tab w:val="num" w:pos="1980"/>
        </w:tabs>
        <w:ind w:left="1980" w:hanging="420"/>
      </w:pPr>
      <w:rPr>
        <w:rFonts w:ascii="Wingdings" w:hAnsi="Wingdings" w:hint="default"/>
      </w:rPr>
    </w:lvl>
    <w:lvl w:ilvl="3" w:tplc="04090001" w:tentative="1">
      <w:start w:val="1"/>
      <w:numFmt w:val="bullet"/>
      <w:lvlText w:val=""/>
      <w:lvlJc w:val="left"/>
      <w:pPr>
        <w:tabs>
          <w:tab w:val="num" w:pos="2400"/>
        </w:tabs>
        <w:ind w:left="2400" w:hanging="420"/>
      </w:pPr>
      <w:rPr>
        <w:rFonts w:ascii="Wingdings" w:hAnsi="Wingdings" w:hint="default"/>
      </w:rPr>
    </w:lvl>
    <w:lvl w:ilvl="4" w:tplc="0409000B" w:tentative="1">
      <w:start w:val="1"/>
      <w:numFmt w:val="bullet"/>
      <w:lvlText w:val=""/>
      <w:lvlJc w:val="left"/>
      <w:pPr>
        <w:tabs>
          <w:tab w:val="num" w:pos="2820"/>
        </w:tabs>
        <w:ind w:left="2820" w:hanging="420"/>
      </w:pPr>
      <w:rPr>
        <w:rFonts w:ascii="Wingdings" w:hAnsi="Wingdings" w:hint="default"/>
      </w:rPr>
    </w:lvl>
    <w:lvl w:ilvl="5" w:tplc="0409000D" w:tentative="1">
      <w:start w:val="1"/>
      <w:numFmt w:val="bullet"/>
      <w:lvlText w:val=""/>
      <w:lvlJc w:val="left"/>
      <w:pPr>
        <w:tabs>
          <w:tab w:val="num" w:pos="3240"/>
        </w:tabs>
        <w:ind w:left="3240" w:hanging="420"/>
      </w:pPr>
      <w:rPr>
        <w:rFonts w:ascii="Wingdings" w:hAnsi="Wingdings" w:hint="default"/>
      </w:rPr>
    </w:lvl>
    <w:lvl w:ilvl="6" w:tplc="04090001" w:tentative="1">
      <w:start w:val="1"/>
      <w:numFmt w:val="bullet"/>
      <w:lvlText w:val=""/>
      <w:lvlJc w:val="left"/>
      <w:pPr>
        <w:tabs>
          <w:tab w:val="num" w:pos="3660"/>
        </w:tabs>
        <w:ind w:left="3660" w:hanging="420"/>
      </w:pPr>
      <w:rPr>
        <w:rFonts w:ascii="Wingdings" w:hAnsi="Wingdings" w:hint="default"/>
      </w:rPr>
    </w:lvl>
    <w:lvl w:ilvl="7" w:tplc="0409000B" w:tentative="1">
      <w:start w:val="1"/>
      <w:numFmt w:val="bullet"/>
      <w:lvlText w:val=""/>
      <w:lvlJc w:val="left"/>
      <w:pPr>
        <w:tabs>
          <w:tab w:val="num" w:pos="4080"/>
        </w:tabs>
        <w:ind w:left="4080" w:hanging="420"/>
      </w:pPr>
      <w:rPr>
        <w:rFonts w:ascii="Wingdings" w:hAnsi="Wingdings" w:hint="default"/>
      </w:rPr>
    </w:lvl>
    <w:lvl w:ilvl="8" w:tplc="0409000D" w:tentative="1">
      <w:start w:val="1"/>
      <w:numFmt w:val="bullet"/>
      <w:lvlText w:val=""/>
      <w:lvlJc w:val="left"/>
      <w:pPr>
        <w:tabs>
          <w:tab w:val="num" w:pos="4500"/>
        </w:tabs>
        <w:ind w:left="4500" w:hanging="420"/>
      </w:pPr>
      <w:rPr>
        <w:rFonts w:ascii="Wingdings" w:hAnsi="Wingdings" w:hint="default"/>
      </w:rPr>
    </w:lvl>
  </w:abstractNum>
  <w:abstractNum w:abstractNumId="40" w15:restartNumberingAfterBreak="0">
    <w:nsid w:val="661167C1"/>
    <w:multiLevelType w:val="hybridMultilevel"/>
    <w:tmpl w:val="3926BFD6"/>
    <w:lvl w:ilvl="0" w:tplc="55F2972C">
      <w:start w:val="1"/>
      <w:numFmt w:val="decimal"/>
      <w:lvlText w:val="(%1)"/>
      <w:lvlJc w:val="left"/>
      <w:pPr>
        <w:ind w:left="650" w:hanging="440"/>
      </w:pPr>
      <w:rPr>
        <w:rFonts w:ascii="ＭＳ ゴシック" w:eastAsia="ＭＳ ゴシック" w:hAnsi="ＭＳ ゴシック"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1" w15:restartNumberingAfterBreak="0">
    <w:nsid w:val="682055EF"/>
    <w:multiLevelType w:val="hybridMultilevel"/>
    <w:tmpl w:val="4D648134"/>
    <w:lvl w:ilvl="0" w:tplc="6D2A8526">
      <w:start w:val="1"/>
      <w:numFmt w:val="decimalFullWidth"/>
      <w:lvlText w:val="（%1）"/>
      <w:lvlJc w:val="left"/>
      <w:pPr>
        <w:ind w:left="720" w:hanging="720"/>
      </w:pPr>
      <w:rPr>
        <w:rFonts w:hint="default"/>
      </w:rPr>
    </w:lvl>
    <w:lvl w:ilvl="1" w:tplc="04090011">
      <w:start w:val="1"/>
      <w:numFmt w:val="decimalEnclosedCircle"/>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2" w15:restartNumberingAfterBreak="0">
    <w:nsid w:val="6D191968"/>
    <w:multiLevelType w:val="hybridMultilevel"/>
    <w:tmpl w:val="A38A6038"/>
    <w:lvl w:ilvl="0" w:tplc="B7B08994">
      <w:start w:val="1"/>
      <w:numFmt w:val="decimalEnclosedCircle"/>
      <w:lvlText w:val="%1"/>
      <w:lvlJc w:val="left"/>
      <w:pPr>
        <w:ind w:left="65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3" w15:restartNumberingAfterBreak="0">
    <w:nsid w:val="6E8F25D6"/>
    <w:multiLevelType w:val="hybridMultilevel"/>
    <w:tmpl w:val="7706950E"/>
    <w:lvl w:ilvl="0" w:tplc="86B07D9E">
      <w:start w:val="1"/>
      <w:numFmt w:val="bullet"/>
      <w:lvlText w:val=""/>
      <w:lvlJc w:val="left"/>
      <w:pPr>
        <w:ind w:left="650" w:hanging="440"/>
      </w:pPr>
      <w:rPr>
        <w:rFonts w:ascii="Wingdings" w:hAnsi="Wingdings" w:hint="default"/>
      </w:rPr>
    </w:lvl>
    <w:lvl w:ilvl="1" w:tplc="0409000B" w:tentative="1">
      <w:start w:val="1"/>
      <w:numFmt w:val="bullet"/>
      <w:lvlText w:val=""/>
      <w:lvlJc w:val="left"/>
      <w:pPr>
        <w:ind w:left="1090" w:hanging="440"/>
      </w:pPr>
      <w:rPr>
        <w:rFonts w:ascii="Wingdings" w:hAnsi="Wingdings" w:hint="default"/>
      </w:rPr>
    </w:lvl>
    <w:lvl w:ilvl="2" w:tplc="0409000D" w:tentative="1">
      <w:start w:val="1"/>
      <w:numFmt w:val="bullet"/>
      <w:lvlText w:val=""/>
      <w:lvlJc w:val="left"/>
      <w:pPr>
        <w:ind w:left="1530" w:hanging="440"/>
      </w:pPr>
      <w:rPr>
        <w:rFonts w:ascii="Wingdings" w:hAnsi="Wingdings" w:hint="default"/>
      </w:rPr>
    </w:lvl>
    <w:lvl w:ilvl="3" w:tplc="04090001" w:tentative="1">
      <w:start w:val="1"/>
      <w:numFmt w:val="bullet"/>
      <w:lvlText w:val=""/>
      <w:lvlJc w:val="left"/>
      <w:pPr>
        <w:ind w:left="1970" w:hanging="440"/>
      </w:pPr>
      <w:rPr>
        <w:rFonts w:ascii="Wingdings" w:hAnsi="Wingdings" w:hint="default"/>
      </w:rPr>
    </w:lvl>
    <w:lvl w:ilvl="4" w:tplc="0409000B" w:tentative="1">
      <w:start w:val="1"/>
      <w:numFmt w:val="bullet"/>
      <w:lvlText w:val=""/>
      <w:lvlJc w:val="left"/>
      <w:pPr>
        <w:ind w:left="2410" w:hanging="440"/>
      </w:pPr>
      <w:rPr>
        <w:rFonts w:ascii="Wingdings" w:hAnsi="Wingdings" w:hint="default"/>
      </w:rPr>
    </w:lvl>
    <w:lvl w:ilvl="5" w:tplc="0409000D" w:tentative="1">
      <w:start w:val="1"/>
      <w:numFmt w:val="bullet"/>
      <w:lvlText w:val=""/>
      <w:lvlJc w:val="left"/>
      <w:pPr>
        <w:ind w:left="2850" w:hanging="440"/>
      </w:pPr>
      <w:rPr>
        <w:rFonts w:ascii="Wingdings" w:hAnsi="Wingdings" w:hint="default"/>
      </w:rPr>
    </w:lvl>
    <w:lvl w:ilvl="6" w:tplc="04090001" w:tentative="1">
      <w:start w:val="1"/>
      <w:numFmt w:val="bullet"/>
      <w:lvlText w:val=""/>
      <w:lvlJc w:val="left"/>
      <w:pPr>
        <w:ind w:left="3290" w:hanging="440"/>
      </w:pPr>
      <w:rPr>
        <w:rFonts w:ascii="Wingdings" w:hAnsi="Wingdings" w:hint="default"/>
      </w:rPr>
    </w:lvl>
    <w:lvl w:ilvl="7" w:tplc="0409000B" w:tentative="1">
      <w:start w:val="1"/>
      <w:numFmt w:val="bullet"/>
      <w:lvlText w:val=""/>
      <w:lvlJc w:val="left"/>
      <w:pPr>
        <w:ind w:left="3730" w:hanging="440"/>
      </w:pPr>
      <w:rPr>
        <w:rFonts w:ascii="Wingdings" w:hAnsi="Wingdings" w:hint="default"/>
      </w:rPr>
    </w:lvl>
    <w:lvl w:ilvl="8" w:tplc="0409000D" w:tentative="1">
      <w:start w:val="1"/>
      <w:numFmt w:val="bullet"/>
      <w:lvlText w:val=""/>
      <w:lvlJc w:val="left"/>
      <w:pPr>
        <w:ind w:left="4170" w:hanging="440"/>
      </w:pPr>
      <w:rPr>
        <w:rFonts w:ascii="Wingdings" w:hAnsi="Wingdings" w:hint="default"/>
      </w:rPr>
    </w:lvl>
  </w:abstractNum>
  <w:abstractNum w:abstractNumId="44" w15:restartNumberingAfterBreak="0">
    <w:nsid w:val="6F323393"/>
    <w:multiLevelType w:val="multilevel"/>
    <w:tmpl w:val="3B86D95E"/>
    <w:styleLink w:val="11"/>
    <w:lvl w:ilvl="0">
      <w:start w:val="13"/>
      <w:numFmt w:val="bullet"/>
      <w:pStyle w:val="5"/>
      <w:lvlText w:val="・"/>
      <w:lvlJc w:val="left"/>
      <w:pPr>
        <w:tabs>
          <w:tab w:val="num" w:pos="700"/>
        </w:tabs>
        <w:ind w:left="624" w:hanging="284"/>
      </w:pPr>
      <w:rPr>
        <w:rFonts w:ascii="ＭＳ 明朝" w:eastAsia="ＭＳ 明朝" w:hAnsi="Century" w:hint="eastAsia"/>
      </w:rPr>
    </w:lvl>
    <w:lvl w:ilvl="1">
      <w:start w:val="1"/>
      <w:numFmt w:val="decimalFullWidth"/>
      <w:lvlText w:val="%2."/>
      <w:lvlJc w:val="left"/>
      <w:pPr>
        <w:tabs>
          <w:tab w:val="num" w:pos="780"/>
        </w:tabs>
        <w:ind w:left="780" w:hanging="360"/>
      </w:pPr>
      <w:rPr>
        <w:rFonts w:hint="default"/>
      </w:rPr>
    </w:lvl>
    <w:lvl w:ilvl="2">
      <w:start w:val="1"/>
      <w:numFmt w:val="decimal"/>
      <w:lvlText w:val="(%3)"/>
      <w:lvlJc w:val="left"/>
      <w:pPr>
        <w:tabs>
          <w:tab w:val="num" w:pos="1200"/>
        </w:tabs>
        <w:ind w:left="1200" w:hanging="360"/>
      </w:pPr>
      <w:rPr>
        <w:rFonts w:hint="default"/>
      </w:rPr>
    </w:lvl>
    <w:lvl w:ilvl="3" w:tentative="1">
      <w:start w:val="1"/>
      <w:numFmt w:val="bullet"/>
      <w:lvlText w:val=""/>
      <w:lvlJc w:val="left"/>
      <w:pPr>
        <w:tabs>
          <w:tab w:val="num" w:pos="1680"/>
        </w:tabs>
        <w:ind w:left="1680" w:hanging="420"/>
      </w:pPr>
      <w:rPr>
        <w:rFonts w:ascii="Wingdings" w:hAnsi="Wingdings" w:hint="default"/>
      </w:rPr>
    </w:lvl>
    <w:lvl w:ilvl="4" w:tentative="1">
      <w:start w:val="1"/>
      <w:numFmt w:val="bullet"/>
      <w:lvlText w:val=""/>
      <w:lvlJc w:val="left"/>
      <w:pPr>
        <w:tabs>
          <w:tab w:val="num" w:pos="2100"/>
        </w:tabs>
        <w:ind w:left="2100" w:hanging="420"/>
      </w:pPr>
      <w:rPr>
        <w:rFonts w:ascii="Wingdings" w:hAnsi="Wingdings" w:hint="default"/>
      </w:rPr>
    </w:lvl>
    <w:lvl w:ilvl="5" w:tentative="1">
      <w:start w:val="1"/>
      <w:numFmt w:val="bullet"/>
      <w:lvlText w:val=""/>
      <w:lvlJc w:val="left"/>
      <w:pPr>
        <w:tabs>
          <w:tab w:val="num" w:pos="2520"/>
        </w:tabs>
        <w:ind w:left="2520" w:hanging="420"/>
      </w:pPr>
      <w:rPr>
        <w:rFonts w:ascii="Wingdings" w:hAnsi="Wingdings" w:hint="default"/>
      </w:rPr>
    </w:lvl>
    <w:lvl w:ilvl="6" w:tentative="1">
      <w:start w:val="1"/>
      <w:numFmt w:val="bullet"/>
      <w:lvlText w:val=""/>
      <w:lvlJc w:val="left"/>
      <w:pPr>
        <w:tabs>
          <w:tab w:val="num" w:pos="2940"/>
        </w:tabs>
        <w:ind w:left="2940" w:hanging="420"/>
      </w:pPr>
      <w:rPr>
        <w:rFonts w:ascii="Wingdings" w:hAnsi="Wingdings" w:hint="default"/>
      </w:rPr>
    </w:lvl>
    <w:lvl w:ilvl="7" w:tentative="1">
      <w:start w:val="1"/>
      <w:numFmt w:val="bullet"/>
      <w:lvlText w:val=""/>
      <w:lvlJc w:val="left"/>
      <w:pPr>
        <w:tabs>
          <w:tab w:val="num" w:pos="3360"/>
        </w:tabs>
        <w:ind w:left="3360" w:hanging="420"/>
      </w:pPr>
      <w:rPr>
        <w:rFonts w:ascii="Wingdings" w:hAnsi="Wingdings" w:hint="default"/>
      </w:rPr>
    </w:lvl>
    <w:lvl w:ilvl="8" w:tentative="1">
      <w:start w:val="1"/>
      <w:numFmt w:val="bullet"/>
      <w:lvlText w:val=""/>
      <w:lvlJc w:val="left"/>
      <w:pPr>
        <w:tabs>
          <w:tab w:val="num" w:pos="3780"/>
        </w:tabs>
        <w:ind w:left="3780" w:hanging="420"/>
      </w:pPr>
      <w:rPr>
        <w:rFonts w:ascii="Wingdings" w:hAnsi="Wingdings" w:hint="default"/>
      </w:rPr>
    </w:lvl>
  </w:abstractNum>
  <w:abstractNum w:abstractNumId="45" w15:restartNumberingAfterBreak="0">
    <w:nsid w:val="6FC9414B"/>
    <w:multiLevelType w:val="hybridMultilevel"/>
    <w:tmpl w:val="20FCC682"/>
    <w:lvl w:ilvl="0" w:tplc="0D8E5F4C">
      <w:start w:val="1"/>
      <w:numFmt w:val="decimalEnclosedCircle"/>
      <w:lvlText w:val="%1"/>
      <w:lvlJc w:val="left"/>
      <w:pPr>
        <w:ind w:left="840" w:hanging="420"/>
      </w:pPr>
      <w:rPr>
        <w:rFonts w:hint="default"/>
      </w:rPr>
    </w:lvl>
    <w:lvl w:ilvl="1" w:tplc="04090017" w:tentative="1">
      <w:start w:val="1"/>
      <w:numFmt w:val="aiueoFullWidth"/>
      <w:lvlText w:val="(%2)"/>
      <w:lvlJc w:val="left"/>
      <w:pPr>
        <w:ind w:left="1300" w:hanging="440"/>
      </w:pPr>
    </w:lvl>
    <w:lvl w:ilvl="2" w:tplc="04090011" w:tentative="1">
      <w:start w:val="1"/>
      <w:numFmt w:val="decimalEnclosedCircle"/>
      <w:lvlText w:val="%3"/>
      <w:lvlJc w:val="left"/>
      <w:pPr>
        <w:ind w:left="1740" w:hanging="440"/>
      </w:pPr>
    </w:lvl>
    <w:lvl w:ilvl="3" w:tplc="0409000F" w:tentative="1">
      <w:start w:val="1"/>
      <w:numFmt w:val="decimal"/>
      <w:lvlText w:val="%4."/>
      <w:lvlJc w:val="left"/>
      <w:pPr>
        <w:ind w:left="2180" w:hanging="440"/>
      </w:pPr>
    </w:lvl>
    <w:lvl w:ilvl="4" w:tplc="04090017" w:tentative="1">
      <w:start w:val="1"/>
      <w:numFmt w:val="aiueoFullWidth"/>
      <w:lvlText w:val="(%5)"/>
      <w:lvlJc w:val="left"/>
      <w:pPr>
        <w:ind w:left="2620" w:hanging="440"/>
      </w:pPr>
    </w:lvl>
    <w:lvl w:ilvl="5" w:tplc="04090011" w:tentative="1">
      <w:start w:val="1"/>
      <w:numFmt w:val="decimalEnclosedCircle"/>
      <w:lvlText w:val="%6"/>
      <w:lvlJc w:val="left"/>
      <w:pPr>
        <w:ind w:left="3060" w:hanging="440"/>
      </w:pPr>
    </w:lvl>
    <w:lvl w:ilvl="6" w:tplc="0409000F" w:tentative="1">
      <w:start w:val="1"/>
      <w:numFmt w:val="decimal"/>
      <w:lvlText w:val="%7."/>
      <w:lvlJc w:val="left"/>
      <w:pPr>
        <w:ind w:left="3500" w:hanging="440"/>
      </w:pPr>
    </w:lvl>
    <w:lvl w:ilvl="7" w:tplc="04090017" w:tentative="1">
      <w:start w:val="1"/>
      <w:numFmt w:val="aiueoFullWidth"/>
      <w:lvlText w:val="(%8)"/>
      <w:lvlJc w:val="left"/>
      <w:pPr>
        <w:ind w:left="3940" w:hanging="440"/>
      </w:pPr>
    </w:lvl>
    <w:lvl w:ilvl="8" w:tplc="04090011" w:tentative="1">
      <w:start w:val="1"/>
      <w:numFmt w:val="decimalEnclosedCircle"/>
      <w:lvlText w:val="%9"/>
      <w:lvlJc w:val="left"/>
      <w:pPr>
        <w:ind w:left="4380" w:hanging="440"/>
      </w:pPr>
    </w:lvl>
  </w:abstractNum>
  <w:abstractNum w:abstractNumId="46" w15:restartNumberingAfterBreak="0">
    <w:nsid w:val="749B3030"/>
    <w:multiLevelType w:val="hybridMultilevel"/>
    <w:tmpl w:val="C41C173A"/>
    <w:lvl w:ilvl="0" w:tplc="86B07D9E">
      <w:start w:val="1"/>
      <w:numFmt w:val="bullet"/>
      <w:lvlText w:val=""/>
      <w:lvlJc w:val="left"/>
      <w:pPr>
        <w:ind w:left="650" w:hanging="440"/>
      </w:pPr>
      <w:rPr>
        <w:rFonts w:ascii="Wingdings" w:hAnsi="Wingdings" w:hint="default"/>
      </w:rPr>
    </w:lvl>
    <w:lvl w:ilvl="1" w:tplc="0409000B" w:tentative="1">
      <w:start w:val="1"/>
      <w:numFmt w:val="bullet"/>
      <w:lvlText w:val=""/>
      <w:lvlJc w:val="left"/>
      <w:pPr>
        <w:ind w:left="1090" w:hanging="440"/>
      </w:pPr>
      <w:rPr>
        <w:rFonts w:ascii="Wingdings" w:hAnsi="Wingdings" w:hint="default"/>
      </w:rPr>
    </w:lvl>
    <w:lvl w:ilvl="2" w:tplc="0409000D" w:tentative="1">
      <w:start w:val="1"/>
      <w:numFmt w:val="bullet"/>
      <w:lvlText w:val=""/>
      <w:lvlJc w:val="left"/>
      <w:pPr>
        <w:ind w:left="1530" w:hanging="440"/>
      </w:pPr>
      <w:rPr>
        <w:rFonts w:ascii="Wingdings" w:hAnsi="Wingdings" w:hint="default"/>
      </w:rPr>
    </w:lvl>
    <w:lvl w:ilvl="3" w:tplc="04090001" w:tentative="1">
      <w:start w:val="1"/>
      <w:numFmt w:val="bullet"/>
      <w:lvlText w:val=""/>
      <w:lvlJc w:val="left"/>
      <w:pPr>
        <w:ind w:left="1970" w:hanging="440"/>
      </w:pPr>
      <w:rPr>
        <w:rFonts w:ascii="Wingdings" w:hAnsi="Wingdings" w:hint="default"/>
      </w:rPr>
    </w:lvl>
    <w:lvl w:ilvl="4" w:tplc="0409000B" w:tentative="1">
      <w:start w:val="1"/>
      <w:numFmt w:val="bullet"/>
      <w:lvlText w:val=""/>
      <w:lvlJc w:val="left"/>
      <w:pPr>
        <w:ind w:left="2410" w:hanging="440"/>
      </w:pPr>
      <w:rPr>
        <w:rFonts w:ascii="Wingdings" w:hAnsi="Wingdings" w:hint="default"/>
      </w:rPr>
    </w:lvl>
    <w:lvl w:ilvl="5" w:tplc="0409000D" w:tentative="1">
      <w:start w:val="1"/>
      <w:numFmt w:val="bullet"/>
      <w:lvlText w:val=""/>
      <w:lvlJc w:val="left"/>
      <w:pPr>
        <w:ind w:left="2850" w:hanging="440"/>
      </w:pPr>
      <w:rPr>
        <w:rFonts w:ascii="Wingdings" w:hAnsi="Wingdings" w:hint="default"/>
      </w:rPr>
    </w:lvl>
    <w:lvl w:ilvl="6" w:tplc="04090001" w:tentative="1">
      <w:start w:val="1"/>
      <w:numFmt w:val="bullet"/>
      <w:lvlText w:val=""/>
      <w:lvlJc w:val="left"/>
      <w:pPr>
        <w:ind w:left="3290" w:hanging="440"/>
      </w:pPr>
      <w:rPr>
        <w:rFonts w:ascii="Wingdings" w:hAnsi="Wingdings" w:hint="default"/>
      </w:rPr>
    </w:lvl>
    <w:lvl w:ilvl="7" w:tplc="0409000B" w:tentative="1">
      <w:start w:val="1"/>
      <w:numFmt w:val="bullet"/>
      <w:lvlText w:val=""/>
      <w:lvlJc w:val="left"/>
      <w:pPr>
        <w:ind w:left="3730" w:hanging="440"/>
      </w:pPr>
      <w:rPr>
        <w:rFonts w:ascii="Wingdings" w:hAnsi="Wingdings" w:hint="default"/>
      </w:rPr>
    </w:lvl>
    <w:lvl w:ilvl="8" w:tplc="0409000D" w:tentative="1">
      <w:start w:val="1"/>
      <w:numFmt w:val="bullet"/>
      <w:lvlText w:val=""/>
      <w:lvlJc w:val="left"/>
      <w:pPr>
        <w:ind w:left="4170" w:hanging="440"/>
      </w:pPr>
      <w:rPr>
        <w:rFonts w:ascii="Wingdings" w:hAnsi="Wingdings" w:hint="default"/>
      </w:rPr>
    </w:lvl>
  </w:abstractNum>
  <w:abstractNum w:abstractNumId="47" w15:restartNumberingAfterBreak="0">
    <w:nsid w:val="75E517CB"/>
    <w:multiLevelType w:val="hybridMultilevel"/>
    <w:tmpl w:val="01BABB6C"/>
    <w:lvl w:ilvl="0" w:tplc="86B07D9E">
      <w:start w:val="1"/>
      <w:numFmt w:val="bullet"/>
      <w:lvlText w:val=""/>
      <w:lvlJc w:val="left"/>
      <w:pPr>
        <w:ind w:left="650" w:hanging="440"/>
      </w:pPr>
      <w:rPr>
        <w:rFonts w:ascii="Wingdings" w:hAnsi="Wingdings" w:hint="default"/>
      </w:rPr>
    </w:lvl>
    <w:lvl w:ilvl="1" w:tplc="0409000B" w:tentative="1">
      <w:start w:val="1"/>
      <w:numFmt w:val="bullet"/>
      <w:lvlText w:val=""/>
      <w:lvlJc w:val="left"/>
      <w:pPr>
        <w:ind w:left="1090" w:hanging="440"/>
      </w:pPr>
      <w:rPr>
        <w:rFonts w:ascii="Wingdings" w:hAnsi="Wingdings" w:hint="default"/>
      </w:rPr>
    </w:lvl>
    <w:lvl w:ilvl="2" w:tplc="0409000D" w:tentative="1">
      <w:start w:val="1"/>
      <w:numFmt w:val="bullet"/>
      <w:lvlText w:val=""/>
      <w:lvlJc w:val="left"/>
      <w:pPr>
        <w:ind w:left="1530" w:hanging="440"/>
      </w:pPr>
      <w:rPr>
        <w:rFonts w:ascii="Wingdings" w:hAnsi="Wingdings" w:hint="default"/>
      </w:rPr>
    </w:lvl>
    <w:lvl w:ilvl="3" w:tplc="04090001" w:tentative="1">
      <w:start w:val="1"/>
      <w:numFmt w:val="bullet"/>
      <w:lvlText w:val=""/>
      <w:lvlJc w:val="left"/>
      <w:pPr>
        <w:ind w:left="1970" w:hanging="440"/>
      </w:pPr>
      <w:rPr>
        <w:rFonts w:ascii="Wingdings" w:hAnsi="Wingdings" w:hint="default"/>
      </w:rPr>
    </w:lvl>
    <w:lvl w:ilvl="4" w:tplc="0409000B" w:tentative="1">
      <w:start w:val="1"/>
      <w:numFmt w:val="bullet"/>
      <w:lvlText w:val=""/>
      <w:lvlJc w:val="left"/>
      <w:pPr>
        <w:ind w:left="2410" w:hanging="440"/>
      </w:pPr>
      <w:rPr>
        <w:rFonts w:ascii="Wingdings" w:hAnsi="Wingdings" w:hint="default"/>
      </w:rPr>
    </w:lvl>
    <w:lvl w:ilvl="5" w:tplc="0409000D" w:tentative="1">
      <w:start w:val="1"/>
      <w:numFmt w:val="bullet"/>
      <w:lvlText w:val=""/>
      <w:lvlJc w:val="left"/>
      <w:pPr>
        <w:ind w:left="2850" w:hanging="440"/>
      </w:pPr>
      <w:rPr>
        <w:rFonts w:ascii="Wingdings" w:hAnsi="Wingdings" w:hint="default"/>
      </w:rPr>
    </w:lvl>
    <w:lvl w:ilvl="6" w:tplc="04090001" w:tentative="1">
      <w:start w:val="1"/>
      <w:numFmt w:val="bullet"/>
      <w:lvlText w:val=""/>
      <w:lvlJc w:val="left"/>
      <w:pPr>
        <w:ind w:left="3290" w:hanging="440"/>
      </w:pPr>
      <w:rPr>
        <w:rFonts w:ascii="Wingdings" w:hAnsi="Wingdings" w:hint="default"/>
      </w:rPr>
    </w:lvl>
    <w:lvl w:ilvl="7" w:tplc="0409000B" w:tentative="1">
      <w:start w:val="1"/>
      <w:numFmt w:val="bullet"/>
      <w:lvlText w:val=""/>
      <w:lvlJc w:val="left"/>
      <w:pPr>
        <w:ind w:left="3730" w:hanging="440"/>
      </w:pPr>
      <w:rPr>
        <w:rFonts w:ascii="Wingdings" w:hAnsi="Wingdings" w:hint="default"/>
      </w:rPr>
    </w:lvl>
    <w:lvl w:ilvl="8" w:tplc="0409000D" w:tentative="1">
      <w:start w:val="1"/>
      <w:numFmt w:val="bullet"/>
      <w:lvlText w:val=""/>
      <w:lvlJc w:val="left"/>
      <w:pPr>
        <w:ind w:left="4170" w:hanging="440"/>
      </w:pPr>
      <w:rPr>
        <w:rFonts w:ascii="Wingdings" w:hAnsi="Wingdings" w:hint="default"/>
      </w:rPr>
    </w:lvl>
  </w:abstractNum>
  <w:abstractNum w:abstractNumId="48" w15:restartNumberingAfterBreak="0">
    <w:nsid w:val="79852D3C"/>
    <w:multiLevelType w:val="hybridMultilevel"/>
    <w:tmpl w:val="4398A7E2"/>
    <w:lvl w:ilvl="0" w:tplc="7FBAA274">
      <w:start w:val="1"/>
      <w:numFmt w:val="decimalEnclosedCircle"/>
      <w:lvlText w:val="%1"/>
      <w:lvlJc w:val="left"/>
      <w:pPr>
        <w:ind w:left="65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9" w15:restartNumberingAfterBreak="0">
    <w:nsid w:val="7A335057"/>
    <w:multiLevelType w:val="hybridMultilevel"/>
    <w:tmpl w:val="CA3A953C"/>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0" w15:restartNumberingAfterBreak="0">
    <w:nsid w:val="7A684D8F"/>
    <w:multiLevelType w:val="hybridMultilevel"/>
    <w:tmpl w:val="4DAC589A"/>
    <w:lvl w:ilvl="0" w:tplc="86B07D9E">
      <w:start w:val="1"/>
      <w:numFmt w:val="bullet"/>
      <w:lvlText w:val=""/>
      <w:lvlJc w:val="left"/>
      <w:pPr>
        <w:ind w:left="650" w:hanging="440"/>
      </w:pPr>
      <w:rPr>
        <w:rFonts w:ascii="Wingdings" w:hAnsi="Wingdings" w:hint="default"/>
      </w:rPr>
    </w:lvl>
    <w:lvl w:ilvl="1" w:tplc="0409000B" w:tentative="1">
      <w:start w:val="1"/>
      <w:numFmt w:val="bullet"/>
      <w:lvlText w:val=""/>
      <w:lvlJc w:val="left"/>
      <w:pPr>
        <w:ind w:left="1090" w:hanging="440"/>
      </w:pPr>
      <w:rPr>
        <w:rFonts w:ascii="Wingdings" w:hAnsi="Wingdings" w:hint="default"/>
      </w:rPr>
    </w:lvl>
    <w:lvl w:ilvl="2" w:tplc="0409000D" w:tentative="1">
      <w:start w:val="1"/>
      <w:numFmt w:val="bullet"/>
      <w:lvlText w:val=""/>
      <w:lvlJc w:val="left"/>
      <w:pPr>
        <w:ind w:left="1530" w:hanging="440"/>
      </w:pPr>
      <w:rPr>
        <w:rFonts w:ascii="Wingdings" w:hAnsi="Wingdings" w:hint="default"/>
      </w:rPr>
    </w:lvl>
    <w:lvl w:ilvl="3" w:tplc="04090001" w:tentative="1">
      <w:start w:val="1"/>
      <w:numFmt w:val="bullet"/>
      <w:lvlText w:val=""/>
      <w:lvlJc w:val="left"/>
      <w:pPr>
        <w:ind w:left="1970" w:hanging="440"/>
      </w:pPr>
      <w:rPr>
        <w:rFonts w:ascii="Wingdings" w:hAnsi="Wingdings" w:hint="default"/>
      </w:rPr>
    </w:lvl>
    <w:lvl w:ilvl="4" w:tplc="0409000B" w:tentative="1">
      <w:start w:val="1"/>
      <w:numFmt w:val="bullet"/>
      <w:lvlText w:val=""/>
      <w:lvlJc w:val="left"/>
      <w:pPr>
        <w:ind w:left="2410" w:hanging="440"/>
      </w:pPr>
      <w:rPr>
        <w:rFonts w:ascii="Wingdings" w:hAnsi="Wingdings" w:hint="default"/>
      </w:rPr>
    </w:lvl>
    <w:lvl w:ilvl="5" w:tplc="0409000D" w:tentative="1">
      <w:start w:val="1"/>
      <w:numFmt w:val="bullet"/>
      <w:lvlText w:val=""/>
      <w:lvlJc w:val="left"/>
      <w:pPr>
        <w:ind w:left="2850" w:hanging="440"/>
      </w:pPr>
      <w:rPr>
        <w:rFonts w:ascii="Wingdings" w:hAnsi="Wingdings" w:hint="default"/>
      </w:rPr>
    </w:lvl>
    <w:lvl w:ilvl="6" w:tplc="04090001" w:tentative="1">
      <w:start w:val="1"/>
      <w:numFmt w:val="bullet"/>
      <w:lvlText w:val=""/>
      <w:lvlJc w:val="left"/>
      <w:pPr>
        <w:ind w:left="3290" w:hanging="440"/>
      </w:pPr>
      <w:rPr>
        <w:rFonts w:ascii="Wingdings" w:hAnsi="Wingdings" w:hint="default"/>
      </w:rPr>
    </w:lvl>
    <w:lvl w:ilvl="7" w:tplc="0409000B" w:tentative="1">
      <w:start w:val="1"/>
      <w:numFmt w:val="bullet"/>
      <w:lvlText w:val=""/>
      <w:lvlJc w:val="left"/>
      <w:pPr>
        <w:ind w:left="3730" w:hanging="440"/>
      </w:pPr>
      <w:rPr>
        <w:rFonts w:ascii="Wingdings" w:hAnsi="Wingdings" w:hint="default"/>
      </w:rPr>
    </w:lvl>
    <w:lvl w:ilvl="8" w:tplc="0409000D" w:tentative="1">
      <w:start w:val="1"/>
      <w:numFmt w:val="bullet"/>
      <w:lvlText w:val=""/>
      <w:lvlJc w:val="left"/>
      <w:pPr>
        <w:ind w:left="4170" w:hanging="440"/>
      </w:pPr>
      <w:rPr>
        <w:rFonts w:ascii="Wingdings" w:hAnsi="Wingdings" w:hint="default"/>
      </w:rPr>
    </w:lvl>
  </w:abstractNum>
  <w:abstractNum w:abstractNumId="51" w15:restartNumberingAfterBreak="0">
    <w:nsid w:val="7CBD3C79"/>
    <w:multiLevelType w:val="hybridMultilevel"/>
    <w:tmpl w:val="021654F2"/>
    <w:lvl w:ilvl="0" w:tplc="0D8E5F4C">
      <w:start w:val="1"/>
      <w:numFmt w:val="decimalEnclosedCircle"/>
      <w:lvlText w:val="%1"/>
      <w:lvlJc w:val="left"/>
      <w:pPr>
        <w:ind w:left="840" w:hanging="420"/>
      </w:pPr>
      <w:rPr>
        <w:rFonts w:hint="default"/>
      </w:rPr>
    </w:lvl>
    <w:lvl w:ilvl="1" w:tplc="04090017" w:tentative="1">
      <w:start w:val="1"/>
      <w:numFmt w:val="aiueoFullWidth"/>
      <w:lvlText w:val="(%2)"/>
      <w:lvlJc w:val="left"/>
      <w:pPr>
        <w:ind w:left="1300" w:hanging="440"/>
      </w:pPr>
    </w:lvl>
    <w:lvl w:ilvl="2" w:tplc="04090011" w:tentative="1">
      <w:start w:val="1"/>
      <w:numFmt w:val="decimalEnclosedCircle"/>
      <w:lvlText w:val="%3"/>
      <w:lvlJc w:val="left"/>
      <w:pPr>
        <w:ind w:left="1740" w:hanging="440"/>
      </w:pPr>
    </w:lvl>
    <w:lvl w:ilvl="3" w:tplc="0409000F" w:tentative="1">
      <w:start w:val="1"/>
      <w:numFmt w:val="decimal"/>
      <w:lvlText w:val="%4."/>
      <w:lvlJc w:val="left"/>
      <w:pPr>
        <w:ind w:left="2180" w:hanging="440"/>
      </w:pPr>
    </w:lvl>
    <w:lvl w:ilvl="4" w:tplc="04090017" w:tentative="1">
      <w:start w:val="1"/>
      <w:numFmt w:val="aiueoFullWidth"/>
      <w:lvlText w:val="(%5)"/>
      <w:lvlJc w:val="left"/>
      <w:pPr>
        <w:ind w:left="2620" w:hanging="440"/>
      </w:pPr>
    </w:lvl>
    <w:lvl w:ilvl="5" w:tplc="04090011" w:tentative="1">
      <w:start w:val="1"/>
      <w:numFmt w:val="decimalEnclosedCircle"/>
      <w:lvlText w:val="%6"/>
      <w:lvlJc w:val="left"/>
      <w:pPr>
        <w:ind w:left="3060" w:hanging="440"/>
      </w:pPr>
    </w:lvl>
    <w:lvl w:ilvl="6" w:tplc="0409000F" w:tentative="1">
      <w:start w:val="1"/>
      <w:numFmt w:val="decimal"/>
      <w:lvlText w:val="%7."/>
      <w:lvlJc w:val="left"/>
      <w:pPr>
        <w:ind w:left="3500" w:hanging="440"/>
      </w:pPr>
    </w:lvl>
    <w:lvl w:ilvl="7" w:tplc="04090017" w:tentative="1">
      <w:start w:val="1"/>
      <w:numFmt w:val="aiueoFullWidth"/>
      <w:lvlText w:val="(%8)"/>
      <w:lvlJc w:val="left"/>
      <w:pPr>
        <w:ind w:left="3940" w:hanging="440"/>
      </w:pPr>
    </w:lvl>
    <w:lvl w:ilvl="8" w:tplc="04090011" w:tentative="1">
      <w:start w:val="1"/>
      <w:numFmt w:val="decimalEnclosedCircle"/>
      <w:lvlText w:val="%9"/>
      <w:lvlJc w:val="left"/>
      <w:pPr>
        <w:ind w:left="4380" w:hanging="440"/>
      </w:pPr>
    </w:lvl>
  </w:abstractNum>
  <w:abstractNum w:abstractNumId="52" w15:restartNumberingAfterBreak="0">
    <w:nsid w:val="7D8E136C"/>
    <w:multiLevelType w:val="hybridMultilevel"/>
    <w:tmpl w:val="C90200F6"/>
    <w:lvl w:ilvl="0" w:tplc="5FCA2660">
      <w:start w:val="1"/>
      <w:numFmt w:val="decimalEnclosedCircle"/>
      <w:lvlText w:val="%1"/>
      <w:lvlJc w:val="left"/>
      <w:pPr>
        <w:ind w:left="65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3" w15:restartNumberingAfterBreak="0">
    <w:nsid w:val="7D964257"/>
    <w:multiLevelType w:val="hybridMultilevel"/>
    <w:tmpl w:val="6764E3C8"/>
    <w:lvl w:ilvl="0" w:tplc="199482A8">
      <w:start w:val="1"/>
      <w:numFmt w:val="decimal"/>
      <w:lvlText w:val="(%1)"/>
      <w:lvlJc w:val="left"/>
      <w:pPr>
        <w:ind w:left="650" w:hanging="440"/>
      </w:pPr>
      <w:rPr>
        <w:rFonts w:ascii="ＭＳ ゴシック" w:eastAsia="ＭＳ ゴシック" w:hAnsi="ＭＳ ゴシック"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103381559">
    <w:abstractNumId w:val="39"/>
  </w:num>
  <w:num w:numId="2" w16cid:durableId="234781193">
    <w:abstractNumId w:val="44"/>
  </w:num>
  <w:num w:numId="3" w16cid:durableId="815667">
    <w:abstractNumId w:val="40"/>
  </w:num>
  <w:num w:numId="4" w16cid:durableId="1943492516">
    <w:abstractNumId w:val="49"/>
  </w:num>
  <w:num w:numId="5" w16cid:durableId="1124275275">
    <w:abstractNumId w:val="11"/>
  </w:num>
  <w:num w:numId="6" w16cid:durableId="1813207482">
    <w:abstractNumId w:val="3"/>
  </w:num>
  <w:num w:numId="7" w16cid:durableId="283585989">
    <w:abstractNumId w:val="6"/>
  </w:num>
  <w:num w:numId="8" w16cid:durableId="2001350479">
    <w:abstractNumId w:val="16"/>
  </w:num>
  <w:num w:numId="9" w16cid:durableId="884177224">
    <w:abstractNumId w:val="23"/>
  </w:num>
  <w:num w:numId="10" w16cid:durableId="63378508">
    <w:abstractNumId w:val="37"/>
  </w:num>
  <w:num w:numId="11" w16cid:durableId="905068239">
    <w:abstractNumId w:val="31"/>
  </w:num>
  <w:num w:numId="12" w16cid:durableId="1136990002">
    <w:abstractNumId w:val="52"/>
  </w:num>
  <w:num w:numId="13" w16cid:durableId="1874537167">
    <w:abstractNumId w:val="48"/>
  </w:num>
  <w:num w:numId="14" w16cid:durableId="1789154627">
    <w:abstractNumId w:val="19"/>
  </w:num>
  <w:num w:numId="15" w16cid:durableId="1073890458">
    <w:abstractNumId w:val="7"/>
  </w:num>
  <w:num w:numId="16" w16cid:durableId="1088817069">
    <w:abstractNumId w:val="13"/>
  </w:num>
  <w:num w:numId="17" w16cid:durableId="1569420412">
    <w:abstractNumId w:val="4"/>
  </w:num>
  <w:num w:numId="18" w16cid:durableId="1351370989">
    <w:abstractNumId w:val="35"/>
  </w:num>
  <w:num w:numId="19" w16cid:durableId="1769740722">
    <w:abstractNumId w:val="50"/>
  </w:num>
  <w:num w:numId="20" w16cid:durableId="1118378651">
    <w:abstractNumId w:val="0"/>
  </w:num>
  <w:num w:numId="21" w16cid:durableId="39980522">
    <w:abstractNumId w:val="32"/>
  </w:num>
  <w:num w:numId="22" w16cid:durableId="186000739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160736464">
    <w:abstractNumId w:val="46"/>
  </w:num>
  <w:num w:numId="24" w16cid:durableId="959142256">
    <w:abstractNumId w:val="36"/>
  </w:num>
  <w:num w:numId="25" w16cid:durableId="1493984035">
    <w:abstractNumId w:val="1"/>
  </w:num>
  <w:num w:numId="26" w16cid:durableId="831262211">
    <w:abstractNumId w:val="9"/>
  </w:num>
  <w:num w:numId="27" w16cid:durableId="1667130773">
    <w:abstractNumId w:val="27"/>
  </w:num>
  <w:num w:numId="28" w16cid:durableId="159083693">
    <w:abstractNumId w:val="47"/>
  </w:num>
  <w:num w:numId="29" w16cid:durableId="35127396">
    <w:abstractNumId w:val="20"/>
  </w:num>
  <w:num w:numId="30" w16cid:durableId="1518078010">
    <w:abstractNumId w:val="28"/>
  </w:num>
  <w:num w:numId="31" w16cid:durableId="1143154538">
    <w:abstractNumId w:val="30"/>
  </w:num>
  <w:num w:numId="32" w16cid:durableId="1657415365">
    <w:abstractNumId w:val="53"/>
  </w:num>
  <w:num w:numId="33" w16cid:durableId="713239045">
    <w:abstractNumId w:val="14"/>
  </w:num>
  <w:num w:numId="34" w16cid:durableId="1215124181">
    <w:abstractNumId w:val="42"/>
  </w:num>
  <w:num w:numId="35" w16cid:durableId="1908492358">
    <w:abstractNumId w:val="43"/>
  </w:num>
  <w:num w:numId="36" w16cid:durableId="191936355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30550514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107232155">
    <w:abstractNumId w:val="24"/>
  </w:num>
  <w:num w:numId="39" w16cid:durableId="224071754">
    <w:abstractNumId w:val="25"/>
  </w:num>
  <w:num w:numId="40" w16cid:durableId="174675627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75200179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647562334">
    <w:abstractNumId w:val="15"/>
  </w:num>
  <w:num w:numId="43" w16cid:durableId="1075471854">
    <w:abstractNumId w:val="41"/>
  </w:num>
  <w:num w:numId="44" w16cid:durableId="319163851">
    <w:abstractNumId w:val="33"/>
  </w:num>
  <w:num w:numId="45" w16cid:durableId="2045210117">
    <w:abstractNumId w:val="10"/>
  </w:num>
  <w:num w:numId="46" w16cid:durableId="1283923728">
    <w:abstractNumId w:val="26"/>
  </w:num>
  <w:num w:numId="47" w16cid:durableId="992682515">
    <w:abstractNumId w:val="38"/>
  </w:num>
  <w:num w:numId="48" w16cid:durableId="1325664902">
    <w:abstractNumId w:val="17"/>
  </w:num>
  <w:num w:numId="49" w16cid:durableId="1735853640">
    <w:abstractNumId w:val="29"/>
  </w:num>
  <w:num w:numId="50" w16cid:durableId="1351957848">
    <w:abstractNumId w:val="12"/>
  </w:num>
  <w:num w:numId="51" w16cid:durableId="465441173">
    <w:abstractNumId w:val="2"/>
  </w:num>
  <w:num w:numId="52" w16cid:durableId="254948942">
    <w:abstractNumId w:val="51"/>
  </w:num>
  <w:num w:numId="53" w16cid:durableId="1646818475">
    <w:abstractNumId w:val="5"/>
  </w:num>
  <w:num w:numId="54" w16cid:durableId="1788036639">
    <w:abstractNumId w:val="8"/>
  </w:num>
  <w:num w:numId="55" w16cid:durableId="281695371">
    <w:abstractNumId w:val="45"/>
  </w:num>
  <w:num w:numId="56" w16cid:durableId="1170099773">
    <w:abstractNumId w:val="22"/>
  </w:num>
  <w:num w:numId="57" w16cid:durableId="612711004">
    <w:abstractNumId w:val="21"/>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removePersonalInformation/>
  <w:removeDateAndTime/>
  <w:embedSystemFonts/>
  <w:bordersDoNotSurroundHeader/>
  <w:bordersDoNotSurroundFooter/>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2"/>
  <w:drawingGridVerticalSpacing w:val="120"/>
  <w:displayHorizontalDrawingGridEvery w:val="0"/>
  <w:displayVerticalDrawingGridEvery w:val="3"/>
  <w:doNotShadeFormData/>
  <w:characterSpacingControl w:val="compressPunctuation"/>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3531"/>
    <w:rsid w:val="00002041"/>
    <w:rsid w:val="000028D5"/>
    <w:rsid w:val="00011643"/>
    <w:rsid w:val="000159F8"/>
    <w:rsid w:val="000213D6"/>
    <w:rsid w:val="000213E3"/>
    <w:rsid w:val="00032CB6"/>
    <w:rsid w:val="00033C9F"/>
    <w:rsid w:val="00041D75"/>
    <w:rsid w:val="00044F1C"/>
    <w:rsid w:val="00046F0D"/>
    <w:rsid w:val="00050482"/>
    <w:rsid w:val="00052A62"/>
    <w:rsid w:val="00056D3D"/>
    <w:rsid w:val="00064188"/>
    <w:rsid w:val="00064319"/>
    <w:rsid w:val="00065808"/>
    <w:rsid w:val="00072997"/>
    <w:rsid w:val="00077FB2"/>
    <w:rsid w:val="00083133"/>
    <w:rsid w:val="000867A8"/>
    <w:rsid w:val="0009165B"/>
    <w:rsid w:val="0009510A"/>
    <w:rsid w:val="000A18F5"/>
    <w:rsid w:val="000A51E5"/>
    <w:rsid w:val="000A65E9"/>
    <w:rsid w:val="000B0863"/>
    <w:rsid w:val="000C15E0"/>
    <w:rsid w:val="000C251E"/>
    <w:rsid w:val="000C3CFA"/>
    <w:rsid w:val="000D3242"/>
    <w:rsid w:val="000D45D9"/>
    <w:rsid w:val="000E0297"/>
    <w:rsid w:val="000E0384"/>
    <w:rsid w:val="000E5E27"/>
    <w:rsid w:val="000F6B16"/>
    <w:rsid w:val="0010023A"/>
    <w:rsid w:val="00114357"/>
    <w:rsid w:val="00116ACC"/>
    <w:rsid w:val="00120DBF"/>
    <w:rsid w:val="00124ED3"/>
    <w:rsid w:val="00127F48"/>
    <w:rsid w:val="0013249A"/>
    <w:rsid w:val="001342B5"/>
    <w:rsid w:val="00134D2F"/>
    <w:rsid w:val="00136656"/>
    <w:rsid w:val="0014080D"/>
    <w:rsid w:val="00141106"/>
    <w:rsid w:val="00156E0C"/>
    <w:rsid w:val="00160D21"/>
    <w:rsid w:val="00161574"/>
    <w:rsid w:val="001645B5"/>
    <w:rsid w:val="001669E8"/>
    <w:rsid w:val="0017258E"/>
    <w:rsid w:val="00175C37"/>
    <w:rsid w:val="00176CDF"/>
    <w:rsid w:val="001863B9"/>
    <w:rsid w:val="00186E65"/>
    <w:rsid w:val="001A1E28"/>
    <w:rsid w:val="001A41BF"/>
    <w:rsid w:val="001A58C7"/>
    <w:rsid w:val="001B3963"/>
    <w:rsid w:val="001C05A8"/>
    <w:rsid w:val="001C7259"/>
    <w:rsid w:val="001D1B9E"/>
    <w:rsid w:val="001D2CEA"/>
    <w:rsid w:val="001D2ED3"/>
    <w:rsid w:val="001D50B1"/>
    <w:rsid w:val="001D5278"/>
    <w:rsid w:val="001D7D85"/>
    <w:rsid w:val="001E3A5C"/>
    <w:rsid w:val="001F7224"/>
    <w:rsid w:val="0020738E"/>
    <w:rsid w:val="00213D23"/>
    <w:rsid w:val="00213F0F"/>
    <w:rsid w:val="00215B95"/>
    <w:rsid w:val="00226D3A"/>
    <w:rsid w:val="00227A32"/>
    <w:rsid w:val="00227E09"/>
    <w:rsid w:val="00230833"/>
    <w:rsid w:val="002322C7"/>
    <w:rsid w:val="00234D82"/>
    <w:rsid w:val="00237161"/>
    <w:rsid w:val="002374C8"/>
    <w:rsid w:val="00237680"/>
    <w:rsid w:val="00237734"/>
    <w:rsid w:val="0024510F"/>
    <w:rsid w:val="00250D54"/>
    <w:rsid w:val="0025588D"/>
    <w:rsid w:val="00260DC7"/>
    <w:rsid w:val="002724CE"/>
    <w:rsid w:val="00272873"/>
    <w:rsid w:val="0028091C"/>
    <w:rsid w:val="002B167B"/>
    <w:rsid w:val="002B1B63"/>
    <w:rsid w:val="002B7EFF"/>
    <w:rsid w:val="002C1971"/>
    <w:rsid w:val="002C7DB8"/>
    <w:rsid w:val="002D0CCE"/>
    <w:rsid w:val="002D1BFA"/>
    <w:rsid w:val="002D3B10"/>
    <w:rsid w:val="002D6C97"/>
    <w:rsid w:val="002E0EE6"/>
    <w:rsid w:val="002F0F11"/>
    <w:rsid w:val="002F35DD"/>
    <w:rsid w:val="002F69DE"/>
    <w:rsid w:val="0031305B"/>
    <w:rsid w:val="00313464"/>
    <w:rsid w:val="00313F96"/>
    <w:rsid w:val="00320BDA"/>
    <w:rsid w:val="00334240"/>
    <w:rsid w:val="00335244"/>
    <w:rsid w:val="0034273B"/>
    <w:rsid w:val="00351B4D"/>
    <w:rsid w:val="003539F5"/>
    <w:rsid w:val="00355105"/>
    <w:rsid w:val="0036001D"/>
    <w:rsid w:val="00362D18"/>
    <w:rsid w:val="00363809"/>
    <w:rsid w:val="00364572"/>
    <w:rsid w:val="00366D56"/>
    <w:rsid w:val="00373CF5"/>
    <w:rsid w:val="003934B6"/>
    <w:rsid w:val="00397597"/>
    <w:rsid w:val="00397C3C"/>
    <w:rsid w:val="003A4822"/>
    <w:rsid w:val="003B187D"/>
    <w:rsid w:val="003B3D21"/>
    <w:rsid w:val="003C1368"/>
    <w:rsid w:val="003C5917"/>
    <w:rsid w:val="003D4278"/>
    <w:rsid w:val="003D7502"/>
    <w:rsid w:val="003D78A5"/>
    <w:rsid w:val="003E0302"/>
    <w:rsid w:val="003E6A66"/>
    <w:rsid w:val="003F0A6F"/>
    <w:rsid w:val="003F146C"/>
    <w:rsid w:val="003F1F3F"/>
    <w:rsid w:val="003F1F9E"/>
    <w:rsid w:val="003F265B"/>
    <w:rsid w:val="003F40A6"/>
    <w:rsid w:val="003F7EB2"/>
    <w:rsid w:val="0040063D"/>
    <w:rsid w:val="00403201"/>
    <w:rsid w:val="00404747"/>
    <w:rsid w:val="00407238"/>
    <w:rsid w:val="00407DF0"/>
    <w:rsid w:val="0041126F"/>
    <w:rsid w:val="00411F91"/>
    <w:rsid w:val="00422743"/>
    <w:rsid w:val="0042496B"/>
    <w:rsid w:val="004269A3"/>
    <w:rsid w:val="00441B70"/>
    <w:rsid w:val="004478B8"/>
    <w:rsid w:val="00452A92"/>
    <w:rsid w:val="0045365A"/>
    <w:rsid w:val="00462AE2"/>
    <w:rsid w:val="00462C4B"/>
    <w:rsid w:val="00464409"/>
    <w:rsid w:val="00466A71"/>
    <w:rsid w:val="00467E54"/>
    <w:rsid w:val="004726A4"/>
    <w:rsid w:val="00473AB5"/>
    <w:rsid w:val="004759BE"/>
    <w:rsid w:val="00491AFE"/>
    <w:rsid w:val="0049210B"/>
    <w:rsid w:val="00492534"/>
    <w:rsid w:val="004A376F"/>
    <w:rsid w:val="004A3900"/>
    <w:rsid w:val="004A6DCC"/>
    <w:rsid w:val="004B27A6"/>
    <w:rsid w:val="004B2856"/>
    <w:rsid w:val="004B476D"/>
    <w:rsid w:val="004B5723"/>
    <w:rsid w:val="004C36BC"/>
    <w:rsid w:val="004D0A50"/>
    <w:rsid w:val="004D477C"/>
    <w:rsid w:val="004D68A3"/>
    <w:rsid w:val="004E37D4"/>
    <w:rsid w:val="004E4CCA"/>
    <w:rsid w:val="004E66A3"/>
    <w:rsid w:val="004E7E70"/>
    <w:rsid w:val="004F34FF"/>
    <w:rsid w:val="00502DA0"/>
    <w:rsid w:val="00504C4A"/>
    <w:rsid w:val="005060F3"/>
    <w:rsid w:val="0051149D"/>
    <w:rsid w:val="005138EC"/>
    <w:rsid w:val="0052036E"/>
    <w:rsid w:val="005231A0"/>
    <w:rsid w:val="00531F1C"/>
    <w:rsid w:val="005326B1"/>
    <w:rsid w:val="0054004B"/>
    <w:rsid w:val="00545170"/>
    <w:rsid w:val="0054613B"/>
    <w:rsid w:val="00564895"/>
    <w:rsid w:val="005649D9"/>
    <w:rsid w:val="00564FEC"/>
    <w:rsid w:val="00565A6E"/>
    <w:rsid w:val="00566D95"/>
    <w:rsid w:val="005700DA"/>
    <w:rsid w:val="00574234"/>
    <w:rsid w:val="005744BD"/>
    <w:rsid w:val="00582D9A"/>
    <w:rsid w:val="00584050"/>
    <w:rsid w:val="00584769"/>
    <w:rsid w:val="00585231"/>
    <w:rsid w:val="00585D43"/>
    <w:rsid w:val="00586425"/>
    <w:rsid w:val="005870E8"/>
    <w:rsid w:val="005958F6"/>
    <w:rsid w:val="00597854"/>
    <w:rsid w:val="005A2D28"/>
    <w:rsid w:val="005A4D21"/>
    <w:rsid w:val="005A5924"/>
    <w:rsid w:val="005A5AB8"/>
    <w:rsid w:val="005A6CBD"/>
    <w:rsid w:val="005B0991"/>
    <w:rsid w:val="005B0A92"/>
    <w:rsid w:val="005B5F3A"/>
    <w:rsid w:val="005C43F4"/>
    <w:rsid w:val="005D08A5"/>
    <w:rsid w:val="005D4819"/>
    <w:rsid w:val="005D49B7"/>
    <w:rsid w:val="005D52E1"/>
    <w:rsid w:val="005D6540"/>
    <w:rsid w:val="005E07C0"/>
    <w:rsid w:val="005E07CD"/>
    <w:rsid w:val="005E0CCC"/>
    <w:rsid w:val="005E22D4"/>
    <w:rsid w:val="005E2C87"/>
    <w:rsid w:val="005E6F2A"/>
    <w:rsid w:val="005F35A0"/>
    <w:rsid w:val="005F40B5"/>
    <w:rsid w:val="00602D34"/>
    <w:rsid w:val="00602D6C"/>
    <w:rsid w:val="00604E47"/>
    <w:rsid w:val="006068F7"/>
    <w:rsid w:val="00621CB3"/>
    <w:rsid w:val="00624960"/>
    <w:rsid w:val="006277F4"/>
    <w:rsid w:val="006316AE"/>
    <w:rsid w:val="00631957"/>
    <w:rsid w:val="006352B9"/>
    <w:rsid w:val="0064092B"/>
    <w:rsid w:val="006461EF"/>
    <w:rsid w:val="006510FB"/>
    <w:rsid w:val="0065362E"/>
    <w:rsid w:val="0065408E"/>
    <w:rsid w:val="00655E7B"/>
    <w:rsid w:val="00660C86"/>
    <w:rsid w:val="00661347"/>
    <w:rsid w:val="0066262A"/>
    <w:rsid w:val="00664FCB"/>
    <w:rsid w:val="00681FF9"/>
    <w:rsid w:val="00697C33"/>
    <w:rsid w:val="006A4515"/>
    <w:rsid w:val="006A72B5"/>
    <w:rsid w:val="006A7C23"/>
    <w:rsid w:val="006B06C6"/>
    <w:rsid w:val="006C61A3"/>
    <w:rsid w:val="006C6466"/>
    <w:rsid w:val="006C7089"/>
    <w:rsid w:val="006D4B22"/>
    <w:rsid w:val="006D6FED"/>
    <w:rsid w:val="006D7FD2"/>
    <w:rsid w:val="006E63B7"/>
    <w:rsid w:val="006E6970"/>
    <w:rsid w:val="006E6D48"/>
    <w:rsid w:val="006E75D0"/>
    <w:rsid w:val="006F4EC3"/>
    <w:rsid w:val="00701AFF"/>
    <w:rsid w:val="007026F9"/>
    <w:rsid w:val="007038DB"/>
    <w:rsid w:val="0070416C"/>
    <w:rsid w:val="00704BEE"/>
    <w:rsid w:val="007124A4"/>
    <w:rsid w:val="00713DF9"/>
    <w:rsid w:val="007145C1"/>
    <w:rsid w:val="0071701A"/>
    <w:rsid w:val="0072135D"/>
    <w:rsid w:val="007226C7"/>
    <w:rsid w:val="007315ED"/>
    <w:rsid w:val="00733397"/>
    <w:rsid w:val="007338B9"/>
    <w:rsid w:val="007522E3"/>
    <w:rsid w:val="00754B45"/>
    <w:rsid w:val="007618BD"/>
    <w:rsid w:val="0076497F"/>
    <w:rsid w:val="00765438"/>
    <w:rsid w:val="0077364F"/>
    <w:rsid w:val="007742B0"/>
    <w:rsid w:val="00777FA3"/>
    <w:rsid w:val="00782B7B"/>
    <w:rsid w:val="00791E54"/>
    <w:rsid w:val="00794974"/>
    <w:rsid w:val="007A662F"/>
    <w:rsid w:val="007B2947"/>
    <w:rsid w:val="007B5D7B"/>
    <w:rsid w:val="007B71B6"/>
    <w:rsid w:val="007B7457"/>
    <w:rsid w:val="007C6067"/>
    <w:rsid w:val="007D32D4"/>
    <w:rsid w:val="007D3B1F"/>
    <w:rsid w:val="007D4874"/>
    <w:rsid w:val="007D7440"/>
    <w:rsid w:val="007E331A"/>
    <w:rsid w:val="007E46BE"/>
    <w:rsid w:val="007E722F"/>
    <w:rsid w:val="007F0802"/>
    <w:rsid w:val="007F0BCC"/>
    <w:rsid w:val="007F4CAD"/>
    <w:rsid w:val="007F6781"/>
    <w:rsid w:val="00800AAD"/>
    <w:rsid w:val="00803920"/>
    <w:rsid w:val="00803AF2"/>
    <w:rsid w:val="00812CDE"/>
    <w:rsid w:val="00815A11"/>
    <w:rsid w:val="00815ACE"/>
    <w:rsid w:val="008178BF"/>
    <w:rsid w:val="008318E4"/>
    <w:rsid w:val="00833BE7"/>
    <w:rsid w:val="00833D8E"/>
    <w:rsid w:val="00840B2F"/>
    <w:rsid w:val="00841743"/>
    <w:rsid w:val="00851B59"/>
    <w:rsid w:val="008627DA"/>
    <w:rsid w:val="00863599"/>
    <w:rsid w:val="00864D66"/>
    <w:rsid w:val="00870F0C"/>
    <w:rsid w:val="00872675"/>
    <w:rsid w:val="00875DB1"/>
    <w:rsid w:val="00884573"/>
    <w:rsid w:val="00885BE4"/>
    <w:rsid w:val="008929F1"/>
    <w:rsid w:val="0089349A"/>
    <w:rsid w:val="00893ED3"/>
    <w:rsid w:val="00896BBA"/>
    <w:rsid w:val="008A2A04"/>
    <w:rsid w:val="008A447F"/>
    <w:rsid w:val="008A64A9"/>
    <w:rsid w:val="008B5A1F"/>
    <w:rsid w:val="008C17B1"/>
    <w:rsid w:val="008C5A02"/>
    <w:rsid w:val="008C5C1F"/>
    <w:rsid w:val="008C669F"/>
    <w:rsid w:val="008C7787"/>
    <w:rsid w:val="008D704B"/>
    <w:rsid w:val="008D705B"/>
    <w:rsid w:val="008E4B16"/>
    <w:rsid w:val="008E4B83"/>
    <w:rsid w:val="008E597E"/>
    <w:rsid w:val="008E7A97"/>
    <w:rsid w:val="008F51BC"/>
    <w:rsid w:val="00900B2A"/>
    <w:rsid w:val="00906992"/>
    <w:rsid w:val="00910493"/>
    <w:rsid w:val="00913BB1"/>
    <w:rsid w:val="0092252F"/>
    <w:rsid w:val="0092441E"/>
    <w:rsid w:val="00926FA7"/>
    <w:rsid w:val="00927C21"/>
    <w:rsid w:val="009312DA"/>
    <w:rsid w:val="009328CE"/>
    <w:rsid w:val="00937353"/>
    <w:rsid w:val="0095056E"/>
    <w:rsid w:val="0095279D"/>
    <w:rsid w:val="00953309"/>
    <w:rsid w:val="00957742"/>
    <w:rsid w:val="009645EC"/>
    <w:rsid w:val="00965912"/>
    <w:rsid w:val="0096732A"/>
    <w:rsid w:val="0097439C"/>
    <w:rsid w:val="00980FB8"/>
    <w:rsid w:val="00986717"/>
    <w:rsid w:val="009872CC"/>
    <w:rsid w:val="00993841"/>
    <w:rsid w:val="009A3AB0"/>
    <w:rsid w:val="009B0B12"/>
    <w:rsid w:val="009C0ABD"/>
    <w:rsid w:val="009C5C4D"/>
    <w:rsid w:val="009C62D4"/>
    <w:rsid w:val="009D2C1D"/>
    <w:rsid w:val="009E1B86"/>
    <w:rsid w:val="009E2550"/>
    <w:rsid w:val="009E5E52"/>
    <w:rsid w:val="009E7634"/>
    <w:rsid w:val="009F0DBB"/>
    <w:rsid w:val="009F4D55"/>
    <w:rsid w:val="00A13DC0"/>
    <w:rsid w:val="00A20904"/>
    <w:rsid w:val="00A22C66"/>
    <w:rsid w:val="00A24881"/>
    <w:rsid w:val="00A32E30"/>
    <w:rsid w:val="00A41CC4"/>
    <w:rsid w:val="00A45647"/>
    <w:rsid w:val="00A4790F"/>
    <w:rsid w:val="00A5746A"/>
    <w:rsid w:val="00A62F9E"/>
    <w:rsid w:val="00A63BE3"/>
    <w:rsid w:val="00A65525"/>
    <w:rsid w:val="00A77AC7"/>
    <w:rsid w:val="00A80121"/>
    <w:rsid w:val="00A87E8D"/>
    <w:rsid w:val="00A91926"/>
    <w:rsid w:val="00A91C0F"/>
    <w:rsid w:val="00A9433E"/>
    <w:rsid w:val="00A96BA1"/>
    <w:rsid w:val="00AB5904"/>
    <w:rsid w:val="00AC0ED5"/>
    <w:rsid w:val="00AC385F"/>
    <w:rsid w:val="00AC4F84"/>
    <w:rsid w:val="00AC5736"/>
    <w:rsid w:val="00AD5F8C"/>
    <w:rsid w:val="00AD6732"/>
    <w:rsid w:val="00AD7343"/>
    <w:rsid w:val="00AD7C94"/>
    <w:rsid w:val="00AE27EE"/>
    <w:rsid w:val="00AF2F3A"/>
    <w:rsid w:val="00AF4EB5"/>
    <w:rsid w:val="00AF6058"/>
    <w:rsid w:val="00B026AA"/>
    <w:rsid w:val="00B03026"/>
    <w:rsid w:val="00B2767A"/>
    <w:rsid w:val="00B3277B"/>
    <w:rsid w:val="00B333FA"/>
    <w:rsid w:val="00B34B6E"/>
    <w:rsid w:val="00B3731D"/>
    <w:rsid w:val="00B4370D"/>
    <w:rsid w:val="00B45A9F"/>
    <w:rsid w:val="00B45E68"/>
    <w:rsid w:val="00B47DD1"/>
    <w:rsid w:val="00B503D6"/>
    <w:rsid w:val="00B517CE"/>
    <w:rsid w:val="00B52C1F"/>
    <w:rsid w:val="00B54B04"/>
    <w:rsid w:val="00B84C78"/>
    <w:rsid w:val="00B8782F"/>
    <w:rsid w:val="00B908D1"/>
    <w:rsid w:val="00B94143"/>
    <w:rsid w:val="00B94C40"/>
    <w:rsid w:val="00BA330A"/>
    <w:rsid w:val="00BA4A94"/>
    <w:rsid w:val="00BB3530"/>
    <w:rsid w:val="00BB376E"/>
    <w:rsid w:val="00BC0CFC"/>
    <w:rsid w:val="00BD00B5"/>
    <w:rsid w:val="00BD2647"/>
    <w:rsid w:val="00BD651E"/>
    <w:rsid w:val="00BE172B"/>
    <w:rsid w:val="00BE2447"/>
    <w:rsid w:val="00BE7E89"/>
    <w:rsid w:val="00BF3315"/>
    <w:rsid w:val="00BF6062"/>
    <w:rsid w:val="00C00315"/>
    <w:rsid w:val="00C02591"/>
    <w:rsid w:val="00C0372B"/>
    <w:rsid w:val="00C067D8"/>
    <w:rsid w:val="00C125FB"/>
    <w:rsid w:val="00C1295B"/>
    <w:rsid w:val="00C13D41"/>
    <w:rsid w:val="00C13FF3"/>
    <w:rsid w:val="00C21FAD"/>
    <w:rsid w:val="00C25E14"/>
    <w:rsid w:val="00C266A3"/>
    <w:rsid w:val="00C27B61"/>
    <w:rsid w:val="00C33531"/>
    <w:rsid w:val="00C33A2F"/>
    <w:rsid w:val="00C40100"/>
    <w:rsid w:val="00C406F5"/>
    <w:rsid w:val="00C42E57"/>
    <w:rsid w:val="00C460C8"/>
    <w:rsid w:val="00C50E69"/>
    <w:rsid w:val="00C66278"/>
    <w:rsid w:val="00C704BD"/>
    <w:rsid w:val="00C763BD"/>
    <w:rsid w:val="00C82BF3"/>
    <w:rsid w:val="00C95037"/>
    <w:rsid w:val="00CA303E"/>
    <w:rsid w:val="00CA61F3"/>
    <w:rsid w:val="00CA78E2"/>
    <w:rsid w:val="00CB015B"/>
    <w:rsid w:val="00CB0C30"/>
    <w:rsid w:val="00CB225D"/>
    <w:rsid w:val="00CB70F8"/>
    <w:rsid w:val="00CB7113"/>
    <w:rsid w:val="00CC0139"/>
    <w:rsid w:val="00CC43EF"/>
    <w:rsid w:val="00CC6DE9"/>
    <w:rsid w:val="00CD55D7"/>
    <w:rsid w:val="00CF27E5"/>
    <w:rsid w:val="00CF4E0B"/>
    <w:rsid w:val="00CF5BC5"/>
    <w:rsid w:val="00D00623"/>
    <w:rsid w:val="00D01DE9"/>
    <w:rsid w:val="00D03EE2"/>
    <w:rsid w:val="00D045D9"/>
    <w:rsid w:val="00D17B85"/>
    <w:rsid w:val="00D20101"/>
    <w:rsid w:val="00D2122F"/>
    <w:rsid w:val="00D21C0F"/>
    <w:rsid w:val="00D27500"/>
    <w:rsid w:val="00D40007"/>
    <w:rsid w:val="00D40E79"/>
    <w:rsid w:val="00D44AEB"/>
    <w:rsid w:val="00D4784E"/>
    <w:rsid w:val="00D50963"/>
    <w:rsid w:val="00D5126B"/>
    <w:rsid w:val="00D60751"/>
    <w:rsid w:val="00D61732"/>
    <w:rsid w:val="00D63B2E"/>
    <w:rsid w:val="00D64607"/>
    <w:rsid w:val="00D72DB1"/>
    <w:rsid w:val="00D76803"/>
    <w:rsid w:val="00D81B01"/>
    <w:rsid w:val="00D8463D"/>
    <w:rsid w:val="00DA028A"/>
    <w:rsid w:val="00DB06D0"/>
    <w:rsid w:val="00DC4AEB"/>
    <w:rsid w:val="00DC5B8B"/>
    <w:rsid w:val="00DC68BC"/>
    <w:rsid w:val="00DC7E9C"/>
    <w:rsid w:val="00DD0584"/>
    <w:rsid w:val="00DD1B37"/>
    <w:rsid w:val="00DD2E8A"/>
    <w:rsid w:val="00DD48E3"/>
    <w:rsid w:val="00DD50F8"/>
    <w:rsid w:val="00DD62FB"/>
    <w:rsid w:val="00DF1088"/>
    <w:rsid w:val="00DF6076"/>
    <w:rsid w:val="00E02A8B"/>
    <w:rsid w:val="00E0508C"/>
    <w:rsid w:val="00E07FC6"/>
    <w:rsid w:val="00E15E7B"/>
    <w:rsid w:val="00E2524F"/>
    <w:rsid w:val="00E27572"/>
    <w:rsid w:val="00E37EBC"/>
    <w:rsid w:val="00E4084B"/>
    <w:rsid w:val="00E54418"/>
    <w:rsid w:val="00E80BC9"/>
    <w:rsid w:val="00E82761"/>
    <w:rsid w:val="00E839B7"/>
    <w:rsid w:val="00E84D00"/>
    <w:rsid w:val="00E931D0"/>
    <w:rsid w:val="00E957A3"/>
    <w:rsid w:val="00EA2185"/>
    <w:rsid w:val="00EA2E71"/>
    <w:rsid w:val="00EA40C3"/>
    <w:rsid w:val="00EA7B63"/>
    <w:rsid w:val="00EB1C13"/>
    <w:rsid w:val="00EB3E53"/>
    <w:rsid w:val="00EB7840"/>
    <w:rsid w:val="00EC04E3"/>
    <w:rsid w:val="00ED1E22"/>
    <w:rsid w:val="00ED340A"/>
    <w:rsid w:val="00ED5461"/>
    <w:rsid w:val="00ED6E60"/>
    <w:rsid w:val="00EE1178"/>
    <w:rsid w:val="00EE1C75"/>
    <w:rsid w:val="00EE3627"/>
    <w:rsid w:val="00EE4767"/>
    <w:rsid w:val="00EE78B7"/>
    <w:rsid w:val="00F02F4D"/>
    <w:rsid w:val="00F04FE7"/>
    <w:rsid w:val="00F12B88"/>
    <w:rsid w:val="00F17751"/>
    <w:rsid w:val="00F20908"/>
    <w:rsid w:val="00F21EF1"/>
    <w:rsid w:val="00F23022"/>
    <w:rsid w:val="00F26ADD"/>
    <w:rsid w:val="00F26CEA"/>
    <w:rsid w:val="00F27621"/>
    <w:rsid w:val="00F33072"/>
    <w:rsid w:val="00F4702C"/>
    <w:rsid w:val="00F532D7"/>
    <w:rsid w:val="00F613B4"/>
    <w:rsid w:val="00F70381"/>
    <w:rsid w:val="00F715C5"/>
    <w:rsid w:val="00F7778A"/>
    <w:rsid w:val="00F82F09"/>
    <w:rsid w:val="00F91057"/>
    <w:rsid w:val="00F919D7"/>
    <w:rsid w:val="00F92A4B"/>
    <w:rsid w:val="00F92D9B"/>
    <w:rsid w:val="00F95EC4"/>
    <w:rsid w:val="00FA52BE"/>
    <w:rsid w:val="00FA6644"/>
    <w:rsid w:val="00FB3ADF"/>
    <w:rsid w:val="00FB3FB9"/>
    <w:rsid w:val="00FB4977"/>
    <w:rsid w:val="00FC0D06"/>
    <w:rsid w:val="00FC1AA5"/>
    <w:rsid w:val="00FC4714"/>
    <w:rsid w:val="00FC540E"/>
    <w:rsid w:val="00FC706C"/>
    <w:rsid w:val="00FD0552"/>
    <w:rsid w:val="00FD71CB"/>
    <w:rsid w:val="00FF1501"/>
    <w:rsid w:val="00FF2D68"/>
    <w:rsid w:val="00FF37E3"/>
    <w:rsid w:val="00FF6E3D"/>
    <w:rsid w:val="00FF72E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DF90B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Date" w:uiPriority="99"/>
    <w:lsdException w:name="Body Text First Indent" w:uiPriority="99"/>
    <w:lsdException w:name="Body Text First Indent 2" w:semiHidden="1" w:uiPriority="99" w:unhideWhenUsed="1"/>
    <w:lsdException w:name="Note Heading" w:semiHidden="1" w:uiPriority="99" w:unhideWhenUsed="1"/>
    <w:lsdException w:name="Body Text 2" w:semiHidden="1" w:unhideWhenUsed="1"/>
    <w:lsdException w:name="Body Text 3" w:semiHidden="1" w:unhideWhenUsed="1"/>
    <w:lsdException w:name="Body Text Indent 2" w:semiHidden="1" w:uiPriority="99"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sid w:val="004D0A50"/>
    <w:pPr>
      <w:widowControl w:val="0"/>
      <w:ind w:firstLineChars="100" w:firstLine="100"/>
      <w:jc w:val="both"/>
    </w:pPr>
    <w:rPr>
      <w:kern w:val="2"/>
      <w:sz w:val="21"/>
      <w:szCs w:val="24"/>
    </w:rPr>
  </w:style>
  <w:style w:type="paragraph" w:styleId="1">
    <w:name w:val="heading 1"/>
    <w:basedOn w:val="a1"/>
    <w:next w:val="a1"/>
    <w:link w:val="12"/>
    <w:qFormat/>
    <w:rsid w:val="00782B7B"/>
    <w:pPr>
      <w:numPr>
        <w:numId w:val="9"/>
      </w:numPr>
      <w:ind w:firstLineChars="0" w:firstLine="0"/>
      <w:outlineLvl w:val="0"/>
    </w:pPr>
    <w:rPr>
      <w:rFonts w:asciiTheme="majorEastAsia" w:eastAsiaTheme="majorEastAsia" w:hAnsiTheme="majorEastAsia"/>
    </w:rPr>
  </w:style>
  <w:style w:type="paragraph" w:styleId="2">
    <w:name w:val="heading 2"/>
    <w:basedOn w:val="a1"/>
    <w:next w:val="a1"/>
    <w:link w:val="20"/>
    <w:qFormat/>
    <w:rsid w:val="00782B7B"/>
    <w:pPr>
      <w:keepNext/>
      <w:numPr>
        <w:ilvl w:val="1"/>
        <w:numId w:val="9"/>
      </w:numPr>
      <w:ind w:left="284" w:firstLineChars="0" w:firstLine="0"/>
      <w:outlineLvl w:val="1"/>
    </w:pPr>
    <w:rPr>
      <w:rFonts w:asciiTheme="majorEastAsia" w:eastAsiaTheme="majorEastAsia" w:hAnsiTheme="majorEastAsia"/>
      <w:color w:val="000000" w:themeColor="text1"/>
    </w:rPr>
  </w:style>
  <w:style w:type="paragraph" w:styleId="3">
    <w:name w:val="heading 3"/>
    <w:basedOn w:val="a1"/>
    <w:next w:val="a1"/>
    <w:link w:val="30"/>
    <w:uiPriority w:val="9"/>
    <w:qFormat/>
    <w:rsid w:val="00313464"/>
    <w:pPr>
      <w:keepNext/>
      <w:numPr>
        <w:ilvl w:val="2"/>
        <w:numId w:val="9"/>
      </w:numPr>
      <w:ind w:firstLineChars="0" w:firstLine="0"/>
      <w:outlineLvl w:val="2"/>
    </w:pPr>
    <w:rPr>
      <w:rFonts w:asciiTheme="majorEastAsia" w:eastAsiaTheme="majorEastAsia" w:hAnsiTheme="majorEastAsia"/>
    </w:rPr>
  </w:style>
  <w:style w:type="paragraph" w:styleId="4">
    <w:name w:val="heading 4"/>
    <w:basedOn w:val="a1"/>
    <w:next w:val="a1"/>
    <w:link w:val="40"/>
    <w:uiPriority w:val="9"/>
    <w:unhideWhenUsed/>
    <w:qFormat/>
    <w:rsid w:val="00C704BD"/>
    <w:pPr>
      <w:keepNext/>
      <w:keepLines/>
      <w:spacing w:before="80" w:after="40"/>
      <w:ind w:firstLineChars="0" w:firstLine="0"/>
      <w:outlineLvl w:val="3"/>
    </w:pPr>
    <w:rPr>
      <w:rFonts w:asciiTheme="majorHAnsi" w:eastAsiaTheme="majorEastAsia" w:hAnsiTheme="majorHAnsi" w:cstheme="majorBidi"/>
      <w:color w:val="000000" w:themeColor="text1"/>
      <w:szCs w:val="22"/>
      <w14:ligatures w14:val="standardContextual"/>
    </w:rPr>
  </w:style>
  <w:style w:type="paragraph" w:styleId="50">
    <w:name w:val="heading 5"/>
    <w:basedOn w:val="a1"/>
    <w:next w:val="a1"/>
    <w:link w:val="51"/>
    <w:uiPriority w:val="9"/>
    <w:semiHidden/>
    <w:unhideWhenUsed/>
    <w:qFormat/>
    <w:rsid w:val="00C704BD"/>
    <w:pPr>
      <w:keepNext/>
      <w:keepLines/>
      <w:spacing w:before="80" w:after="40"/>
      <w:ind w:leftChars="100" w:left="100" w:firstLineChars="0" w:firstLine="0"/>
      <w:outlineLvl w:val="4"/>
    </w:pPr>
    <w:rPr>
      <w:rFonts w:asciiTheme="majorHAnsi" w:eastAsiaTheme="majorEastAsia" w:hAnsiTheme="majorHAnsi" w:cstheme="majorBidi"/>
      <w:color w:val="000000" w:themeColor="text1"/>
      <w:szCs w:val="22"/>
      <w14:ligatures w14:val="standardContextual"/>
    </w:rPr>
  </w:style>
  <w:style w:type="paragraph" w:styleId="6">
    <w:name w:val="heading 6"/>
    <w:basedOn w:val="a1"/>
    <w:next w:val="a1"/>
    <w:link w:val="60"/>
    <w:uiPriority w:val="9"/>
    <w:semiHidden/>
    <w:unhideWhenUsed/>
    <w:qFormat/>
    <w:rsid w:val="00C704BD"/>
    <w:pPr>
      <w:keepNext/>
      <w:keepLines/>
      <w:spacing w:before="80" w:after="40"/>
      <w:ind w:leftChars="200" w:left="200" w:firstLineChars="0" w:firstLine="0"/>
      <w:outlineLvl w:val="5"/>
    </w:pPr>
    <w:rPr>
      <w:rFonts w:asciiTheme="majorHAnsi" w:eastAsiaTheme="majorEastAsia" w:hAnsiTheme="majorHAnsi" w:cstheme="majorBidi"/>
      <w:color w:val="000000" w:themeColor="text1"/>
      <w:szCs w:val="22"/>
      <w14:ligatures w14:val="standardContextual"/>
    </w:rPr>
  </w:style>
  <w:style w:type="paragraph" w:styleId="7">
    <w:name w:val="heading 7"/>
    <w:basedOn w:val="a1"/>
    <w:next w:val="a1"/>
    <w:link w:val="70"/>
    <w:uiPriority w:val="9"/>
    <w:semiHidden/>
    <w:unhideWhenUsed/>
    <w:qFormat/>
    <w:rsid w:val="00C704BD"/>
    <w:pPr>
      <w:keepNext/>
      <w:keepLines/>
      <w:spacing w:before="80" w:after="40"/>
      <w:ind w:leftChars="300" w:left="300" w:firstLineChars="0" w:firstLine="0"/>
      <w:outlineLvl w:val="6"/>
    </w:pPr>
    <w:rPr>
      <w:rFonts w:asciiTheme="majorHAnsi" w:eastAsiaTheme="majorEastAsia" w:hAnsiTheme="majorHAnsi" w:cstheme="majorBidi"/>
      <w:color w:val="000000" w:themeColor="text1"/>
      <w:szCs w:val="22"/>
      <w14:ligatures w14:val="standardContextual"/>
    </w:rPr>
  </w:style>
  <w:style w:type="paragraph" w:styleId="8">
    <w:name w:val="heading 8"/>
    <w:basedOn w:val="a1"/>
    <w:next w:val="a1"/>
    <w:link w:val="80"/>
    <w:uiPriority w:val="9"/>
    <w:semiHidden/>
    <w:unhideWhenUsed/>
    <w:qFormat/>
    <w:rsid w:val="00C704BD"/>
    <w:pPr>
      <w:keepNext/>
      <w:keepLines/>
      <w:spacing w:before="80" w:after="40"/>
      <w:ind w:leftChars="400" w:left="400" w:firstLineChars="0" w:firstLine="0"/>
      <w:outlineLvl w:val="7"/>
    </w:pPr>
    <w:rPr>
      <w:rFonts w:asciiTheme="majorHAnsi" w:eastAsiaTheme="majorEastAsia" w:hAnsiTheme="majorHAnsi" w:cstheme="majorBidi"/>
      <w:color w:val="000000" w:themeColor="text1"/>
      <w:szCs w:val="22"/>
      <w14:ligatures w14:val="standardContextual"/>
    </w:rPr>
  </w:style>
  <w:style w:type="paragraph" w:styleId="9">
    <w:name w:val="heading 9"/>
    <w:basedOn w:val="a1"/>
    <w:next w:val="a1"/>
    <w:link w:val="90"/>
    <w:uiPriority w:val="9"/>
    <w:semiHidden/>
    <w:unhideWhenUsed/>
    <w:qFormat/>
    <w:rsid w:val="00C704BD"/>
    <w:pPr>
      <w:keepNext/>
      <w:keepLines/>
      <w:spacing w:before="80" w:after="40"/>
      <w:ind w:leftChars="500" w:left="500" w:firstLineChars="0" w:firstLine="0"/>
      <w:outlineLvl w:val="8"/>
    </w:pPr>
    <w:rPr>
      <w:rFonts w:asciiTheme="majorHAnsi" w:eastAsiaTheme="majorEastAsia" w:hAnsiTheme="majorHAnsi" w:cstheme="majorBidi"/>
      <w:color w:val="000000" w:themeColor="text1"/>
      <w:szCs w:val="22"/>
      <w14:ligatures w14:val="standardContextua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a5">
    <w:name w:val="一太郎"/>
    <w:link w:val="a6"/>
    <w:pPr>
      <w:widowControl w:val="0"/>
      <w:wordWrap w:val="0"/>
      <w:autoSpaceDE w:val="0"/>
      <w:autoSpaceDN w:val="0"/>
      <w:adjustRightInd w:val="0"/>
      <w:spacing w:line="268" w:lineRule="exact"/>
      <w:jc w:val="both"/>
    </w:pPr>
    <w:rPr>
      <w:rFonts w:cs="ＭＳ 明朝"/>
      <w:spacing w:val="1"/>
      <w:sz w:val="21"/>
      <w:szCs w:val="21"/>
    </w:rPr>
  </w:style>
  <w:style w:type="character" w:styleId="a7">
    <w:name w:val="Hyperlink"/>
    <w:uiPriority w:val="99"/>
    <w:rPr>
      <w:color w:val="0000FF"/>
      <w:u w:val="single"/>
    </w:rPr>
  </w:style>
  <w:style w:type="table" w:styleId="a8">
    <w:name w:val="Table Grid"/>
    <w:basedOn w:val="a3"/>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footer"/>
    <w:basedOn w:val="a1"/>
    <w:link w:val="aa"/>
    <w:uiPriority w:val="99"/>
    <w:pPr>
      <w:tabs>
        <w:tab w:val="center" w:pos="4252"/>
        <w:tab w:val="right" w:pos="8504"/>
      </w:tabs>
      <w:snapToGrid w:val="0"/>
    </w:pPr>
  </w:style>
  <w:style w:type="character" w:styleId="ab">
    <w:name w:val="page number"/>
    <w:basedOn w:val="a2"/>
  </w:style>
  <w:style w:type="paragraph" w:styleId="ac">
    <w:name w:val="Note Heading"/>
    <w:basedOn w:val="a1"/>
    <w:next w:val="a1"/>
    <w:link w:val="ad"/>
    <w:uiPriority w:val="99"/>
    <w:pPr>
      <w:jc w:val="center"/>
    </w:pPr>
  </w:style>
  <w:style w:type="paragraph" w:styleId="ae">
    <w:name w:val="Date"/>
    <w:basedOn w:val="a1"/>
    <w:next w:val="a1"/>
    <w:link w:val="af"/>
    <w:uiPriority w:val="99"/>
  </w:style>
  <w:style w:type="paragraph" w:styleId="af0">
    <w:name w:val="header"/>
    <w:basedOn w:val="a1"/>
    <w:link w:val="af1"/>
    <w:uiPriority w:val="99"/>
    <w:pPr>
      <w:tabs>
        <w:tab w:val="center" w:pos="4252"/>
        <w:tab w:val="right" w:pos="8504"/>
      </w:tabs>
      <w:snapToGrid w:val="0"/>
    </w:pPr>
  </w:style>
  <w:style w:type="character" w:customStyle="1" w:styleId="af1">
    <w:name w:val="ヘッダー (文字)"/>
    <w:link w:val="af0"/>
    <w:uiPriority w:val="99"/>
    <w:rPr>
      <w:kern w:val="2"/>
      <w:sz w:val="21"/>
      <w:szCs w:val="24"/>
    </w:rPr>
  </w:style>
  <w:style w:type="character" w:styleId="af2">
    <w:name w:val="annotation reference"/>
    <w:rPr>
      <w:sz w:val="18"/>
      <w:szCs w:val="18"/>
    </w:rPr>
  </w:style>
  <w:style w:type="paragraph" w:styleId="af3">
    <w:name w:val="annotation text"/>
    <w:basedOn w:val="a1"/>
    <w:link w:val="af4"/>
    <w:pPr>
      <w:jc w:val="left"/>
    </w:pPr>
  </w:style>
  <w:style w:type="character" w:customStyle="1" w:styleId="af4">
    <w:name w:val="コメント文字列 (文字)"/>
    <w:link w:val="af3"/>
    <w:rPr>
      <w:kern w:val="2"/>
      <w:sz w:val="21"/>
      <w:szCs w:val="24"/>
    </w:rPr>
  </w:style>
  <w:style w:type="paragraph" w:styleId="af5">
    <w:name w:val="annotation subject"/>
    <w:basedOn w:val="af3"/>
    <w:next w:val="af3"/>
    <w:link w:val="af6"/>
    <w:rPr>
      <w:b/>
      <w:bCs/>
    </w:rPr>
  </w:style>
  <w:style w:type="character" w:customStyle="1" w:styleId="af6">
    <w:name w:val="コメント内容 (文字)"/>
    <w:link w:val="af5"/>
    <w:uiPriority w:val="99"/>
    <w:rPr>
      <w:b/>
      <w:bCs/>
      <w:kern w:val="2"/>
      <w:sz w:val="21"/>
      <w:szCs w:val="24"/>
    </w:rPr>
  </w:style>
  <w:style w:type="paragraph" w:styleId="af7">
    <w:name w:val="Balloon Text"/>
    <w:basedOn w:val="a1"/>
    <w:link w:val="af8"/>
    <w:uiPriority w:val="99"/>
    <w:rPr>
      <w:rFonts w:ascii="Arial" w:eastAsia="ＭＳ ゴシック" w:hAnsi="Arial"/>
      <w:sz w:val="18"/>
      <w:szCs w:val="18"/>
    </w:rPr>
  </w:style>
  <w:style w:type="character" w:customStyle="1" w:styleId="af8">
    <w:name w:val="吹き出し (文字)"/>
    <w:link w:val="af7"/>
    <w:uiPriority w:val="99"/>
    <w:rPr>
      <w:rFonts w:ascii="Arial" w:eastAsia="ＭＳ ゴシック" w:hAnsi="Arial" w:cs="Times New Roman"/>
      <w:kern w:val="2"/>
      <w:sz w:val="18"/>
      <w:szCs w:val="18"/>
    </w:rPr>
  </w:style>
  <w:style w:type="paragraph" w:styleId="af9">
    <w:name w:val="Closing"/>
    <w:basedOn w:val="a1"/>
    <w:link w:val="afa"/>
    <w:pPr>
      <w:jc w:val="right"/>
    </w:pPr>
    <w:rPr>
      <w:rFonts w:cs="Century"/>
      <w:sz w:val="24"/>
    </w:rPr>
  </w:style>
  <w:style w:type="character" w:customStyle="1" w:styleId="afa">
    <w:name w:val="結語 (文字)"/>
    <w:link w:val="af9"/>
    <w:rPr>
      <w:rFonts w:cs="Century"/>
      <w:kern w:val="2"/>
      <w:sz w:val="24"/>
      <w:szCs w:val="24"/>
    </w:rPr>
  </w:style>
  <w:style w:type="character" w:customStyle="1" w:styleId="ad">
    <w:name w:val="記 (文字)"/>
    <w:link w:val="ac"/>
    <w:uiPriority w:val="99"/>
    <w:rPr>
      <w:kern w:val="2"/>
      <w:sz w:val="21"/>
      <w:szCs w:val="24"/>
    </w:rPr>
  </w:style>
  <w:style w:type="paragraph" w:styleId="afb">
    <w:name w:val="Plain Text"/>
    <w:basedOn w:val="a1"/>
    <w:link w:val="afc"/>
    <w:uiPriority w:val="99"/>
    <w:rPr>
      <w:rFonts w:ascii="ＭＳ Ｐゴシック" w:eastAsia="ＭＳ Ｐゴシック" w:hAnsi="Courier New"/>
      <w:szCs w:val="20"/>
    </w:rPr>
  </w:style>
  <w:style w:type="character" w:customStyle="1" w:styleId="afc">
    <w:name w:val="書式なし (文字)"/>
    <w:link w:val="afb"/>
    <w:uiPriority w:val="99"/>
    <w:rPr>
      <w:rFonts w:ascii="ＭＳ Ｐゴシック" w:eastAsia="ＭＳ Ｐゴシック" w:hAnsi="Courier New"/>
      <w:kern w:val="2"/>
      <w:sz w:val="21"/>
    </w:rPr>
  </w:style>
  <w:style w:type="paragraph" w:styleId="afd">
    <w:name w:val="caption"/>
    <w:basedOn w:val="a1"/>
    <w:next w:val="a1"/>
    <w:uiPriority w:val="35"/>
    <w:qFormat/>
    <w:rPr>
      <w:rFonts w:ascii="ＭＳ 明朝" w:hAnsi="ＭＳ 明朝" w:cs="Arial"/>
      <w:b/>
      <w:bCs/>
      <w:color w:val="000000"/>
      <w:szCs w:val="21"/>
    </w:rPr>
  </w:style>
  <w:style w:type="paragraph" w:customStyle="1" w:styleId="afe">
    <w:name w:val="一太郎８"/>
    <w:pPr>
      <w:widowControl w:val="0"/>
      <w:wordWrap w:val="0"/>
      <w:autoSpaceDE w:val="0"/>
      <w:autoSpaceDN w:val="0"/>
      <w:adjustRightInd w:val="0"/>
      <w:spacing w:line="362" w:lineRule="atLeast"/>
      <w:jc w:val="both"/>
    </w:pPr>
    <w:rPr>
      <w:rFonts w:ascii="ＭＳ 明朝"/>
      <w:spacing w:val="4"/>
      <w:sz w:val="22"/>
    </w:rPr>
  </w:style>
  <w:style w:type="character" w:customStyle="1" w:styleId="12">
    <w:name w:val="見出し 1 (文字)"/>
    <w:link w:val="1"/>
    <w:rsid w:val="00782B7B"/>
    <w:rPr>
      <w:rFonts w:asciiTheme="majorEastAsia" w:eastAsiaTheme="majorEastAsia" w:hAnsiTheme="majorEastAsia"/>
      <w:kern w:val="2"/>
      <w:sz w:val="21"/>
      <w:szCs w:val="24"/>
    </w:rPr>
  </w:style>
  <w:style w:type="character" w:customStyle="1" w:styleId="aa">
    <w:name w:val="フッター (文字)"/>
    <w:link w:val="a9"/>
    <w:uiPriority w:val="99"/>
    <w:rPr>
      <w:kern w:val="2"/>
      <w:sz w:val="21"/>
      <w:szCs w:val="24"/>
    </w:rPr>
  </w:style>
  <w:style w:type="paragraph" w:styleId="Web">
    <w:name w:val="Normal (Web)"/>
    <w:basedOn w:val="a1"/>
    <w:uiPriority w:val="99"/>
    <w:rPr>
      <w:rFonts w:ascii="Times New Roman" w:hAnsi="Times New Roman"/>
      <w:sz w:val="24"/>
    </w:rPr>
  </w:style>
  <w:style w:type="paragraph" w:styleId="aff">
    <w:name w:val="List Paragraph"/>
    <w:aliases w:val="リストチェック"/>
    <w:basedOn w:val="a1"/>
    <w:link w:val="aff0"/>
    <w:uiPriority w:val="34"/>
    <w:qFormat/>
    <w:rsid w:val="00FF1501"/>
    <w:pPr>
      <w:ind w:leftChars="400" w:left="840"/>
    </w:pPr>
  </w:style>
  <w:style w:type="paragraph" w:styleId="13">
    <w:name w:val="toc 1"/>
    <w:basedOn w:val="a1"/>
    <w:next w:val="a1"/>
    <w:autoRedefine/>
    <w:uiPriority w:val="39"/>
    <w:qFormat/>
  </w:style>
  <w:style w:type="paragraph" w:styleId="21">
    <w:name w:val="toc 2"/>
    <w:basedOn w:val="a1"/>
    <w:next w:val="a1"/>
    <w:autoRedefine/>
    <w:uiPriority w:val="39"/>
    <w:qFormat/>
    <w:pPr>
      <w:ind w:leftChars="100" w:left="210"/>
    </w:pPr>
  </w:style>
  <w:style w:type="paragraph" w:styleId="aff1">
    <w:name w:val="footnote text"/>
    <w:basedOn w:val="a1"/>
    <w:link w:val="aff2"/>
    <w:semiHidden/>
    <w:pPr>
      <w:snapToGrid w:val="0"/>
      <w:jc w:val="left"/>
    </w:pPr>
  </w:style>
  <w:style w:type="character" w:styleId="aff3">
    <w:name w:val="footnote reference"/>
    <w:semiHidden/>
    <w:rPr>
      <w:vertAlign w:val="superscript"/>
    </w:rPr>
  </w:style>
  <w:style w:type="paragraph" w:customStyle="1" w:styleId="aff4">
    <w:name w:val="表中　中寄せ"/>
    <w:basedOn w:val="afb"/>
    <w:pPr>
      <w:jc w:val="center"/>
    </w:pPr>
    <w:rPr>
      <w:rFonts w:ascii="Century" w:eastAsia="ＭＳ 明朝" w:hAnsi="Century"/>
    </w:rPr>
  </w:style>
  <w:style w:type="paragraph" w:styleId="14">
    <w:name w:val="index 1"/>
    <w:basedOn w:val="a1"/>
    <w:next w:val="a1"/>
    <w:autoRedefine/>
    <w:uiPriority w:val="99"/>
    <w:semiHidden/>
    <w:pPr>
      <w:tabs>
        <w:tab w:val="right" w:leader="dot" w:pos="9458"/>
      </w:tabs>
      <w:spacing w:line="360" w:lineRule="auto"/>
      <w:ind w:left="240" w:hangingChars="100" w:hanging="240"/>
    </w:pPr>
    <w:rPr>
      <w:sz w:val="24"/>
    </w:rPr>
  </w:style>
  <w:style w:type="paragraph" w:customStyle="1" w:styleId="Default">
    <w:name w:val="Default"/>
    <w:pPr>
      <w:widowControl w:val="0"/>
      <w:autoSpaceDE w:val="0"/>
      <w:autoSpaceDN w:val="0"/>
      <w:adjustRightInd w:val="0"/>
    </w:pPr>
    <w:rPr>
      <w:rFonts w:ascii="ＭＳ ゴシック" w:hAnsi="ＭＳ ゴシック" w:cs="ＭＳ ゴシック"/>
      <w:color w:val="000000"/>
      <w:sz w:val="24"/>
      <w:szCs w:val="24"/>
    </w:rPr>
  </w:style>
  <w:style w:type="paragraph" w:customStyle="1" w:styleId="aff5">
    <w:name w:val="説明書見出し"/>
    <w:basedOn w:val="a1"/>
    <w:qFormat/>
    <w:rsid w:val="005F35A0"/>
    <w:pPr>
      <w:jc w:val="center"/>
      <w:outlineLvl w:val="0"/>
    </w:pPr>
    <w:rPr>
      <w:rFonts w:ascii="ＭＳ 明朝" w:hAnsi="ＭＳ 明朝"/>
      <w:sz w:val="28"/>
      <w:szCs w:val="28"/>
    </w:rPr>
  </w:style>
  <w:style w:type="paragraph" w:styleId="aff6">
    <w:name w:val="Revision"/>
    <w:hidden/>
    <w:uiPriority w:val="99"/>
    <w:semiHidden/>
    <w:rsid w:val="00F04FE7"/>
    <w:rPr>
      <w:kern w:val="2"/>
      <w:sz w:val="21"/>
      <w:szCs w:val="24"/>
    </w:rPr>
  </w:style>
  <w:style w:type="paragraph" w:styleId="5">
    <w:name w:val="List Bullet 5"/>
    <w:basedOn w:val="a1"/>
    <w:rsid w:val="00C21FAD"/>
    <w:pPr>
      <w:numPr>
        <w:numId w:val="2"/>
      </w:numPr>
      <w:snapToGrid w:val="0"/>
      <w:spacing w:line="240" w:lineRule="atLeast"/>
      <w:ind w:left="1424"/>
    </w:pPr>
    <w:rPr>
      <w:rFonts w:ascii="ＭＳ ゴシック" w:eastAsia="ＭＳ ゴシック" w:hAnsi="ＭＳ ゴシック"/>
      <w:szCs w:val="20"/>
    </w:rPr>
  </w:style>
  <w:style w:type="table" w:customStyle="1" w:styleId="22">
    <w:name w:val="表 (格子)2"/>
    <w:basedOn w:val="a3"/>
    <w:next w:val="a8"/>
    <w:rsid w:val="00EE1C75"/>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6">
    <w:name w:val="一太郎 (文字)"/>
    <w:basedOn w:val="a2"/>
    <w:link w:val="a5"/>
    <w:locked/>
    <w:rsid w:val="00C00315"/>
    <w:rPr>
      <w:rFonts w:cs="ＭＳ 明朝"/>
      <w:spacing w:val="1"/>
      <w:sz w:val="21"/>
      <w:szCs w:val="21"/>
    </w:rPr>
  </w:style>
  <w:style w:type="paragraph" w:styleId="aff7">
    <w:name w:val="Normal Indent"/>
    <w:basedOn w:val="a1"/>
    <w:unhideWhenUsed/>
    <w:rsid w:val="00C00315"/>
    <w:pPr>
      <w:ind w:leftChars="400" w:left="840"/>
    </w:pPr>
  </w:style>
  <w:style w:type="paragraph" w:customStyle="1" w:styleId="00">
    <w:name w:val="スタイル リスト段落 + 左  0 字 最初の行 :  0 字"/>
    <w:basedOn w:val="aff"/>
    <w:rsid w:val="005744BD"/>
    <w:pPr>
      <w:ind w:leftChars="0" w:left="650" w:firstLineChars="0" w:firstLine="0"/>
    </w:pPr>
    <w:rPr>
      <w:rFonts w:cs="ＭＳ 明朝"/>
      <w:szCs w:val="20"/>
    </w:rPr>
  </w:style>
  <w:style w:type="character" w:customStyle="1" w:styleId="aff0">
    <w:name w:val="リスト段落 (文字)"/>
    <w:aliases w:val="リストチェック (文字)"/>
    <w:basedOn w:val="a2"/>
    <w:link w:val="aff"/>
    <w:uiPriority w:val="34"/>
    <w:rsid w:val="00CB0C30"/>
    <w:rPr>
      <w:kern w:val="2"/>
      <w:sz w:val="21"/>
      <w:szCs w:val="24"/>
    </w:rPr>
  </w:style>
  <w:style w:type="character" w:customStyle="1" w:styleId="40">
    <w:name w:val="見出し 4 (文字)"/>
    <w:basedOn w:val="a2"/>
    <w:link w:val="4"/>
    <w:uiPriority w:val="9"/>
    <w:rsid w:val="00C704BD"/>
    <w:rPr>
      <w:rFonts w:asciiTheme="majorHAnsi" w:eastAsiaTheme="majorEastAsia" w:hAnsiTheme="majorHAnsi" w:cstheme="majorBidi"/>
      <w:color w:val="000000" w:themeColor="text1"/>
      <w:kern w:val="2"/>
      <w:sz w:val="21"/>
      <w:szCs w:val="22"/>
      <w14:ligatures w14:val="standardContextual"/>
    </w:rPr>
  </w:style>
  <w:style w:type="character" w:customStyle="1" w:styleId="51">
    <w:name w:val="見出し 5 (文字)"/>
    <w:basedOn w:val="a2"/>
    <w:link w:val="50"/>
    <w:uiPriority w:val="9"/>
    <w:semiHidden/>
    <w:rsid w:val="00C704BD"/>
    <w:rPr>
      <w:rFonts w:asciiTheme="majorHAnsi" w:eastAsiaTheme="majorEastAsia" w:hAnsiTheme="majorHAnsi" w:cstheme="majorBidi"/>
      <w:color w:val="000000" w:themeColor="text1"/>
      <w:kern w:val="2"/>
      <w:sz w:val="21"/>
      <w:szCs w:val="22"/>
      <w14:ligatures w14:val="standardContextual"/>
    </w:rPr>
  </w:style>
  <w:style w:type="character" w:customStyle="1" w:styleId="60">
    <w:name w:val="見出し 6 (文字)"/>
    <w:basedOn w:val="a2"/>
    <w:link w:val="6"/>
    <w:uiPriority w:val="9"/>
    <w:semiHidden/>
    <w:rsid w:val="00C704BD"/>
    <w:rPr>
      <w:rFonts w:asciiTheme="majorHAnsi" w:eastAsiaTheme="majorEastAsia" w:hAnsiTheme="majorHAnsi" w:cstheme="majorBidi"/>
      <w:color w:val="000000" w:themeColor="text1"/>
      <w:kern w:val="2"/>
      <w:sz w:val="21"/>
      <w:szCs w:val="22"/>
      <w14:ligatures w14:val="standardContextual"/>
    </w:rPr>
  </w:style>
  <w:style w:type="character" w:customStyle="1" w:styleId="70">
    <w:name w:val="見出し 7 (文字)"/>
    <w:basedOn w:val="a2"/>
    <w:link w:val="7"/>
    <w:uiPriority w:val="9"/>
    <w:semiHidden/>
    <w:rsid w:val="00C704BD"/>
    <w:rPr>
      <w:rFonts w:asciiTheme="majorHAnsi" w:eastAsiaTheme="majorEastAsia" w:hAnsiTheme="majorHAnsi" w:cstheme="majorBidi"/>
      <w:color w:val="000000" w:themeColor="text1"/>
      <w:kern w:val="2"/>
      <w:sz w:val="21"/>
      <w:szCs w:val="22"/>
      <w14:ligatures w14:val="standardContextual"/>
    </w:rPr>
  </w:style>
  <w:style w:type="character" w:customStyle="1" w:styleId="80">
    <w:name w:val="見出し 8 (文字)"/>
    <w:basedOn w:val="a2"/>
    <w:link w:val="8"/>
    <w:uiPriority w:val="9"/>
    <w:semiHidden/>
    <w:rsid w:val="00C704BD"/>
    <w:rPr>
      <w:rFonts w:asciiTheme="majorHAnsi" w:eastAsiaTheme="majorEastAsia" w:hAnsiTheme="majorHAnsi" w:cstheme="majorBidi"/>
      <w:color w:val="000000" w:themeColor="text1"/>
      <w:kern w:val="2"/>
      <w:sz w:val="21"/>
      <w:szCs w:val="22"/>
      <w14:ligatures w14:val="standardContextual"/>
    </w:rPr>
  </w:style>
  <w:style w:type="character" w:customStyle="1" w:styleId="90">
    <w:name w:val="見出し 9 (文字)"/>
    <w:basedOn w:val="a2"/>
    <w:link w:val="9"/>
    <w:uiPriority w:val="9"/>
    <w:semiHidden/>
    <w:rsid w:val="00C704BD"/>
    <w:rPr>
      <w:rFonts w:asciiTheme="majorHAnsi" w:eastAsiaTheme="majorEastAsia" w:hAnsiTheme="majorHAnsi" w:cstheme="majorBidi"/>
      <w:color w:val="000000" w:themeColor="text1"/>
      <w:kern w:val="2"/>
      <w:sz w:val="21"/>
      <w:szCs w:val="22"/>
      <w14:ligatures w14:val="standardContextual"/>
    </w:rPr>
  </w:style>
  <w:style w:type="character" w:customStyle="1" w:styleId="aff2">
    <w:name w:val="脚注文字列 (文字)"/>
    <w:basedOn w:val="a2"/>
    <w:link w:val="aff1"/>
    <w:semiHidden/>
    <w:rsid w:val="00C704BD"/>
    <w:rPr>
      <w:kern w:val="2"/>
      <w:sz w:val="21"/>
      <w:szCs w:val="24"/>
    </w:rPr>
  </w:style>
  <w:style w:type="character" w:customStyle="1" w:styleId="match">
    <w:name w:val="match"/>
    <w:basedOn w:val="a2"/>
    <w:rsid w:val="00C704BD"/>
  </w:style>
  <w:style w:type="paragraph" w:styleId="aff8">
    <w:name w:val="TOC Heading"/>
    <w:basedOn w:val="1"/>
    <w:next w:val="a1"/>
    <w:uiPriority w:val="39"/>
    <w:unhideWhenUsed/>
    <w:qFormat/>
    <w:rsid w:val="00C704BD"/>
    <w:pPr>
      <w:keepNext/>
      <w:keepLines/>
      <w:widowControl/>
      <w:numPr>
        <w:numId w:val="0"/>
      </w:numPr>
      <w:spacing w:before="240" w:line="259" w:lineRule="auto"/>
      <w:jc w:val="left"/>
      <w:outlineLvl w:val="9"/>
    </w:pPr>
    <w:rPr>
      <w:rFonts w:asciiTheme="majorHAnsi" w:hAnsiTheme="majorHAnsi" w:cstheme="majorBidi"/>
      <w:color w:val="365F91" w:themeColor="accent1" w:themeShade="BF"/>
      <w:kern w:val="0"/>
      <w:sz w:val="32"/>
      <w:szCs w:val="32"/>
    </w:rPr>
  </w:style>
  <w:style w:type="paragraph" w:styleId="aff9">
    <w:name w:val="table of figures"/>
    <w:basedOn w:val="a1"/>
    <w:next w:val="a1"/>
    <w:uiPriority w:val="99"/>
    <w:unhideWhenUsed/>
    <w:rsid w:val="00C704BD"/>
    <w:pPr>
      <w:ind w:leftChars="200" w:left="200" w:hangingChars="200" w:hanging="200"/>
    </w:pPr>
    <w:rPr>
      <w:color w:val="000000" w:themeColor="text1"/>
    </w:rPr>
  </w:style>
  <w:style w:type="paragraph" w:styleId="31">
    <w:name w:val="toc 3"/>
    <w:basedOn w:val="a1"/>
    <w:next w:val="a1"/>
    <w:autoRedefine/>
    <w:uiPriority w:val="39"/>
    <w:unhideWhenUsed/>
    <w:qFormat/>
    <w:rsid w:val="00C704BD"/>
    <w:pPr>
      <w:widowControl/>
      <w:spacing w:after="100" w:line="259" w:lineRule="auto"/>
      <w:ind w:left="440" w:firstLineChars="0" w:firstLine="0"/>
      <w:jc w:val="left"/>
    </w:pPr>
    <w:rPr>
      <w:rFonts w:asciiTheme="minorHAnsi" w:eastAsiaTheme="minorEastAsia" w:hAnsiTheme="minorHAnsi"/>
      <w:color w:val="000000" w:themeColor="text1"/>
      <w:kern w:val="0"/>
      <w:sz w:val="22"/>
      <w:szCs w:val="22"/>
    </w:rPr>
  </w:style>
  <w:style w:type="character" w:styleId="affa">
    <w:name w:val="Unresolved Mention"/>
    <w:basedOn w:val="a2"/>
    <w:uiPriority w:val="99"/>
    <w:semiHidden/>
    <w:unhideWhenUsed/>
    <w:rsid w:val="00C704BD"/>
    <w:rPr>
      <w:color w:val="605E5C"/>
      <w:shd w:val="clear" w:color="auto" w:fill="E1DFDD"/>
    </w:rPr>
  </w:style>
  <w:style w:type="character" w:customStyle="1" w:styleId="cf01">
    <w:name w:val="cf01"/>
    <w:basedOn w:val="a2"/>
    <w:rsid w:val="00C704BD"/>
    <w:rPr>
      <w:rFonts w:ascii="Meiryo UI" w:eastAsia="Meiryo UI" w:hAnsi="Meiryo UI" w:hint="eastAsia"/>
      <w:sz w:val="18"/>
      <w:szCs w:val="18"/>
    </w:rPr>
  </w:style>
  <w:style w:type="table" w:customStyle="1" w:styleId="TableGrid1">
    <w:name w:val="Table Grid1"/>
    <w:basedOn w:val="a3"/>
    <w:next w:val="a8"/>
    <w:uiPriority w:val="39"/>
    <w:rsid w:val="00C704BD"/>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b">
    <w:name w:val="Body Text"/>
    <w:basedOn w:val="a1"/>
    <w:link w:val="affc"/>
    <w:uiPriority w:val="99"/>
    <w:rsid w:val="00C704BD"/>
    <w:pPr>
      <w:autoSpaceDE w:val="0"/>
      <w:autoSpaceDN w:val="0"/>
      <w:adjustRightInd w:val="0"/>
      <w:ind w:firstLineChars="0" w:firstLine="0"/>
      <w:jc w:val="left"/>
      <w:textAlignment w:val="baseline"/>
    </w:pPr>
    <w:rPr>
      <w:rFonts w:ascii="ＭＳ 明朝" w:hAnsi="Times New Roman"/>
      <w:color w:val="000000"/>
      <w:kern w:val="0"/>
      <w:szCs w:val="20"/>
    </w:rPr>
  </w:style>
  <w:style w:type="character" w:customStyle="1" w:styleId="affc">
    <w:name w:val="本文 (文字)"/>
    <w:basedOn w:val="a2"/>
    <w:link w:val="affb"/>
    <w:uiPriority w:val="99"/>
    <w:rsid w:val="00C704BD"/>
    <w:rPr>
      <w:rFonts w:ascii="ＭＳ 明朝" w:hAnsi="Times New Roman"/>
      <w:color w:val="000000"/>
      <w:sz w:val="21"/>
    </w:rPr>
  </w:style>
  <w:style w:type="paragraph" w:styleId="affd">
    <w:name w:val="Body Text Indent"/>
    <w:basedOn w:val="a1"/>
    <w:link w:val="affe"/>
    <w:unhideWhenUsed/>
    <w:rsid w:val="00C704BD"/>
    <w:pPr>
      <w:autoSpaceDE w:val="0"/>
      <w:autoSpaceDN w:val="0"/>
      <w:adjustRightInd w:val="0"/>
      <w:ind w:leftChars="400" w:left="851" w:firstLineChars="0" w:firstLine="0"/>
      <w:jc w:val="left"/>
      <w:textAlignment w:val="baseline"/>
    </w:pPr>
    <w:rPr>
      <w:rFonts w:ascii="ＭＳ 明朝" w:hAnsi="Times New Roman"/>
      <w:color w:val="000000" w:themeColor="text1"/>
      <w:kern w:val="0"/>
      <w:sz w:val="22"/>
      <w:szCs w:val="20"/>
    </w:rPr>
  </w:style>
  <w:style w:type="character" w:customStyle="1" w:styleId="affe">
    <w:name w:val="本文インデント (文字)"/>
    <w:basedOn w:val="a2"/>
    <w:link w:val="affd"/>
    <w:rsid w:val="00C704BD"/>
    <w:rPr>
      <w:rFonts w:ascii="ＭＳ 明朝" w:hAnsi="Times New Roman"/>
      <w:color w:val="000000" w:themeColor="text1"/>
      <w:sz w:val="22"/>
    </w:rPr>
  </w:style>
  <w:style w:type="paragraph" w:styleId="23">
    <w:name w:val="Body Text Indent 2"/>
    <w:basedOn w:val="a1"/>
    <w:link w:val="24"/>
    <w:uiPriority w:val="99"/>
    <w:semiHidden/>
    <w:unhideWhenUsed/>
    <w:rsid w:val="00C704BD"/>
    <w:pPr>
      <w:autoSpaceDE w:val="0"/>
      <w:autoSpaceDN w:val="0"/>
      <w:adjustRightInd w:val="0"/>
      <w:spacing w:line="480" w:lineRule="auto"/>
      <w:ind w:leftChars="400" w:left="851" w:firstLineChars="0" w:firstLine="0"/>
      <w:jc w:val="left"/>
      <w:textAlignment w:val="baseline"/>
    </w:pPr>
    <w:rPr>
      <w:rFonts w:ascii="ＭＳ 明朝" w:hAnsi="Times New Roman"/>
      <w:color w:val="000000" w:themeColor="text1"/>
      <w:kern w:val="0"/>
      <w:sz w:val="22"/>
      <w:szCs w:val="20"/>
    </w:rPr>
  </w:style>
  <w:style w:type="character" w:customStyle="1" w:styleId="24">
    <w:name w:val="本文インデント 2 (文字)"/>
    <w:basedOn w:val="a2"/>
    <w:link w:val="23"/>
    <w:uiPriority w:val="99"/>
    <w:semiHidden/>
    <w:rsid w:val="00C704BD"/>
    <w:rPr>
      <w:rFonts w:ascii="ＭＳ 明朝" w:hAnsi="Times New Roman"/>
      <w:color w:val="000000" w:themeColor="text1"/>
      <w:sz w:val="22"/>
    </w:rPr>
  </w:style>
  <w:style w:type="character" w:styleId="afff">
    <w:name w:val="FollowedHyperlink"/>
    <w:unhideWhenUsed/>
    <w:rsid w:val="00C704BD"/>
    <w:rPr>
      <w:color w:val="800080"/>
      <w:u w:val="single"/>
    </w:rPr>
  </w:style>
  <w:style w:type="table" w:customStyle="1" w:styleId="15">
    <w:name w:val="表 (格子)1"/>
    <w:basedOn w:val="a3"/>
    <w:next w:val="a8"/>
    <w:rsid w:val="00C704BD"/>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a1"/>
    <w:rsid w:val="00C704BD"/>
    <w:pPr>
      <w:widowControl/>
      <w:spacing w:before="100" w:beforeAutospacing="1" w:after="100" w:afterAutospacing="1"/>
      <w:ind w:firstLineChars="0" w:firstLine="0"/>
      <w:jc w:val="left"/>
    </w:pPr>
    <w:rPr>
      <w:rFonts w:ascii="ＭＳ Ｐゴシック" w:eastAsia="ＭＳ Ｐゴシック" w:hAnsi="ＭＳ Ｐゴシック" w:cs="ＭＳ Ｐゴシック"/>
      <w:color w:val="000000" w:themeColor="text1"/>
      <w:kern w:val="0"/>
      <w:sz w:val="24"/>
    </w:rPr>
  </w:style>
  <w:style w:type="paragraph" w:customStyle="1" w:styleId="font5">
    <w:name w:val="font5"/>
    <w:basedOn w:val="a1"/>
    <w:rsid w:val="00C704BD"/>
    <w:pPr>
      <w:widowControl/>
      <w:spacing w:before="100" w:beforeAutospacing="1" w:after="100" w:afterAutospacing="1"/>
      <w:ind w:firstLineChars="0" w:firstLine="0"/>
      <w:jc w:val="left"/>
    </w:pPr>
    <w:rPr>
      <w:rFonts w:ascii="游ゴシック" w:eastAsia="游ゴシック" w:hAnsi="游ゴシック" w:cs="ＭＳ Ｐゴシック"/>
      <w:color w:val="000000" w:themeColor="text1"/>
      <w:kern w:val="0"/>
      <w:sz w:val="12"/>
      <w:szCs w:val="12"/>
    </w:rPr>
  </w:style>
  <w:style w:type="paragraph" w:customStyle="1" w:styleId="xl63">
    <w:name w:val="xl63"/>
    <w:basedOn w:val="a1"/>
    <w:rsid w:val="00C704BD"/>
    <w:pPr>
      <w:widowControl/>
      <w:spacing w:before="100" w:beforeAutospacing="1" w:after="100" w:afterAutospacing="1"/>
      <w:ind w:firstLineChars="0" w:firstLine="0"/>
      <w:jc w:val="left"/>
    </w:pPr>
    <w:rPr>
      <w:rFonts w:ascii="ＭＳ Ｐゴシック" w:eastAsia="ＭＳ Ｐゴシック" w:hAnsi="ＭＳ Ｐゴシック" w:cs="ＭＳ Ｐゴシック"/>
      <w:color w:val="000000" w:themeColor="text1"/>
      <w:kern w:val="0"/>
      <w:sz w:val="20"/>
      <w:szCs w:val="20"/>
    </w:rPr>
  </w:style>
  <w:style w:type="paragraph" w:customStyle="1" w:styleId="xl64">
    <w:name w:val="xl64"/>
    <w:basedOn w:val="a1"/>
    <w:rsid w:val="00C704BD"/>
    <w:pPr>
      <w:widowControl/>
      <w:spacing w:before="100" w:beforeAutospacing="1" w:after="100" w:afterAutospacing="1"/>
      <w:ind w:firstLineChars="0" w:firstLine="0"/>
      <w:jc w:val="left"/>
    </w:pPr>
    <w:rPr>
      <w:rFonts w:ascii="ＭＳ Ｐゴシック" w:eastAsia="ＭＳ Ｐゴシック" w:hAnsi="ＭＳ Ｐゴシック" w:cs="ＭＳ Ｐゴシック"/>
      <w:color w:val="000000" w:themeColor="text1"/>
      <w:kern w:val="0"/>
      <w:sz w:val="20"/>
      <w:szCs w:val="20"/>
    </w:rPr>
  </w:style>
  <w:style w:type="paragraph" w:customStyle="1" w:styleId="xl65">
    <w:name w:val="xl65"/>
    <w:basedOn w:val="a1"/>
    <w:rsid w:val="00C704BD"/>
    <w:pPr>
      <w:widowControl/>
      <w:spacing w:before="100" w:beforeAutospacing="1" w:after="100" w:afterAutospacing="1"/>
      <w:ind w:firstLineChars="0" w:firstLine="0"/>
      <w:jc w:val="center"/>
    </w:pPr>
    <w:rPr>
      <w:rFonts w:ascii="ＭＳ Ｐゴシック" w:eastAsia="ＭＳ Ｐゴシック" w:hAnsi="ＭＳ Ｐゴシック" w:cs="ＭＳ Ｐゴシック"/>
      <w:color w:val="000000" w:themeColor="text1"/>
      <w:kern w:val="0"/>
      <w:sz w:val="20"/>
      <w:szCs w:val="20"/>
    </w:rPr>
  </w:style>
  <w:style w:type="paragraph" w:customStyle="1" w:styleId="xl66">
    <w:name w:val="xl66"/>
    <w:basedOn w:val="a1"/>
    <w:rsid w:val="00C704BD"/>
    <w:pPr>
      <w:widowControl/>
      <w:pBdr>
        <w:top w:val="single" w:sz="4" w:space="0" w:color="auto"/>
        <w:left w:val="single" w:sz="12" w:space="0" w:color="auto"/>
        <w:bottom w:val="single" w:sz="12" w:space="0" w:color="auto"/>
        <w:right w:val="single" w:sz="4" w:space="0" w:color="auto"/>
      </w:pBdr>
      <w:shd w:val="clear" w:color="000000" w:fill="9BC2E6"/>
      <w:spacing w:before="100" w:beforeAutospacing="1" w:after="100" w:afterAutospacing="1"/>
      <w:ind w:firstLineChars="0" w:firstLine="0"/>
      <w:jc w:val="center"/>
    </w:pPr>
    <w:rPr>
      <w:rFonts w:ascii="ＭＳ Ｐゴシック" w:eastAsia="ＭＳ Ｐゴシック" w:hAnsi="ＭＳ Ｐゴシック" w:cs="ＭＳ Ｐゴシック"/>
      <w:color w:val="000000" w:themeColor="text1"/>
      <w:kern w:val="0"/>
      <w:sz w:val="20"/>
      <w:szCs w:val="20"/>
    </w:rPr>
  </w:style>
  <w:style w:type="paragraph" w:customStyle="1" w:styleId="xl67">
    <w:name w:val="xl67"/>
    <w:basedOn w:val="a1"/>
    <w:rsid w:val="00C704BD"/>
    <w:pPr>
      <w:widowControl/>
      <w:pBdr>
        <w:top w:val="single" w:sz="4" w:space="0" w:color="auto"/>
        <w:left w:val="single" w:sz="4" w:space="0" w:color="auto"/>
        <w:bottom w:val="single" w:sz="12" w:space="0" w:color="auto"/>
        <w:right w:val="single" w:sz="4" w:space="0" w:color="auto"/>
      </w:pBdr>
      <w:shd w:val="clear" w:color="000000" w:fill="9BC2E6"/>
      <w:spacing w:before="100" w:beforeAutospacing="1" w:after="100" w:afterAutospacing="1"/>
      <w:ind w:firstLineChars="0" w:firstLine="0"/>
      <w:jc w:val="center"/>
    </w:pPr>
    <w:rPr>
      <w:rFonts w:ascii="ＭＳ Ｐゴシック" w:eastAsia="ＭＳ Ｐゴシック" w:hAnsi="ＭＳ Ｐゴシック" w:cs="ＭＳ Ｐゴシック"/>
      <w:color w:val="000000" w:themeColor="text1"/>
      <w:kern w:val="0"/>
      <w:sz w:val="20"/>
      <w:szCs w:val="20"/>
    </w:rPr>
  </w:style>
  <w:style w:type="paragraph" w:customStyle="1" w:styleId="xl68">
    <w:name w:val="xl68"/>
    <w:basedOn w:val="a1"/>
    <w:rsid w:val="00C704BD"/>
    <w:pPr>
      <w:widowControl/>
      <w:pBdr>
        <w:top w:val="single" w:sz="4" w:space="0" w:color="auto"/>
        <w:left w:val="single" w:sz="4" w:space="0" w:color="auto"/>
        <w:bottom w:val="single" w:sz="4" w:space="0" w:color="auto"/>
        <w:right w:val="single" w:sz="4" w:space="0" w:color="auto"/>
      </w:pBdr>
      <w:spacing w:before="100" w:beforeAutospacing="1" w:after="100" w:afterAutospacing="1"/>
      <w:ind w:firstLineChars="0" w:firstLine="0"/>
      <w:jc w:val="left"/>
    </w:pPr>
    <w:rPr>
      <w:rFonts w:ascii="ＭＳ Ｐゴシック" w:eastAsia="ＭＳ Ｐゴシック" w:hAnsi="ＭＳ Ｐゴシック" w:cs="ＭＳ Ｐゴシック"/>
      <w:color w:val="000000" w:themeColor="text1"/>
      <w:kern w:val="0"/>
      <w:sz w:val="20"/>
      <w:szCs w:val="20"/>
    </w:rPr>
  </w:style>
  <w:style w:type="paragraph" w:customStyle="1" w:styleId="xl69">
    <w:name w:val="xl69"/>
    <w:basedOn w:val="a1"/>
    <w:rsid w:val="00C704BD"/>
    <w:pPr>
      <w:widowControl/>
      <w:pBdr>
        <w:top w:val="single" w:sz="4" w:space="0" w:color="auto"/>
        <w:left w:val="single" w:sz="4" w:space="0" w:color="auto"/>
        <w:bottom w:val="single" w:sz="4" w:space="0" w:color="auto"/>
        <w:right w:val="single" w:sz="4" w:space="0" w:color="auto"/>
      </w:pBdr>
      <w:spacing w:before="100" w:beforeAutospacing="1" w:after="100" w:afterAutospacing="1"/>
      <w:ind w:firstLineChars="0" w:firstLine="0"/>
      <w:jc w:val="center"/>
    </w:pPr>
    <w:rPr>
      <w:rFonts w:ascii="ＭＳ Ｐゴシック" w:eastAsia="ＭＳ Ｐゴシック" w:hAnsi="ＭＳ Ｐゴシック" w:cs="ＭＳ Ｐゴシック"/>
      <w:color w:val="000000" w:themeColor="text1"/>
      <w:kern w:val="0"/>
      <w:sz w:val="20"/>
      <w:szCs w:val="20"/>
    </w:rPr>
  </w:style>
  <w:style w:type="paragraph" w:customStyle="1" w:styleId="xl70">
    <w:name w:val="xl70"/>
    <w:basedOn w:val="a1"/>
    <w:rsid w:val="00C704BD"/>
    <w:pPr>
      <w:widowControl/>
      <w:pBdr>
        <w:top w:val="single" w:sz="4" w:space="0" w:color="auto"/>
        <w:left w:val="single" w:sz="4" w:space="0" w:color="auto"/>
        <w:bottom w:val="single" w:sz="4" w:space="0" w:color="auto"/>
        <w:right w:val="single" w:sz="12" w:space="0" w:color="auto"/>
      </w:pBdr>
      <w:spacing w:before="100" w:beforeAutospacing="1" w:after="100" w:afterAutospacing="1"/>
      <w:ind w:firstLineChars="0" w:firstLine="0"/>
      <w:jc w:val="center"/>
    </w:pPr>
    <w:rPr>
      <w:rFonts w:ascii="ＭＳ Ｐゴシック" w:eastAsia="ＭＳ Ｐゴシック" w:hAnsi="ＭＳ Ｐゴシック" w:cs="ＭＳ Ｐゴシック"/>
      <w:color w:val="000000" w:themeColor="text1"/>
      <w:kern w:val="0"/>
      <w:sz w:val="20"/>
      <w:szCs w:val="20"/>
    </w:rPr>
  </w:style>
  <w:style w:type="paragraph" w:customStyle="1" w:styleId="xl71">
    <w:name w:val="xl71"/>
    <w:basedOn w:val="a1"/>
    <w:rsid w:val="00C704BD"/>
    <w:pPr>
      <w:widowControl/>
      <w:pBdr>
        <w:top w:val="single" w:sz="4" w:space="0" w:color="auto"/>
        <w:left w:val="single" w:sz="4" w:space="0" w:color="auto"/>
        <w:right w:val="single" w:sz="4" w:space="0" w:color="auto"/>
      </w:pBdr>
      <w:spacing w:before="100" w:beforeAutospacing="1" w:after="100" w:afterAutospacing="1"/>
      <w:ind w:firstLineChars="0" w:firstLine="0"/>
      <w:jc w:val="center"/>
    </w:pPr>
    <w:rPr>
      <w:rFonts w:ascii="ＭＳ Ｐゴシック" w:eastAsia="ＭＳ Ｐゴシック" w:hAnsi="ＭＳ Ｐゴシック" w:cs="ＭＳ Ｐゴシック"/>
      <w:color w:val="000000" w:themeColor="text1"/>
      <w:kern w:val="0"/>
      <w:sz w:val="20"/>
      <w:szCs w:val="20"/>
    </w:rPr>
  </w:style>
  <w:style w:type="paragraph" w:customStyle="1" w:styleId="xl72">
    <w:name w:val="xl72"/>
    <w:basedOn w:val="a1"/>
    <w:rsid w:val="00C704BD"/>
    <w:pPr>
      <w:widowControl/>
      <w:pBdr>
        <w:top w:val="single" w:sz="4" w:space="0" w:color="auto"/>
        <w:left w:val="single" w:sz="4" w:space="0" w:color="auto"/>
        <w:bottom w:val="single" w:sz="12" w:space="0" w:color="auto"/>
        <w:right w:val="single" w:sz="4" w:space="0" w:color="auto"/>
      </w:pBdr>
      <w:spacing w:before="100" w:beforeAutospacing="1" w:after="100" w:afterAutospacing="1"/>
      <w:ind w:firstLineChars="0" w:firstLine="0"/>
      <w:jc w:val="left"/>
    </w:pPr>
    <w:rPr>
      <w:rFonts w:ascii="ＭＳ Ｐゴシック" w:eastAsia="ＭＳ Ｐゴシック" w:hAnsi="ＭＳ Ｐゴシック" w:cs="ＭＳ Ｐゴシック"/>
      <w:color w:val="000000" w:themeColor="text1"/>
      <w:kern w:val="0"/>
      <w:sz w:val="20"/>
      <w:szCs w:val="20"/>
    </w:rPr>
  </w:style>
  <w:style w:type="paragraph" w:customStyle="1" w:styleId="xl73">
    <w:name w:val="xl73"/>
    <w:basedOn w:val="a1"/>
    <w:rsid w:val="00C704BD"/>
    <w:pPr>
      <w:widowControl/>
      <w:pBdr>
        <w:top w:val="single" w:sz="4" w:space="0" w:color="auto"/>
        <w:left w:val="single" w:sz="4" w:space="0" w:color="auto"/>
        <w:bottom w:val="single" w:sz="12" w:space="0" w:color="auto"/>
        <w:right w:val="single" w:sz="4" w:space="0" w:color="auto"/>
      </w:pBdr>
      <w:spacing w:before="100" w:beforeAutospacing="1" w:after="100" w:afterAutospacing="1"/>
      <w:ind w:firstLineChars="0" w:firstLine="0"/>
      <w:jc w:val="center"/>
    </w:pPr>
    <w:rPr>
      <w:rFonts w:ascii="ＭＳ Ｐゴシック" w:eastAsia="ＭＳ Ｐゴシック" w:hAnsi="ＭＳ Ｐゴシック" w:cs="ＭＳ Ｐゴシック"/>
      <w:color w:val="000000" w:themeColor="text1"/>
      <w:kern w:val="0"/>
      <w:sz w:val="20"/>
      <w:szCs w:val="20"/>
    </w:rPr>
  </w:style>
  <w:style w:type="paragraph" w:customStyle="1" w:styleId="xl74">
    <w:name w:val="xl74"/>
    <w:basedOn w:val="a1"/>
    <w:rsid w:val="00C704BD"/>
    <w:pPr>
      <w:widowControl/>
      <w:pBdr>
        <w:top w:val="single" w:sz="4" w:space="0" w:color="auto"/>
        <w:left w:val="single" w:sz="4" w:space="0" w:color="auto"/>
        <w:bottom w:val="single" w:sz="12" w:space="0" w:color="auto"/>
        <w:right w:val="single" w:sz="12" w:space="0" w:color="auto"/>
      </w:pBdr>
      <w:spacing w:before="100" w:beforeAutospacing="1" w:after="100" w:afterAutospacing="1"/>
      <w:ind w:firstLineChars="0" w:firstLine="0"/>
      <w:jc w:val="center"/>
    </w:pPr>
    <w:rPr>
      <w:rFonts w:ascii="ＭＳ Ｐゴシック" w:eastAsia="ＭＳ Ｐゴシック" w:hAnsi="ＭＳ Ｐゴシック" w:cs="ＭＳ Ｐゴシック"/>
      <w:color w:val="000000" w:themeColor="text1"/>
      <w:kern w:val="0"/>
      <w:sz w:val="20"/>
      <w:szCs w:val="20"/>
    </w:rPr>
  </w:style>
  <w:style w:type="paragraph" w:customStyle="1" w:styleId="xl75">
    <w:name w:val="xl75"/>
    <w:basedOn w:val="a1"/>
    <w:rsid w:val="00C704BD"/>
    <w:pPr>
      <w:widowControl/>
      <w:pBdr>
        <w:top w:val="single" w:sz="12" w:space="0" w:color="auto"/>
        <w:left w:val="single" w:sz="4" w:space="0" w:color="auto"/>
        <w:bottom w:val="single" w:sz="12" w:space="0" w:color="auto"/>
        <w:right w:val="single" w:sz="4" w:space="0" w:color="auto"/>
      </w:pBdr>
      <w:spacing w:before="100" w:beforeAutospacing="1" w:after="100" w:afterAutospacing="1"/>
      <w:ind w:firstLineChars="0" w:firstLine="0"/>
      <w:jc w:val="center"/>
    </w:pPr>
    <w:rPr>
      <w:rFonts w:ascii="ＭＳ Ｐゴシック" w:eastAsia="ＭＳ Ｐゴシック" w:hAnsi="ＭＳ Ｐゴシック" w:cs="ＭＳ Ｐゴシック"/>
      <w:color w:val="000000" w:themeColor="text1"/>
      <w:kern w:val="0"/>
      <w:sz w:val="20"/>
      <w:szCs w:val="20"/>
    </w:rPr>
  </w:style>
  <w:style w:type="paragraph" w:customStyle="1" w:styleId="xl76">
    <w:name w:val="xl76"/>
    <w:basedOn w:val="a1"/>
    <w:rsid w:val="00C704BD"/>
    <w:pPr>
      <w:widowControl/>
      <w:pBdr>
        <w:top w:val="single" w:sz="12" w:space="0" w:color="auto"/>
        <w:left w:val="single" w:sz="4" w:space="0" w:color="auto"/>
        <w:bottom w:val="single" w:sz="12" w:space="0" w:color="auto"/>
        <w:right w:val="single" w:sz="12" w:space="0" w:color="auto"/>
      </w:pBdr>
      <w:spacing w:before="100" w:beforeAutospacing="1" w:after="100" w:afterAutospacing="1"/>
      <w:ind w:firstLineChars="0" w:firstLine="0"/>
      <w:jc w:val="center"/>
    </w:pPr>
    <w:rPr>
      <w:rFonts w:ascii="ＭＳ Ｐゴシック" w:eastAsia="ＭＳ Ｐゴシック" w:hAnsi="ＭＳ Ｐゴシック" w:cs="ＭＳ Ｐゴシック"/>
      <w:color w:val="000000" w:themeColor="text1"/>
      <w:kern w:val="0"/>
      <w:sz w:val="20"/>
      <w:szCs w:val="20"/>
    </w:rPr>
  </w:style>
  <w:style w:type="paragraph" w:customStyle="1" w:styleId="xl77">
    <w:name w:val="xl77"/>
    <w:basedOn w:val="a1"/>
    <w:rsid w:val="00C704BD"/>
    <w:pPr>
      <w:widowControl/>
      <w:spacing w:before="100" w:beforeAutospacing="1" w:after="100" w:afterAutospacing="1"/>
      <w:ind w:firstLineChars="0" w:firstLine="0"/>
      <w:jc w:val="left"/>
      <w:textAlignment w:val="top"/>
    </w:pPr>
    <w:rPr>
      <w:rFonts w:ascii="ＭＳ Ｐゴシック" w:eastAsia="ＭＳ Ｐゴシック" w:hAnsi="ＭＳ Ｐゴシック" w:cs="ＭＳ Ｐゴシック"/>
      <w:color w:val="000000" w:themeColor="text1"/>
      <w:kern w:val="0"/>
      <w:sz w:val="20"/>
      <w:szCs w:val="20"/>
    </w:rPr>
  </w:style>
  <w:style w:type="paragraph" w:customStyle="1" w:styleId="xl78">
    <w:name w:val="xl78"/>
    <w:basedOn w:val="a1"/>
    <w:rsid w:val="00C704BD"/>
    <w:pPr>
      <w:widowControl/>
      <w:pBdr>
        <w:top w:val="single" w:sz="4" w:space="0" w:color="auto"/>
        <w:left w:val="single" w:sz="4" w:space="0" w:color="auto"/>
        <w:bottom w:val="single" w:sz="12" w:space="0" w:color="auto"/>
        <w:right w:val="single" w:sz="4" w:space="0" w:color="auto"/>
      </w:pBdr>
      <w:shd w:val="clear" w:color="000000" w:fill="9BC2E6"/>
      <w:spacing w:before="100" w:beforeAutospacing="1" w:after="100" w:afterAutospacing="1"/>
      <w:ind w:firstLineChars="0" w:firstLine="0"/>
      <w:jc w:val="center"/>
    </w:pPr>
    <w:rPr>
      <w:rFonts w:ascii="ＭＳ Ｐゴシック" w:eastAsia="ＭＳ Ｐゴシック" w:hAnsi="ＭＳ Ｐゴシック" w:cs="ＭＳ Ｐゴシック"/>
      <w:color w:val="000000" w:themeColor="text1"/>
      <w:kern w:val="0"/>
      <w:sz w:val="20"/>
      <w:szCs w:val="20"/>
    </w:rPr>
  </w:style>
  <w:style w:type="paragraph" w:customStyle="1" w:styleId="xl79">
    <w:name w:val="xl79"/>
    <w:basedOn w:val="a1"/>
    <w:rsid w:val="00C704BD"/>
    <w:pPr>
      <w:widowControl/>
      <w:pBdr>
        <w:top w:val="single" w:sz="4" w:space="0" w:color="auto"/>
        <w:left w:val="single" w:sz="4" w:space="0" w:color="auto"/>
        <w:right w:val="single" w:sz="4" w:space="0" w:color="auto"/>
      </w:pBdr>
      <w:spacing w:before="100" w:beforeAutospacing="1" w:after="100" w:afterAutospacing="1"/>
      <w:ind w:firstLineChars="0" w:firstLine="0"/>
      <w:jc w:val="left"/>
    </w:pPr>
    <w:rPr>
      <w:rFonts w:ascii="ＭＳ Ｐゴシック" w:eastAsia="ＭＳ Ｐゴシック" w:hAnsi="ＭＳ Ｐゴシック" w:cs="ＭＳ Ｐゴシック"/>
      <w:color w:val="000000" w:themeColor="text1"/>
      <w:kern w:val="0"/>
      <w:sz w:val="20"/>
      <w:szCs w:val="20"/>
    </w:rPr>
  </w:style>
  <w:style w:type="paragraph" w:customStyle="1" w:styleId="xl80">
    <w:name w:val="xl80"/>
    <w:basedOn w:val="a1"/>
    <w:rsid w:val="00C704BD"/>
    <w:pPr>
      <w:widowControl/>
      <w:pBdr>
        <w:top w:val="single" w:sz="4" w:space="0" w:color="auto"/>
        <w:left w:val="single" w:sz="4" w:space="0" w:color="auto"/>
        <w:right w:val="single" w:sz="12" w:space="0" w:color="auto"/>
      </w:pBdr>
      <w:spacing w:before="100" w:beforeAutospacing="1" w:after="100" w:afterAutospacing="1"/>
      <w:ind w:firstLineChars="0" w:firstLine="0"/>
      <w:jc w:val="center"/>
    </w:pPr>
    <w:rPr>
      <w:rFonts w:ascii="ＭＳ Ｐゴシック" w:eastAsia="ＭＳ Ｐゴシック" w:hAnsi="ＭＳ Ｐゴシック" w:cs="ＭＳ Ｐゴシック"/>
      <w:color w:val="000000" w:themeColor="text1"/>
      <w:kern w:val="0"/>
      <w:sz w:val="20"/>
      <w:szCs w:val="20"/>
    </w:rPr>
  </w:style>
  <w:style w:type="paragraph" w:customStyle="1" w:styleId="xl81">
    <w:name w:val="xl81"/>
    <w:basedOn w:val="a1"/>
    <w:rsid w:val="00C704BD"/>
    <w:pPr>
      <w:widowControl/>
      <w:pBdr>
        <w:top w:val="single" w:sz="4" w:space="0" w:color="auto"/>
        <w:left w:val="single" w:sz="4" w:space="0" w:color="auto"/>
        <w:bottom w:val="single" w:sz="4" w:space="0" w:color="auto"/>
        <w:right w:val="single" w:sz="4" w:space="0" w:color="auto"/>
      </w:pBdr>
      <w:spacing w:before="100" w:beforeAutospacing="1" w:after="100" w:afterAutospacing="1"/>
      <w:ind w:firstLineChars="0" w:firstLine="0"/>
      <w:jc w:val="center"/>
    </w:pPr>
    <w:rPr>
      <w:rFonts w:ascii="ＭＳ Ｐゴシック" w:eastAsia="ＭＳ Ｐゴシック" w:hAnsi="ＭＳ Ｐゴシック" w:cs="ＭＳ Ｐゴシック"/>
      <w:color w:val="000000" w:themeColor="text1"/>
      <w:kern w:val="0"/>
      <w:sz w:val="20"/>
      <w:szCs w:val="20"/>
    </w:rPr>
  </w:style>
  <w:style w:type="paragraph" w:customStyle="1" w:styleId="xl82">
    <w:name w:val="xl82"/>
    <w:basedOn w:val="a1"/>
    <w:rsid w:val="00C704BD"/>
    <w:pPr>
      <w:widowControl/>
      <w:pBdr>
        <w:top w:val="single" w:sz="4" w:space="0" w:color="auto"/>
        <w:left w:val="single" w:sz="4" w:space="0" w:color="auto"/>
        <w:right w:val="single" w:sz="4" w:space="0" w:color="auto"/>
      </w:pBdr>
      <w:spacing w:before="100" w:beforeAutospacing="1" w:after="100" w:afterAutospacing="1"/>
      <w:ind w:firstLineChars="0" w:firstLine="0"/>
      <w:jc w:val="left"/>
      <w:textAlignment w:val="top"/>
    </w:pPr>
    <w:rPr>
      <w:rFonts w:ascii="ＭＳ Ｐゴシック" w:eastAsia="ＭＳ Ｐゴシック" w:hAnsi="ＭＳ Ｐゴシック" w:cs="ＭＳ Ｐゴシック"/>
      <w:color w:val="000000" w:themeColor="text1"/>
      <w:kern w:val="0"/>
      <w:sz w:val="20"/>
      <w:szCs w:val="20"/>
    </w:rPr>
  </w:style>
  <w:style w:type="paragraph" w:customStyle="1" w:styleId="xl83">
    <w:name w:val="xl83"/>
    <w:basedOn w:val="a1"/>
    <w:rsid w:val="00C704BD"/>
    <w:pPr>
      <w:widowControl/>
      <w:pBdr>
        <w:left w:val="single" w:sz="4" w:space="0" w:color="auto"/>
        <w:right w:val="single" w:sz="4" w:space="0" w:color="auto"/>
      </w:pBdr>
      <w:spacing w:before="100" w:beforeAutospacing="1" w:after="100" w:afterAutospacing="1"/>
      <w:ind w:firstLineChars="0" w:firstLine="0"/>
      <w:jc w:val="left"/>
      <w:textAlignment w:val="top"/>
    </w:pPr>
    <w:rPr>
      <w:rFonts w:ascii="ＭＳ Ｐゴシック" w:eastAsia="ＭＳ Ｐゴシック" w:hAnsi="ＭＳ Ｐゴシック" w:cs="ＭＳ Ｐゴシック"/>
      <w:color w:val="000000" w:themeColor="text1"/>
      <w:kern w:val="0"/>
      <w:sz w:val="20"/>
      <w:szCs w:val="20"/>
    </w:rPr>
  </w:style>
  <w:style w:type="paragraph" w:customStyle="1" w:styleId="xl84">
    <w:name w:val="xl84"/>
    <w:basedOn w:val="a1"/>
    <w:rsid w:val="00C704BD"/>
    <w:pPr>
      <w:widowControl/>
      <w:pBdr>
        <w:left w:val="single" w:sz="4" w:space="0" w:color="auto"/>
        <w:bottom w:val="single" w:sz="4" w:space="0" w:color="auto"/>
        <w:right w:val="single" w:sz="4" w:space="0" w:color="auto"/>
      </w:pBdr>
      <w:spacing w:before="100" w:beforeAutospacing="1" w:after="100" w:afterAutospacing="1"/>
      <w:ind w:firstLineChars="0" w:firstLine="0"/>
      <w:jc w:val="left"/>
      <w:textAlignment w:val="top"/>
    </w:pPr>
    <w:rPr>
      <w:rFonts w:ascii="ＭＳ Ｐゴシック" w:eastAsia="ＭＳ Ｐゴシック" w:hAnsi="ＭＳ Ｐゴシック" w:cs="ＭＳ Ｐゴシック"/>
      <w:color w:val="000000" w:themeColor="text1"/>
      <w:kern w:val="0"/>
      <w:sz w:val="20"/>
      <w:szCs w:val="20"/>
    </w:rPr>
  </w:style>
  <w:style w:type="paragraph" w:customStyle="1" w:styleId="xl85">
    <w:name w:val="xl85"/>
    <w:basedOn w:val="a1"/>
    <w:rsid w:val="00C704BD"/>
    <w:pPr>
      <w:widowControl/>
      <w:pBdr>
        <w:left w:val="single" w:sz="4" w:space="0" w:color="auto"/>
        <w:right w:val="single" w:sz="4" w:space="0" w:color="auto"/>
      </w:pBdr>
      <w:spacing w:before="100" w:beforeAutospacing="1" w:after="100" w:afterAutospacing="1"/>
      <w:ind w:firstLineChars="0" w:firstLine="0"/>
      <w:jc w:val="center"/>
    </w:pPr>
    <w:rPr>
      <w:rFonts w:ascii="ＭＳ Ｐゴシック" w:eastAsia="ＭＳ Ｐゴシック" w:hAnsi="ＭＳ Ｐゴシック" w:cs="ＭＳ Ｐゴシック"/>
      <w:color w:val="000000" w:themeColor="text1"/>
      <w:kern w:val="0"/>
      <w:sz w:val="20"/>
      <w:szCs w:val="20"/>
    </w:rPr>
  </w:style>
  <w:style w:type="paragraph" w:customStyle="1" w:styleId="xl86">
    <w:name w:val="xl86"/>
    <w:basedOn w:val="a1"/>
    <w:rsid w:val="00C704BD"/>
    <w:pPr>
      <w:widowControl/>
      <w:pBdr>
        <w:left w:val="single" w:sz="4" w:space="0" w:color="auto"/>
        <w:bottom w:val="single" w:sz="4" w:space="0" w:color="auto"/>
        <w:right w:val="single" w:sz="4" w:space="0" w:color="auto"/>
      </w:pBdr>
      <w:spacing w:before="100" w:beforeAutospacing="1" w:after="100" w:afterAutospacing="1"/>
      <w:ind w:firstLineChars="0" w:firstLine="0"/>
      <w:jc w:val="center"/>
    </w:pPr>
    <w:rPr>
      <w:rFonts w:ascii="ＭＳ Ｐゴシック" w:eastAsia="ＭＳ Ｐゴシック" w:hAnsi="ＭＳ Ｐゴシック" w:cs="ＭＳ Ｐゴシック"/>
      <w:color w:val="000000" w:themeColor="text1"/>
      <w:kern w:val="0"/>
      <w:sz w:val="20"/>
      <w:szCs w:val="20"/>
    </w:rPr>
  </w:style>
  <w:style w:type="paragraph" w:customStyle="1" w:styleId="xl87">
    <w:name w:val="xl87"/>
    <w:basedOn w:val="a1"/>
    <w:rsid w:val="00C704BD"/>
    <w:pPr>
      <w:widowControl/>
      <w:pBdr>
        <w:left w:val="single" w:sz="4" w:space="0" w:color="auto"/>
        <w:bottom w:val="single" w:sz="4" w:space="0" w:color="auto"/>
        <w:right w:val="single" w:sz="4" w:space="0" w:color="auto"/>
      </w:pBdr>
      <w:spacing w:before="100" w:beforeAutospacing="1" w:after="100" w:afterAutospacing="1"/>
      <w:ind w:firstLineChars="0" w:firstLine="0"/>
      <w:jc w:val="left"/>
      <w:textAlignment w:val="top"/>
    </w:pPr>
    <w:rPr>
      <w:rFonts w:ascii="ＭＳ Ｐゴシック" w:eastAsia="ＭＳ Ｐゴシック" w:hAnsi="ＭＳ Ｐゴシック" w:cs="ＭＳ Ｐゴシック"/>
      <w:color w:val="000000" w:themeColor="text1"/>
      <w:kern w:val="0"/>
      <w:sz w:val="24"/>
    </w:rPr>
  </w:style>
  <w:style w:type="paragraph" w:customStyle="1" w:styleId="xl88">
    <w:name w:val="xl88"/>
    <w:basedOn w:val="a1"/>
    <w:rsid w:val="00C704BD"/>
    <w:pPr>
      <w:widowControl/>
      <w:pBdr>
        <w:left w:val="single" w:sz="4" w:space="0" w:color="auto"/>
        <w:bottom w:val="single" w:sz="4" w:space="0" w:color="auto"/>
        <w:right w:val="single" w:sz="4" w:space="0" w:color="auto"/>
      </w:pBdr>
      <w:spacing w:before="100" w:beforeAutospacing="1" w:after="100" w:afterAutospacing="1"/>
      <w:ind w:firstLineChars="0" w:firstLine="0"/>
      <w:jc w:val="center"/>
    </w:pPr>
    <w:rPr>
      <w:rFonts w:ascii="ＭＳ Ｐゴシック" w:eastAsia="ＭＳ Ｐゴシック" w:hAnsi="ＭＳ Ｐゴシック" w:cs="ＭＳ Ｐゴシック"/>
      <w:color w:val="000000" w:themeColor="text1"/>
      <w:kern w:val="0"/>
      <w:sz w:val="24"/>
    </w:rPr>
  </w:style>
  <w:style w:type="paragraph" w:customStyle="1" w:styleId="xl89">
    <w:name w:val="xl89"/>
    <w:basedOn w:val="a1"/>
    <w:rsid w:val="00C704BD"/>
    <w:pPr>
      <w:widowControl/>
      <w:pBdr>
        <w:left w:val="single" w:sz="4" w:space="0" w:color="auto"/>
        <w:right w:val="single" w:sz="4" w:space="0" w:color="auto"/>
      </w:pBdr>
      <w:spacing w:before="100" w:beforeAutospacing="1" w:after="100" w:afterAutospacing="1"/>
      <w:ind w:firstLineChars="0" w:firstLine="0"/>
      <w:jc w:val="left"/>
      <w:textAlignment w:val="top"/>
    </w:pPr>
    <w:rPr>
      <w:rFonts w:ascii="ＭＳ Ｐゴシック" w:eastAsia="ＭＳ Ｐゴシック" w:hAnsi="ＭＳ Ｐゴシック" w:cs="ＭＳ Ｐゴシック"/>
      <w:color w:val="000000" w:themeColor="text1"/>
      <w:kern w:val="0"/>
      <w:sz w:val="24"/>
    </w:rPr>
  </w:style>
  <w:style w:type="paragraph" w:customStyle="1" w:styleId="xl90">
    <w:name w:val="xl90"/>
    <w:basedOn w:val="a1"/>
    <w:rsid w:val="00C704BD"/>
    <w:pPr>
      <w:widowControl/>
      <w:pBdr>
        <w:left w:val="single" w:sz="4" w:space="0" w:color="auto"/>
        <w:bottom w:val="single" w:sz="4" w:space="0" w:color="auto"/>
        <w:right w:val="single" w:sz="4" w:space="0" w:color="auto"/>
      </w:pBdr>
      <w:spacing w:before="100" w:beforeAutospacing="1" w:after="100" w:afterAutospacing="1"/>
      <w:ind w:firstLineChars="0" w:firstLine="0"/>
      <w:jc w:val="left"/>
      <w:textAlignment w:val="top"/>
    </w:pPr>
    <w:rPr>
      <w:rFonts w:ascii="ＭＳ Ｐゴシック" w:eastAsia="ＭＳ Ｐゴシック" w:hAnsi="ＭＳ Ｐゴシック" w:cs="ＭＳ Ｐゴシック"/>
      <w:color w:val="000000" w:themeColor="text1"/>
      <w:kern w:val="0"/>
      <w:sz w:val="24"/>
    </w:rPr>
  </w:style>
  <w:style w:type="paragraph" w:customStyle="1" w:styleId="xl91">
    <w:name w:val="xl91"/>
    <w:basedOn w:val="a1"/>
    <w:rsid w:val="00C704BD"/>
    <w:pPr>
      <w:widowControl/>
      <w:pBdr>
        <w:left w:val="single" w:sz="4" w:space="0" w:color="auto"/>
        <w:right w:val="single" w:sz="4" w:space="0" w:color="auto"/>
      </w:pBdr>
      <w:spacing w:before="100" w:beforeAutospacing="1" w:after="100" w:afterAutospacing="1"/>
      <w:ind w:firstLineChars="0" w:firstLine="0"/>
      <w:jc w:val="left"/>
      <w:textAlignment w:val="top"/>
    </w:pPr>
    <w:rPr>
      <w:rFonts w:ascii="ＭＳ Ｐゴシック" w:eastAsia="ＭＳ Ｐゴシック" w:hAnsi="ＭＳ Ｐゴシック" w:cs="ＭＳ Ｐゴシック"/>
      <w:color w:val="000000" w:themeColor="text1"/>
      <w:kern w:val="0"/>
      <w:sz w:val="24"/>
    </w:rPr>
  </w:style>
  <w:style w:type="paragraph" w:customStyle="1" w:styleId="xl92">
    <w:name w:val="xl92"/>
    <w:basedOn w:val="a1"/>
    <w:rsid w:val="00C704BD"/>
    <w:pPr>
      <w:widowControl/>
      <w:pBdr>
        <w:top w:val="single" w:sz="4" w:space="0" w:color="auto"/>
        <w:left w:val="single" w:sz="4" w:space="0" w:color="auto"/>
        <w:right w:val="single" w:sz="4" w:space="0" w:color="auto"/>
      </w:pBdr>
      <w:spacing w:before="100" w:beforeAutospacing="1" w:after="100" w:afterAutospacing="1"/>
      <w:ind w:firstLineChars="0" w:firstLine="0"/>
      <w:jc w:val="left"/>
      <w:textAlignment w:val="top"/>
    </w:pPr>
    <w:rPr>
      <w:rFonts w:ascii="ＭＳ Ｐゴシック" w:eastAsia="ＭＳ Ｐゴシック" w:hAnsi="ＭＳ Ｐゴシック" w:cs="ＭＳ Ｐゴシック"/>
      <w:color w:val="000000" w:themeColor="text1"/>
      <w:kern w:val="0"/>
      <w:sz w:val="24"/>
    </w:rPr>
  </w:style>
  <w:style w:type="paragraph" w:customStyle="1" w:styleId="xl93">
    <w:name w:val="xl93"/>
    <w:basedOn w:val="a1"/>
    <w:rsid w:val="00C704BD"/>
    <w:pPr>
      <w:widowControl/>
      <w:pBdr>
        <w:top w:val="single" w:sz="12" w:space="0" w:color="auto"/>
        <w:left w:val="single" w:sz="12" w:space="0" w:color="auto"/>
      </w:pBdr>
      <w:shd w:val="clear" w:color="000000" w:fill="66FFFF"/>
      <w:spacing w:before="100" w:beforeAutospacing="1" w:after="100" w:afterAutospacing="1"/>
      <w:ind w:firstLineChars="0" w:firstLine="0"/>
      <w:jc w:val="left"/>
    </w:pPr>
    <w:rPr>
      <w:rFonts w:ascii="ＭＳ Ｐゴシック" w:eastAsia="ＭＳ Ｐゴシック" w:hAnsi="ＭＳ Ｐゴシック" w:cs="ＭＳ Ｐゴシック"/>
      <w:color w:val="000000" w:themeColor="text1"/>
      <w:kern w:val="0"/>
      <w:sz w:val="20"/>
      <w:szCs w:val="20"/>
    </w:rPr>
  </w:style>
  <w:style w:type="paragraph" w:customStyle="1" w:styleId="xl94">
    <w:name w:val="xl94"/>
    <w:basedOn w:val="a1"/>
    <w:rsid w:val="00C704BD"/>
    <w:pPr>
      <w:widowControl/>
      <w:pBdr>
        <w:top w:val="single" w:sz="12" w:space="0" w:color="auto"/>
      </w:pBdr>
      <w:shd w:val="clear" w:color="000000" w:fill="66FFFF"/>
      <w:spacing w:before="100" w:beforeAutospacing="1" w:after="100" w:afterAutospacing="1"/>
      <w:ind w:firstLineChars="0" w:firstLine="0"/>
      <w:jc w:val="left"/>
    </w:pPr>
    <w:rPr>
      <w:rFonts w:ascii="ＭＳ Ｐゴシック" w:eastAsia="ＭＳ Ｐゴシック" w:hAnsi="ＭＳ Ｐゴシック" w:cs="ＭＳ Ｐゴシック"/>
      <w:color w:val="000000" w:themeColor="text1"/>
      <w:kern w:val="0"/>
      <w:sz w:val="20"/>
      <w:szCs w:val="20"/>
    </w:rPr>
  </w:style>
  <w:style w:type="paragraph" w:customStyle="1" w:styleId="xl95">
    <w:name w:val="xl95"/>
    <w:basedOn w:val="a1"/>
    <w:rsid w:val="00C704BD"/>
    <w:pPr>
      <w:widowControl/>
      <w:pBdr>
        <w:top w:val="single" w:sz="12" w:space="0" w:color="auto"/>
        <w:right w:val="single" w:sz="12" w:space="0" w:color="auto"/>
      </w:pBdr>
      <w:shd w:val="clear" w:color="000000" w:fill="66FFFF"/>
      <w:spacing w:before="100" w:beforeAutospacing="1" w:after="100" w:afterAutospacing="1"/>
      <w:ind w:firstLineChars="0" w:firstLine="0"/>
      <w:jc w:val="left"/>
    </w:pPr>
    <w:rPr>
      <w:rFonts w:ascii="ＭＳ Ｐゴシック" w:eastAsia="ＭＳ Ｐゴシック" w:hAnsi="ＭＳ Ｐゴシック" w:cs="ＭＳ Ｐゴシック"/>
      <w:color w:val="000000" w:themeColor="text1"/>
      <w:kern w:val="0"/>
      <w:sz w:val="20"/>
      <w:szCs w:val="20"/>
    </w:rPr>
  </w:style>
  <w:style w:type="paragraph" w:customStyle="1" w:styleId="xl96">
    <w:name w:val="xl96"/>
    <w:basedOn w:val="a1"/>
    <w:rsid w:val="00C704BD"/>
    <w:pPr>
      <w:widowControl/>
      <w:pBdr>
        <w:left w:val="single" w:sz="12" w:space="0" w:color="auto"/>
        <w:right w:val="single" w:sz="4" w:space="0" w:color="auto"/>
      </w:pBdr>
      <w:spacing w:before="100" w:beforeAutospacing="1" w:after="100" w:afterAutospacing="1"/>
      <w:ind w:firstLineChars="0" w:firstLine="0"/>
      <w:jc w:val="left"/>
    </w:pPr>
    <w:rPr>
      <w:rFonts w:ascii="ＭＳ Ｐゴシック" w:eastAsia="ＭＳ Ｐゴシック" w:hAnsi="ＭＳ Ｐゴシック" w:cs="ＭＳ Ｐゴシック"/>
      <w:color w:val="000000" w:themeColor="text1"/>
      <w:kern w:val="0"/>
      <w:sz w:val="20"/>
      <w:szCs w:val="20"/>
    </w:rPr>
  </w:style>
  <w:style w:type="paragraph" w:customStyle="1" w:styleId="xl97">
    <w:name w:val="xl97"/>
    <w:basedOn w:val="a1"/>
    <w:rsid w:val="00C704BD"/>
    <w:pPr>
      <w:widowControl/>
      <w:pBdr>
        <w:left w:val="single" w:sz="12" w:space="0" w:color="auto"/>
        <w:bottom w:val="single" w:sz="12" w:space="0" w:color="auto"/>
        <w:right w:val="single" w:sz="4" w:space="0" w:color="auto"/>
      </w:pBdr>
      <w:spacing w:before="100" w:beforeAutospacing="1" w:after="100" w:afterAutospacing="1"/>
      <w:ind w:firstLineChars="0" w:firstLine="0"/>
      <w:jc w:val="left"/>
    </w:pPr>
    <w:rPr>
      <w:rFonts w:ascii="ＭＳ Ｐゴシック" w:eastAsia="ＭＳ Ｐゴシック" w:hAnsi="ＭＳ Ｐゴシック" w:cs="ＭＳ Ｐゴシック"/>
      <w:color w:val="000000" w:themeColor="text1"/>
      <w:kern w:val="0"/>
      <w:sz w:val="20"/>
      <w:szCs w:val="20"/>
    </w:rPr>
  </w:style>
  <w:style w:type="paragraph" w:customStyle="1" w:styleId="xl98">
    <w:name w:val="xl98"/>
    <w:basedOn w:val="a1"/>
    <w:rsid w:val="00C704BD"/>
    <w:pPr>
      <w:widowControl/>
      <w:pBdr>
        <w:left w:val="single" w:sz="12" w:space="0" w:color="auto"/>
        <w:bottom w:val="single" w:sz="12" w:space="0" w:color="auto"/>
      </w:pBdr>
      <w:spacing w:before="100" w:beforeAutospacing="1" w:after="100" w:afterAutospacing="1"/>
      <w:ind w:firstLineChars="0" w:firstLine="0"/>
      <w:jc w:val="left"/>
    </w:pPr>
    <w:rPr>
      <w:rFonts w:ascii="ＭＳ Ｐゴシック" w:eastAsia="ＭＳ Ｐゴシック" w:hAnsi="ＭＳ Ｐゴシック" w:cs="ＭＳ Ｐゴシック"/>
      <w:color w:val="000000" w:themeColor="text1"/>
      <w:kern w:val="0"/>
      <w:sz w:val="20"/>
      <w:szCs w:val="20"/>
    </w:rPr>
  </w:style>
  <w:style w:type="paragraph" w:customStyle="1" w:styleId="xl99">
    <w:name w:val="xl99"/>
    <w:basedOn w:val="a1"/>
    <w:rsid w:val="00C704BD"/>
    <w:pPr>
      <w:widowControl/>
      <w:pBdr>
        <w:bottom w:val="single" w:sz="12" w:space="0" w:color="auto"/>
      </w:pBdr>
      <w:spacing w:before="100" w:beforeAutospacing="1" w:after="100" w:afterAutospacing="1"/>
      <w:ind w:firstLineChars="0" w:firstLine="0"/>
      <w:jc w:val="left"/>
    </w:pPr>
    <w:rPr>
      <w:rFonts w:ascii="ＭＳ Ｐゴシック" w:eastAsia="ＭＳ Ｐゴシック" w:hAnsi="ＭＳ Ｐゴシック" w:cs="ＭＳ Ｐゴシック"/>
      <w:color w:val="000000" w:themeColor="text1"/>
      <w:kern w:val="0"/>
      <w:sz w:val="20"/>
      <w:szCs w:val="20"/>
    </w:rPr>
  </w:style>
  <w:style w:type="paragraph" w:customStyle="1" w:styleId="xl100">
    <w:name w:val="xl100"/>
    <w:basedOn w:val="a1"/>
    <w:rsid w:val="00C704BD"/>
    <w:pPr>
      <w:widowControl/>
      <w:pBdr>
        <w:bottom w:val="single" w:sz="12" w:space="0" w:color="auto"/>
        <w:right w:val="single" w:sz="4" w:space="0" w:color="auto"/>
      </w:pBdr>
      <w:spacing w:before="100" w:beforeAutospacing="1" w:after="100" w:afterAutospacing="1"/>
      <w:ind w:firstLineChars="0" w:firstLine="0"/>
      <w:jc w:val="left"/>
    </w:pPr>
    <w:rPr>
      <w:rFonts w:ascii="ＭＳ Ｐゴシック" w:eastAsia="ＭＳ Ｐゴシック" w:hAnsi="ＭＳ Ｐゴシック" w:cs="ＭＳ Ｐゴシック"/>
      <w:color w:val="000000" w:themeColor="text1"/>
      <w:kern w:val="0"/>
      <w:sz w:val="20"/>
      <w:szCs w:val="20"/>
    </w:rPr>
  </w:style>
  <w:style w:type="paragraph" w:customStyle="1" w:styleId="xl101">
    <w:name w:val="xl101"/>
    <w:basedOn w:val="a1"/>
    <w:rsid w:val="00C704BD"/>
    <w:pPr>
      <w:widowControl/>
      <w:pBdr>
        <w:left w:val="single" w:sz="4" w:space="0" w:color="auto"/>
        <w:bottom w:val="single" w:sz="12" w:space="0" w:color="auto"/>
        <w:right w:val="single" w:sz="4" w:space="0" w:color="auto"/>
      </w:pBdr>
      <w:spacing w:before="100" w:beforeAutospacing="1" w:after="100" w:afterAutospacing="1"/>
      <w:ind w:firstLineChars="0" w:firstLine="0"/>
      <w:jc w:val="center"/>
    </w:pPr>
    <w:rPr>
      <w:rFonts w:ascii="ＭＳ Ｐゴシック" w:eastAsia="ＭＳ Ｐゴシック" w:hAnsi="ＭＳ Ｐゴシック" w:cs="ＭＳ Ｐゴシック"/>
      <w:color w:val="000000" w:themeColor="text1"/>
      <w:kern w:val="0"/>
      <w:sz w:val="20"/>
      <w:szCs w:val="20"/>
    </w:rPr>
  </w:style>
  <w:style w:type="paragraph" w:customStyle="1" w:styleId="xl102">
    <w:name w:val="xl102"/>
    <w:basedOn w:val="a1"/>
    <w:rsid w:val="00C704BD"/>
    <w:pPr>
      <w:widowControl/>
      <w:pBdr>
        <w:top w:val="single" w:sz="4" w:space="0" w:color="auto"/>
        <w:left w:val="single" w:sz="4" w:space="0" w:color="auto"/>
      </w:pBdr>
      <w:spacing w:before="100" w:beforeAutospacing="1" w:after="100" w:afterAutospacing="1"/>
      <w:ind w:firstLineChars="0" w:firstLine="0"/>
      <w:jc w:val="left"/>
    </w:pPr>
    <w:rPr>
      <w:rFonts w:ascii="ＭＳ Ｐゴシック" w:eastAsia="ＭＳ Ｐゴシック" w:hAnsi="ＭＳ Ｐゴシック" w:cs="ＭＳ Ｐゴシック"/>
      <w:color w:val="000000" w:themeColor="text1"/>
      <w:kern w:val="0"/>
      <w:sz w:val="20"/>
      <w:szCs w:val="20"/>
    </w:rPr>
  </w:style>
  <w:style w:type="paragraph" w:customStyle="1" w:styleId="xl103">
    <w:name w:val="xl103"/>
    <w:basedOn w:val="a1"/>
    <w:rsid w:val="00C704BD"/>
    <w:pPr>
      <w:widowControl/>
      <w:pBdr>
        <w:top w:val="single" w:sz="4" w:space="0" w:color="auto"/>
        <w:right w:val="single" w:sz="4" w:space="0" w:color="auto"/>
      </w:pBdr>
      <w:spacing w:before="100" w:beforeAutospacing="1" w:after="100" w:afterAutospacing="1"/>
      <w:ind w:firstLineChars="0" w:firstLine="0"/>
      <w:jc w:val="left"/>
    </w:pPr>
    <w:rPr>
      <w:rFonts w:ascii="ＭＳ Ｐゴシック" w:eastAsia="ＭＳ Ｐゴシック" w:hAnsi="ＭＳ Ｐゴシック" w:cs="ＭＳ Ｐゴシック"/>
      <w:color w:val="000000" w:themeColor="text1"/>
      <w:kern w:val="0"/>
      <w:sz w:val="20"/>
      <w:szCs w:val="20"/>
    </w:rPr>
  </w:style>
  <w:style w:type="paragraph" w:customStyle="1" w:styleId="xl104">
    <w:name w:val="xl104"/>
    <w:basedOn w:val="a1"/>
    <w:rsid w:val="00C704BD"/>
    <w:pPr>
      <w:widowControl/>
      <w:pBdr>
        <w:left w:val="single" w:sz="4" w:space="0" w:color="auto"/>
      </w:pBdr>
      <w:spacing w:before="100" w:beforeAutospacing="1" w:after="100" w:afterAutospacing="1"/>
      <w:ind w:firstLineChars="0" w:firstLine="0"/>
      <w:jc w:val="left"/>
    </w:pPr>
    <w:rPr>
      <w:rFonts w:ascii="ＭＳ Ｐゴシック" w:eastAsia="ＭＳ Ｐゴシック" w:hAnsi="ＭＳ Ｐゴシック" w:cs="ＭＳ Ｐゴシック"/>
      <w:color w:val="000000" w:themeColor="text1"/>
      <w:kern w:val="0"/>
      <w:sz w:val="20"/>
      <w:szCs w:val="20"/>
    </w:rPr>
  </w:style>
  <w:style w:type="paragraph" w:customStyle="1" w:styleId="xl105">
    <w:name w:val="xl105"/>
    <w:basedOn w:val="a1"/>
    <w:rsid w:val="00C704BD"/>
    <w:pPr>
      <w:widowControl/>
      <w:pBdr>
        <w:right w:val="single" w:sz="4" w:space="0" w:color="auto"/>
      </w:pBdr>
      <w:spacing w:before="100" w:beforeAutospacing="1" w:after="100" w:afterAutospacing="1"/>
      <w:ind w:firstLineChars="0" w:firstLine="0"/>
      <w:jc w:val="left"/>
    </w:pPr>
    <w:rPr>
      <w:rFonts w:ascii="ＭＳ Ｐゴシック" w:eastAsia="ＭＳ Ｐゴシック" w:hAnsi="ＭＳ Ｐゴシック" w:cs="ＭＳ Ｐゴシック"/>
      <w:color w:val="000000" w:themeColor="text1"/>
      <w:kern w:val="0"/>
      <w:sz w:val="20"/>
      <w:szCs w:val="20"/>
    </w:rPr>
  </w:style>
  <w:style w:type="paragraph" w:customStyle="1" w:styleId="xl106">
    <w:name w:val="xl106"/>
    <w:basedOn w:val="a1"/>
    <w:rsid w:val="00C704BD"/>
    <w:pPr>
      <w:widowControl/>
      <w:pBdr>
        <w:left w:val="single" w:sz="4" w:space="0" w:color="auto"/>
        <w:bottom w:val="single" w:sz="12" w:space="0" w:color="auto"/>
      </w:pBdr>
      <w:spacing w:before="100" w:beforeAutospacing="1" w:after="100" w:afterAutospacing="1"/>
      <w:ind w:firstLineChars="0" w:firstLine="0"/>
      <w:jc w:val="left"/>
    </w:pPr>
    <w:rPr>
      <w:rFonts w:ascii="ＭＳ Ｐゴシック" w:eastAsia="ＭＳ Ｐゴシック" w:hAnsi="ＭＳ Ｐゴシック" w:cs="ＭＳ Ｐゴシック"/>
      <w:color w:val="000000" w:themeColor="text1"/>
      <w:kern w:val="0"/>
      <w:sz w:val="20"/>
      <w:szCs w:val="20"/>
    </w:rPr>
  </w:style>
  <w:style w:type="paragraph" w:customStyle="1" w:styleId="xl107">
    <w:name w:val="xl107"/>
    <w:basedOn w:val="a1"/>
    <w:rsid w:val="00C704BD"/>
    <w:pPr>
      <w:widowControl/>
      <w:pBdr>
        <w:bottom w:val="single" w:sz="12" w:space="0" w:color="auto"/>
        <w:right w:val="single" w:sz="4" w:space="0" w:color="auto"/>
      </w:pBdr>
      <w:spacing w:before="100" w:beforeAutospacing="1" w:after="100" w:afterAutospacing="1"/>
      <w:ind w:firstLineChars="0" w:firstLine="0"/>
      <w:jc w:val="left"/>
    </w:pPr>
    <w:rPr>
      <w:rFonts w:ascii="ＭＳ Ｐゴシック" w:eastAsia="ＭＳ Ｐゴシック" w:hAnsi="ＭＳ Ｐゴシック" w:cs="ＭＳ Ｐゴシック"/>
      <w:color w:val="000000" w:themeColor="text1"/>
      <w:kern w:val="0"/>
      <w:sz w:val="20"/>
      <w:szCs w:val="20"/>
    </w:rPr>
  </w:style>
  <w:style w:type="paragraph" w:customStyle="1" w:styleId="xl108">
    <w:name w:val="xl108"/>
    <w:basedOn w:val="a1"/>
    <w:rsid w:val="00C704BD"/>
    <w:pPr>
      <w:widowControl/>
      <w:pBdr>
        <w:top w:val="single" w:sz="12" w:space="0" w:color="auto"/>
        <w:left w:val="single" w:sz="12" w:space="0" w:color="auto"/>
        <w:right w:val="single" w:sz="4" w:space="0" w:color="auto"/>
      </w:pBdr>
      <w:shd w:val="clear" w:color="000000" w:fill="9BC2E6"/>
      <w:spacing w:before="100" w:beforeAutospacing="1" w:after="100" w:afterAutospacing="1"/>
      <w:ind w:firstLineChars="0" w:firstLine="0"/>
      <w:jc w:val="center"/>
    </w:pPr>
    <w:rPr>
      <w:rFonts w:ascii="ＭＳ Ｐゴシック" w:eastAsia="ＭＳ Ｐゴシック" w:hAnsi="ＭＳ Ｐゴシック" w:cs="ＭＳ Ｐゴシック"/>
      <w:color w:val="000000" w:themeColor="text1"/>
      <w:kern w:val="0"/>
      <w:sz w:val="20"/>
      <w:szCs w:val="20"/>
    </w:rPr>
  </w:style>
  <w:style w:type="paragraph" w:customStyle="1" w:styleId="xl109">
    <w:name w:val="xl109"/>
    <w:basedOn w:val="a1"/>
    <w:rsid w:val="00C704BD"/>
    <w:pPr>
      <w:widowControl/>
      <w:pBdr>
        <w:top w:val="single" w:sz="12" w:space="0" w:color="auto"/>
        <w:left w:val="single" w:sz="4" w:space="0" w:color="auto"/>
        <w:right w:val="single" w:sz="4" w:space="0" w:color="auto"/>
      </w:pBdr>
      <w:shd w:val="clear" w:color="000000" w:fill="9BC2E6"/>
      <w:spacing w:before="100" w:beforeAutospacing="1" w:after="100" w:afterAutospacing="1"/>
      <w:ind w:firstLineChars="0" w:firstLine="0"/>
      <w:jc w:val="center"/>
    </w:pPr>
    <w:rPr>
      <w:rFonts w:ascii="ＭＳ Ｐゴシック" w:eastAsia="ＭＳ Ｐゴシック" w:hAnsi="ＭＳ Ｐゴシック" w:cs="ＭＳ Ｐゴシック"/>
      <w:color w:val="000000" w:themeColor="text1"/>
      <w:kern w:val="0"/>
      <w:sz w:val="20"/>
      <w:szCs w:val="20"/>
    </w:rPr>
  </w:style>
  <w:style w:type="paragraph" w:customStyle="1" w:styleId="xl110">
    <w:name w:val="xl110"/>
    <w:basedOn w:val="a1"/>
    <w:rsid w:val="00C704BD"/>
    <w:pPr>
      <w:widowControl/>
      <w:pBdr>
        <w:top w:val="single" w:sz="12" w:space="0" w:color="auto"/>
        <w:left w:val="single" w:sz="4" w:space="0" w:color="auto"/>
        <w:right w:val="single" w:sz="4" w:space="0" w:color="auto"/>
      </w:pBdr>
      <w:shd w:val="clear" w:color="000000" w:fill="9BC2E6"/>
      <w:spacing w:before="100" w:beforeAutospacing="1" w:after="100" w:afterAutospacing="1"/>
      <w:ind w:firstLineChars="0" w:firstLine="0"/>
      <w:jc w:val="left"/>
    </w:pPr>
    <w:rPr>
      <w:rFonts w:ascii="ＭＳ Ｐゴシック" w:eastAsia="ＭＳ Ｐゴシック" w:hAnsi="ＭＳ Ｐゴシック" w:cs="ＭＳ Ｐゴシック"/>
      <w:color w:val="000000" w:themeColor="text1"/>
      <w:kern w:val="0"/>
      <w:sz w:val="20"/>
      <w:szCs w:val="20"/>
    </w:rPr>
  </w:style>
  <w:style w:type="paragraph" w:customStyle="1" w:styleId="xl111">
    <w:name w:val="xl111"/>
    <w:basedOn w:val="a1"/>
    <w:rsid w:val="00C704BD"/>
    <w:pPr>
      <w:widowControl/>
      <w:pBdr>
        <w:left w:val="single" w:sz="4" w:space="0" w:color="auto"/>
        <w:bottom w:val="single" w:sz="12" w:space="0" w:color="auto"/>
        <w:right w:val="single" w:sz="4" w:space="0" w:color="auto"/>
      </w:pBdr>
      <w:spacing w:before="100" w:beforeAutospacing="1" w:after="100" w:afterAutospacing="1"/>
      <w:ind w:firstLineChars="0" w:firstLine="0"/>
      <w:jc w:val="left"/>
    </w:pPr>
    <w:rPr>
      <w:rFonts w:ascii="ＭＳ Ｐゴシック" w:eastAsia="ＭＳ Ｐゴシック" w:hAnsi="ＭＳ Ｐゴシック" w:cs="ＭＳ Ｐゴシック"/>
      <w:color w:val="000000" w:themeColor="text1"/>
      <w:kern w:val="0"/>
      <w:sz w:val="20"/>
      <w:szCs w:val="20"/>
    </w:rPr>
  </w:style>
  <w:style w:type="paragraph" w:customStyle="1" w:styleId="xl112">
    <w:name w:val="xl112"/>
    <w:basedOn w:val="a1"/>
    <w:rsid w:val="00C704BD"/>
    <w:pPr>
      <w:widowControl/>
      <w:pBdr>
        <w:top w:val="single" w:sz="12" w:space="0" w:color="auto"/>
        <w:left w:val="single" w:sz="4" w:space="0" w:color="auto"/>
        <w:right w:val="single" w:sz="12" w:space="0" w:color="auto"/>
      </w:pBdr>
      <w:shd w:val="clear" w:color="000000" w:fill="9BC2E6"/>
      <w:spacing w:before="100" w:beforeAutospacing="1" w:after="100" w:afterAutospacing="1"/>
      <w:ind w:firstLineChars="0" w:firstLine="0"/>
      <w:jc w:val="center"/>
    </w:pPr>
    <w:rPr>
      <w:rFonts w:ascii="ＭＳ Ｐゴシック" w:eastAsia="ＭＳ Ｐゴシック" w:hAnsi="ＭＳ Ｐゴシック" w:cs="ＭＳ Ｐゴシック"/>
      <w:color w:val="000000" w:themeColor="text1"/>
      <w:kern w:val="0"/>
      <w:sz w:val="20"/>
      <w:szCs w:val="20"/>
    </w:rPr>
  </w:style>
  <w:style w:type="paragraph" w:customStyle="1" w:styleId="xl113">
    <w:name w:val="xl113"/>
    <w:basedOn w:val="a1"/>
    <w:rsid w:val="00C704BD"/>
    <w:pPr>
      <w:widowControl/>
      <w:pBdr>
        <w:left w:val="single" w:sz="4" w:space="0" w:color="auto"/>
        <w:bottom w:val="single" w:sz="12" w:space="0" w:color="auto"/>
        <w:right w:val="single" w:sz="12" w:space="0" w:color="auto"/>
      </w:pBdr>
      <w:spacing w:before="100" w:beforeAutospacing="1" w:after="100" w:afterAutospacing="1"/>
      <w:ind w:firstLineChars="0" w:firstLine="0"/>
      <w:jc w:val="center"/>
    </w:pPr>
    <w:rPr>
      <w:rFonts w:ascii="ＭＳ Ｐゴシック" w:eastAsia="ＭＳ Ｐゴシック" w:hAnsi="ＭＳ Ｐゴシック" w:cs="ＭＳ Ｐゴシック"/>
      <w:color w:val="000000" w:themeColor="text1"/>
      <w:kern w:val="0"/>
      <w:sz w:val="20"/>
      <w:szCs w:val="20"/>
    </w:rPr>
  </w:style>
  <w:style w:type="paragraph" w:customStyle="1" w:styleId="xl114">
    <w:name w:val="xl114"/>
    <w:basedOn w:val="a1"/>
    <w:rsid w:val="00C704BD"/>
    <w:pPr>
      <w:widowControl/>
      <w:pBdr>
        <w:top w:val="single" w:sz="12" w:space="0" w:color="auto"/>
        <w:left w:val="single" w:sz="4" w:space="0" w:color="auto"/>
        <w:right w:val="single" w:sz="4" w:space="0" w:color="auto"/>
      </w:pBdr>
      <w:shd w:val="clear" w:color="000000" w:fill="9BC2E6"/>
      <w:spacing w:before="100" w:beforeAutospacing="1" w:after="100" w:afterAutospacing="1"/>
      <w:ind w:firstLineChars="0" w:firstLine="0"/>
      <w:jc w:val="center"/>
    </w:pPr>
    <w:rPr>
      <w:rFonts w:ascii="ＭＳ Ｐゴシック" w:eastAsia="ＭＳ Ｐゴシック" w:hAnsi="ＭＳ Ｐゴシック" w:cs="ＭＳ Ｐゴシック"/>
      <w:color w:val="000000" w:themeColor="text1"/>
      <w:kern w:val="0"/>
      <w:sz w:val="20"/>
      <w:szCs w:val="20"/>
    </w:rPr>
  </w:style>
  <w:style w:type="paragraph" w:customStyle="1" w:styleId="xl115">
    <w:name w:val="xl115"/>
    <w:basedOn w:val="a1"/>
    <w:rsid w:val="00C704BD"/>
    <w:pPr>
      <w:widowControl/>
      <w:pBdr>
        <w:left w:val="single" w:sz="4" w:space="0" w:color="auto"/>
        <w:bottom w:val="single" w:sz="12" w:space="0" w:color="auto"/>
        <w:right w:val="single" w:sz="4" w:space="0" w:color="auto"/>
      </w:pBdr>
      <w:spacing w:before="100" w:beforeAutospacing="1" w:after="100" w:afterAutospacing="1"/>
      <w:ind w:firstLineChars="0" w:firstLine="0"/>
      <w:jc w:val="center"/>
    </w:pPr>
    <w:rPr>
      <w:rFonts w:ascii="ＭＳ Ｐゴシック" w:eastAsia="ＭＳ Ｐゴシック" w:hAnsi="ＭＳ Ｐゴシック" w:cs="ＭＳ Ｐゴシック"/>
      <w:color w:val="000000" w:themeColor="text1"/>
      <w:kern w:val="0"/>
      <w:sz w:val="20"/>
      <w:szCs w:val="20"/>
    </w:rPr>
  </w:style>
  <w:style w:type="paragraph" w:customStyle="1" w:styleId="xl116">
    <w:name w:val="xl116"/>
    <w:basedOn w:val="a1"/>
    <w:rsid w:val="00C704BD"/>
    <w:pPr>
      <w:widowControl/>
      <w:pBdr>
        <w:top w:val="single" w:sz="4" w:space="0" w:color="auto"/>
        <w:left w:val="single" w:sz="4" w:space="0" w:color="auto"/>
        <w:bottom w:val="single" w:sz="4" w:space="0" w:color="auto"/>
      </w:pBdr>
      <w:spacing w:before="100" w:beforeAutospacing="1" w:after="100" w:afterAutospacing="1"/>
      <w:ind w:firstLineChars="0" w:firstLine="0"/>
      <w:jc w:val="left"/>
    </w:pPr>
    <w:rPr>
      <w:rFonts w:ascii="ＭＳ Ｐゴシック" w:eastAsia="ＭＳ Ｐゴシック" w:hAnsi="ＭＳ Ｐゴシック" w:cs="ＭＳ Ｐゴシック"/>
      <w:color w:val="000000" w:themeColor="text1"/>
      <w:kern w:val="0"/>
      <w:sz w:val="20"/>
      <w:szCs w:val="20"/>
    </w:rPr>
  </w:style>
  <w:style w:type="paragraph" w:customStyle="1" w:styleId="xl117">
    <w:name w:val="xl117"/>
    <w:basedOn w:val="a1"/>
    <w:rsid w:val="00C704BD"/>
    <w:pPr>
      <w:widowControl/>
      <w:pBdr>
        <w:top w:val="single" w:sz="4" w:space="0" w:color="auto"/>
        <w:bottom w:val="single" w:sz="4" w:space="0" w:color="auto"/>
        <w:right w:val="single" w:sz="4" w:space="0" w:color="auto"/>
      </w:pBdr>
      <w:spacing w:before="100" w:beforeAutospacing="1" w:after="100" w:afterAutospacing="1"/>
      <w:ind w:firstLineChars="0" w:firstLine="0"/>
      <w:jc w:val="left"/>
    </w:pPr>
    <w:rPr>
      <w:rFonts w:ascii="ＭＳ Ｐゴシック" w:eastAsia="ＭＳ Ｐゴシック" w:hAnsi="ＭＳ Ｐゴシック" w:cs="ＭＳ Ｐゴシック"/>
      <w:color w:val="000000" w:themeColor="text1"/>
      <w:kern w:val="0"/>
      <w:sz w:val="20"/>
      <w:szCs w:val="20"/>
    </w:rPr>
  </w:style>
  <w:style w:type="character" w:customStyle="1" w:styleId="16">
    <w:name w:val="コメント文字列 (文字)1"/>
    <w:uiPriority w:val="99"/>
    <w:semiHidden/>
    <w:rsid w:val="00C704BD"/>
    <w:rPr>
      <w:rFonts w:ascii="ＭＳ 明朝" w:hAnsi="Times New Roman"/>
      <w:sz w:val="22"/>
    </w:rPr>
  </w:style>
  <w:style w:type="character" w:customStyle="1" w:styleId="20">
    <w:name w:val="見出し 2 (文字)"/>
    <w:basedOn w:val="a2"/>
    <w:link w:val="2"/>
    <w:rsid w:val="00C704BD"/>
    <w:rPr>
      <w:rFonts w:asciiTheme="majorEastAsia" w:eastAsiaTheme="majorEastAsia" w:hAnsiTheme="majorEastAsia"/>
      <w:color w:val="000000" w:themeColor="text1"/>
      <w:kern w:val="2"/>
      <w:sz w:val="21"/>
      <w:szCs w:val="24"/>
    </w:rPr>
  </w:style>
  <w:style w:type="character" w:customStyle="1" w:styleId="30">
    <w:name w:val="見出し 3 (文字)"/>
    <w:basedOn w:val="a2"/>
    <w:link w:val="3"/>
    <w:uiPriority w:val="9"/>
    <w:rsid w:val="00C704BD"/>
    <w:rPr>
      <w:rFonts w:asciiTheme="majorEastAsia" w:eastAsiaTheme="majorEastAsia" w:hAnsiTheme="majorEastAsia"/>
      <w:kern w:val="2"/>
      <w:sz w:val="21"/>
      <w:szCs w:val="24"/>
    </w:rPr>
  </w:style>
  <w:style w:type="paragraph" w:styleId="afff0">
    <w:name w:val="Title"/>
    <w:basedOn w:val="a1"/>
    <w:next w:val="a1"/>
    <w:link w:val="afff1"/>
    <w:uiPriority w:val="10"/>
    <w:qFormat/>
    <w:rsid w:val="00C704BD"/>
    <w:pPr>
      <w:spacing w:after="80"/>
      <w:ind w:firstLineChars="0" w:firstLine="0"/>
      <w:contextualSpacing/>
      <w:jc w:val="center"/>
    </w:pPr>
    <w:rPr>
      <w:rFonts w:asciiTheme="majorHAnsi" w:eastAsiaTheme="majorEastAsia" w:hAnsiTheme="majorHAnsi" w:cstheme="majorBidi"/>
      <w:color w:val="000000" w:themeColor="text1"/>
      <w:spacing w:val="-10"/>
      <w:kern w:val="28"/>
      <w:sz w:val="56"/>
      <w:szCs w:val="56"/>
      <w14:ligatures w14:val="standardContextual"/>
    </w:rPr>
  </w:style>
  <w:style w:type="character" w:customStyle="1" w:styleId="afff1">
    <w:name w:val="表題 (文字)"/>
    <w:basedOn w:val="a2"/>
    <w:link w:val="afff0"/>
    <w:uiPriority w:val="10"/>
    <w:rsid w:val="00C704BD"/>
    <w:rPr>
      <w:rFonts w:asciiTheme="majorHAnsi" w:eastAsiaTheme="majorEastAsia" w:hAnsiTheme="majorHAnsi" w:cstheme="majorBidi"/>
      <w:color w:val="000000" w:themeColor="text1"/>
      <w:spacing w:val="-10"/>
      <w:kern w:val="28"/>
      <w:sz w:val="56"/>
      <w:szCs w:val="56"/>
      <w14:ligatures w14:val="standardContextual"/>
    </w:rPr>
  </w:style>
  <w:style w:type="paragraph" w:styleId="afff2">
    <w:name w:val="Subtitle"/>
    <w:basedOn w:val="a1"/>
    <w:next w:val="a1"/>
    <w:link w:val="afff3"/>
    <w:uiPriority w:val="11"/>
    <w:qFormat/>
    <w:rsid w:val="00C704BD"/>
    <w:pPr>
      <w:numPr>
        <w:ilvl w:val="1"/>
      </w:numPr>
      <w:spacing w:after="160"/>
      <w:ind w:firstLineChars="100" w:firstLine="100"/>
      <w:jc w:val="center"/>
    </w:pPr>
    <w:rPr>
      <w:rFonts w:asciiTheme="majorHAnsi" w:eastAsiaTheme="majorEastAsia" w:hAnsiTheme="majorHAnsi" w:cstheme="majorBidi"/>
      <w:color w:val="595959" w:themeColor="text1" w:themeTint="A6"/>
      <w:spacing w:val="15"/>
      <w:sz w:val="28"/>
      <w:szCs w:val="28"/>
      <w14:ligatures w14:val="standardContextual"/>
    </w:rPr>
  </w:style>
  <w:style w:type="character" w:customStyle="1" w:styleId="afff3">
    <w:name w:val="副題 (文字)"/>
    <w:basedOn w:val="a2"/>
    <w:link w:val="afff2"/>
    <w:uiPriority w:val="11"/>
    <w:rsid w:val="00C704BD"/>
    <w:rPr>
      <w:rFonts w:asciiTheme="majorHAnsi" w:eastAsiaTheme="majorEastAsia" w:hAnsiTheme="majorHAnsi" w:cstheme="majorBidi"/>
      <w:color w:val="595959" w:themeColor="text1" w:themeTint="A6"/>
      <w:spacing w:val="15"/>
      <w:kern w:val="2"/>
      <w:sz w:val="28"/>
      <w:szCs w:val="28"/>
      <w14:ligatures w14:val="standardContextual"/>
    </w:rPr>
  </w:style>
  <w:style w:type="paragraph" w:styleId="afff4">
    <w:name w:val="Quote"/>
    <w:basedOn w:val="a1"/>
    <w:next w:val="a1"/>
    <w:link w:val="afff5"/>
    <w:uiPriority w:val="29"/>
    <w:qFormat/>
    <w:rsid w:val="00C704BD"/>
    <w:pPr>
      <w:spacing w:before="160" w:after="160"/>
      <w:ind w:firstLineChars="0" w:firstLine="0"/>
      <w:jc w:val="center"/>
    </w:pPr>
    <w:rPr>
      <w:rFonts w:asciiTheme="minorHAnsi" w:eastAsiaTheme="minorEastAsia" w:hAnsiTheme="minorHAnsi" w:cstheme="minorBidi"/>
      <w:i/>
      <w:iCs/>
      <w:color w:val="404040" w:themeColor="text1" w:themeTint="BF"/>
      <w:szCs w:val="22"/>
      <w14:ligatures w14:val="standardContextual"/>
    </w:rPr>
  </w:style>
  <w:style w:type="character" w:customStyle="1" w:styleId="afff5">
    <w:name w:val="引用文 (文字)"/>
    <w:basedOn w:val="a2"/>
    <w:link w:val="afff4"/>
    <w:uiPriority w:val="29"/>
    <w:rsid w:val="00C704BD"/>
    <w:rPr>
      <w:rFonts w:asciiTheme="minorHAnsi" w:eastAsiaTheme="minorEastAsia" w:hAnsiTheme="minorHAnsi" w:cstheme="minorBidi"/>
      <w:i/>
      <w:iCs/>
      <w:color w:val="404040" w:themeColor="text1" w:themeTint="BF"/>
      <w:kern w:val="2"/>
      <w:sz w:val="21"/>
      <w:szCs w:val="22"/>
      <w14:ligatures w14:val="standardContextual"/>
    </w:rPr>
  </w:style>
  <w:style w:type="character" w:styleId="25">
    <w:name w:val="Intense Emphasis"/>
    <w:basedOn w:val="a2"/>
    <w:uiPriority w:val="21"/>
    <w:qFormat/>
    <w:rsid w:val="00C704BD"/>
    <w:rPr>
      <w:i/>
      <w:iCs/>
      <w:color w:val="365F91" w:themeColor="accent1" w:themeShade="BF"/>
    </w:rPr>
  </w:style>
  <w:style w:type="paragraph" w:styleId="26">
    <w:name w:val="Intense Quote"/>
    <w:basedOn w:val="a1"/>
    <w:next w:val="a1"/>
    <w:link w:val="27"/>
    <w:uiPriority w:val="30"/>
    <w:qFormat/>
    <w:rsid w:val="00C704BD"/>
    <w:pPr>
      <w:pBdr>
        <w:top w:val="single" w:sz="4" w:space="10" w:color="365F91" w:themeColor="accent1" w:themeShade="BF"/>
        <w:bottom w:val="single" w:sz="4" w:space="10" w:color="365F91" w:themeColor="accent1" w:themeShade="BF"/>
      </w:pBdr>
      <w:spacing w:before="360" w:after="360"/>
      <w:ind w:left="864" w:right="864" w:firstLineChars="0" w:firstLine="0"/>
      <w:jc w:val="center"/>
    </w:pPr>
    <w:rPr>
      <w:rFonts w:asciiTheme="minorHAnsi" w:eastAsiaTheme="minorEastAsia" w:hAnsiTheme="minorHAnsi" w:cstheme="minorBidi"/>
      <w:i/>
      <w:iCs/>
      <w:color w:val="365F91" w:themeColor="accent1" w:themeShade="BF"/>
      <w:szCs w:val="22"/>
      <w14:ligatures w14:val="standardContextual"/>
    </w:rPr>
  </w:style>
  <w:style w:type="character" w:customStyle="1" w:styleId="27">
    <w:name w:val="引用文 2 (文字)"/>
    <w:basedOn w:val="a2"/>
    <w:link w:val="26"/>
    <w:uiPriority w:val="30"/>
    <w:rsid w:val="00C704BD"/>
    <w:rPr>
      <w:rFonts w:asciiTheme="minorHAnsi" w:eastAsiaTheme="minorEastAsia" w:hAnsiTheme="minorHAnsi" w:cstheme="minorBidi"/>
      <w:i/>
      <w:iCs/>
      <w:color w:val="365F91" w:themeColor="accent1" w:themeShade="BF"/>
      <w:kern w:val="2"/>
      <w:sz w:val="21"/>
      <w:szCs w:val="22"/>
      <w14:ligatures w14:val="standardContextual"/>
    </w:rPr>
  </w:style>
  <w:style w:type="character" w:styleId="28">
    <w:name w:val="Intense Reference"/>
    <w:basedOn w:val="a2"/>
    <w:uiPriority w:val="32"/>
    <w:qFormat/>
    <w:rsid w:val="00C704BD"/>
    <w:rPr>
      <w:b/>
      <w:bCs/>
      <w:smallCaps/>
      <w:color w:val="365F91" w:themeColor="accent1" w:themeShade="BF"/>
      <w:spacing w:val="5"/>
    </w:rPr>
  </w:style>
  <w:style w:type="numbering" w:customStyle="1" w:styleId="17">
    <w:name w:val="リストなし1"/>
    <w:next w:val="a4"/>
    <w:uiPriority w:val="99"/>
    <w:semiHidden/>
    <w:unhideWhenUsed/>
    <w:rsid w:val="00C704BD"/>
  </w:style>
  <w:style w:type="character" w:customStyle="1" w:styleId="af">
    <w:name w:val="日付 (文字)"/>
    <w:basedOn w:val="a2"/>
    <w:link w:val="ae"/>
    <w:uiPriority w:val="99"/>
    <w:rsid w:val="00C704BD"/>
    <w:rPr>
      <w:kern w:val="2"/>
      <w:sz w:val="21"/>
      <w:szCs w:val="24"/>
    </w:rPr>
  </w:style>
  <w:style w:type="character" w:styleId="afff6">
    <w:name w:val="Strong"/>
    <w:uiPriority w:val="22"/>
    <w:qFormat/>
    <w:rsid w:val="00C704BD"/>
    <w:rPr>
      <w:b/>
      <w:bCs/>
    </w:rPr>
  </w:style>
  <w:style w:type="paragraph" w:styleId="41">
    <w:name w:val="toc 4"/>
    <w:basedOn w:val="a1"/>
    <w:next w:val="a1"/>
    <w:autoRedefine/>
    <w:uiPriority w:val="39"/>
    <w:rsid w:val="00C704BD"/>
    <w:pPr>
      <w:ind w:left="420" w:firstLineChars="0" w:firstLine="0"/>
      <w:jc w:val="left"/>
    </w:pPr>
    <w:rPr>
      <w:rFonts w:ascii="ＭＳ 明朝" w:hAnsi="ＭＳ 明朝"/>
      <w:b/>
      <w:color w:val="000000" w:themeColor="text1"/>
      <w:sz w:val="36"/>
      <w:szCs w:val="36"/>
    </w:rPr>
  </w:style>
  <w:style w:type="paragraph" w:styleId="52">
    <w:name w:val="toc 5"/>
    <w:basedOn w:val="a1"/>
    <w:next w:val="a1"/>
    <w:autoRedefine/>
    <w:uiPriority w:val="39"/>
    <w:rsid w:val="00C704BD"/>
    <w:pPr>
      <w:ind w:left="630" w:firstLineChars="0" w:firstLine="0"/>
      <w:jc w:val="center"/>
    </w:pPr>
    <w:rPr>
      <w:rFonts w:ascii="ＭＳ 明朝" w:hAnsi="ＭＳ 明朝"/>
      <w:b/>
      <w:color w:val="000000" w:themeColor="text1"/>
      <w:sz w:val="36"/>
      <w:szCs w:val="36"/>
    </w:rPr>
  </w:style>
  <w:style w:type="paragraph" w:styleId="61">
    <w:name w:val="toc 6"/>
    <w:basedOn w:val="a1"/>
    <w:next w:val="a1"/>
    <w:autoRedefine/>
    <w:uiPriority w:val="39"/>
    <w:rsid w:val="00C704BD"/>
    <w:pPr>
      <w:ind w:left="840" w:firstLineChars="0" w:firstLine="0"/>
      <w:jc w:val="left"/>
    </w:pPr>
    <w:rPr>
      <w:color w:val="000000" w:themeColor="text1"/>
      <w:sz w:val="20"/>
      <w:szCs w:val="20"/>
    </w:rPr>
  </w:style>
  <w:style w:type="paragraph" w:styleId="71">
    <w:name w:val="toc 7"/>
    <w:basedOn w:val="a1"/>
    <w:next w:val="a1"/>
    <w:autoRedefine/>
    <w:uiPriority w:val="39"/>
    <w:rsid w:val="00C704BD"/>
    <w:pPr>
      <w:ind w:left="1050" w:firstLineChars="0" w:firstLine="0"/>
      <w:jc w:val="left"/>
    </w:pPr>
    <w:rPr>
      <w:color w:val="000000" w:themeColor="text1"/>
      <w:sz w:val="20"/>
      <w:szCs w:val="20"/>
    </w:rPr>
  </w:style>
  <w:style w:type="paragraph" w:styleId="81">
    <w:name w:val="toc 8"/>
    <w:basedOn w:val="a1"/>
    <w:next w:val="a1"/>
    <w:autoRedefine/>
    <w:uiPriority w:val="39"/>
    <w:rsid w:val="00C704BD"/>
    <w:pPr>
      <w:ind w:left="1260" w:firstLineChars="0" w:firstLine="0"/>
      <w:jc w:val="left"/>
    </w:pPr>
    <w:rPr>
      <w:color w:val="000000" w:themeColor="text1"/>
      <w:sz w:val="20"/>
      <w:szCs w:val="20"/>
    </w:rPr>
  </w:style>
  <w:style w:type="paragraph" w:styleId="91">
    <w:name w:val="toc 9"/>
    <w:basedOn w:val="a1"/>
    <w:next w:val="a1"/>
    <w:autoRedefine/>
    <w:uiPriority w:val="39"/>
    <w:rsid w:val="00C704BD"/>
    <w:pPr>
      <w:ind w:left="1470" w:firstLineChars="0" w:firstLine="0"/>
      <w:jc w:val="left"/>
    </w:pPr>
    <w:rPr>
      <w:color w:val="000000" w:themeColor="text1"/>
      <w:sz w:val="20"/>
      <w:szCs w:val="20"/>
    </w:rPr>
  </w:style>
  <w:style w:type="paragraph" w:styleId="afff7">
    <w:name w:val="Block Text"/>
    <w:basedOn w:val="a1"/>
    <w:rsid w:val="00C704BD"/>
    <w:pPr>
      <w:tabs>
        <w:tab w:val="left" w:pos="210"/>
        <w:tab w:val="left" w:pos="360"/>
      </w:tabs>
      <w:wordWrap w:val="0"/>
      <w:ind w:left="164" w:right="452" w:hangingChars="79" w:hanging="164"/>
      <w:jc w:val="left"/>
    </w:pPr>
    <w:rPr>
      <w:rFonts w:eastAsia="ＭＳ Ｐゴシック" w:hAnsi="ＭＳ Ｐゴシック"/>
      <w:color w:val="000000" w:themeColor="text1"/>
      <w:szCs w:val="20"/>
    </w:rPr>
  </w:style>
  <w:style w:type="paragraph" w:customStyle="1" w:styleId="afff8">
    <w:name w:val="仕：表内文字"/>
    <w:basedOn w:val="a1"/>
    <w:qFormat/>
    <w:rsid w:val="00C704BD"/>
    <w:pPr>
      <w:ind w:firstLineChars="0" w:firstLine="0"/>
      <w:jc w:val="left"/>
    </w:pPr>
    <w:rPr>
      <w:rFonts w:ascii="ＭＳ ゴシック" w:eastAsia="ＭＳ ゴシック" w:hAnsi="ＭＳ ゴシック" w:cs="IPAゴシック"/>
      <w:color w:val="000000" w:themeColor="text1"/>
      <w:sz w:val="18"/>
      <w:szCs w:val="18"/>
    </w:rPr>
  </w:style>
  <w:style w:type="character" w:customStyle="1" w:styleId="130">
    <w:name w:val="(文字) (文字)13"/>
    <w:rsid w:val="00C704BD"/>
    <w:rPr>
      <w:rFonts w:ascii="Arial" w:eastAsia="ＭＳ ゴシック" w:hAnsi="Arial"/>
      <w:kern w:val="2"/>
      <w:sz w:val="24"/>
      <w:szCs w:val="24"/>
    </w:rPr>
  </w:style>
  <w:style w:type="paragraph" w:customStyle="1" w:styleId="18">
    <w:name w:val="標準1"/>
    <w:basedOn w:val="a1"/>
    <w:link w:val="19"/>
    <w:qFormat/>
    <w:rsid w:val="00C704BD"/>
    <w:pPr>
      <w:ind w:leftChars="100" w:left="210" w:firstLine="210"/>
    </w:pPr>
    <w:rPr>
      <w:color w:val="000000" w:themeColor="text1"/>
      <w:szCs w:val="22"/>
    </w:rPr>
  </w:style>
  <w:style w:type="character" w:customStyle="1" w:styleId="19">
    <w:name w:val="標準1 (文字)"/>
    <w:link w:val="18"/>
    <w:rsid w:val="00C704BD"/>
    <w:rPr>
      <w:color w:val="000000" w:themeColor="text1"/>
      <w:kern w:val="2"/>
      <w:sz w:val="21"/>
      <w:szCs w:val="22"/>
    </w:rPr>
  </w:style>
  <w:style w:type="character" w:customStyle="1" w:styleId="ui-provider">
    <w:name w:val="ui-provider"/>
    <w:basedOn w:val="a2"/>
    <w:rsid w:val="00C704BD"/>
  </w:style>
  <w:style w:type="table" w:styleId="5-1">
    <w:name w:val="Grid Table 5 Dark Accent 1"/>
    <w:basedOn w:val="a3"/>
    <w:uiPriority w:val="50"/>
    <w:rsid w:val="00C704BD"/>
    <w:rPr>
      <w:kern w:val="2"/>
      <w:sz w:val="21"/>
      <w:szCs w:val="21"/>
    </w:rPr>
    <w:tblPr>
      <w:tblStyleRowBandSize w:val="1"/>
      <w:tblStyleColBandSize w:val="1"/>
      <w:tblInd w:w="0" w:type="nil"/>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5-4">
    <w:name w:val="Grid Table 5 Dark Accent 4"/>
    <w:basedOn w:val="a3"/>
    <w:uiPriority w:val="50"/>
    <w:rsid w:val="00C704BD"/>
    <w:rPr>
      <w:rFonts w:asciiTheme="minorHAnsi" w:eastAsiaTheme="minorEastAsia" w:hAnsiTheme="minorHAnsi" w:cstheme="minorBidi"/>
      <w:kern w:val="2"/>
      <w:sz w:val="21"/>
      <w:szCs w:val="22"/>
      <w14:ligatures w14:val="standardContextual"/>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4-1">
    <w:name w:val="Grid Table 4 Accent 1"/>
    <w:basedOn w:val="a3"/>
    <w:uiPriority w:val="49"/>
    <w:rsid w:val="00C704BD"/>
    <w:rPr>
      <w:rFonts w:asciiTheme="minorHAnsi" w:eastAsiaTheme="minorEastAsia" w:hAnsiTheme="minorHAnsi" w:cstheme="minorBidi"/>
      <w:kern w:val="2"/>
      <w:sz w:val="21"/>
      <w:szCs w:val="22"/>
      <w14:ligatures w14:val="standardContextual"/>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numbering" w:customStyle="1" w:styleId="29">
    <w:name w:val="リストなし2"/>
    <w:next w:val="a4"/>
    <w:uiPriority w:val="99"/>
    <w:semiHidden/>
    <w:unhideWhenUsed/>
    <w:rsid w:val="00C704BD"/>
  </w:style>
  <w:style w:type="numbering" w:customStyle="1" w:styleId="110">
    <w:name w:val="リストなし11"/>
    <w:next w:val="a4"/>
    <w:uiPriority w:val="99"/>
    <w:semiHidden/>
    <w:unhideWhenUsed/>
    <w:rsid w:val="00C704BD"/>
  </w:style>
  <w:style w:type="character" w:styleId="afff9">
    <w:name w:val="Emphasis"/>
    <w:basedOn w:val="a2"/>
    <w:qFormat/>
    <w:rsid w:val="00C704BD"/>
    <w:rPr>
      <w:i/>
      <w:iCs/>
    </w:rPr>
  </w:style>
  <w:style w:type="paragraph" w:styleId="afffa">
    <w:name w:val="No Spacing"/>
    <w:link w:val="afffb"/>
    <w:uiPriority w:val="1"/>
    <w:qFormat/>
    <w:rsid w:val="00C704BD"/>
    <w:rPr>
      <w:sz w:val="22"/>
      <w:szCs w:val="22"/>
    </w:rPr>
  </w:style>
  <w:style w:type="character" w:customStyle="1" w:styleId="afffb">
    <w:name w:val="行間詰め (文字)"/>
    <w:link w:val="afffa"/>
    <w:uiPriority w:val="1"/>
    <w:rsid w:val="00C704BD"/>
    <w:rPr>
      <w:sz w:val="22"/>
      <w:szCs w:val="22"/>
    </w:rPr>
  </w:style>
  <w:style w:type="character" w:customStyle="1" w:styleId="Heading1Char">
    <w:name w:val="Heading 1 Char"/>
    <w:locked/>
    <w:rsid w:val="00C704BD"/>
    <w:rPr>
      <w:rFonts w:ascii="Arial" w:eastAsia="ＭＳ ゴシック" w:hAnsi="Arial" w:cs="Times New Roman"/>
      <w:sz w:val="24"/>
      <w:szCs w:val="24"/>
    </w:rPr>
  </w:style>
  <w:style w:type="paragraph" w:styleId="HTML">
    <w:name w:val="HTML Preformatted"/>
    <w:basedOn w:val="a1"/>
    <w:link w:val="HTML0"/>
    <w:rsid w:val="00C704BD"/>
    <w:pPr>
      <w:ind w:firstLineChars="0" w:firstLine="0"/>
    </w:pPr>
    <w:rPr>
      <w:rFonts w:ascii="Courier New" w:eastAsia="ＭＳ Ｐゴシック" w:hAnsi="Courier New" w:cs="Courier New"/>
      <w:color w:val="000000" w:themeColor="text1"/>
      <w:sz w:val="20"/>
      <w:szCs w:val="20"/>
    </w:rPr>
  </w:style>
  <w:style w:type="character" w:customStyle="1" w:styleId="HTML0">
    <w:name w:val="HTML 書式付き (文字)"/>
    <w:basedOn w:val="a2"/>
    <w:link w:val="HTML"/>
    <w:rsid w:val="00C704BD"/>
    <w:rPr>
      <w:rFonts w:ascii="Courier New" w:eastAsia="ＭＳ Ｐゴシック" w:hAnsi="Courier New" w:cs="Courier New"/>
      <w:color w:val="000000" w:themeColor="text1"/>
      <w:kern w:val="2"/>
    </w:rPr>
  </w:style>
  <w:style w:type="character" w:customStyle="1" w:styleId="180">
    <w:name w:val="(文字) (文字)18"/>
    <w:rsid w:val="00C704BD"/>
    <w:rPr>
      <w:rFonts w:ascii="Arial" w:eastAsia="ＭＳ ゴシック" w:hAnsi="Arial"/>
      <w:kern w:val="2"/>
      <w:sz w:val="24"/>
      <w:szCs w:val="24"/>
    </w:rPr>
  </w:style>
  <w:style w:type="paragraph" w:styleId="afffc">
    <w:name w:val="Body Text First Indent"/>
    <w:basedOn w:val="affb"/>
    <w:link w:val="afffd"/>
    <w:uiPriority w:val="99"/>
    <w:unhideWhenUsed/>
    <w:rsid w:val="00C704BD"/>
    <w:pPr>
      <w:autoSpaceDE/>
      <w:autoSpaceDN/>
      <w:adjustRightInd/>
      <w:ind w:firstLineChars="100" w:firstLine="210"/>
      <w:jc w:val="both"/>
      <w:textAlignment w:val="auto"/>
    </w:pPr>
    <w:rPr>
      <w:rFonts w:ascii="IPAex明朝" w:eastAsia="ＭＳ Ｐゴシック" w:hAnsi="Arial"/>
      <w:color w:val="auto"/>
      <w:kern w:val="2"/>
      <w:szCs w:val="24"/>
    </w:rPr>
  </w:style>
  <w:style w:type="character" w:customStyle="1" w:styleId="afffd">
    <w:name w:val="本文字下げ (文字)"/>
    <w:basedOn w:val="affc"/>
    <w:link w:val="afffc"/>
    <w:uiPriority w:val="99"/>
    <w:rsid w:val="00C704BD"/>
    <w:rPr>
      <w:rFonts w:ascii="IPAex明朝" w:eastAsia="ＭＳ Ｐゴシック" w:hAnsi="Arial"/>
      <w:color w:val="000000"/>
      <w:kern w:val="2"/>
      <w:sz w:val="21"/>
      <w:szCs w:val="24"/>
    </w:rPr>
  </w:style>
  <w:style w:type="paragraph" w:styleId="2a">
    <w:name w:val="Body Text First Indent 2"/>
    <w:basedOn w:val="affd"/>
    <w:link w:val="2b"/>
    <w:uiPriority w:val="99"/>
    <w:semiHidden/>
    <w:unhideWhenUsed/>
    <w:rsid w:val="00C704BD"/>
    <w:pPr>
      <w:autoSpaceDE/>
      <w:autoSpaceDN/>
      <w:adjustRightInd/>
      <w:ind w:firstLineChars="100" w:firstLine="210"/>
      <w:jc w:val="both"/>
      <w:textAlignment w:val="auto"/>
    </w:pPr>
    <w:rPr>
      <w:rFonts w:ascii="IPAex明朝" w:eastAsia="IPAゴシック" w:hAnsi="Arial"/>
      <w:kern w:val="2"/>
      <w:sz w:val="21"/>
      <w:szCs w:val="24"/>
    </w:rPr>
  </w:style>
  <w:style w:type="character" w:customStyle="1" w:styleId="2b">
    <w:name w:val="本文字下げ 2 (文字)"/>
    <w:basedOn w:val="affe"/>
    <w:link w:val="2a"/>
    <w:uiPriority w:val="99"/>
    <w:semiHidden/>
    <w:rsid w:val="00C704BD"/>
    <w:rPr>
      <w:rFonts w:ascii="IPAex明朝" w:eastAsia="IPAゴシック" w:hAnsi="Arial"/>
      <w:color w:val="000000" w:themeColor="text1"/>
      <w:kern w:val="2"/>
      <w:sz w:val="21"/>
      <w:szCs w:val="24"/>
    </w:rPr>
  </w:style>
  <w:style w:type="character" w:styleId="afffe">
    <w:name w:val="Book Title"/>
    <w:uiPriority w:val="33"/>
    <w:qFormat/>
    <w:rsid w:val="00C704BD"/>
    <w:rPr>
      <w:b/>
      <w:bCs/>
      <w:smallCaps/>
      <w:spacing w:val="5"/>
    </w:rPr>
  </w:style>
  <w:style w:type="numbering" w:customStyle="1" w:styleId="10">
    <w:name w:val="スタイル1"/>
    <w:uiPriority w:val="99"/>
    <w:rsid w:val="00C704BD"/>
    <w:pPr>
      <w:numPr>
        <w:numId w:val="38"/>
      </w:numPr>
    </w:pPr>
  </w:style>
  <w:style w:type="paragraph" w:customStyle="1" w:styleId="2c">
    <w:name w:val="スタイル2"/>
    <w:basedOn w:val="a1"/>
    <w:link w:val="2d"/>
    <w:qFormat/>
    <w:rsid w:val="00C704BD"/>
    <w:pPr>
      <w:ind w:firstLineChars="0" w:firstLine="0"/>
    </w:pPr>
    <w:rPr>
      <w:rFonts w:ascii="IPAex明朝" w:eastAsia="ＭＳ Ｐゴシック" w:hAnsi="Arial"/>
      <w:color w:val="000000" w:themeColor="text1"/>
    </w:rPr>
  </w:style>
  <w:style w:type="character" w:customStyle="1" w:styleId="2d">
    <w:name w:val="スタイル2 (文字)"/>
    <w:basedOn w:val="a2"/>
    <w:link w:val="2c"/>
    <w:rsid w:val="00C704BD"/>
    <w:rPr>
      <w:rFonts w:ascii="IPAex明朝" w:eastAsia="ＭＳ Ｐゴシック" w:hAnsi="Arial"/>
      <w:color w:val="000000" w:themeColor="text1"/>
      <w:kern w:val="2"/>
      <w:sz w:val="21"/>
      <w:szCs w:val="24"/>
    </w:rPr>
  </w:style>
  <w:style w:type="paragraph" w:customStyle="1" w:styleId="affff">
    <w:name w:val="スタイル 図表番号 + 中央揃え"/>
    <w:basedOn w:val="afd"/>
    <w:rsid w:val="00C704BD"/>
    <w:pPr>
      <w:ind w:firstLineChars="0" w:firstLine="0"/>
      <w:jc w:val="center"/>
    </w:pPr>
    <w:rPr>
      <w:rFonts w:eastAsia="IPAex明朝" w:cs="ＭＳ 明朝"/>
      <w:szCs w:val="20"/>
    </w:rPr>
  </w:style>
  <w:style w:type="paragraph" w:customStyle="1" w:styleId="a0">
    <w:name w:val="小見出し１"/>
    <w:basedOn w:val="a5"/>
    <w:link w:val="affff0"/>
    <w:qFormat/>
    <w:rsid w:val="00C704BD"/>
    <w:pPr>
      <w:numPr>
        <w:numId w:val="39"/>
      </w:numPr>
    </w:pPr>
    <w:rPr>
      <w:rFonts w:ascii="IPAex明朝" w:eastAsia="IPAex明朝" w:hAnsi="IPAex明朝"/>
    </w:rPr>
  </w:style>
  <w:style w:type="paragraph" w:customStyle="1" w:styleId="Level3Title">
    <w:name w:val="Level3Title"/>
    <w:basedOn w:val="3"/>
    <w:link w:val="Level3Title0"/>
    <w:qFormat/>
    <w:rsid w:val="00C704BD"/>
    <w:pPr>
      <w:numPr>
        <w:numId w:val="1"/>
      </w:numPr>
      <w:ind w:left="1276" w:hanging="709"/>
    </w:pPr>
    <w:rPr>
      <w:rFonts w:ascii="IPAex明朝" w:eastAsia="ＭＳ Ｐゴシック" w:hAnsi="IPAex明朝"/>
      <w:color w:val="808080" w:themeColor="background1" w:themeShade="80"/>
    </w:rPr>
  </w:style>
  <w:style w:type="character" w:customStyle="1" w:styleId="affff0">
    <w:name w:val="小見出し１ (文字)"/>
    <w:basedOn w:val="a6"/>
    <w:link w:val="a0"/>
    <w:rsid w:val="00C704BD"/>
    <w:rPr>
      <w:rFonts w:ascii="IPAex明朝" w:eastAsia="IPAex明朝" w:hAnsi="IPAex明朝" w:cs="ＭＳ 明朝"/>
      <w:spacing w:val="1"/>
      <w:sz w:val="21"/>
      <w:szCs w:val="21"/>
    </w:rPr>
  </w:style>
  <w:style w:type="character" w:customStyle="1" w:styleId="Level3Title0">
    <w:name w:val="Level3Title (文字)"/>
    <w:basedOn w:val="30"/>
    <w:link w:val="Level3Title"/>
    <w:rsid w:val="00C704BD"/>
    <w:rPr>
      <w:rFonts w:ascii="IPAex明朝" w:eastAsia="ＭＳ Ｐゴシック" w:hAnsi="IPAex明朝"/>
      <w:color w:val="808080" w:themeColor="background1" w:themeShade="80"/>
      <w:kern w:val="2"/>
      <w:sz w:val="21"/>
      <w:szCs w:val="24"/>
    </w:rPr>
  </w:style>
  <w:style w:type="paragraph" w:customStyle="1" w:styleId="a">
    <w:name w:val="標準 + ＭＳ 明朝"/>
    <w:aliases w:val="行間 :  最小値 18 pt"/>
    <w:basedOn w:val="a1"/>
    <w:rsid w:val="00C704BD"/>
    <w:pPr>
      <w:numPr>
        <w:numId w:val="40"/>
      </w:numPr>
      <w:ind w:firstLineChars="0" w:firstLine="0"/>
    </w:pPr>
    <w:rPr>
      <w:color w:val="000000" w:themeColor="text1"/>
    </w:rPr>
  </w:style>
  <w:style w:type="paragraph" w:customStyle="1" w:styleId="affff1">
    <w:name w:val="別紙"/>
    <w:basedOn w:val="1"/>
    <w:rsid w:val="00C704BD"/>
    <w:pPr>
      <w:numPr>
        <w:numId w:val="0"/>
      </w:numPr>
      <w:tabs>
        <w:tab w:val="left" w:pos="426"/>
      </w:tabs>
      <w:jc w:val="center"/>
      <w:outlineLvl w:val="9"/>
    </w:pPr>
    <w:rPr>
      <w:rFonts w:asciiTheme="minorEastAsia" w:eastAsiaTheme="minorEastAsia" w:hAnsiTheme="minorEastAsia"/>
      <w:b/>
      <w:color w:val="000000" w:themeColor="text1"/>
      <w:sz w:val="28"/>
      <w:szCs w:val="28"/>
    </w:rPr>
  </w:style>
  <w:style w:type="paragraph" w:customStyle="1" w:styleId="affff2">
    <w:name w:val="様式"/>
    <w:basedOn w:val="1"/>
    <w:rsid w:val="00C704BD"/>
    <w:pPr>
      <w:numPr>
        <w:numId w:val="0"/>
      </w:numPr>
      <w:tabs>
        <w:tab w:val="left" w:pos="426"/>
      </w:tabs>
      <w:outlineLvl w:val="9"/>
    </w:pPr>
    <w:rPr>
      <w:rFonts w:asciiTheme="minorEastAsia" w:eastAsiaTheme="minorEastAsia" w:hAnsiTheme="minorEastAsia"/>
      <w:color w:val="000000" w:themeColor="text1"/>
      <w:szCs w:val="21"/>
    </w:rPr>
  </w:style>
  <w:style w:type="character" w:customStyle="1" w:styleId="1a">
    <w:name w:val="未解決のメンション1"/>
    <w:basedOn w:val="a2"/>
    <w:uiPriority w:val="99"/>
    <w:semiHidden/>
    <w:unhideWhenUsed/>
    <w:rsid w:val="00C704BD"/>
    <w:rPr>
      <w:color w:val="808080"/>
      <w:shd w:val="clear" w:color="auto" w:fill="E6E6E6"/>
    </w:rPr>
  </w:style>
  <w:style w:type="numbering" w:customStyle="1" w:styleId="32">
    <w:name w:val="リストなし3"/>
    <w:next w:val="a4"/>
    <w:uiPriority w:val="99"/>
    <w:semiHidden/>
    <w:unhideWhenUsed/>
    <w:rsid w:val="00C704BD"/>
  </w:style>
  <w:style w:type="table" w:customStyle="1" w:styleId="33">
    <w:name w:val="表 (格子)3"/>
    <w:basedOn w:val="a3"/>
    <w:next w:val="a8"/>
    <w:rsid w:val="00C704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
    <w:name w:val="スタイル11"/>
    <w:uiPriority w:val="99"/>
    <w:rsid w:val="00C704BD"/>
    <w:pPr>
      <w:numPr>
        <w:numId w:val="2"/>
      </w:numPr>
    </w:pPr>
  </w:style>
  <w:style w:type="table" w:customStyle="1" w:styleId="210">
    <w:name w:val="表 (格子)21"/>
    <w:basedOn w:val="a3"/>
    <w:next w:val="a8"/>
    <w:rsid w:val="00C704BD"/>
    <w:rPr>
      <w:rFonts w:ascii="ＭＳ Ｐゴシック" w:eastAsia="ＭＳ Ｐゴシック" w:hAnsi="ＭＳ Ｐゴシック"/>
      <w:color w:val="000000" w:themeColor="text1"/>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605269">
      <w:bodyDiv w:val="1"/>
      <w:marLeft w:val="0"/>
      <w:marRight w:val="0"/>
      <w:marTop w:val="0"/>
      <w:marBottom w:val="0"/>
      <w:divBdr>
        <w:top w:val="none" w:sz="0" w:space="0" w:color="auto"/>
        <w:left w:val="none" w:sz="0" w:space="0" w:color="auto"/>
        <w:bottom w:val="none" w:sz="0" w:space="0" w:color="auto"/>
        <w:right w:val="none" w:sz="0" w:space="0" w:color="auto"/>
      </w:divBdr>
    </w:div>
    <w:div w:id="77598685">
      <w:bodyDiv w:val="1"/>
      <w:marLeft w:val="0"/>
      <w:marRight w:val="0"/>
      <w:marTop w:val="0"/>
      <w:marBottom w:val="0"/>
      <w:divBdr>
        <w:top w:val="none" w:sz="0" w:space="0" w:color="auto"/>
        <w:left w:val="none" w:sz="0" w:space="0" w:color="auto"/>
        <w:bottom w:val="none" w:sz="0" w:space="0" w:color="auto"/>
        <w:right w:val="none" w:sz="0" w:space="0" w:color="auto"/>
      </w:divBdr>
    </w:div>
    <w:div w:id="85853412">
      <w:bodyDiv w:val="1"/>
      <w:marLeft w:val="0"/>
      <w:marRight w:val="0"/>
      <w:marTop w:val="0"/>
      <w:marBottom w:val="0"/>
      <w:divBdr>
        <w:top w:val="none" w:sz="0" w:space="0" w:color="auto"/>
        <w:left w:val="none" w:sz="0" w:space="0" w:color="auto"/>
        <w:bottom w:val="none" w:sz="0" w:space="0" w:color="auto"/>
        <w:right w:val="none" w:sz="0" w:space="0" w:color="auto"/>
      </w:divBdr>
    </w:div>
    <w:div w:id="122583005">
      <w:bodyDiv w:val="1"/>
      <w:marLeft w:val="0"/>
      <w:marRight w:val="0"/>
      <w:marTop w:val="0"/>
      <w:marBottom w:val="0"/>
      <w:divBdr>
        <w:top w:val="none" w:sz="0" w:space="0" w:color="auto"/>
        <w:left w:val="none" w:sz="0" w:space="0" w:color="auto"/>
        <w:bottom w:val="none" w:sz="0" w:space="0" w:color="auto"/>
        <w:right w:val="none" w:sz="0" w:space="0" w:color="auto"/>
      </w:divBdr>
    </w:div>
    <w:div w:id="139465451">
      <w:bodyDiv w:val="1"/>
      <w:marLeft w:val="0"/>
      <w:marRight w:val="0"/>
      <w:marTop w:val="0"/>
      <w:marBottom w:val="0"/>
      <w:divBdr>
        <w:top w:val="none" w:sz="0" w:space="0" w:color="auto"/>
        <w:left w:val="none" w:sz="0" w:space="0" w:color="auto"/>
        <w:bottom w:val="none" w:sz="0" w:space="0" w:color="auto"/>
        <w:right w:val="none" w:sz="0" w:space="0" w:color="auto"/>
      </w:divBdr>
    </w:div>
    <w:div w:id="200287249">
      <w:bodyDiv w:val="1"/>
      <w:marLeft w:val="0"/>
      <w:marRight w:val="0"/>
      <w:marTop w:val="0"/>
      <w:marBottom w:val="0"/>
      <w:divBdr>
        <w:top w:val="none" w:sz="0" w:space="0" w:color="auto"/>
        <w:left w:val="none" w:sz="0" w:space="0" w:color="auto"/>
        <w:bottom w:val="none" w:sz="0" w:space="0" w:color="auto"/>
        <w:right w:val="none" w:sz="0" w:space="0" w:color="auto"/>
      </w:divBdr>
    </w:div>
    <w:div w:id="497235387">
      <w:bodyDiv w:val="1"/>
      <w:marLeft w:val="0"/>
      <w:marRight w:val="0"/>
      <w:marTop w:val="0"/>
      <w:marBottom w:val="0"/>
      <w:divBdr>
        <w:top w:val="none" w:sz="0" w:space="0" w:color="auto"/>
        <w:left w:val="none" w:sz="0" w:space="0" w:color="auto"/>
        <w:bottom w:val="none" w:sz="0" w:space="0" w:color="auto"/>
        <w:right w:val="none" w:sz="0" w:space="0" w:color="auto"/>
      </w:divBdr>
    </w:div>
    <w:div w:id="786434220">
      <w:bodyDiv w:val="1"/>
      <w:marLeft w:val="0"/>
      <w:marRight w:val="0"/>
      <w:marTop w:val="0"/>
      <w:marBottom w:val="0"/>
      <w:divBdr>
        <w:top w:val="none" w:sz="0" w:space="0" w:color="auto"/>
        <w:left w:val="none" w:sz="0" w:space="0" w:color="auto"/>
        <w:bottom w:val="none" w:sz="0" w:space="0" w:color="auto"/>
        <w:right w:val="none" w:sz="0" w:space="0" w:color="auto"/>
      </w:divBdr>
    </w:div>
    <w:div w:id="847520400">
      <w:bodyDiv w:val="1"/>
      <w:marLeft w:val="0"/>
      <w:marRight w:val="0"/>
      <w:marTop w:val="0"/>
      <w:marBottom w:val="0"/>
      <w:divBdr>
        <w:top w:val="none" w:sz="0" w:space="0" w:color="auto"/>
        <w:left w:val="none" w:sz="0" w:space="0" w:color="auto"/>
        <w:bottom w:val="none" w:sz="0" w:space="0" w:color="auto"/>
        <w:right w:val="none" w:sz="0" w:space="0" w:color="auto"/>
      </w:divBdr>
    </w:div>
    <w:div w:id="851383567">
      <w:bodyDiv w:val="1"/>
      <w:marLeft w:val="0"/>
      <w:marRight w:val="0"/>
      <w:marTop w:val="0"/>
      <w:marBottom w:val="0"/>
      <w:divBdr>
        <w:top w:val="none" w:sz="0" w:space="0" w:color="auto"/>
        <w:left w:val="none" w:sz="0" w:space="0" w:color="auto"/>
        <w:bottom w:val="none" w:sz="0" w:space="0" w:color="auto"/>
        <w:right w:val="none" w:sz="0" w:space="0" w:color="auto"/>
      </w:divBdr>
    </w:div>
    <w:div w:id="885682234">
      <w:bodyDiv w:val="1"/>
      <w:marLeft w:val="0"/>
      <w:marRight w:val="0"/>
      <w:marTop w:val="0"/>
      <w:marBottom w:val="0"/>
      <w:divBdr>
        <w:top w:val="none" w:sz="0" w:space="0" w:color="auto"/>
        <w:left w:val="none" w:sz="0" w:space="0" w:color="auto"/>
        <w:bottom w:val="none" w:sz="0" w:space="0" w:color="auto"/>
        <w:right w:val="none" w:sz="0" w:space="0" w:color="auto"/>
      </w:divBdr>
    </w:div>
    <w:div w:id="958685563">
      <w:bodyDiv w:val="1"/>
      <w:marLeft w:val="0"/>
      <w:marRight w:val="0"/>
      <w:marTop w:val="0"/>
      <w:marBottom w:val="0"/>
      <w:divBdr>
        <w:top w:val="none" w:sz="0" w:space="0" w:color="auto"/>
        <w:left w:val="none" w:sz="0" w:space="0" w:color="auto"/>
        <w:bottom w:val="none" w:sz="0" w:space="0" w:color="auto"/>
        <w:right w:val="none" w:sz="0" w:space="0" w:color="auto"/>
      </w:divBdr>
    </w:div>
    <w:div w:id="974064746">
      <w:bodyDiv w:val="1"/>
      <w:marLeft w:val="0"/>
      <w:marRight w:val="0"/>
      <w:marTop w:val="0"/>
      <w:marBottom w:val="0"/>
      <w:divBdr>
        <w:top w:val="none" w:sz="0" w:space="0" w:color="auto"/>
        <w:left w:val="none" w:sz="0" w:space="0" w:color="auto"/>
        <w:bottom w:val="none" w:sz="0" w:space="0" w:color="auto"/>
        <w:right w:val="none" w:sz="0" w:space="0" w:color="auto"/>
      </w:divBdr>
    </w:div>
    <w:div w:id="1014260288">
      <w:bodyDiv w:val="1"/>
      <w:marLeft w:val="0"/>
      <w:marRight w:val="0"/>
      <w:marTop w:val="0"/>
      <w:marBottom w:val="0"/>
      <w:divBdr>
        <w:top w:val="none" w:sz="0" w:space="0" w:color="auto"/>
        <w:left w:val="none" w:sz="0" w:space="0" w:color="auto"/>
        <w:bottom w:val="none" w:sz="0" w:space="0" w:color="auto"/>
        <w:right w:val="none" w:sz="0" w:space="0" w:color="auto"/>
      </w:divBdr>
    </w:div>
    <w:div w:id="1375891385">
      <w:bodyDiv w:val="1"/>
      <w:marLeft w:val="0"/>
      <w:marRight w:val="0"/>
      <w:marTop w:val="0"/>
      <w:marBottom w:val="0"/>
      <w:divBdr>
        <w:top w:val="none" w:sz="0" w:space="0" w:color="auto"/>
        <w:left w:val="none" w:sz="0" w:space="0" w:color="auto"/>
        <w:bottom w:val="none" w:sz="0" w:space="0" w:color="auto"/>
        <w:right w:val="none" w:sz="0" w:space="0" w:color="auto"/>
      </w:divBdr>
    </w:div>
    <w:div w:id="1510146160">
      <w:bodyDiv w:val="1"/>
      <w:marLeft w:val="0"/>
      <w:marRight w:val="0"/>
      <w:marTop w:val="0"/>
      <w:marBottom w:val="0"/>
      <w:divBdr>
        <w:top w:val="none" w:sz="0" w:space="0" w:color="auto"/>
        <w:left w:val="none" w:sz="0" w:space="0" w:color="auto"/>
        <w:bottom w:val="none" w:sz="0" w:space="0" w:color="auto"/>
        <w:right w:val="none" w:sz="0" w:space="0" w:color="auto"/>
      </w:divBdr>
    </w:div>
    <w:div w:id="1697924292">
      <w:bodyDiv w:val="1"/>
      <w:marLeft w:val="0"/>
      <w:marRight w:val="0"/>
      <w:marTop w:val="0"/>
      <w:marBottom w:val="0"/>
      <w:divBdr>
        <w:top w:val="none" w:sz="0" w:space="0" w:color="auto"/>
        <w:left w:val="none" w:sz="0" w:space="0" w:color="auto"/>
        <w:bottom w:val="none" w:sz="0" w:space="0" w:color="auto"/>
        <w:right w:val="none" w:sz="0" w:space="0" w:color="auto"/>
      </w:divBdr>
    </w:div>
    <w:div w:id="1719552507">
      <w:bodyDiv w:val="1"/>
      <w:marLeft w:val="0"/>
      <w:marRight w:val="0"/>
      <w:marTop w:val="0"/>
      <w:marBottom w:val="0"/>
      <w:divBdr>
        <w:top w:val="none" w:sz="0" w:space="0" w:color="auto"/>
        <w:left w:val="none" w:sz="0" w:space="0" w:color="auto"/>
        <w:bottom w:val="none" w:sz="0" w:space="0" w:color="auto"/>
        <w:right w:val="none" w:sz="0" w:space="0" w:color="auto"/>
      </w:divBdr>
    </w:div>
    <w:div w:id="1754081030">
      <w:bodyDiv w:val="1"/>
      <w:marLeft w:val="0"/>
      <w:marRight w:val="0"/>
      <w:marTop w:val="0"/>
      <w:marBottom w:val="0"/>
      <w:divBdr>
        <w:top w:val="none" w:sz="0" w:space="0" w:color="auto"/>
        <w:left w:val="none" w:sz="0" w:space="0" w:color="auto"/>
        <w:bottom w:val="none" w:sz="0" w:space="0" w:color="auto"/>
        <w:right w:val="none" w:sz="0" w:space="0" w:color="auto"/>
      </w:divBdr>
    </w:div>
    <w:div w:id="2027904663">
      <w:bodyDiv w:val="1"/>
      <w:marLeft w:val="0"/>
      <w:marRight w:val="0"/>
      <w:marTop w:val="0"/>
      <w:marBottom w:val="0"/>
      <w:divBdr>
        <w:top w:val="none" w:sz="0" w:space="0" w:color="auto"/>
        <w:left w:val="none" w:sz="0" w:space="0" w:color="auto"/>
        <w:bottom w:val="none" w:sz="0" w:space="0" w:color="auto"/>
        <w:right w:val="none" w:sz="0" w:space="0" w:color="auto"/>
      </w:divBdr>
    </w:div>
    <w:div w:id="2029793006">
      <w:bodyDiv w:val="1"/>
      <w:marLeft w:val="0"/>
      <w:marRight w:val="0"/>
      <w:marTop w:val="0"/>
      <w:marBottom w:val="0"/>
      <w:divBdr>
        <w:top w:val="none" w:sz="0" w:space="0" w:color="auto"/>
        <w:left w:val="none" w:sz="0" w:space="0" w:color="auto"/>
        <w:bottom w:val="none" w:sz="0" w:space="0" w:color="auto"/>
        <w:right w:val="none" w:sz="0" w:space="0" w:color="auto"/>
      </w:divBdr>
    </w:div>
    <w:div w:id="2100363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image" Target="media/image4.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4.xml"/><Relationship Id="rId25"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eader" Target="header6.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eader" Target="header5.xml"/><Relationship Id="rId10" Type="http://schemas.openxmlformats.org/officeDocument/2006/relationships/image" Target="media/image3.png"/><Relationship Id="rId19"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2.svg"/><Relationship Id="rId14" Type="http://schemas.openxmlformats.org/officeDocument/2006/relationships/footer" Target="footer2.xml"/><Relationship Id="rId22" Type="http://schemas.openxmlformats.org/officeDocument/2006/relationships/image" Target="media/image6.png"/><Relationship Id="rId27"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96973E73-81BA-4A36-8CD2-C7D8A24940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78</Pages>
  <Words>10207</Words>
  <Characters>58186</Characters>
  <Application>Microsoft Office Word</Application>
  <DocSecurity>0</DocSecurity>
  <Lines>484</Lines>
  <Paragraphs>136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68257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2026-10-01T01:19:00Z</dcterms:created>
  <dcterms:modified xsi:type="dcterms:W3CDTF">2026-10-02T08:07:00Z</dcterms:modified>
</cp:coreProperties>
</file>